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526594" w14:textId="737152AD" w:rsidR="00881D3C" w:rsidRPr="00E04ABC" w:rsidRDefault="00881D3C" w:rsidP="0056672B">
      <w:pPr>
        <w:bidi w:val="0"/>
        <w:spacing w:line="360" w:lineRule="auto"/>
        <w:jc w:val="center"/>
        <w:rPr>
          <w:rFonts w:ascii="Arial" w:hAnsi="Arial"/>
          <w:sz w:val="24"/>
          <w:szCs w:val="24"/>
          <w:u w:val="single"/>
          <w:rtl/>
        </w:rPr>
      </w:pPr>
    </w:p>
    <w:p w14:paraId="230FD754" w14:textId="77777777" w:rsidR="00881D3C" w:rsidRPr="00E04ABC" w:rsidRDefault="00881D3C" w:rsidP="0056672B">
      <w:pPr>
        <w:bidi w:val="0"/>
        <w:spacing w:line="360" w:lineRule="auto"/>
        <w:jc w:val="center"/>
        <w:rPr>
          <w:rFonts w:ascii="Arial" w:hAnsi="Arial"/>
          <w:sz w:val="24"/>
          <w:szCs w:val="24"/>
          <w:u w:val="single"/>
        </w:rPr>
      </w:pPr>
    </w:p>
    <w:p w14:paraId="31C46F08" w14:textId="283F59EC" w:rsidR="009A64C3" w:rsidRPr="00E04ABC" w:rsidRDefault="004C649D" w:rsidP="0056672B">
      <w:pPr>
        <w:bidi w:val="0"/>
        <w:spacing w:line="360" w:lineRule="auto"/>
        <w:jc w:val="center"/>
        <w:rPr>
          <w:rFonts w:ascii="Arial" w:hAnsi="Arial"/>
          <w:sz w:val="24"/>
          <w:szCs w:val="24"/>
          <w:u w:val="single"/>
          <w:rtl/>
        </w:rPr>
      </w:pPr>
      <w:r>
        <w:rPr>
          <w:noProof/>
        </w:rPr>
        <w:drawing>
          <wp:anchor distT="0" distB="0" distL="114300" distR="114300" simplePos="0" relativeHeight="251757568" behindDoc="0" locked="0" layoutInCell="1" allowOverlap="1" wp14:anchorId="453C9CAB" wp14:editId="03DB6DB5">
            <wp:simplePos x="0" y="0"/>
            <wp:positionH relativeFrom="margin">
              <wp:posOffset>1266825</wp:posOffset>
            </wp:positionH>
            <wp:positionV relativeFrom="margin">
              <wp:posOffset>1092200</wp:posOffset>
            </wp:positionV>
            <wp:extent cx="2997302" cy="1708844"/>
            <wp:effectExtent l="0" t="0" r="0" b="5715"/>
            <wp:wrapTopAndBottom/>
            <wp:docPr id="4" name="תמונה 4" descr="אודות משרד התרבות והספורט |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אודות משרד התרבות והספורט | משרד התרבות והספורט"/>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97302" cy="1708844"/>
                    </a:xfrm>
                    <a:prstGeom prst="rect">
                      <a:avLst/>
                    </a:prstGeom>
                    <a:noFill/>
                    <a:ln>
                      <a:noFill/>
                    </a:ln>
                  </pic:spPr>
                </pic:pic>
              </a:graphicData>
            </a:graphic>
          </wp:anchor>
        </w:drawing>
      </w:r>
    </w:p>
    <w:p w14:paraId="4DC90CEC" w14:textId="77777777" w:rsidR="00B641B7" w:rsidRDefault="00B641B7" w:rsidP="0056672B">
      <w:pPr>
        <w:spacing w:line="360" w:lineRule="auto"/>
        <w:ind w:right="-284"/>
        <w:jc w:val="center"/>
        <w:rPr>
          <w:rFonts w:ascii="Arial" w:hAnsi="Arial"/>
          <w:b/>
          <w:bCs/>
          <w:sz w:val="44"/>
          <w:szCs w:val="44"/>
          <w:rtl/>
        </w:rPr>
      </w:pPr>
    </w:p>
    <w:p w14:paraId="645542ED" w14:textId="33A3F71E" w:rsidR="004C649D" w:rsidRPr="00DF7731" w:rsidRDefault="004C649D" w:rsidP="00DF7731">
      <w:pPr>
        <w:spacing w:line="360" w:lineRule="auto"/>
        <w:ind w:right="-284"/>
        <w:jc w:val="center"/>
        <w:rPr>
          <w:rFonts w:ascii="Arial" w:hAnsi="Arial" w:hint="cs"/>
          <w:b/>
          <w:bCs/>
          <w:sz w:val="44"/>
          <w:szCs w:val="44"/>
          <w:rtl/>
        </w:rPr>
      </w:pPr>
      <w:r w:rsidRPr="007F71B6">
        <w:rPr>
          <w:rFonts w:ascii="Arial" w:hAnsi="Arial"/>
          <w:b/>
          <w:bCs/>
          <w:sz w:val="44"/>
          <w:szCs w:val="44"/>
          <w:rtl/>
        </w:rPr>
        <w:t xml:space="preserve">מכרז פומבי מס' </w:t>
      </w:r>
      <w:r w:rsidR="00DF7731">
        <w:rPr>
          <w:rFonts w:ascii="Arial" w:hAnsi="Arial" w:hint="cs"/>
          <w:b/>
          <w:bCs/>
          <w:sz w:val="44"/>
          <w:szCs w:val="44"/>
          <w:rtl/>
        </w:rPr>
        <w:t>7/2023</w:t>
      </w:r>
    </w:p>
    <w:p w14:paraId="470A74E7" w14:textId="77777777" w:rsidR="00DF7731" w:rsidRDefault="004C649D" w:rsidP="0056672B">
      <w:pPr>
        <w:spacing w:line="360" w:lineRule="auto"/>
        <w:ind w:right="-284"/>
        <w:jc w:val="center"/>
        <w:rPr>
          <w:rFonts w:ascii="Arial" w:hAnsi="Arial"/>
          <w:sz w:val="44"/>
          <w:szCs w:val="44"/>
          <w:rtl/>
        </w:rPr>
      </w:pPr>
      <w:r w:rsidRPr="00DF7731">
        <w:rPr>
          <w:rFonts w:ascii="Arial" w:hAnsi="Arial"/>
          <w:sz w:val="44"/>
          <w:szCs w:val="44"/>
          <w:rtl/>
        </w:rPr>
        <w:t xml:space="preserve">הקמת מרכז שליטה ובקרה, </w:t>
      </w:r>
    </w:p>
    <w:p w14:paraId="65133688" w14:textId="77777777" w:rsidR="00DF7731" w:rsidRDefault="004C649D" w:rsidP="0056672B">
      <w:pPr>
        <w:spacing w:line="360" w:lineRule="auto"/>
        <w:ind w:right="-284"/>
        <w:jc w:val="center"/>
        <w:rPr>
          <w:rFonts w:ascii="Arial" w:hAnsi="Arial"/>
          <w:sz w:val="44"/>
          <w:szCs w:val="44"/>
          <w:rtl/>
        </w:rPr>
      </w:pPr>
      <w:r w:rsidRPr="00DF7731">
        <w:rPr>
          <w:rFonts w:ascii="Arial" w:hAnsi="Arial"/>
          <w:sz w:val="44"/>
          <w:szCs w:val="44"/>
          <w:rtl/>
        </w:rPr>
        <w:t xml:space="preserve">אספקת מערכות אבטחה </w:t>
      </w:r>
    </w:p>
    <w:p w14:paraId="35F57216" w14:textId="30C3DD72" w:rsidR="004C649D" w:rsidRPr="00DF7731" w:rsidRDefault="004C649D" w:rsidP="0056672B">
      <w:pPr>
        <w:spacing w:line="360" w:lineRule="auto"/>
        <w:ind w:right="-284"/>
        <w:jc w:val="center"/>
        <w:rPr>
          <w:rFonts w:ascii="Arial" w:hAnsi="Arial"/>
          <w:sz w:val="200"/>
          <w:szCs w:val="200"/>
          <w:rtl/>
        </w:rPr>
      </w:pPr>
      <w:r w:rsidRPr="00DF7731">
        <w:rPr>
          <w:rFonts w:ascii="Arial" w:hAnsi="Arial"/>
          <w:sz w:val="44"/>
          <w:szCs w:val="44"/>
          <w:rtl/>
        </w:rPr>
        <w:t>ושירותי אחזקה למערכות הקיימות והחדשות</w:t>
      </w:r>
    </w:p>
    <w:p w14:paraId="77712426" w14:textId="356545E6" w:rsidR="004C649D" w:rsidRPr="00DF7731" w:rsidRDefault="00E846CA" w:rsidP="00DF7731">
      <w:pPr>
        <w:spacing w:line="360" w:lineRule="auto"/>
        <w:ind w:right="-284"/>
        <w:jc w:val="center"/>
        <w:rPr>
          <w:rFonts w:ascii="Arial" w:hAnsi="Arial"/>
          <w:b/>
          <w:bCs/>
          <w:sz w:val="40"/>
          <w:szCs w:val="40"/>
          <w:rtl/>
        </w:rPr>
      </w:pPr>
      <w:r w:rsidRPr="00DF7731">
        <w:rPr>
          <w:rFonts w:ascii="Arial" w:hAnsi="Arial" w:hint="cs"/>
          <w:b/>
          <w:bCs/>
          <w:sz w:val="40"/>
          <w:szCs w:val="40"/>
          <w:rtl/>
        </w:rPr>
        <w:t>נספח</w:t>
      </w:r>
      <w:r w:rsidR="004C649D" w:rsidRPr="00DF7731">
        <w:rPr>
          <w:rFonts w:ascii="Arial" w:hAnsi="Arial"/>
          <w:b/>
          <w:bCs/>
          <w:sz w:val="40"/>
          <w:szCs w:val="40"/>
          <w:rtl/>
        </w:rPr>
        <w:t xml:space="preserve"> </w:t>
      </w:r>
      <w:r w:rsidR="004C649D" w:rsidRPr="00DF7731">
        <w:rPr>
          <w:rFonts w:ascii="Arial" w:hAnsi="Arial" w:hint="cs"/>
          <w:b/>
          <w:bCs/>
          <w:sz w:val="40"/>
          <w:szCs w:val="40"/>
          <w:rtl/>
        </w:rPr>
        <w:t>ב</w:t>
      </w:r>
      <w:r w:rsidR="004C649D" w:rsidRPr="00DF7731">
        <w:rPr>
          <w:rFonts w:ascii="Arial" w:hAnsi="Arial"/>
          <w:b/>
          <w:bCs/>
          <w:sz w:val="40"/>
          <w:szCs w:val="40"/>
          <w:rtl/>
        </w:rPr>
        <w:t>'</w:t>
      </w:r>
      <w:r w:rsidR="00DF7731" w:rsidRPr="00DF7731">
        <w:rPr>
          <w:rFonts w:ascii="Arial" w:hAnsi="Arial" w:hint="cs"/>
          <w:b/>
          <w:bCs/>
          <w:sz w:val="40"/>
          <w:szCs w:val="40"/>
          <w:rtl/>
        </w:rPr>
        <w:t xml:space="preserve"> - </w:t>
      </w:r>
      <w:r w:rsidR="004C649D" w:rsidRPr="00DF7731">
        <w:rPr>
          <w:rFonts w:ascii="Arial" w:hAnsi="Arial"/>
          <w:b/>
          <w:bCs/>
          <w:sz w:val="40"/>
          <w:szCs w:val="40"/>
          <w:rtl/>
        </w:rPr>
        <w:t xml:space="preserve">המפרט </w:t>
      </w:r>
      <w:r w:rsidR="004C649D" w:rsidRPr="00DF7731">
        <w:rPr>
          <w:rFonts w:ascii="Arial" w:hAnsi="Arial" w:hint="cs"/>
          <w:b/>
          <w:bCs/>
          <w:sz w:val="40"/>
          <w:szCs w:val="40"/>
          <w:rtl/>
        </w:rPr>
        <w:t>הטכני</w:t>
      </w:r>
    </w:p>
    <w:p w14:paraId="4A84CA0E" w14:textId="77777777" w:rsidR="004C649D" w:rsidRDefault="004C649D" w:rsidP="0056672B">
      <w:pPr>
        <w:spacing w:line="360" w:lineRule="auto"/>
        <w:rPr>
          <w:rFonts w:ascii="Arial" w:hAnsi="Arial"/>
          <w:b/>
          <w:bCs/>
          <w:sz w:val="24"/>
          <w:szCs w:val="24"/>
          <w:u w:val="single"/>
          <w:rtl/>
        </w:rPr>
      </w:pPr>
    </w:p>
    <w:p w14:paraId="6348457D" w14:textId="77777777" w:rsidR="004C649D" w:rsidRDefault="004C649D" w:rsidP="0056672B">
      <w:pPr>
        <w:spacing w:line="360" w:lineRule="auto"/>
        <w:rPr>
          <w:rFonts w:ascii="Arial" w:hAnsi="Arial"/>
          <w:b/>
          <w:bCs/>
          <w:sz w:val="24"/>
          <w:szCs w:val="24"/>
          <w:u w:val="single"/>
          <w:rtl/>
        </w:rPr>
      </w:pPr>
    </w:p>
    <w:p w14:paraId="35018A0F" w14:textId="77777777" w:rsidR="00B641B7" w:rsidRDefault="00B641B7" w:rsidP="0056672B">
      <w:pPr>
        <w:spacing w:line="360" w:lineRule="auto"/>
        <w:rPr>
          <w:rFonts w:ascii="Arial" w:hAnsi="Arial"/>
          <w:b/>
          <w:bCs/>
          <w:sz w:val="24"/>
          <w:szCs w:val="24"/>
          <w:u w:val="single"/>
          <w:rtl/>
        </w:rPr>
      </w:pPr>
    </w:p>
    <w:p w14:paraId="171A3080" w14:textId="77777777" w:rsidR="00B641B7" w:rsidRPr="00716F0E" w:rsidRDefault="00B641B7" w:rsidP="0056672B">
      <w:pPr>
        <w:spacing w:line="360" w:lineRule="auto"/>
        <w:rPr>
          <w:rFonts w:ascii="Arial" w:hAnsi="Arial"/>
          <w:b/>
          <w:bCs/>
          <w:sz w:val="24"/>
          <w:szCs w:val="24"/>
          <w:u w:val="single"/>
          <w:rtl/>
        </w:rPr>
      </w:pPr>
    </w:p>
    <w:p w14:paraId="3B65F11B" w14:textId="48E8718F" w:rsidR="002D6993" w:rsidRPr="00F0163A" w:rsidRDefault="00DF7731" w:rsidP="00DA1136">
      <w:pPr>
        <w:spacing w:after="0" w:line="360" w:lineRule="auto"/>
        <w:jc w:val="center"/>
        <w:rPr>
          <w:rFonts w:ascii="Arial" w:hAnsi="Arial"/>
          <w:b/>
          <w:bCs/>
          <w:sz w:val="24"/>
          <w:szCs w:val="24"/>
          <w:u w:val="single"/>
          <w:rtl/>
        </w:rPr>
      </w:pPr>
      <w:r>
        <w:rPr>
          <w:rFonts w:ascii="Arial" w:hAnsi="Arial" w:hint="cs"/>
          <w:b/>
          <w:bCs/>
          <w:sz w:val="24"/>
          <w:szCs w:val="24"/>
          <w:u w:val="single"/>
          <w:rtl/>
        </w:rPr>
        <w:t>מאי</w:t>
      </w:r>
      <w:r w:rsidR="00DA1136">
        <w:rPr>
          <w:rFonts w:ascii="Arial" w:hAnsi="Arial" w:hint="cs"/>
          <w:b/>
          <w:bCs/>
          <w:sz w:val="24"/>
          <w:szCs w:val="24"/>
          <w:u w:val="single"/>
          <w:rtl/>
        </w:rPr>
        <w:t xml:space="preserve"> 2023</w:t>
      </w:r>
      <w:r w:rsidR="00F0163A">
        <w:rPr>
          <w:rFonts w:ascii="Arial" w:hAnsi="Arial"/>
          <w:b/>
          <w:bCs/>
          <w:sz w:val="24"/>
          <w:szCs w:val="24"/>
          <w:u w:val="single"/>
        </w:rPr>
        <w:t xml:space="preserve"> </w:t>
      </w:r>
      <w:r w:rsidR="00F0163A" w:rsidRPr="00F0163A">
        <w:rPr>
          <w:rFonts w:ascii="Arial" w:hAnsi="Arial" w:hint="cs"/>
          <w:b/>
          <w:bCs/>
          <w:sz w:val="24"/>
          <w:szCs w:val="24"/>
          <w:u w:val="single"/>
          <w:rtl/>
        </w:rPr>
        <w:t xml:space="preserve">/ גרסה </w:t>
      </w:r>
      <w:r>
        <w:rPr>
          <w:rFonts w:ascii="Arial" w:hAnsi="Arial" w:hint="cs"/>
          <w:b/>
          <w:bCs/>
          <w:sz w:val="24"/>
          <w:szCs w:val="24"/>
          <w:u w:val="single"/>
          <w:rtl/>
        </w:rPr>
        <w:t>סופית</w:t>
      </w:r>
    </w:p>
    <w:p w14:paraId="49BAC974" w14:textId="77777777" w:rsidR="00B641B7" w:rsidRPr="00B641B7" w:rsidRDefault="00B641B7" w:rsidP="0056672B">
      <w:pPr>
        <w:spacing w:after="0" w:line="360" w:lineRule="auto"/>
        <w:rPr>
          <w:rFonts w:ascii="Arial" w:hAnsi="Arial"/>
          <w:sz w:val="24"/>
          <w:szCs w:val="24"/>
          <w:rtl/>
        </w:rPr>
      </w:pPr>
      <w:r w:rsidRPr="00B641B7">
        <w:rPr>
          <w:rFonts w:ascii="Arial" w:hAnsi="Arial"/>
          <w:sz w:val="24"/>
          <w:szCs w:val="24"/>
          <w:rtl/>
        </w:rPr>
        <w:br w:type="page"/>
      </w:r>
    </w:p>
    <w:p w14:paraId="1E8BC121" w14:textId="5B2C3359" w:rsidR="005712A9" w:rsidRPr="00EB4866" w:rsidRDefault="005712A9" w:rsidP="0056672B">
      <w:pPr>
        <w:spacing w:line="360" w:lineRule="auto"/>
        <w:ind w:right="-625"/>
        <w:jc w:val="center"/>
        <w:rPr>
          <w:rFonts w:ascii="Arial" w:hAnsi="Arial"/>
          <w:b/>
          <w:bCs/>
          <w:sz w:val="28"/>
          <w:szCs w:val="28"/>
          <w:u w:val="single"/>
          <w:rtl/>
        </w:rPr>
      </w:pPr>
      <w:r w:rsidRPr="00EB4866">
        <w:rPr>
          <w:rFonts w:ascii="Arial" w:hAnsi="Arial"/>
          <w:b/>
          <w:bCs/>
          <w:sz w:val="28"/>
          <w:szCs w:val="28"/>
          <w:u w:val="single"/>
          <w:rtl/>
        </w:rPr>
        <w:lastRenderedPageBreak/>
        <w:t>תוכן עניינים</w:t>
      </w:r>
    </w:p>
    <w:p w14:paraId="06CD1364" w14:textId="4828B508" w:rsidR="00FD5369" w:rsidRDefault="00683183">
      <w:pPr>
        <w:pStyle w:val="TOC1"/>
        <w:rPr>
          <w:rFonts w:asciiTheme="minorHAnsi" w:eastAsiaTheme="minorEastAsia" w:hAnsiTheme="minorHAnsi" w:cstheme="minorBidi"/>
          <w:bCs w:val="0"/>
          <w:color w:val="auto"/>
          <w:sz w:val="22"/>
          <w:szCs w:val="22"/>
          <w:rtl/>
        </w:rPr>
      </w:pPr>
      <w:r>
        <w:rPr>
          <w:rtl/>
        </w:rPr>
        <w:fldChar w:fldCharType="begin"/>
      </w:r>
      <w:r>
        <w:rPr>
          <w:rtl/>
        </w:rPr>
        <w:instrText xml:space="preserve"> TOC \h \z \t "טנדו 1,1,טנדו 2,2" </w:instrText>
      </w:r>
      <w:r>
        <w:rPr>
          <w:rtl/>
        </w:rPr>
        <w:fldChar w:fldCharType="separate"/>
      </w:r>
      <w:hyperlink w:anchor="_Toc128476800" w:history="1">
        <w:r w:rsidR="00FD5369" w:rsidRPr="00A550BB">
          <w:rPr>
            <w:rStyle w:val="Hyperlink"/>
            <w14:scene3d>
              <w14:camera w14:prst="orthographicFront"/>
              <w14:lightRig w14:rig="threePt" w14:dir="t">
                <w14:rot w14:lat="0" w14:lon="0" w14:rev="0"/>
              </w14:lightRig>
            </w14:scene3d>
          </w:rPr>
          <w:t>1.</w:t>
        </w:r>
        <w:r w:rsidR="00FD5369">
          <w:rPr>
            <w:rFonts w:asciiTheme="minorHAnsi" w:eastAsiaTheme="minorEastAsia" w:hAnsiTheme="minorHAnsi" w:cstheme="minorBidi"/>
            <w:bCs w:val="0"/>
            <w:color w:val="auto"/>
            <w:sz w:val="22"/>
            <w:szCs w:val="22"/>
            <w:rtl/>
          </w:rPr>
          <w:tab/>
        </w:r>
        <w:r w:rsidR="00FD5369" w:rsidRPr="00A550BB">
          <w:rPr>
            <w:rStyle w:val="Hyperlink"/>
            <w:rtl/>
          </w:rPr>
          <w:t>מולטימדיה</w:t>
        </w:r>
        <w:r w:rsidR="00FD5369">
          <w:rPr>
            <w:webHidden/>
            <w:rtl/>
          </w:rPr>
          <w:tab/>
        </w:r>
        <w:r w:rsidR="00FD5369">
          <w:rPr>
            <w:webHidden/>
            <w:rtl/>
          </w:rPr>
          <w:fldChar w:fldCharType="begin"/>
        </w:r>
        <w:r w:rsidR="00FD5369">
          <w:rPr>
            <w:webHidden/>
            <w:rtl/>
          </w:rPr>
          <w:instrText xml:space="preserve"> </w:instrText>
        </w:r>
        <w:r w:rsidR="00FD5369">
          <w:rPr>
            <w:webHidden/>
          </w:rPr>
          <w:instrText>PAGEREF</w:instrText>
        </w:r>
        <w:r w:rsidR="00FD5369">
          <w:rPr>
            <w:webHidden/>
            <w:rtl/>
          </w:rPr>
          <w:instrText xml:space="preserve"> _</w:instrText>
        </w:r>
        <w:r w:rsidR="00FD5369">
          <w:rPr>
            <w:webHidden/>
          </w:rPr>
          <w:instrText>Toc128476800 \h</w:instrText>
        </w:r>
        <w:r w:rsidR="00FD5369">
          <w:rPr>
            <w:webHidden/>
            <w:rtl/>
          </w:rPr>
          <w:instrText xml:space="preserve"> </w:instrText>
        </w:r>
        <w:r w:rsidR="00FD5369">
          <w:rPr>
            <w:webHidden/>
            <w:rtl/>
          </w:rPr>
        </w:r>
        <w:r w:rsidR="00FD5369">
          <w:rPr>
            <w:webHidden/>
            <w:rtl/>
          </w:rPr>
          <w:fldChar w:fldCharType="separate"/>
        </w:r>
        <w:r w:rsidR="00FD5369">
          <w:rPr>
            <w:webHidden/>
            <w:rtl/>
          </w:rPr>
          <w:t>9</w:t>
        </w:r>
        <w:r w:rsidR="00FD5369">
          <w:rPr>
            <w:webHidden/>
            <w:rtl/>
          </w:rPr>
          <w:fldChar w:fldCharType="end"/>
        </w:r>
      </w:hyperlink>
    </w:p>
    <w:p w14:paraId="046D89FF" w14:textId="3B542B1F" w:rsidR="00FD5369" w:rsidRDefault="00DF7731">
      <w:pPr>
        <w:pStyle w:val="TOC2"/>
        <w:rPr>
          <w:rFonts w:asciiTheme="minorHAnsi" w:eastAsiaTheme="minorEastAsia" w:hAnsiTheme="minorHAnsi" w:cstheme="minorBidi"/>
          <w:noProof/>
          <w:rtl/>
        </w:rPr>
      </w:pPr>
      <w:hyperlink w:anchor="_Toc128476801" w:history="1">
        <w:r w:rsidR="00FD5369" w:rsidRPr="00A550BB">
          <w:rPr>
            <w:rStyle w:val="Hyperlink"/>
            <w:noProof/>
            <w14:scene3d>
              <w14:camera w14:prst="orthographicFront"/>
              <w14:lightRig w14:rig="threePt" w14:dir="t">
                <w14:rot w14:lat="0" w14:lon="0" w14:rev="0"/>
              </w14:lightRig>
            </w14:scene3d>
          </w:rPr>
          <w:t>1.1.</w:t>
        </w:r>
        <w:r w:rsidR="00FD5369">
          <w:rPr>
            <w:rFonts w:asciiTheme="minorHAnsi" w:eastAsiaTheme="minorEastAsia" w:hAnsiTheme="minorHAnsi" w:cstheme="minorBidi"/>
            <w:noProof/>
            <w:rtl/>
          </w:rPr>
          <w:tab/>
        </w:r>
        <w:r w:rsidR="00FD5369" w:rsidRPr="00A550BB">
          <w:rPr>
            <w:rStyle w:val="Hyperlink"/>
            <w:noProof/>
            <w:rtl/>
          </w:rPr>
          <w:t>כללי</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Toc128476801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9</w:t>
        </w:r>
        <w:r w:rsidR="00FD5369">
          <w:rPr>
            <w:noProof/>
            <w:webHidden/>
            <w:rtl/>
          </w:rPr>
          <w:fldChar w:fldCharType="end"/>
        </w:r>
      </w:hyperlink>
    </w:p>
    <w:p w14:paraId="7953A49F" w14:textId="292A95A6" w:rsidR="00FD5369" w:rsidRDefault="00DF7731">
      <w:pPr>
        <w:pStyle w:val="TOC2"/>
        <w:rPr>
          <w:rFonts w:asciiTheme="minorHAnsi" w:eastAsiaTheme="minorEastAsia" w:hAnsiTheme="minorHAnsi" w:cstheme="minorBidi"/>
          <w:noProof/>
          <w:rtl/>
        </w:rPr>
      </w:pPr>
      <w:hyperlink w:anchor="_Toc128476802" w:history="1">
        <w:r w:rsidR="00FD5369" w:rsidRPr="00A550BB">
          <w:rPr>
            <w:rStyle w:val="Hyperlink"/>
            <w:noProof/>
            <w14:scene3d>
              <w14:camera w14:prst="orthographicFront"/>
              <w14:lightRig w14:rig="threePt" w14:dir="t">
                <w14:rot w14:lat="0" w14:lon="0" w14:rev="0"/>
              </w14:lightRig>
            </w14:scene3d>
          </w:rPr>
          <w:t>1.2.</w:t>
        </w:r>
        <w:r w:rsidR="00FD5369">
          <w:rPr>
            <w:rFonts w:asciiTheme="minorHAnsi" w:eastAsiaTheme="minorEastAsia" w:hAnsiTheme="minorHAnsi" w:cstheme="minorBidi"/>
            <w:noProof/>
            <w:rtl/>
          </w:rPr>
          <w:tab/>
        </w:r>
        <w:r w:rsidR="00FD5369" w:rsidRPr="00A550BB">
          <w:rPr>
            <w:rStyle w:val="Hyperlink"/>
            <w:noProof/>
            <w:rtl/>
          </w:rPr>
          <w:t>מסך מחשב לתחנת עבודה – "24</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Toc128476802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12</w:t>
        </w:r>
        <w:r w:rsidR="00FD5369">
          <w:rPr>
            <w:noProof/>
            <w:webHidden/>
            <w:rtl/>
          </w:rPr>
          <w:fldChar w:fldCharType="end"/>
        </w:r>
      </w:hyperlink>
    </w:p>
    <w:p w14:paraId="18DF4F51" w14:textId="06B7D6AD" w:rsidR="00FD5369" w:rsidRDefault="00DF7731">
      <w:pPr>
        <w:pStyle w:val="TOC2"/>
        <w:rPr>
          <w:rFonts w:asciiTheme="minorHAnsi" w:eastAsiaTheme="minorEastAsia" w:hAnsiTheme="minorHAnsi" w:cstheme="minorBidi"/>
          <w:noProof/>
          <w:rtl/>
        </w:rPr>
      </w:pPr>
      <w:hyperlink w:anchor="_Toc128476803" w:history="1">
        <w:r w:rsidR="00FD5369" w:rsidRPr="00A550BB">
          <w:rPr>
            <w:rStyle w:val="Hyperlink"/>
            <w:noProof/>
            <w14:scene3d>
              <w14:camera w14:prst="orthographicFront"/>
              <w14:lightRig w14:rig="threePt" w14:dir="t">
                <w14:rot w14:lat="0" w14:lon="0" w14:rev="0"/>
              </w14:lightRig>
            </w14:scene3d>
          </w:rPr>
          <w:t>1.3.</w:t>
        </w:r>
        <w:r w:rsidR="00FD5369">
          <w:rPr>
            <w:rFonts w:asciiTheme="minorHAnsi" w:eastAsiaTheme="minorEastAsia" w:hAnsiTheme="minorHAnsi" w:cstheme="minorBidi"/>
            <w:noProof/>
            <w:rtl/>
          </w:rPr>
          <w:tab/>
        </w:r>
        <w:r w:rsidR="00FD5369" w:rsidRPr="00A550BB">
          <w:rPr>
            <w:rStyle w:val="Hyperlink"/>
            <w:noProof/>
            <w:rtl/>
          </w:rPr>
          <w:t>התקן לחיבור 4 מסכי מחשב לשולחן בקרה</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Toc128476803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13</w:t>
        </w:r>
        <w:r w:rsidR="00FD5369">
          <w:rPr>
            <w:noProof/>
            <w:webHidden/>
            <w:rtl/>
          </w:rPr>
          <w:fldChar w:fldCharType="end"/>
        </w:r>
      </w:hyperlink>
    </w:p>
    <w:p w14:paraId="49F28B1A" w14:textId="73AC83A2" w:rsidR="00FD5369" w:rsidRDefault="00DF7731">
      <w:pPr>
        <w:pStyle w:val="TOC2"/>
        <w:rPr>
          <w:rFonts w:asciiTheme="minorHAnsi" w:eastAsiaTheme="minorEastAsia" w:hAnsiTheme="minorHAnsi" w:cstheme="minorBidi"/>
          <w:noProof/>
          <w:rtl/>
        </w:rPr>
      </w:pPr>
      <w:hyperlink w:anchor="_Toc128476804" w:history="1">
        <w:r w:rsidR="00FD5369" w:rsidRPr="00A550BB">
          <w:rPr>
            <w:rStyle w:val="Hyperlink"/>
            <w:noProof/>
            <w14:scene3d>
              <w14:camera w14:prst="orthographicFront"/>
              <w14:lightRig w14:rig="threePt" w14:dir="t">
                <w14:rot w14:lat="0" w14:lon="0" w14:rev="0"/>
              </w14:lightRig>
            </w14:scene3d>
          </w:rPr>
          <w:t>1.4.</w:t>
        </w:r>
        <w:r w:rsidR="00FD5369">
          <w:rPr>
            <w:rFonts w:asciiTheme="minorHAnsi" w:eastAsiaTheme="minorEastAsia" w:hAnsiTheme="minorHAnsi" w:cstheme="minorBidi"/>
            <w:noProof/>
            <w:rtl/>
          </w:rPr>
          <w:tab/>
        </w:r>
        <w:r w:rsidR="00FD5369" w:rsidRPr="00A550BB">
          <w:rPr>
            <w:rStyle w:val="Hyperlink"/>
            <w:noProof/>
            <w:rtl/>
          </w:rPr>
          <w:t>התקן לחיבור 2 מסכי מחשב לשולחן בקרה</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Toc128476804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13</w:t>
        </w:r>
        <w:r w:rsidR="00FD5369">
          <w:rPr>
            <w:noProof/>
            <w:webHidden/>
            <w:rtl/>
          </w:rPr>
          <w:fldChar w:fldCharType="end"/>
        </w:r>
      </w:hyperlink>
    </w:p>
    <w:p w14:paraId="78CF3284" w14:textId="3C580184" w:rsidR="00FD5369" w:rsidRDefault="00DF7731">
      <w:pPr>
        <w:pStyle w:val="TOC2"/>
        <w:rPr>
          <w:rFonts w:asciiTheme="minorHAnsi" w:eastAsiaTheme="minorEastAsia" w:hAnsiTheme="minorHAnsi" w:cstheme="minorBidi"/>
          <w:noProof/>
          <w:rtl/>
        </w:rPr>
      </w:pPr>
      <w:hyperlink w:anchor="_Toc128476805" w:history="1">
        <w:r w:rsidR="00FD5369" w:rsidRPr="00A550BB">
          <w:rPr>
            <w:rStyle w:val="Hyperlink"/>
            <w:noProof/>
            <w:rtl/>
            <w14:scene3d>
              <w14:camera w14:prst="orthographicFront"/>
              <w14:lightRig w14:rig="threePt" w14:dir="t">
                <w14:rot w14:lat="0" w14:lon="0" w14:rev="0"/>
              </w14:lightRig>
            </w14:scene3d>
          </w:rPr>
          <w:t>1.5.</w:t>
        </w:r>
        <w:r w:rsidR="00FD5369">
          <w:rPr>
            <w:rFonts w:asciiTheme="minorHAnsi" w:eastAsiaTheme="minorEastAsia" w:hAnsiTheme="minorHAnsi" w:cstheme="minorBidi"/>
            <w:noProof/>
            <w:rtl/>
          </w:rPr>
          <w:tab/>
        </w:r>
        <w:r w:rsidR="00FD5369" w:rsidRPr="00A550BB">
          <w:rPr>
            <w:rStyle w:val="Hyperlink"/>
            <w:noProof/>
            <w:rtl/>
          </w:rPr>
          <w:t xml:space="preserve">מסך קיר 55" </w:t>
        </w:r>
        <w:r w:rsidR="00FD5369" w:rsidRPr="00A550BB">
          <w:rPr>
            <w:rStyle w:val="Hyperlink"/>
            <w:noProof/>
          </w:rPr>
          <w:t>K</w:t>
        </w:r>
        <w:r w:rsidR="00FD5369" w:rsidRPr="00A550BB">
          <w:rPr>
            <w:rStyle w:val="Hyperlink"/>
            <w:noProof/>
            <w:rtl/>
          </w:rPr>
          <w:t>4</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Toc128476805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15</w:t>
        </w:r>
        <w:r w:rsidR="00FD5369">
          <w:rPr>
            <w:noProof/>
            <w:webHidden/>
            <w:rtl/>
          </w:rPr>
          <w:fldChar w:fldCharType="end"/>
        </w:r>
      </w:hyperlink>
    </w:p>
    <w:p w14:paraId="3FD1FC7F" w14:textId="114E19DB" w:rsidR="00FD5369" w:rsidRDefault="00DF7731">
      <w:pPr>
        <w:pStyle w:val="TOC2"/>
        <w:rPr>
          <w:rFonts w:asciiTheme="minorHAnsi" w:eastAsiaTheme="minorEastAsia" w:hAnsiTheme="minorHAnsi" w:cstheme="minorBidi"/>
          <w:noProof/>
          <w:rtl/>
        </w:rPr>
      </w:pPr>
      <w:hyperlink w:anchor="_Toc128476806" w:history="1">
        <w:r w:rsidR="00FD5369" w:rsidRPr="00A550BB">
          <w:rPr>
            <w:rStyle w:val="Hyperlink"/>
            <w:noProof/>
            <w:rtl/>
            <w14:scene3d>
              <w14:camera w14:prst="orthographicFront"/>
              <w14:lightRig w14:rig="threePt" w14:dir="t">
                <w14:rot w14:lat="0" w14:lon="0" w14:rev="0"/>
              </w14:lightRig>
            </w14:scene3d>
          </w:rPr>
          <w:t>1.6.</w:t>
        </w:r>
        <w:r w:rsidR="00FD5369">
          <w:rPr>
            <w:rFonts w:asciiTheme="minorHAnsi" w:eastAsiaTheme="minorEastAsia" w:hAnsiTheme="minorHAnsi" w:cstheme="minorBidi"/>
            <w:noProof/>
            <w:rtl/>
          </w:rPr>
          <w:tab/>
        </w:r>
        <w:r w:rsidR="00FD5369" w:rsidRPr="00A550BB">
          <w:rPr>
            <w:rStyle w:val="Hyperlink"/>
            <w:noProof/>
            <w:rtl/>
          </w:rPr>
          <w:t xml:space="preserve">מסך קיר  "65 </w:t>
        </w:r>
        <w:r w:rsidR="00FD5369" w:rsidRPr="00A550BB">
          <w:rPr>
            <w:rStyle w:val="Hyperlink"/>
            <w:noProof/>
          </w:rPr>
          <w:t>K</w:t>
        </w:r>
        <w:r w:rsidR="00FD5369" w:rsidRPr="00A550BB">
          <w:rPr>
            <w:rStyle w:val="Hyperlink"/>
            <w:noProof/>
            <w:rtl/>
          </w:rPr>
          <w:t>4</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Toc128476806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w:t>
        </w:r>
        <w:r w:rsidR="00FD5369">
          <w:rPr>
            <w:noProof/>
            <w:webHidden/>
            <w:rtl/>
          </w:rPr>
          <w:fldChar w:fldCharType="end"/>
        </w:r>
      </w:hyperlink>
    </w:p>
    <w:p w14:paraId="75D0686E" w14:textId="7DFDF0F0" w:rsidR="00FD5369" w:rsidRDefault="00DF7731">
      <w:pPr>
        <w:pStyle w:val="TOC2"/>
        <w:rPr>
          <w:rFonts w:asciiTheme="minorHAnsi" w:eastAsiaTheme="minorEastAsia" w:hAnsiTheme="minorHAnsi" w:cstheme="minorBidi"/>
          <w:noProof/>
          <w:rtl/>
        </w:rPr>
      </w:pPr>
      <w:hyperlink w:anchor="_Toc128476807" w:history="1">
        <w:r w:rsidR="00FD5369" w:rsidRPr="00A550BB">
          <w:rPr>
            <w:rStyle w:val="Hyperlink"/>
            <w:noProof/>
            <w14:scene3d>
              <w14:camera w14:prst="orthographicFront"/>
              <w14:lightRig w14:rig="threePt" w14:dir="t">
                <w14:rot w14:lat="0" w14:lon="0" w14:rev="0"/>
              </w14:lightRig>
            </w14:scene3d>
          </w:rPr>
          <w:t>1.7.</w:t>
        </w:r>
        <w:r w:rsidR="00FD5369">
          <w:rPr>
            <w:rFonts w:asciiTheme="minorHAnsi" w:eastAsiaTheme="minorEastAsia" w:hAnsiTheme="minorHAnsi" w:cstheme="minorBidi"/>
            <w:noProof/>
            <w:rtl/>
          </w:rPr>
          <w:tab/>
        </w:r>
        <w:r w:rsidR="00FD5369" w:rsidRPr="00A550BB">
          <w:rPr>
            <w:rStyle w:val="Hyperlink"/>
            <w:noProof/>
            <w:rtl/>
          </w:rPr>
          <w:t>התקן חיבור מסך עד "65 לקיר</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Toc128476807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w:t>
        </w:r>
        <w:r w:rsidR="00FD5369">
          <w:rPr>
            <w:noProof/>
            <w:webHidden/>
            <w:rtl/>
          </w:rPr>
          <w:fldChar w:fldCharType="end"/>
        </w:r>
      </w:hyperlink>
    </w:p>
    <w:p w14:paraId="57432B10" w14:textId="6145E6C9" w:rsidR="00FD5369" w:rsidRDefault="00DF7731">
      <w:pPr>
        <w:pStyle w:val="TOC2"/>
        <w:rPr>
          <w:rFonts w:asciiTheme="minorHAnsi" w:eastAsiaTheme="minorEastAsia" w:hAnsiTheme="minorHAnsi" w:cstheme="minorBidi"/>
          <w:noProof/>
          <w:rtl/>
        </w:rPr>
      </w:pPr>
      <w:hyperlink w:anchor="_Toc128476808" w:history="1">
        <w:r w:rsidR="00FD5369" w:rsidRPr="00A550BB">
          <w:rPr>
            <w:rStyle w:val="Hyperlink"/>
            <w:noProof/>
            <w14:scene3d>
              <w14:camera w14:prst="orthographicFront"/>
              <w14:lightRig w14:rig="threePt" w14:dir="t">
                <w14:rot w14:lat="0" w14:lon="0" w14:rev="0"/>
              </w14:lightRig>
            </w14:scene3d>
          </w:rPr>
          <w:t>1.8.</w:t>
        </w:r>
        <w:r w:rsidR="00FD5369">
          <w:rPr>
            <w:rFonts w:asciiTheme="minorHAnsi" w:eastAsiaTheme="minorEastAsia" w:hAnsiTheme="minorHAnsi" w:cstheme="minorBidi"/>
            <w:noProof/>
            <w:rtl/>
          </w:rPr>
          <w:tab/>
        </w:r>
        <w:r w:rsidR="00FD5369" w:rsidRPr="00A550BB">
          <w:rPr>
            <w:rStyle w:val="Hyperlink"/>
            <w:noProof/>
            <w:rtl/>
          </w:rPr>
          <w:t xml:space="preserve">מפצל אות </w:t>
        </w:r>
        <w:r w:rsidR="00FD5369" w:rsidRPr="00A550BB">
          <w:rPr>
            <w:rStyle w:val="Hyperlink"/>
            <w:noProof/>
          </w:rPr>
          <w:t>DVI\HDMI</w:t>
        </w:r>
        <w:r w:rsidR="00FD5369" w:rsidRPr="00A550BB">
          <w:rPr>
            <w:rStyle w:val="Hyperlink"/>
            <w:noProof/>
            <w:rtl/>
          </w:rPr>
          <w:t xml:space="preserve">  ל- 2 יציאות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Toc128476808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w:t>
        </w:r>
        <w:r w:rsidR="00FD5369">
          <w:rPr>
            <w:noProof/>
            <w:webHidden/>
            <w:rtl/>
          </w:rPr>
          <w:fldChar w:fldCharType="end"/>
        </w:r>
      </w:hyperlink>
    </w:p>
    <w:p w14:paraId="46D7DC41" w14:textId="6272F085" w:rsidR="00FD5369" w:rsidRDefault="00DF7731">
      <w:pPr>
        <w:pStyle w:val="TOC2"/>
        <w:rPr>
          <w:rFonts w:asciiTheme="minorHAnsi" w:eastAsiaTheme="minorEastAsia" w:hAnsiTheme="minorHAnsi" w:cstheme="minorBidi"/>
          <w:noProof/>
          <w:rtl/>
        </w:rPr>
      </w:pPr>
      <w:hyperlink w:anchor="_Toc128476809" w:history="1">
        <w:r w:rsidR="00FD5369" w:rsidRPr="00A550BB">
          <w:rPr>
            <w:rStyle w:val="Hyperlink"/>
            <w:noProof/>
            <w14:scene3d>
              <w14:camera w14:prst="orthographicFront"/>
              <w14:lightRig w14:rig="threePt" w14:dir="t">
                <w14:rot w14:lat="0" w14:lon="0" w14:rev="0"/>
              </w14:lightRig>
            </w14:scene3d>
          </w:rPr>
          <w:t>1.9.</w:t>
        </w:r>
        <w:r w:rsidR="00FD5369">
          <w:rPr>
            <w:rFonts w:asciiTheme="minorHAnsi" w:eastAsiaTheme="minorEastAsia" w:hAnsiTheme="minorHAnsi" w:cstheme="minorBidi"/>
            <w:noProof/>
            <w:rtl/>
          </w:rPr>
          <w:tab/>
        </w:r>
        <w:r w:rsidR="00FD5369" w:rsidRPr="00A550BB">
          <w:rPr>
            <w:rStyle w:val="Hyperlink"/>
            <w:noProof/>
            <w:rtl/>
          </w:rPr>
          <w:t xml:space="preserve">מרחיק </w:t>
        </w:r>
        <w:r w:rsidR="00FD5369" w:rsidRPr="00A550BB">
          <w:rPr>
            <w:rStyle w:val="Hyperlink"/>
            <w:noProof/>
          </w:rPr>
          <w:t>KVM</w:t>
        </w:r>
        <w:r w:rsidR="00FD5369" w:rsidRPr="00A550BB">
          <w:rPr>
            <w:rStyle w:val="Hyperlink"/>
            <w:noProof/>
            <w:rtl/>
          </w:rPr>
          <w:t xml:space="preserve"> תומך 2 מסכי </w:t>
        </w:r>
        <w:r w:rsidR="00FD5369" w:rsidRPr="00A550BB">
          <w:rPr>
            <w:rStyle w:val="Hyperlink"/>
            <w:noProof/>
          </w:rPr>
          <w:t>HDMI\DVI</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Toc128476809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17</w:t>
        </w:r>
        <w:r w:rsidR="00FD5369">
          <w:rPr>
            <w:noProof/>
            <w:webHidden/>
            <w:rtl/>
          </w:rPr>
          <w:fldChar w:fldCharType="end"/>
        </w:r>
      </w:hyperlink>
    </w:p>
    <w:p w14:paraId="6229827A" w14:textId="5287D9CE" w:rsidR="00FD5369" w:rsidRDefault="00DF7731">
      <w:pPr>
        <w:pStyle w:val="TOC2"/>
        <w:rPr>
          <w:rFonts w:asciiTheme="minorHAnsi" w:eastAsiaTheme="minorEastAsia" w:hAnsiTheme="minorHAnsi" w:cstheme="minorBidi"/>
          <w:noProof/>
          <w:rtl/>
        </w:rPr>
      </w:pPr>
      <w:hyperlink w:anchor="_Toc128476810" w:history="1">
        <w:r w:rsidR="00FD5369" w:rsidRPr="00A550BB">
          <w:rPr>
            <w:rStyle w:val="Hyperlink"/>
            <w:noProof/>
            <w14:scene3d>
              <w14:camera w14:prst="orthographicFront"/>
              <w14:lightRig w14:rig="threePt" w14:dir="t">
                <w14:rot w14:lat="0" w14:lon="0" w14:rev="0"/>
              </w14:lightRig>
            </w14:scene3d>
          </w:rPr>
          <w:t>1.10.</w:t>
        </w:r>
        <w:r w:rsidR="00FD5369">
          <w:rPr>
            <w:rFonts w:asciiTheme="minorHAnsi" w:eastAsiaTheme="minorEastAsia" w:hAnsiTheme="minorHAnsi" w:cstheme="minorBidi"/>
            <w:noProof/>
            <w:rtl/>
          </w:rPr>
          <w:tab/>
        </w:r>
        <w:r w:rsidR="00FD5369" w:rsidRPr="00A550BB">
          <w:rPr>
            <w:rStyle w:val="Hyperlink"/>
            <w:noProof/>
            <w:rtl/>
          </w:rPr>
          <w:t xml:space="preserve">מרחיק </w:t>
        </w:r>
        <w:r w:rsidR="00FD5369" w:rsidRPr="00A550BB">
          <w:rPr>
            <w:rStyle w:val="Hyperlink"/>
            <w:noProof/>
          </w:rPr>
          <w:t>KVM</w:t>
        </w:r>
        <w:r w:rsidR="00FD5369" w:rsidRPr="00A550BB">
          <w:rPr>
            <w:rStyle w:val="Hyperlink"/>
            <w:noProof/>
            <w:rtl/>
          </w:rPr>
          <w:t xml:space="preserve"> תומך מסך </w:t>
        </w:r>
        <w:r w:rsidR="00FD5369" w:rsidRPr="00A550BB">
          <w:rPr>
            <w:rStyle w:val="Hyperlink"/>
            <w:noProof/>
          </w:rPr>
          <w:t>HDMI\DVI</w:t>
        </w:r>
        <w:r w:rsidR="00FD5369" w:rsidRPr="00A550BB">
          <w:rPr>
            <w:rStyle w:val="Hyperlink"/>
            <w:noProof/>
            <w:rtl/>
          </w:rPr>
          <w:t xml:space="preserve"> אחד</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Toc128476810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18</w:t>
        </w:r>
        <w:r w:rsidR="00FD5369">
          <w:rPr>
            <w:noProof/>
            <w:webHidden/>
            <w:rtl/>
          </w:rPr>
          <w:fldChar w:fldCharType="end"/>
        </w:r>
      </w:hyperlink>
    </w:p>
    <w:p w14:paraId="6D7F6C7E" w14:textId="414AF832" w:rsidR="00FD5369" w:rsidRDefault="00DF7731">
      <w:pPr>
        <w:pStyle w:val="TOC2"/>
        <w:rPr>
          <w:rFonts w:asciiTheme="minorHAnsi" w:eastAsiaTheme="minorEastAsia" w:hAnsiTheme="minorHAnsi" w:cstheme="minorBidi"/>
          <w:noProof/>
          <w:rtl/>
        </w:rPr>
      </w:pPr>
      <w:hyperlink w:anchor="_Toc128476811" w:history="1">
        <w:r w:rsidR="00FD5369" w:rsidRPr="00A550BB">
          <w:rPr>
            <w:rStyle w:val="Hyperlink"/>
            <w:noProof/>
            <w14:scene3d>
              <w14:camera w14:prst="orthographicFront"/>
              <w14:lightRig w14:rig="threePt" w14:dir="t">
                <w14:rot w14:lat="0" w14:lon="0" w14:rev="0"/>
              </w14:lightRig>
            </w14:scene3d>
          </w:rPr>
          <w:t>1.11.</w:t>
        </w:r>
        <w:r w:rsidR="00FD5369">
          <w:rPr>
            <w:rFonts w:asciiTheme="minorHAnsi" w:eastAsiaTheme="minorEastAsia" w:hAnsiTheme="minorHAnsi" w:cstheme="minorBidi"/>
            <w:noProof/>
            <w:rtl/>
          </w:rPr>
          <w:tab/>
        </w:r>
        <w:r w:rsidR="00FD5369" w:rsidRPr="00A550BB">
          <w:rPr>
            <w:rStyle w:val="Hyperlink"/>
            <w:noProof/>
            <w:rtl/>
          </w:rPr>
          <w:t xml:space="preserve">ממתג </w:t>
        </w:r>
        <w:r w:rsidR="00FD5369" w:rsidRPr="00A550BB">
          <w:rPr>
            <w:rStyle w:val="Hyperlink"/>
            <w:noProof/>
          </w:rPr>
          <w:t>KVM</w:t>
        </w:r>
        <w:r w:rsidR="00FD5369" w:rsidRPr="00A550BB">
          <w:rPr>
            <w:rStyle w:val="Hyperlink"/>
            <w:noProof/>
            <w:rtl/>
          </w:rPr>
          <w:t xml:space="preserve"> ארבע (4) ערוצים תומך </w:t>
        </w:r>
        <w:r w:rsidR="00FD5369" w:rsidRPr="00A550BB">
          <w:rPr>
            <w:rStyle w:val="Hyperlink"/>
            <w:noProof/>
          </w:rPr>
          <w:t>HDMI\DVI</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Toc128476811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19</w:t>
        </w:r>
        <w:r w:rsidR="00FD5369">
          <w:rPr>
            <w:noProof/>
            <w:webHidden/>
            <w:rtl/>
          </w:rPr>
          <w:fldChar w:fldCharType="end"/>
        </w:r>
      </w:hyperlink>
    </w:p>
    <w:p w14:paraId="4C72065F" w14:textId="73F0A12F" w:rsidR="00FD5369" w:rsidRDefault="00DF7731">
      <w:pPr>
        <w:pStyle w:val="TOC2"/>
        <w:rPr>
          <w:rFonts w:asciiTheme="minorHAnsi" w:eastAsiaTheme="minorEastAsia" w:hAnsiTheme="minorHAnsi" w:cstheme="minorBidi"/>
          <w:noProof/>
          <w:rtl/>
        </w:rPr>
      </w:pPr>
      <w:hyperlink w:anchor="_Toc128476812" w:history="1">
        <w:r w:rsidR="00FD5369" w:rsidRPr="00A550BB">
          <w:rPr>
            <w:rStyle w:val="Hyperlink"/>
            <w:noProof/>
            <w14:scene3d>
              <w14:camera w14:prst="orthographicFront"/>
              <w14:lightRig w14:rig="threePt" w14:dir="t">
                <w14:rot w14:lat="0" w14:lon="0" w14:rev="0"/>
              </w14:lightRig>
            </w14:scene3d>
          </w:rPr>
          <w:t>1.12.</w:t>
        </w:r>
        <w:r w:rsidR="00FD5369">
          <w:rPr>
            <w:rFonts w:asciiTheme="minorHAnsi" w:eastAsiaTheme="minorEastAsia" w:hAnsiTheme="minorHAnsi" w:cstheme="minorBidi"/>
            <w:noProof/>
            <w:rtl/>
          </w:rPr>
          <w:tab/>
        </w:r>
        <w:r w:rsidR="00FD5369" w:rsidRPr="00A550BB">
          <w:rPr>
            <w:rStyle w:val="Hyperlink"/>
            <w:noProof/>
            <w:rtl/>
          </w:rPr>
          <w:t>מטריצת וידאו וירטואלית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Toc128476812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20</w:t>
        </w:r>
        <w:r w:rsidR="00FD5369">
          <w:rPr>
            <w:noProof/>
            <w:webHidden/>
            <w:rtl/>
          </w:rPr>
          <w:fldChar w:fldCharType="end"/>
        </w:r>
      </w:hyperlink>
    </w:p>
    <w:p w14:paraId="4D6B5A3B" w14:textId="7D17C1EA" w:rsidR="00FD5369" w:rsidRDefault="00DF7731">
      <w:pPr>
        <w:pStyle w:val="TOC2"/>
        <w:rPr>
          <w:rFonts w:asciiTheme="minorHAnsi" w:eastAsiaTheme="minorEastAsia" w:hAnsiTheme="minorHAnsi" w:cstheme="minorBidi"/>
          <w:noProof/>
          <w:rtl/>
        </w:rPr>
      </w:pPr>
      <w:hyperlink w:anchor="_Toc128476813" w:history="1">
        <w:r w:rsidR="00FD5369" w:rsidRPr="00A550BB">
          <w:rPr>
            <w:rStyle w:val="Hyperlink"/>
            <w:noProof/>
            <w:rtl/>
            <w14:scene3d>
              <w14:camera w14:prst="orthographicFront"/>
              <w14:lightRig w14:rig="threePt" w14:dir="t">
                <w14:rot w14:lat="0" w14:lon="0" w14:rev="0"/>
              </w14:lightRig>
            </w14:scene3d>
          </w:rPr>
          <w:t>1.13.</w:t>
        </w:r>
        <w:r w:rsidR="00FD5369">
          <w:rPr>
            <w:rFonts w:asciiTheme="minorHAnsi" w:eastAsiaTheme="minorEastAsia" w:hAnsiTheme="minorHAnsi" w:cstheme="minorBidi"/>
            <w:noProof/>
            <w:rtl/>
          </w:rPr>
          <w:tab/>
        </w:r>
        <w:r w:rsidR="00FD5369" w:rsidRPr="00A550BB">
          <w:rPr>
            <w:rStyle w:val="Hyperlink"/>
            <w:noProof/>
            <w:rtl/>
          </w:rPr>
          <w:t>דוחס וידאו (</w:t>
        </w:r>
        <w:r w:rsidR="00FD5369" w:rsidRPr="00A550BB">
          <w:rPr>
            <w:rStyle w:val="Hyperlink"/>
            <w:noProof/>
          </w:rPr>
          <w:t>video encoder</w:t>
        </w:r>
        <w:r w:rsidR="00FD5369" w:rsidRPr="00A550BB">
          <w:rPr>
            <w:rStyle w:val="Hyperlink"/>
            <w:noProof/>
            <w:rtl/>
          </w:rPr>
          <w:t>) למטריצת הווידאו</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Toc128476813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22</w:t>
        </w:r>
        <w:r w:rsidR="00FD5369">
          <w:rPr>
            <w:noProof/>
            <w:webHidden/>
            <w:rtl/>
          </w:rPr>
          <w:fldChar w:fldCharType="end"/>
        </w:r>
      </w:hyperlink>
    </w:p>
    <w:p w14:paraId="2A715C9B" w14:textId="4AF74A41" w:rsidR="00FD5369" w:rsidRDefault="00DF7731">
      <w:pPr>
        <w:pStyle w:val="TOC2"/>
        <w:rPr>
          <w:rFonts w:asciiTheme="minorHAnsi" w:eastAsiaTheme="minorEastAsia" w:hAnsiTheme="minorHAnsi" w:cstheme="minorBidi"/>
          <w:noProof/>
          <w:rtl/>
        </w:rPr>
      </w:pPr>
      <w:hyperlink w:anchor="_Toc128476814" w:history="1">
        <w:r w:rsidR="00FD5369" w:rsidRPr="00A550BB">
          <w:rPr>
            <w:rStyle w:val="Hyperlink"/>
            <w:noProof/>
            <w:rtl/>
            <w14:scene3d>
              <w14:camera w14:prst="orthographicFront"/>
              <w14:lightRig w14:rig="threePt" w14:dir="t">
                <w14:rot w14:lat="0" w14:lon="0" w14:rev="0"/>
              </w14:lightRig>
            </w14:scene3d>
          </w:rPr>
          <w:t>1.14.</w:t>
        </w:r>
        <w:r w:rsidR="00FD5369">
          <w:rPr>
            <w:rFonts w:asciiTheme="minorHAnsi" w:eastAsiaTheme="minorEastAsia" w:hAnsiTheme="minorHAnsi" w:cstheme="minorBidi"/>
            <w:noProof/>
            <w:rtl/>
          </w:rPr>
          <w:tab/>
        </w:r>
        <w:r w:rsidR="00FD5369" w:rsidRPr="00A550BB">
          <w:rPr>
            <w:rStyle w:val="Hyperlink"/>
            <w:noProof/>
            <w:rtl/>
          </w:rPr>
          <w:t>פורס וידאו (</w:t>
        </w:r>
        <w:r w:rsidR="00FD5369" w:rsidRPr="00A550BB">
          <w:rPr>
            <w:rStyle w:val="Hyperlink"/>
            <w:noProof/>
          </w:rPr>
          <w:t>video decoder</w:t>
        </w:r>
        <w:r w:rsidR="00FD5369" w:rsidRPr="00A550BB">
          <w:rPr>
            <w:rStyle w:val="Hyperlink"/>
            <w:noProof/>
            <w:rtl/>
          </w:rPr>
          <w:t>) למטריצת הווידאו</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Toc128476814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23</w:t>
        </w:r>
        <w:r w:rsidR="00FD5369">
          <w:rPr>
            <w:noProof/>
            <w:webHidden/>
            <w:rtl/>
          </w:rPr>
          <w:fldChar w:fldCharType="end"/>
        </w:r>
      </w:hyperlink>
    </w:p>
    <w:p w14:paraId="59FA719C" w14:textId="42845C1B" w:rsidR="00FD5369" w:rsidRDefault="00DF7731">
      <w:pPr>
        <w:pStyle w:val="TOC2"/>
        <w:rPr>
          <w:rFonts w:asciiTheme="minorHAnsi" w:eastAsiaTheme="minorEastAsia" w:hAnsiTheme="minorHAnsi" w:cstheme="minorBidi"/>
          <w:noProof/>
          <w:rtl/>
        </w:rPr>
      </w:pPr>
      <w:hyperlink w:anchor="_Toc128476815" w:history="1">
        <w:r w:rsidR="00FD5369" w:rsidRPr="00A550BB">
          <w:rPr>
            <w:rStyle w:val="Hyperlink"/>
            <w:noProof/>
            <w14:scene3d>
              <w14:camera w14:prst="orthographicFront"/>
              <w14:lightRig w14:rig="threePt" w14:dir="t">
                <w14:rot w14:lat="0" w14:lon="0" w14:rev="0"/>
              </w14:lightRig>
            </w14:scene3d>
          </w:rPr>
          <w:t>1.15.</w:t>
        </w:r>
        <w:r w:rsidR="00FD5369">
          <w:rPr>
            <w:rFonts w:asciiTheme="minorHAnsi" w:eastAsiaTheme="minorEastAsia" w:hAnsiTheme="minorHAnsi" w:cstheme="minorBidi"/>
            <w:noProof/>
            <w:rtl/>
          </w:rPr>
          <w:tab/>
        </w:r>
        <w:r w:rsidR="00FD5369" w:rsidRPr="00A550BB">
          <w:rPr>
            <w:rStyle w:val="Hyperlink"/>
            <w:noProof/>
            <w:rtl/>
          </w:rPr>
          <w:t>ערבל שמע למערכת המולטימדיה</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Toc128476815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25</w:t>
        </w:r>
        <w:r w:rsidR="00FD5369">
          <w:rPr>
            <w:noProof/>
            <w:webHidden/>
            <w:rtl/>
          </w:rPr>
          <w:fldChar w:fldCharType="end"/>
        </w:r>
      </w:hyperlink>
    </w:p>
    <w:p w14:paraId="77E55C90" w14:textId="332556FB" w:rsidR="00FD5369" w:rsidRDefault="00DF7731">
      <w:pPr>
        <w:pStyle w:val="TOC2"/>
        <w:rPr>
          <w:rFonts w:asciiTheme="minorHAnsi" w:eastAsiaTheme="minorEastAsia" w:hAnsiTheme="minorHAnsi" w:cstheme="minorBidi"/>
          <w:noProof/>
          <w:rtl/>
        </w:rPr>
      </w:pPr>
      <w:hyperlink w:anchor="_Toc128476816" w:history="1">
        <w:r w:rsidR="00FD5369" w:rsidRPr="00A550BB">
          <w:rPr>
            <w:rStyle w:val="Hyperlink"/>
            <w:noProof/>
            <w14:scene3d>
              <w14:camera w14:prst="orthographicFront"/>
              <w14:lightRig w14:rig="threePt" w14:dir="t">
                <w14:rot w14:lat="0" w14:lon="0" w14:rev="0"/>
              </w14:lightRig>
            </w14:scene3d>
          </w:rPr>
          <w:t>1.16.</w:t>
        </w:r>
        <w:r w:rsidR="00FD5369">
          <w:rPr>
            <w:rFonts w:asciiTheme="minorHAnsi" w:eastAsiaTheme="minorEastAsia" w:hAnsiTheme="minorHAnsi" w:cstheme="minorBidi"/>
            <w:noProof/>
            <w:rtl/>
          </w:rPr>
          <w:tab/>
        </w:r>
        <w:r w:rsidR="00FD5369" w:rsidRPr="00A550BB">
          <w:rPr>
            <w:rStyle w:val="Hyperlink"/>
            <w:noProof/>
            <w:rtl/>
          </w:rPr>
          <w:t>רמקול תקרתי/ קיר</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Toc128476816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26</w:t>
        </w:r>
        <w:r w:rsidR="00FD5369">
          <w:rPr>
            <w:noProof/>
            <w:webHidden/>
            <w:rtl/>
          </w:rPr>
          <w:fldChar w:fldCharType="end"/>
        </w:r>
      </w:hyperlink>
    </w:p>
    <w:p w14:paraId="351CF9EC" w14:textId="71085A4F" w:rsidR="00FD5369" w:rsidRDefault="00DF7731">
      <w:pPr>
        <w:pStyle w:val="TOC2"/>
        <w:rPr>
          <w:rFonts w:asciiTheme="minorHAnsi" w:eastAsiaTheme="minorEastAsia" w:hAnsiTheme="minorHAnsi" w:cstheme="minorBidi"/>
          <w:noProof/>
          <w:rtl/>
        </w:rPr>
      </w:pPr>
      <w:hyperlink w:anchor="_Toc128476817" w:history="1">
        <w:r w:rsidR="00FD5369" w:rsidRPr="00A550BB">
          <w:rPr>
            <w:rStyle w:val="Hyperlink"/>
            <w:noProof/>
            <w14:scene3d>
              <w14:camera w14:prst="orthographicFront"/>
              <w14:lightRig w14:rig="threePt" w14:dir="t">
                <w14:rot w14:lat="0" w14:lon="0" w14:rev="0"/>
              </w14:lightRig>
            </w14:scene3d>
          </w:rPr>
          <w:t>1.17.</w:t>
        </w:r>
        <w:r w:rsidR="00FD5369">
          <w:rPr>
            <w:rFonts w:asciiTheme="minorHAnsi" w:eastAsiaTheme="minorEastAsia" w:hAnsiTheme="minorHAnsi" w:cstheme="minorBidi"/>
            <w:noProof/>
            <w:rtl/>
          </w:rPr>
          <w:tab/>
        </w:r>
        <w:r w:rsidR="00FD5369" w:rsidRPr="00A550BB">
          <w:rPr>
            <w:rStyle w:val="Hyperlink"/>
            <w:noProof/>
            <w:rtl/>
          </w:rPr>
          <w:t>בקר מולטימדיה</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Toc128476817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27</w:t>
        </w:r>
        <w:r w:rsidR="00FD5369">
          <w:rPr>
            <w:noProof/>
            <w:webHidden/>
            <w:rtl/>
          </w:rPr>
          <w:fldChar w:fldCharType="end"/>
        </w:r>
      </w:hyperlink>
    </w:p>
    <w:p w14:paraId="33ACA515" w14:textId="2A6A1CBC" w:rsidR="00FD5369" w:rsidRDefault="00DF7731">
      <w:pPr>
        <w:pStyle w:val="TOC2"/>
        <w:rPr>
          <w:rFonts w:asciiTheme="minorHAnsi" w:eastAsiaTheme="minorEastAsia" w:hAnsiTheme="minorHAnsi" w:cstheme="minorBidi"/>
          <w:noProof/>
          <w:rtl/>
        </w:rPr>
      </w:pPr>
      <w:hyperlink w:anchor="_Toc128476818" w:history="1">
        <w:r w:rsidR="00FD5369" w:rsidRPr="00A550BB">
          <w:rPr>
            <w:rStyle w:val="Hyperlink"/>
            <w:noProof/>
            <w14:scene3d>
              <w14:camera w14:prst="orthographicFront"/>
              <w14:lightRig w14:rig="threePt" w14:dir="t">
                <w14:rot w14:lat="0" w14:lon="0" w14:rev="0"/>
              </w14:lightRig>
            </w14:scene3d>
          </w:rPr>
          <w:t>1.18.</w:t>
        </w:r>
        <w:r w:rsidR="00FD5369">
          <w:rPr>
            <w:rFonts w:asciiTheme="minorHAnsi" w:eastAsiaTheme="minorEastAsia" w:hAnsiTheme="minorHAnsi" w:cstheme="minorBidi"/>
            <w:noProof/>
            <w:rtl/>
          </w:rPr>
          <w:tab/>
        </w:r>
        <w:r w:rsidR="00FD5369" w:rsidRPr="00A550BB">
          <w:rPr>
            <w:rStyle w:val="Hyperlink"/>
            <w:noProof/>
            <w:rtl/>
          </w:rPr>
          <w:t>מסך מגע "7</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Toc128476818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28</w:t>
        </w:r>
        <w:r w:rsidR="00FD5369">
          <w:rPr>
            <w:noProof/>
            <w:webHidden/>
            <w:rtl/>
          </w:rPr>
          <w:fldChar w:fldCharType="end"/>
        </w:r>
      </w:hyperlink>
    </w:p>
    <w:p w14:paraId="0145E203" w14:textId="6E77BA6F" w:rsidR="00FD5369" w:rsidRDefault="00DF7731">
      <w:pPr>
        <w:pStyle w:val="TOC1"/>
        <w:rPr>
          <w:rFonts w:asciiTheme="minorHAnsi" w:eastAsiaTheme="minorEastAsia" w:hAnsiTheme="minorHAnsi" w:cstheme="minorBidi"/>
          <w:bCs w:val="0"/>
          <w:color w:val="auto"/>
          <w:sz w:val="22"/>
          <w:szCs w:val="22"/>
          <w:rtl/>
        </w:rPr>
      </w:pPr>
      <w:hyperlink w:anchor="_Toc128476819" w:history="1">
        <w:r w:rsidR="00FD5369" w:rsidRPr="00A550BB">
          <w:rPr>
            <w:rStyle w:val="Hyperlink"/>
            <w14:scene3d>
              <w14:camera w14:prst="orthographicFront"/>
              <w14:lightRig w14:rig="threePt" w14:dir="t">
                <w14:rot w14:lat="0" w14:lon="0" w14:rev="0"/>
              </w14:lightRig>
            </w14:scene3d>
          </w:rPr>
          <w:t>2.</w:t>
        </w:r>
        <w:r w:rsidR="00FD5369">
          <w:rPr>
            <w:rFonts w:asciiTheme="minorHAnsi" w:eastAsiaTheme="minorEastAsia" w:hAnsiTheme="minorHAnsi" w:cstheme="minorBidi"/>
            <w:bCs w:val="0"/>
            <w:color w:val="auto"/>
            <w:sz w:val="22"/>
            <w:szCs w:val="22"/>
            <w:rtl/>
          </w:rPr>
          <w:tab/>
        </w:r>
        <w:r w:rsidR="00FD5369" w:rsidRPr="00A550BB">
          <w:rPr>
            <w:rStyle w:val="Hyperlink"/>
            <w:rtl/>
          </w:rPr>
          <w:t>מערכות ניהול הווידיאו</w:t>
        </w:r>
        <w:r w:rsidR="00FD5369">
          <w:rPr>
            <w:webHidden/>
            <w:rtl/>
          </w:rPr>
          <w:tab/>
        </w:r>
        <w:r w:rsidR="00FD5369">
          <w:rPr>
            <w:webHidden/>
            <w:rtl/>
          </w:rPr>
          <w:fldChar w:fldCharType="begin"/>
        </w:r>
        <w:r w:rsidR="00FD5369">
          <w:rPr>
            <w:webHidden/>
            <w:rtl/>
          </w:rPr>
          <w:instrText xml:space="preserve"> </w:instrText>
        </w:r>
        <w:r w:rsidR="00FD5369">
          <w:rPr>
            <w:webHidden/>
          </w:rPr>
          <w:instrText>PAGEREF</w:instrText>
        </w:r>
        <w:r w:rsidR="00FD5369">
          <w:rPr>
            <w:webHidden/>
            <w:rtl/>
          </w:rPr>
          <w:instrText xml:space="preserve"> _</w:instrText>
        </w:r>
        <w:r w:rsidR="00FD5369">
          <w:rPr>
            <w:webHidden/>
          </w:rPr>
          <w:instrText>Toc128476819 \h</w:instrText>
        </w:r>
        <w:r w:rsidR="00FD5369">
          <w:rPr>
            <w:webHidden/>
            <w:rtl/>
          </w:rPr>
          <w:instrText xml:space="preserve"> </w:instrText>
        </w:r>
        <w:r w:rsidR="00FD5369">
          <w:rPr>
            <w:webHidden/>
            <w:rtl/>
          </w:rPr>
        </w:r>
        <w:r w:rsidR="00FD5369">
          <w:rPr>
            <w:webHidden/>
            <w:rtl/>
          </w:rPr>
          <w:fldChar w:fldCharType="separate"/>
        </w:r>
        <w:r w:rsidR="00FD5369">
          <w:rPr>
            <w:webHidden/>
            <w:rtl/>
          </w:rPr>
          <w:t>30</w:t>
        </w:r>
        <w:r w:rsidR="00FD5369">
          <w:rPr>
            <w:webHidden/>
            <w:rtl/>
          </w:rPr>
          <w:fldChar w:fldCharType="end"/>
        </w:r>
      </w:hyperlink>
    </w:p>
    <w:p w14:paraId="70FC3639" w14:textId="5E834E09" w:rsidR="00FD5369" w:rsidRDefault="00DF7731">
      <w:pPr>
        <w:pStyle w:val="TOC2"/>
        <w:rPr>
          <w:rFonts w:asciiTheme="minorHAnsi" w:eastAsiaTheme="minorEastAsia" w:hAnsiTheme="minorHAnsi" w:cstheme="minorBidi"/>
          <w:noProof/>
          <w:rtl/>
        </w:rPr>
      </w:pPr>
      <w:hyperlink w:anchor="_Toc128476820" w:history="1">
        <w:r w:rsidR="00FD5369" w:rsidRPr="00A550BB">
          <w:rPr>
            <w:rStyle w:val="Hyperlink"/>
            <w:noProof/>
            <w14:scene3d>
              <w14:camera w14:prst="orthographicFront"/>
              <w14:lightRig w14:rig="threePt" w14:dir="t">
                <w14:rot w14:lat="0" w14:lon="0" w14:rev="0"/>
              </w14:lightRig>
            </w14:scene3d>
          </w:rPr>
          <w:t>2.1.</w:t>
        </w:r>
        <w:r w:rsidR="00FD5369">
          <w:rPr>
            <w:rFonts w:asciiTheme="minorHAnsi" w:eastAsiaTheme="minorEastAsia" w:hAnsiTheme="minorHAnsi" w:cstheme="minorBidi"/>
            <w:noProof/>
            <w:rtl/>
          </w:rPr>
          <w:tab/>
        </w:r>
        <w:r w:rsidR="00FD5369" w:rsidRPr="00A550BB">
          <w:rPr>
            <w:rStyle w:val="Hyperlink"/>
            <w:noProof/>
            <w:rtl/>
          </w:rPr>
          <w:t>הקדמה</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Toc128476820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30</w:t>
        </w:r>
        <w:r w:rsidR="00FD5369">
          <w:rPr>
            <w:noProof/>
            <w:webHidden/>
            <w:rtl/>
          </w:rPr>
          <w:fldChar w:fldCharType="end"/>
        </w:r>
      </w:hyperlink>
    </w:p>
    <w:p w14:paraId="16B91E33" w14:textId="64CBB975" w:rsidR="00FD5369" w:rsidRDefault="00DF7731">
      <w:pPr>
        <w:pStyle w:val="TOC2"/>
        <w:rPr>
          <w:rFonts w:asciiTheme="minorHAnsi" w:eastAsiaTheme="minorEastAsia" w:hAnsiTheme="minorHAnsi" w:cstheme="minorBidi"/>
          <w:noProof/>
          <w:rtl/>
        </w:rPr>
      </w:pPr>
      <w:hyperlink w:anchor="_Toc128476821" w:history="1">
        <w:r w:rsidR="00FD5369" w:rsidRPr="00A550BB">
          <w:rPr>
            <w:rStyle w:val="Hyperlink"/>
            <w:noProof/>
            <w14:scene3d>
              <w14:camera w14:prst="orthographicFront"/>
              <w14:lightRig w14:rig="threePt" w14:dir="t">
                <w14:rot w14:lat="0" w14:lon="0" w14:rev="0"/>
              </w14:lightRig>
            </w14:scene3d>
          </w:rPr>
          <w:t>2.2.</w:t>
        </w:r>
        <w:r w:rsidR="00FD5369">
          <w:rPr>
            <w:rFonts w:asciiTheme="minorHAnsi" w:eastAsiaTheme="minorEastAsia" w:hAnsiTheme="minorHAnsi" w:cstheme="minorBidi"/>
            <w:noProof/>
            <w:rtl/>
          </w:rPr>
          <w:tab/>
        </w:r>
        <w:r w:rsidR="00FD5369" w:rsidRPr="00A550BB">
          <w:rPr>
            <w:rStyle w:val="Hyperlink"/>
            <w:noProof/>
            <w:rtl/>
          </w:rPr>
          <w:t>דרישות כלליות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Toc128476821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31</w:t>
        </w:r>
        <w:r w:rsidR="00FD5369">
          <w:rPr>
            <w:noProof/>
            <w:webHidden/>
            <w:rtl/>
          </w:rPr>
          <w:fldChar w:fldCharType="end"/>
        </w:r>
      </w:hyperlink>
    </w:p>
    <w:p w14:paraId="56C84259" w14:textId="2234636B" w:rsidR="00FD5369" w:rsidRDefault="00DF7731">
      <w:pPr>
        <w:pStyle w:val="TOC2"/>
        <w:rPr>
          <w:rFonts w:asciiTheme="minorHAnsi" w:eastAsiaTheme="minorEastAsia" w:hAnsiTheme="minorHAnsi" w:cstheme="minorBidi"/>
          <w:noProof/>
          <w:rtl/>
        </w:rPr>
      </w:pPr>
      <w:hyperlink w:anchor="_Toc128476822" w:history="1">
        <w:r w:rsidR="00FD5369" w:rsidRPr="00A550BB">
          <w:rPr>
            <w:rStyle w:val="Hyperlink"/>
            <w:noProof/>
            <w14:scene3d>
              <w14:camera w14:prst="orthographicFront"/>
              <w14:lightRig w14:rig="threePt" w14:dir="t">
                <w14:rot w14:lat="0" w14:lon="0" w14:rev="0"/>
              </w14:lightRig>
            </w14:scene3d>
          </w:rPr>
          <w:t>2.3.</w:t>
        </w:r>
        <w:r w:rsidR="00FD5369">
          <w:rPr>
            <w:rFonts w:asciiTheme="minorHAnsi" w:eastAsiaTheme="minorEastAsia" w:hAnsiTheme="minorHAnsi" w:cstheme="minorBidi"/>
            <w:noProof/>
            <w:rtl/>
          </w:rPr>
          <w:tab/>
        </w:r>
        <w:r w:rsidR="00FD5369" w:rsidRPr="00A550BB">
          <w:rPr>
            <w:rStyle w:val="Hyperlink"/>
            <w:noProof/>
            <w:rtl/>
          </w:rPr>
          <w:t>מערכת הקלטה מקומית ל 8 מצלמות (</w:t>
        </w:r>
        <w:r w:rsidR="00FD5369" w:rsidRPr="00A550BB">
          <w:rPr>
            <w:rStyle w:val="Hyperlink"/>
            <w:noProof/>
          </w:rPr>
          <w:t>NVR</w:t>
        </w:r>
        <w:r w:rsidR="00FD5369" w:rsidRPr="00A550BB">
          <w:rPr>
            <w:rStyle w:val="Hyperlink"/>
            <w:noProof/>
            <w:rtl/>
          </w:rPr>
          <w:t>)</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Toc128476822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44</w:t>
        </w:r>
        <w:r w:rsidR="00FD5369">
          <w:rPr>
            <w:noProof/>
            <w:webHidden/>
            <w:rtl/>
          </w:rPr>
          <w:fldChar w:fldCharType="end"/>
        </w:r>
      </w:hyperlink>
    </w:p>
    <w:p w14:paraId="5BA63688" w14:textId="4E694958" w:rsidR="00FD5369" w:rsidRDefault="00DF7731">
      <w:pPr>
        <w:pStyle w:val="TOC2"/>
        <w:rPr>
          <w:rFonts w:asciiTheme="minorHAnsi" w:eastAsiaTheme="minorEastAsia" w:hAnsiTheme="minorHAnsi" w:cstheme="minorBidi"/>
          <w:noProof/>
          <w:rtl/>
        </w:rPr>
      </w:pPr>
      <w:hyperlink w:anchor="_Toc128476823" w:history="1">
        <w:r w:rsidR="00FD5369" w:rsidRPr="00A550BB">
          <w:rPr>
            <w:rStyle w:val="Hyperlink"/>
            <w:noProof/>
            <w14:scene3d>
              <w14:camera w14:prst="orthographicFront"/>
              <w14:lightRig w14:rig="threePt" w14:dir="t">
                <w14:rot w14:lat="0" w14:lon="0" w14:rev="0"/>
              </w14:lightRig>
            </w14:scene3d>
          </w:rPr>
          <w:t>2.4.</w:t>
        </w:r>
        <w:r w:rsidR="00FD5369">
          <w:rPr>
            <w:rFonts w:asciiTheme="minorHAnsi" w:eastAsiaTheme="minorEastAsia" w:hAnsiTheme="minorHAnsi" w:cstheme="minorBidi"/>
            <w:noProof/>
            <w:rtl/>
          </w:rPr>
          <w:tab/>
        </w:r>
        <w:r w:rsidR="00FD5369" w:rsidRPr="00A550BB">
          <w:rPr>
            <w:rStyle w:val="Hyperlink"/>
            <w:noProof/>
            <w:rtl/>
          </w:rPr>
          <w:t>מערכת הקלטה מקומית ל 16 מצלמות (</w:t>
        </w:r>
        <w:r w:rsidR="00FD5369" w:rsidRPr="00A550BB">
          <w:rPr>
            <w:rStyle w:val="Hyperlink"/>
            <w:noProof/>
          </w:rPr>
          <w:t>NVR</w:t>
        </w:r>
        <w:r w:rsidR="00FD5369" w:rsidRPr="00A550BB">
          <w:rPr>
            <w:rStyle w:val="Hyperlink"/>
            <w:noProof/>
            <w:rtl/>
          </w:rPr>
          <w:t>)</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Toc128476823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45</w:t>
        </w:r>
        <w:r w:rsidR="00FD5369">
          <w:rPr>
            <w:noProof/>
            <w:webHidden/>
            <w:rtl/>
          </w:rPr>
          <w:fldChar w:fldCharType="end"/>
        </w:r>
      </w:hyperlink>
    </w:p>
    <w:p w14:paraId="1286F652" w14:textId="4BE91C41" w:rsidR="00FD5369" w:rsidRDefault="00DF7731">
      <w:pPr>
        <w:pStyle w:val="TOC2"/>
        <w:rPr>
          <w:rFonts w:asciiTheme="minorHAnsi" w:eastAsiaTheme="minorEastAsia" w:hAnsiTheme="minorHAnsi" w:cstheme="minorBidi"/>
          <w:noProof/>
          <w:rtl/>
        </w:rPr>
      </w:pPr>
      <w:hyperlink w:anchor="_Toc128476824" w:history="1">
        <w:r w:rsidR="00FD5369" w:rsidRPr="00A550BB">
          <w:rPr>
            <w:rStyle w:val="Hyperlink"/>
            <w:noProof/>
            <w14:scene3d>
              <w14:camera w14:prst="orthographicFront"/>
              <w14:lightRig w14:rig="threePt" w14:dir="t">
                <w14:rot w14:lat="0" w14:lon="0" w14:rev="0"/>
              </w14:lightRig>
            </w14:scene3d>
          </w:rPr>
          <w:t>2.5.</w:t>
        </w:r>
        <w:r w:rsidR="00FD5369">
          <w:rPr>
            <w:rFonts w:asciiTheme="minorHAnsi" w:eastAsiaTheme="minorEastAsia" w:hAnsiTheme="minorHAnsi" w:cstheme="minorBidi"/>
            <w:noProof/>
            <w:rtl/>
          </w:rPr>
          <w:tab/>
        </w:r>
        <w:r w:rsidR="00FD5369" w:rsidRPr="00A550BB">
          <w:rPr>
            <w:rStyle w:val="Hyperlink"/>
            <w:noProof/>
            <w:rtl/>
          </w:rPr>
          <w:t>מערכת הקלטה מקומית ל 32 מצלמות (</w:t>
        </w:r>
        <w:r w:rsidR="00FD5369" w:rsidRPr="00A550BB">
          <w:rPr>
            <w:rStyle w:val="Hyperlink"/>
            <w:noProof/>
          </w:rPr>
          <w:t>NVR</w:t>
        </w:r>
        <w:r w:rsidR="00FD5369" w:rsidRPr="00A550BB">
          <w:rPr>
            <w:rStyle w:val="Hyperlink"/>
            <w:noProof/>
            <w:rtl/>
          </w:rPr>
          <w:t>)</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Toc128476824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45</w:t>
        </w:r>
        <w:r w:rsidR="00FD5369">
          <w:rPr>
            <w:noProof/>
            <w:webHidden/>
            <w:rtl/>
          </w:rPr>
          <w:fldChar w:fldCharType="end"/>
        </w:r>
      </w:hyperlink>
    </w:p>
    <w:p w14:paraId="5EA46561" w14:textId="13660523" w:rsidR="00FD5369" w:rsidRDefault="00DF7731">
      <w:pPr>
        <w:pStyle w:val="TOC2"/>
        <w:rPr>
          <w:rFonts w:asciiTheme="minorHAnsi" w:eastAsiaTheme="minorEastAsia" w:hAnsiTheme="minorHAnsi" w:cstheme="minorBidi"/>
          <w:noProof/>
          <w:rtl/>
        </w:rPr>
      </w:pPr>
      <w:hyperlink w:anchor="_Toc128476825" w:history="1">
        <w:r w:rsidR="00FD5369" w:rsidRPr="00A550BB">
          <w:rPr>
            <w:rStyle w:val="Hyperlink"/>
            <w:noProof/>
            <w14:scene3d>
              <w14:camera w14:prst="orthographicFront"/>
              <w14:lightRig w14:rig="threePt" w14:dir="t">
                <w14:rot w14:lat="0" w14:lon="0" w14:rev="0"/>
              </w14:lightRig>
            </w14:scene3d>
          </w:rPr>
          <w:t>2.6.</w:t>
        </w:r>
        <w:r w:rsidR="00FD5369">
          <w:rPr>
            <w:rFonts w:asciiTheme="minorHAnsi" w:eastAsiaTheme="minorEastAsia" w:hAnsiTheme="minorHAnsi" w:cstheme="minorBidi"/>
            <w:noProof/>
            <w:rtl/>
          </w:rPr>
          <w:tab/>
        </w:r>
        <w:r w:rsidR="00FD5369" w:rsidRPr="00A550BB">
          <w:rPr>
            <w:rStyle w:val="Hyperlink"/>
            <w:noProof/>
            <w:rtl/>
          </w:rPr>
          <w:t xml:space="preserve">מקלדת שליטה + </w:t>
        </w:r>
        <w:r w:rsidR="00FD5369" w:rsidRPr="00A550BB">
          <w:rPr>
            <w:rStyle w:val="Hyperlink"/>
            <w:noProof/>
          </w:rPr>
          <w:t>joystick</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Toc128476825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45</w:t>
        </w:r>
        <w:r w:rsidR="00FD5369">
          <w:rPr>
            <w:noProof/>
            <w:webHidden/>
            <w:rtl/>
          </w:rPr>
          <w:fldChar w:fldCharType="end"/>
        </w:r>
      </w:hyperlink>
    </w:p>
    <w:p w14:paraId="63D21FEA" w14:textId="1619252C" w:rsidR="00FD5369" w:rsidRDefault="00DF7731">
      <w:pPr>
        <w:pStyle w:val="TOC2"/>
        <w:rPr>
          <w:rFonts w:asciiTheme="minorHAnsi" w:eastAsiaTheme="minorEastAsia" w:hAnsiTheme="minorHAnsi" w:cstheme="minorBidi"/>
          <w:noProof/>
          <w:rtl/>
        </w:rPr>
      </w:pPr>
      <w:hyperlink w:anchor="_Toc128476826" w:history="1">
        <w:r w:rsidR="00FD5369" w:rsidRPr="00A550BB">
          <w:rPr>
            <w:rStyle w:val="Hyperlink"/>
            <w:noProof/>
            <w14:scene3d>
              <w14:camera w14:prst="orthographicFront"/>
              <w14:lightRig w14:rig="threePt" w14:dir="t">
                <w14:rot w14:lat="0" w14:lon="0" w14:rev="0"/>
              </w14:lightRig>
            </w14:scene3d>
          </w:rPr>
          <w:t>2.7.</w:t>
        </w:r>
        <w:r w:rsidR="00FD5369">
          <w:rPr>
            <w:rFonts w:asciiTheme="minorHAnsi" w:eastAsiaTheme="minorEastAsia" w:hAnsiTheme="minorHAnsi" w:cstheme="minorBidi"/>
            <w:noProof/>
            <w:rtl/>
          </w:rPr>
          <w:tab/>
        </w:r>
        <w:r w:rsidR="00FD5369" w:rsidRPr="00A550BB">
          <w:rPr>
            <w:rStyle w:val="Hyperlink"/>
            <w:noProof/>
            <w:rtl/>
          </w:rPr>
          <w:t>בקר מגעים יבשים 8/4</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Toc128476826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46</w:t>
        </w:r>
        <w:r w:rsidR="00FD5369">
          <w:rPr>
            <w:noProof/>
            <w:webHidden/>
            <w:rtl/>
          </w:rPr>
          <w:fldChar w:fldCharType="end"/>
        </w:r>
      </w:hyperlink>
    </w:p>
    <w:p w14:paraId="0F1F4082" w14:textId="1969C78C" w:rsidR="00FD5369" w:rsidRDefault="00DF7731">
      <w:pPr>
        <w:pStyle w:val="TOC2"/>
        <w:tabs>
          <w:tab w:val="left" w:pos="1100"/>
        </w:tabs>
        <w:rPr>
          <w:rFonts w:asciiTheme="minorHAnsi" w:eastAsiaTheme="minorEastAsia" w:hAnsiTheme="minorHAnsi" w:cstheme="minorBidi"/>
          <w:noProof/>
          <w:rtl/>
        </w:rPr>
      </w:pPr>
      <w:hyperlink w:anchor="_Toc128476827" w:history="1">
        <w:r w:rsidR="00FD5369" w:rsidRPr="00A550BB">
          <w:rPr>
            <w:rStyle w:val="Hyperlink"/>
            <w:noProof/>
            <w14:scene3d>
              <w14:camera w14:prst="orthographicFront"/>
              <w14:lightRig w14:rig="threePt" w14:dir="t">
                <w14:rot w14:lat="0" w14:lon="0" w14:rev="0"/>
              </w14:lightRig>
            </w14:scene3d>
          </w:rPr>
          <w:t>2.8.</w:t>
        </w:r>
        <w:r w:rsidR="00FD5369">
          <w:rPr>
            <w:rFonts w:asciiTheme="minorHAnsi" w:eastAsiaTheme="minorEastAsia" w:hAnsiTheme="minorHAnsi" w:cstheme="minorBidi"/>
            <w:noProof/>
            <w:rtl/>
          </w:rPr>
          <w:tab/>
        </w:r>
        <w:r w:rsidR="00FD5369" w:rsidRPr="00A550BB">
          <w:rPr>
            <w:rStyle w:val="Hyperlink"/>
            <w:noProof/>
          </w:rPr>
          <w:t>Video encoder</w:t>
        </w:r>
        <w:r w:rsidR="00FD5369" w:rsidRPr="00A550BB">
          <w:rPr>
            <w:rStyle w:val="Hyperlink"/>
            <w:noProof/>
            <w:rtl/>
          </w:rPr>
          <w:t xml:space="preserve"> – 4 ערוצים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Toc128476827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47</w:t>
        </w:r>
        <w:r w:rsidR="00FD5369">
          <w:rPr>
            <w:noProof/>
            <w:webHidden/>
            <w:rtl/>
          </w:rPr>
          <w:fldChar w:fldCharType="end"/>
        </w:r>
      </w:hyperlink>
    </w:p>
    <w:p w14:paraId="3CFA6F4D" w14:textId="01A69E72" w:rsidR="00FD5369" w:rsidRDefault="00DF7731">
      <w:pPr>
        <w:pStyle w:val="TOC2"/>
        <w:rPr>
          <w:rFonts w:asciiTheme="minorHAnsi" w:eastAsiaTheme="minorEastAsia" w:hAnsiTheme="minorHAnsi" w:cstheme="minorBidi"/>
          <w:noProof/>
          <w:rtl/>
        </w:rPr>
      </w:pPr>
      <w:hyperlink w:anchor="_Toc128476828" w:history="1">
        <w:r w:rsidR="00FD5369" w:rsidRPr="00A550BB">
          <w:rPr>
            <w:rStyle w:val="Hyperlink"/>
            <w:noProof/>
            <w14:scene3d>
              <w14:camera w14:prst="orthographicFront"/>
              <w14:lightRig w14:rig="threePt" w14:dir="t">
                <w14:rot w14:lat="0" w14:lon="0" w14:rev="0"/>
              </w14:lightRig>
            </w14:scene3d>
          </w:rPr>
          <w:t>2.9.</w:t>
        </w:r>
        <w:r w:rsidR="00FD5369">
          <w:rPr>
            <w:rFonts w:asciiTheme="minorHAnsi" w:eastAsiaTheme="minorEastAsia" w:hAnsiTheme="minorHAnsi" w:cstheme="minorBidi"/>
            <w:noProof/>
            <w:rtl/>
          </w:rPr>
          <w:tab/>
        </w:r>
        <w:r w:rsidR="00FD5369" w:rsidRPr="00A550BB">
          <w:rPr>
            <w:rStyle w:val="Hyperlink"/>
            <w:noProof/>
          </w:rPr>
          <w:t>encoder</w:t>
        </w:r>
        <w:r w:rsidR="00FD5369" w:rsidRPr="00A550BB">
          <w:rPr>
            <w:rStyle w:val="Hyperlink"/>
            <w:noProof/>
            <w:rtl/>
          </w:rPr>
          <w:t xml:space="preserve"> </w:t>
        </w:r>
        <w:r w:rsidR="00FD5369" w:rsidRPr="00A550BB">
          <w:rPr>
            <w:rStyle w:val="Hyperlink"/>
            <w:noProof/>
          </w:rPr>
          <w:t>Video</w:t>
        </w:r>
        <w:r w:rsidR="00FD5369" w:rsidRPr="00A550BB">
          <w:rPr>
            <w:rStyle w:val="Hyperlink"/>
            <w:noProof/>
            <w:rtl/>
          </w:rPr>
          <w:t xml:space="preserve"> – 16 ערוצים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Toc128476828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48</w:t>
        </w:r>
        <w:r w:rsidR="00FD5369">
          <w:rPr>
            <w:noProof/>
            <w:webHidden/>
            <w:rtl/>
          </w:rPr>
          <w:fldChar w:fldCharType="end"/>
        </w:r>
      </w:hyperlink>
    </w:p>
    <w:p w14:paraId="6E8CC006" w14:textId="6154BD6D" w:rsidR="00FD5369" w:rsidRDefault="00DF7731">
      <w:pPr>
        <w:pStyle w:val="TOC1"/>
        <w:rPr>
          <w:rFonts w:asciiTheme="minorHAnsi" w:eastAsiaTheme="minorEastAsia" w:hAnsiTheme="minorHAnsi" w:cstheme="minorBidi"/>
          <w:bCs w:val="0"/>
          <w:color w:val="auto"/>
          <w:sz w:val="22"/>
          <w:szCs w:val="22"/>
          <w:rtl/>
        </w:rPr>
      </w:pPr>
      <w:hyperlink w:anchor="_Toc128476829" w:history="1">
        <w:r w:rsidR="00FD5369" w:rsidRPr="00A550BB">
          <w:rPr>
            <w:rStyle w:val="Hyperlink"/>
            <w:rtl/>
            <w14:scene3d>
              <w14:camera w14:prst="orthographicFront"/>
              <w14:lightRig w14:rig="threePt" w14:dir="t">
                <w14:rot w14:lat="0" w14:lon="0" w14:rev="0"/>
              </w14:lightRig>
            </w14:scene3d>
          </w:rPr>
          <w:t>3.</w:t>
        </w:r>
        <w:r w:rsidR="00FD5369">
          <w:rPr>
            <w:rFonts w:asciiTheme="minorHAnsi" w:eastAsiaTheme="minorEastAsia" w:hAnsiTheme="minorHAnsi" w:cstheme="minorBidi"/>
            <w:bCs w:val="0"/>
            <w:color w:val="auto"/>
            <w:sz w:val="22"/>
            <w:szCs w:val="22"/>
            <w:rtl/>
          </w:rPr>
          <w:tab/>
        </w:r>
        <w:r w:rsidR="00FD5369" w:rsidRPr="00A550BB">
          <w:rPr>
            <w:rStyle w:val="Hyperlink"/>
            <w:rtl/>
          </w:rPr>
          <w:t>מצלמות</w:t>
        </w:r>
        <w:r w:rsidR="00FD5369">
          <w:rPr>
            <w:webHidden/>
            <w:rtl/>
          </w:rPr>
          <w:tab/>
        </w:r>
        <w:r w:rsidR="00FD5369">
          <w:rPr>
            <w:webHidden/>
            <w:rtl/>
          </w:rPr>
          <w:fldChar w:fldCharType="begin"/>
        </w:r>
        <w:r w:rsidR="00FD5369">
          <w:rPr>
            <w:webHidden/>
            <w:rtl/>
          </w:rPr>
          <w:instrText xml:space="preserve"> </w:instrText>
        </w:r>
        <w:r w:rsidR="00FD5369">
          <w:rPr>
            <w:webHidden/>
          </w:rPr>
          <w:instrText>PAGEREF</w:instrText>
        </w:r>
        <w:r w:rsidR="00FD5369">
          <w:rPr>
            <w:webHidden/>
            <w:rtl/>
          </w:rPr>
          <w:instrText xml:space="preserve"> _</w:instrText>
        </w:r>
        <w:r w:rsidR="00FD5369">
          <w:rPr>
            <w:webHidden/>
          </w:rPr>
          <w:instrText>Toc128476829 \h</w:instrText>
        </w:r>
        <w:r w:rsidR="00FD5369">
          <w:rPr>
            <w:webHidden/>
            <w:rtl/>
          </w:rPr>
          <w:instrText xml:space="preserve"> </w:instrText>
        </w:r>
        <w:r w:rsidR="00FD5369">
          <w:rPr>
            <w:webHidden/>
            <w:rtl/>
          </w:rPr>
        </w:r>
        <w:r w:rsidR="00FD5369">
          <w:rPr>
            <w:webHidden/>
            <w:rtl/>
          </w:rPr>
          <w:fldChar w:fldCharType="separate"/>
        </w:r>
        <w:r w:rsidR="00FD5369">
          <w:rPr>
            <w:webHidden/>
            <w:rtl/>
          </w:rPr>
          <w:t>49</w:t>
        </w:r>
        <w:r w:rsidR="00FD5369">
          <w:rPr>
            <w:webHidden/>
            <w:rtl/>
          </w:rPr>
          <w:fldChar w:fldCharType="end"/>
        </w:r>
      </w:hyperlink>
    </w:p>
    <w:p w14:paraId="28AFAB54" w14:textId="61FC0D4F" w:rsidR="00FD5369" w:rsidRDefault="00DF7731">
      <w:pPr>
        <w:pStyle w:val="TOC2"/>
        <w:rPr>
          <w:rFonts w:asciiTheme="minorHAnsi" w:eastAsiaTheme="minorEastAsia" w:hAnsiTheme="minorHAnsi" w:cstheme="minorBidi"/>
          <w:noProof/>
          <w:rtl/>
        </w:rPr>
      </w:pPr>
      <w:hyperlink w:anchor="_Toc128476830" w:history="1">
        <w:r w:rsidR="00FD5369" w:rsidRPr="00A550BB">
          <w:rPr>
            <w:rStyle w:val="Hyperlink"/>
            <w:noProof/>
            <w14:scene3d>
              <w14:camera w14:prst="orthographicFront"/>
              <w14:lightRig w14:rig="threePt" w14:dir="t">
                <w14:rot w14:lat="0" w14:lon="0" w14:rev="0"/>
              </w14:lightRig>
            </w14:scene3d>
          </w:rPr>
          <w:t>3.1.</w:t>
        </w:r>
        <w:r w:rsidR="00FD5369">
          <w:rPr>
            <w:rFonts w:asciiTheme="minorHAnsi" w:eastAsiaTheme="minorEastAsia" w:hAnsiTheme="minorHAnsi" w:cstheme="minorBidi"/>
            <w:noProof/>
            <w:rtl/>
          </w:rPr>
          <w:tab/>
        </w:r>
        <w:r w:rsidR="00FD5369" w:rsidRPr="00A550BB">
          <w:rPr>
            <w:rStyle w:val="Hyperlink"/>
            <w:noProof/>
            <w:rtl/>
          </w:rPr>
          <w:t xml:space="preserve">מצלמת </w:t>
        </w:r>
        <w:r w:rsidR="00FD5369" w:rsidRPr="00A550BB">
          <w:rPr>
            <w:rStyle w:val="Hyperlink"/>
            <w:noProof/>
          </w:rPr>
          <w:t>K</w:t>
        </w:r>
        <w:r w:rsidR="00FD5369" w:rsidRPr="00A550BB">
          <w:rPr>
            <w:rStyle w:val="Hyperlink"/>
            <w:noProof/>
            <w:rtl/>
          </w:rPr>
          <w:t xml:space="preserve">4 </w:t>
        </w:r>
        <w:r w:rsidR="00FD5369" w:rsidRPr="00A550BB">
          <w:rPr>
            <w:rStyle w:val="Hyperlink"/>
            <w:noProof/>
          </w:rPr>
          <w:t>Outdoor PTZ Speed Dome</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Toc128476830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49</w:t>
        </w:r>
        <w:r w:rsidR="00FD5369">
          <w:rPr>
            <w:noProof/>
            <w:webHidden/>
            <w:rtl/>
          </w:rPr>
          <w:fldChar w:fldCharType="end"/>
        </w:r>
      </w:hyperlink>
    </w:p>
    <w:p w14:paraId="764C86CF" w14:textId="2131399A" w:rsidR="00FD5369" w:rsidRDefault="00DF7731">
      <w:pPr>
        <w:pStyle w:val="TOC2"/>
        <w:rPr>
          <w:rFonts w:asciiTheme="minorHAnsi" w:eastAsiaTheme="minorEastAsia" w:hAnsiTheme="minorHAnsi" w:cstheme="minorBidi"/>
          <w:noProof/>
          <w:rtl/>
        </w:rPr>
      </w:pPr>
      <w:hyperlink w:anchor="_Toc128476831" w:history="1">
        <w:r w:rsidR="00FD5369" w:rsidRPr="00A550BB">
          <w:rPr>
            <w:rStyle w:val="Hyperlink"/>
            <w:noProof/>
            <w14:scene3d>
              <w14:camera w14:prst="orthographicFront"/>
              <w14:lightRig w14:rig="threePt" w14:dir="t">
                <w14:rot w14:lat="0" w14:lon="0" w14:rev="0"/>
              </w14:lightRig>
            </w14:scene3d>
          </w:rPr>
          <w:t>3.2.</w:t>
        </w:r>
        <w:r w:rsidR="00FD5369">
          <w:rPr>
            <w:rFonts w:asciiTheme="minorHAnsi" w:eastAsiaTheme="minorEastAsia" w:hAnsiTheme="minorHAnsi" w:cstheme="minorBidi"/>
            <w:noProof/>
            <w:rtl/>
          </w:rPr>
          <w:tab/>
        </w:r>
        <w:r w:rsidR="00FD5369" w:rsidRPr="00A550BB">
          <w:rPr>
            <w:rStyle w:val="Hyperlink"/>
            <w:noProof/>
            <w:rtl/>
          </w:rPr>
          <w:t xml:space="preserve">מצלמת </w:t>
        </w:r>
        <w:r w:rsidR="00FD5369" w:rsidRPr="00A550BB">
          <w:rPr>
            <w:rStyle w:val="Hyperlink"/>
            <w:noProof/>
          </w:rPr>
          <w:t>Outdoor PTZ Box IP</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Toc128476831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53</w:t>
        </w:r>
        <w:r w:rsidR="00FD5369">
          <w:rPr>
            <w:noProof/>
            <w:webHidden/>
            <w:rtl/>
          </w:rPr>
          <w:fldChar w:fldCharType="end"/>
        </w:r>
      </w:hyperlink>
    </w:p>
    <w:p w14:paraId="70DCB679" w14:textId="036C4799" w:rsidR="00FD5369" w:rsidRDefault="00DF7731">
      <w:pPr>
        <w:pStyle w:val="TOC2"/>
        <w:rPr>
          <w:rFonts w:asciiTheme="minorHAnsi" w:eastAsiaTheme="minorEastAsia" w:hAnsiTheme="minorHAnsi" w:cstheme="minorBidi"/>
          <w:noProof/>
          <w:rtl/>
        </w:rPr>
      </w:pPr>
      <w:hyperlink w:anchor="_Toc128476832" w:history="1">
        <w:r w:rsidR="00FD5369" w:rsidRPr="00A550BB">
          <w:rPr>
            <w:rStyle w:val="Hyperlink"/>
            <w:noProof/>
            <w14:scene3d>
              <w14:camera w14:prst="orthographicFront"/>
              <w14:lightRig w14:rig="threePt" w14:dir="t">
                <w14:rot w14:lat="0" w14:lon="0" w14:rev="0"/>
              </w14:lightRig>
            </w14:scene3d>
          </w:rPr>
          <w:t>3.3.</w:t>
        </w:r>
        <w:r w:rsidR="00FD5369">
          <w:rPr>
            <w:rFonts w:asciiTheme="minorHAnsi" w:eastAsiaTheme="minorEastAsia" w:hAnsiTheme="minorHAnsi" w:cstheme="minorBidi"/>
            <w:noProof/>
            <w:rtl/>
          </w:rPr>
          <w:tab/>
        </w:r>
        <w:r w:rsidR="00FD5369" w:rsidRPr="00A550BB">
          <w:rPr>
            <w:rStyle w:val="Hyperlink"/>
            <w:noProof/>
            <w:rtl/>
          </w:rPr>
          <w:t xml:space="preserve">מצלמת </w:t>
        </w:r>
        <w:r w:rsidR="00FD5369" w:rsidRPr="00A550BB">
          <w:rPr>
            <w:rStyle w:val="Hyperlink"/>
            <w:noProof/>
          </w:rPr>
          <w:t>K</w:t>
        </w:r>
        <w:r w:rsidR="00FD5369" w:rsidRPr="00A550BB">
          <w:rPr>
            <w:rStyle w:val="Hyperlink"/>
            <w:noProof/>
            <w:rtl/>
          </w:rPr>
          <w:t xml:space="preserve">4 במבנה </w:t>
        </w:r>
        <w:r w:rsidR="00FD5369" w:rsidRPr="00A550BB">
          <w:rPr>
            <w:rStyle w:val="Hyperlink"/>
            <w:noProof/>
          </w:rPr>
          <w:t>Bullet</w:t>
        </w:r>
        <w:r w:rsidR="00FD5369" w:rsidRPr="00A550BB">
          <w:rPr>
            <w:rStyle w:val="Hyperlink"/>
            <w:noProof/>
            <w:rtl/>
          </w:rPr>
          <w:t>.</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Toc128476832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54</w:t>
        </w:r>
        <w:r w:rsidR="00FD5369">
          <w:rPr>
            <w:noProof/>
            <w:webHidden/>
            <w:rtl/>
          </w:rPr>
          <w:fldChar w:fldCharType="end"/>
        </w:r>
      </w:hyperlink>
    </w:p>
    <w:p w14:paraId="5E5122C9" w14:textId="7E4C6FA3" w:rsidR="00FD5369" w:rsidRDefault="00DF7731">
      <w:pPr>
        <w:pStyle w:val="TOC2"/>
        <w:rPr>
          <w:rFonts w:asciiTheme="minorHAnsi" w:eastAsiaTheme="minorEastAsia" w:hAnsiTheme="minorHAnsi" w:cstheme="minorBidi"/>
          <w:noProof/>
          <w:rtl/>
        </w:rPr>
      </w:pPr>
      <w:hyperlink w:anchor="_Toc128476833" w:history="1">
        <w:r w:rsidR="00FD5369" w:rsidRPr="00A550BB">
          <w:rPr>
            <w:rStyle w:val="Hyperlink"/>
            <w:noProof/>
            <w:rtl/>
            <w14:scene3d>
              <w14:camera w14:prst="orthographicFront"/>
              <w14:lightRig w14:rig="threePt" w14:dir="t">
                <w14:rot w14:lat="0" w14:lon="0" w14:rev="0"/>
              </w14:lightRig>
            </w14:scene3d>
          </w:rPr>
          <w:t>3.4.</w:t>
        </w:r>
        <w:r w:rsidR="00FD5369">
          <w:rPr>
            <w:rFonts w:asciiTheme="minorHAnsi" w:eastAsiaTheme="minorEastAsia" w:hAnsiTheme="minorHAnsi" w:cstheme="minorBidi"/>
            <w:noProof/>
            <w:rtl/>
          </w:rPr>
          <w:tab/>
        </w:r>
        <w:r w:rsidR="00FD5369" w:rsidRPr="00A550BB">
          <w:rPr>
            <w:rStyle w:val="Hyperlink"/>
            <w:noProof/>
            <w:rtl/>
          </w:rPr>
          <w:t xml:space="preserve">מצלמת </w:t>
        </w:r>
        <w:r w:rsidR="00FD5369" w:rsidRPr="00A550BB">
          <w:rPr>
            <w:rStyle w:val="Hyperlink"/>
            <w:noProof/>
          </w:rPr>
          <w:t>VF lens Dome FHD IR</w:t>
        </w:r>
        <w:r w:rsidR="00FD5369" w:rsidRPr="00A550BB">
          <w:rPr>
            <w:rStyle w:val="Hyperlink"/>
            <w:noProof/>
            <w:rtl/>
          </w:rPr>
          <w:t xml:space="preserve"> להתקנה מקומית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Toc128476833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57</w:t>
        </w:r>
        <w:r w:rsidR="00FD5369">
          <w:rPr>
            <w:noProof/>
            <w:webHidden/>
            <w:rtl/>
          </w:rPr>
          <w:fldChar w:fldCharType="end"/>
        </w:r>
      </w:hyperlink>
    </w:p>
    <w:p w14:paraId="69B06956" w14:textId="1DB46245" w:rsidR="00FD5369" w:rsidRDefault="00DF7731">
      <w:pPr>
        <w:pStyle w:val="TOC1"/>
        <w:rPr>
          <w:rFonts w:asciiTheme="minorHAnsi" w:eastAsiaTheme="minorEastAsia" w:hAnsiTheme="minorHAnsi" w:cstheme="minorBidi"/>
          <w:bCs w:val="0"/>
          <w:color w:val="auto"/>
          <w:sz w:val="22"/>
          <w:szCs w:val="22"/>
          <w:rtl/>
        </w:rPr>
      </w:pPr>
      <w:hyperlink w:anchor="_Toc128476834" w:history="1">
        <w:r w:rsidR="00FD5369" w:rsidRPr="00A550BB">
          <w:rPr>
            <w:rStyle w:val="Hyperlink"/>
            <w14:scene3d>
              <w14:camera w14:prst="orthographicFront"/>
              <w14:lightRig w14:rig="threePt" w14:dir="t">
                <w14:rot w14:lat="0" w14:lon="0" w14:rev="0"/>
              </w14:lightRig>
            </w14:scene3d>
          </w:rPr>
          <w:t>4.</w:t>
        </w:r>
        <w:r w:rsidR="00FD5369">
          <w:rPr>
            <w:rFonts w:asciiTheme="minorHAnsi" w:eastAsiaTheme="minorEastAsia" w:hAnsiTheme="minorHAnsi" w:cstheme="minorBidi"/>
            <w:bCs w:val="0"/>
            <w:color w:val="auto"/>
            <w:sz w:val="22"/>
            <w:szCs w:val="22"/>
            <w:rtl/>
          </w:rPr>
          <w:tab/>
        </w:r>
        <w:r w:rsidR="00FD5369" w:rsidRPr="00A550BB">
          <w:rPr>
            <w:rStyle w:val="Hyperlink"/>
            <w:rtl/>
          </w:rPr>
          <w:t>מערכת אזעקה</w:t>
        </w:r>
        <w:r w:rsidR="00FD5369">
          <w:rPr>
            <w:webHidden/>
            <w:rtl/>
          </w:rPr>
          <w:tab/>
        </w:r>
        <w:r w:rsidR="00FD5369">
          <w:rPr>
            <w:webHidden/>
            <w:rtl/>
          </w:rPr>
          <w:fldChar w:fldCharType="begin"/>
        </w:r>
        <w:r w:rsidR="00FD5369">
          <w:rPr>
            <w:webHidden/>
            <w:rtl/>
          </w:rPr>
          <w:instrText xml:space="preserve"> </w:instrText>
        </w:r>
        <w:r w:rsidR="00FD5369">
          <w:rPr>
            <w:webHidden/>
          </w:rPr>
          <w:instrText>PAGEREF</w:instrText>
        </w:r>
        <w:r w:rsidR="00FD5369">
          <w:rPr>
            <w:webHidden/>
            <w:rtl/>
          </w:rPr>
          <w:instrText xml:space="preserve"> _</w:instrText>
        </w:r>
        <w:r w:rsidR="00FD5369">
          <w:rPr>
            <w:webHidden/>
          </w:rPr>
          <w:instrText>Toc128476834 \h</w:instrText>
        </w:r>
        <w:r w:rsidR="00FD5369">
          <w:rPr>
            <w:webHidden/>
            <w:rtl/>
          </w:rPr>
          <w:instrText xml:space="preserve"> </w:instrText>
        </w:r>
        <w:r w:rsidR="00FD5369">
          <w:rPr>
            <w:webHidden/>
            <w:rtl/>
          </w:rPr>
        </w:r>
        <w:r w:rsidR="00FD5369">
          <w:rPr>
            <w:webHidden/>
            <w:rtl/>
          </w:rPr>
          <w:fldChar w:fldCharType="separate"/>
        </w:r>
        <w:r w:rsidR="00FD5369">
          <w:rPr>
            <w:webHidden/>
            <w:rtl/>
          </w:rPr>
          <w:t>58</w:t>
        </w:r>
        <w:r w:rsidR="00FD5369">
          <w:rPr>
            <w:webHidden/>
            <w:rtl/>
          </w:rPr>
          <w:fldChar w:fldCharType="end"/>
        </w:r>
      </w:hyperlink>
    </w:p>
    <w:p w14:paraId="2FC5ECCC" w14:textId="6B3637B5" w:rsidR="00FD5369" w:rsidRDefault="00DF7731">
      <w:pPr>
        <w:pStyle w:val="TOC2"/>
        <w:rPr>
          <w:rFonts w:asciiTheme="minorHAnsi" w:eastAsiaTheme="minorEastAsia" w:hAnsiTheme="minorHAnsi" w:cstheme="minorBidi"/>
          <w:noProof/>
          <w:rtl/>
        </w:rPr>
      </w:pPr>
      <w:hyperlink w:anchor="_Toc128476835" w:history="1">
        <w:r w:rsidR="00FD5369" w:rsidRPr="00A550BB">
          <w:rPr>
            <w:rStyle w:val="Hyperlink"/>
            <w:noProof/>
            <w14:scene3d>
              <w14:camera w14:prst="orthographicFront"/>
              <w14:lightRig w14:rig="threePt" w14:dir="t">
                <w14:rot w14:lat="0" w14:lon="0" w14:rev="0"/>
              </w14:lightRig>
            </w14:scene3d>
          </w:rPr>
          <w:t>4.1.</w:t>
        </w:r>
        <w:r w:rsidR="00FD5369">
          <w:rPr>
            <w:rFonts w:asciiTheme="minorHAnsi" w:eastAsiaTheme="minorEastAsia" w:hAnsiTheme="minorHAnsi" w:cstheme="minorBidi"/>
            <w:noProof/>
            <w:rtl/>
          </w:rPr>
          <w:tab/>
        </w:r>
        <w:r w:rsidR="00FD5369" w:rsidRPr="00A550BB">
          <w:rPr>
            <w:rStyle w:val="Hyperlink"/>
            <w:noProof/>
            <w:rtl/>
          </w:rPr>
          <w:t>כללי</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Toc128476835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58</w:t>
        </w:r>
        <w:r w:rsidR="00FD5369">
          <w:rPr>
            <w:noProof/>
            <w:webHidden/>
            <w:rtl/>
          </w:rPr>
          <w:fldChar w:fldCharType="end"/>
        </w:r>
      </w:hyperlink>
    </w:p>
    <w:p w14:paraId="571A1ECE" w14:textId="6C7DB260" w:rsidR="00FD5369" w:rsidRDefault="00DF7731">
      <w:pPr>
        <w:pStyle w:val="TOC2"/>
        <w:rPr>
          <w:rFonts w:asciiTheme="minorHAnsi" w:eastAsiaTheme="minorEastAsia" w:hAnsiTheme="minorHAnsi" w:cstheme="minorBidi"/>
          <w:noProof/>
          <w:rtl/>
        </w:rPr>
      </w:pPr>
      <w:hyperlink w:anchor="_Toc128476836" w:history="1">
        <w:r w:rsidR="00FD5369" w:rsidRPr="00A550BB">
          <w:rPr>
            <w:rStyle w:val="Hyperlink"/>
            <w:noProof/>
            <w14:scene3d>
              <w14:camera w14:prst="orthographicFront"/>
              <w14:lightRig w14:rig="threePt" w14:dir="t">
                <w14:rot w14:lat="0" w14:lon="0" w14:rev="0"/>
              </w14:lightRig>
            </w14:scene3d>
          </w:rPr>
          <w:t>4.2.</w:t>
        </w:r>
        <w:r w:rsidR="00FD5369">
          <w:rPr>
            <w:rFonts w:asciiTheme="minorHAnsi" w:eastAsiaTheme="minorEastAsia" w:hAnsiTheme="minorHAnsi" w:cstheme="minorBidi"/>
            <w:noProof/>
            <w:rtl/>
          </w:rPr>
          <w:tab/>
        </w:r>
        <w:r w:rsidR="00FD5369" w:rsidRPr="00A550BB">
          <w:rPr>
            <w:rStyle w:val="Hyperlink"/>
            <w:noProof/>
            <w:rtl/>
          </w:rPr>
          <w:t>תוכנות מערכת הפריצה</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Toc128476836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59</w:t>
        </w:r>
        <w:r w:rsidR="00FD5369">
          <w:rPr>
            <w:noProof/>
            <w:webHidden/>
            <w:rtl/>
          </w:rPr>
          <w:fldChar w:fldCharType="end"/>
        </w:r>
      </w:hyperlink>
    </w:p>
    <w:p w14:paraId="201CB6BB" w14:textId="094F13CF" w:rsidR="00FD5369" w:rsidRDefault="00DF7731">
      <w:pPr>
        <w:pStyle w:val="TOC2"/>
        <w:rPr>
          <w:rFonts w:asciiTheme="minorHAnsi" w:eastAsiaTheme="minorEastAsia" w:hAnsiTheme="minorHAnsi" w:cstheme="minorBidi"/>
          <w:noProof/>
          <w:rtl/>
        </w:rPr>
      </w:pPr>
      <w:hyperlink w:anchor="_Toc128476837" w:history="1">
        <w:r w:rsidR="00FD5369" w:rsidRPr="00A550BB">
          <w:rPr>
            <w:rStyle w:val="Hyperlink"/>
            <w:noProof/>
            <w14:scene3d>
              <w14:camera w14:prst="orthographicFront"/>
              <w14:lightRig w14:rig="threePt" w14:dir="t">
                <w14:rot w14:lat="0" w14:lon="0" w14:rev="0"/>
              </w14:lightRig>
            </w14:scene3d>
          </w:rPr>
          <w:t>4.3.</w:t>
        </w:r>
        <w:r w:rsidR="00FD5369">
          <w:rPr>
            <w:rFonts w:asciiTheme="minorHAnsi" w:eastAsiaTheme="minorEastAsia" w:hAnsiTheme="minorHAnsi" w:cstheme="minorBidi"/>
            <w:noProof/>
            <w:rtl/>
          </w:rPr>
          <w:tab/>
        </w:r>
        <w:r w:rsidR="00FD5369" w:rsidRPr="00A550BB">
          <w:rPr>
            <w:rStyle w:val="Hyperlink"/>
            <w:noProof/>
            <w:rtl/>
          </w:rPr>
          <w:t>מפענחת התרעות קווית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Toc128476837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64</w:t>
        </w:r>
        <w:r w:rsidR="00FD5369">
          <w:rPr>
            <w:noProof/>
            <w:webHidden/>
            <w:rtl/>
          </w:rPr>
          <w:fldChar w:fldCharType="end"/>
        </w:r>
      </w:hyperlink>
    </w:p>
    <w:p w14:paraId="089ADB02" w14:textId="4E39C78F" w:rsidR="00FD5369" w:rsidRDefault="00DF7731">
      <w:pPr>
        <w:pStyle w:val="TOC2"/>
        <w:rPr>
          <w:rFonts w:asciiTheme="minorHAnsi" w:eastAsiaTheme="minorEastAsia" w:hAnsiTheme="minorHAnsi" w:cstheme="minorBidi"/>
          <w:noProof/>
          <w:rtl/>
        </w:rPr>
      </w:pPr>
      <w:hyperlink w:anchor="_Toc128476838" w:history="1">
        <w:r w:rsidR="00FD5369" w:rsidRPr="00A550BB">
          <w:rPr>
            <w:rStyle w:val="Hyperlink"/>
            <w:noProof/>
            <w:rtl/>
            <w14:scene3d>
              <w14:camera w14:prst="orthographicFront"/>
              <w14:lightRig w14:rig="threePt" w14:dir="t">
                <w14:rot w14:lat="0" w14:lon="0" w14:rev="0"/>
              </w14:lightRig>
            </w14:scene3d>
          </w:rPr>
          <w:t>4.4.</w:t>
        </w:r>
        <w:r w:rsidR="00FD5369">
          <w:rPr>
            <w:rFonts w:asciiTheme="minorHAnsi" w:eastAsiaTheme="minorEastAsia" w:hAnsiTheme="minorHAnsi" w:cstheme="minorBidi"/>
            <w:noProof/>
            <w:rtl/>
          </w:rPr>
          <w:tab/>
        </w:r>
        <w:r w:rsidR="00FD5369" w:rsidRPr="00A550BB">
          <w:rPr>
            <w:rStyle w:val="Hyperlink"/>
            <w:noProof/>
            <w:rtl/>
          </w:rPr>
          <w:t>רכזת אזעקה ומצוקה</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Toc128476838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65</w:t>
        </w:r>
        <w:r w:rsidR="00FD5369">
          <w:rPr>
            <w:noProof/>
            <w:webHidden/>
            <w:rtl/>
          </w:rPr>
          <w:fldChar w:fldCharType="end"/>
        </w:r>
      </w:hyperlink>
    </w:p>
    <w:p w14:paraId="37D0A29C" w14:textId="2613F0A6" w:rsidR="00FD5369" w:rsidRDefault="00DF7731">
      <w:pPr>
        <w:pStyle w:val="TOC2"/>
        <w:rPr>
          <w:rFonts w:asciiTheme="minorHAnsi" w:eastAsiaTheme="minorEastAsia" w:hAnsiTheme="minorHAnsi" w:cstheme="minorBidi"/>
          <w:noProof/>
          <w:rtl/>
        </w:rPr>
      </w:pPr>
      <w:hyperlink w:anchor="_Toc128476839" w:history="1">
        <w:r w:rsidR="00FD5369" w:rsidRPr="00A550BB">
          <w:rPr>
            <w:rStyle w:val="Hyperlink"/>
            <w:noProof/>
            <w14:scene3d>
              <w14:camera w14:prst="orthographicFront"/>
              <w14:lightRig w14:rig="threePt" w14:dir="t">
                <w14:rot w14:lat="0" w14:lon="0" w14:rev="0"/>
              </w14:lightRig>
            </w14:scene3d>
          </w:rPr>
          <w:t>4.5.</w:t>
        </w:r>
        <w:r w:rsidR="00FD5369">
          <w:rPr>
            <w:rFonts w:asciiTheme="minorHAnsi" w:eastAsiaTheme="minorEastAsia" w:hAnsiTheme="minorHAnsi" w:cstheme="minorBidi"/>
            <w:noProof/>
            <w:rtl/>
          </w:rPr>
          <w:tab/>
        </w:r>
        <w:r w:rsidR="00FD5369" w:rsidRPr="00A550BB">
          <w:rPr>
            <w:rStyle w:val="Hyperlink"/>
            <w:noProof/>
            <w:rtl/>
          </w:rPr>
          <w:t>יחידת הרחבה לרכזת – 8 אזורים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Toc128476839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72</w:t>
        </w:r>
        <w:r w:rsidR="00FD5369">
          <w:rPr>
            <w:noProof/>
            <w:webHidden/>
            <w:rtl/>
          </w:rPr>
          <w:fldChar w:fldCharType="end"/>
        </w:r>
      </w:hyperlink>
    </w:p>
    <w:p w14:paraId="59FB0E11" w14:textId="02DB9DBB" w:rsidR="00FD5369" w:rsidRDefault="00DF7731">
      <w:pPr>
        <w:pStyle w:val="TOC2"/>
        <w:rPr>
          <w:rFonts w:asciiTheme="minorHAnsi" w:eastAsiaTheme="minorEastAsia" w:hAnsiTheme="minorHAnsi" w:cstheme="minorBidi"/>
          <w:noProof/>
          <w:rtl/>
        </w:rPr>
      </w:pPr>
      <w:hyperlink w:anchor="_Toc128476840" w:history="1">
        <w:r w:rsidR="00FD5369" w:rsidRPr="00A550BB">
          <w:rPr>
            <w:rStyle w:val="Hyperlink"/>
            <w:noProof/>
            <w:rtl/>
            <w14:scene3d>
              <w14:camera w14:prst="orthographicFront"/>
              <w14:lightRig w14:rig="threePt" w14:dir="t">
                <w14:rot w14:lat="0" w14:lon="0" w14:rev="0"/>
              </w14:lightRig>
            </w14:scene3d>
          </w:rPr>
          <w:t>4.6.</w:t>
        </w:r>
        <w:r w:rsidR="00FD5369">
          <w:rPr>
            <w:rFonts w:asciiTheme="minorHAnsi" w:eastAsiaTheme="minorEastAsia" w:hAnsiTheme="minorHAnsi" w:cstheme="minorBidi"/>
            <w:noProof/>
            <w:rtl/>
          </w:rPr>
          <w:tab/>
        </w:r>
        <w:r w:rsidR="00FD5369" w:rsidRPr="00A550BB">
          <w:rPr>
            <w:rStyle w:val="Hyperlink"/>
            <w:noProof/>
            <w:rtl/>
          </w:rPr>
          <w:t>יחידת הרחבה אלחוטית לרכזת – 8 אזורים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Toc128476840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73</w:t>
        </w:r>
        <w:r w:rsidR="00FD5369">
          <w:rPr>
            <w:noProof/>
            <w:webHidden/>
            <w:rtl/>
          </w:rPr>
          <w:fldChar w:fldCharType="end"/>
        </w:r>
      </w:hyperlink>
    </w:p>
    <w:p w14:paraId="0F578263" w14:textId="613E9454" w:rsidR="00FD5369" w:rsidRDefault="00DF7731">
      <w:pPr>
        <w:pStyle w:val="TOC2"/>
        <w:rPr>
          <w:rFonts w:asciiTheme="minorHAnsi" w:eastAsiaTheme="minorEastAsia" w:hAnsiTheme="minorHAnsi" w:cstheme="minorBidi"/>
          <w:noProof/>
          <w:rtl/>
        </w:rPr>
      </w:pPr>
      <w:hyperlink w:anchor="_Toc128476841" w:history="1">
        <w:r w:rsidR="00FD5369" w:rsidRPr="00A550BB">
          <w:rPr>
            <w:rStyle w:val="Hyperlink"/>
            <w:noProof/>
            <w14:scene3d>
              <w14:camera w14:prst="orthographicFront"/>
              <w14:lightRig w14:rig="threePt" w14:dir="t">
                <w14:rot w14:lat="0" w14:lon="0" w14:rev="0"/>
              </w14:lightRig>
            </w14:scene3d>
          </w:rPr>
          <w:t>4.7.</w:t>
        </w:r>
        <w:r w:rsidR="00FD5369">
          <w:rPr>
            <w:rFonts w:asciiTheme="minorHAnsi" w:eastAsiaTheme="minorEastAsia" w:hAnsiTheme="minorHAnsi" w:cstheme="minorBidi"/>
            <w:noProof/>
            <w:rtl/>
          </w:rPr>
          <w:tab/>
        </w:r>
        <w:r w:rsidR="00FD5369" w:rsidRPr="00A550BB">
          <w:rPr>
            <w:rStyle w:val="Hyperlink"/>
            <w:noProof/>
            <w:rtl/>
          </w:rPr>
          <w:t>כרטיס הרחבה לתוספת 4 ממסרי יציאה</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Toc128476841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73</w:t>
        </w:r>
        <w:r w:rsidR="00FD5369">
          <w:rPr>
            <w:noProof/>
            <w:webHidden/>
            <w:rtl/>
          </w:rPr>
          <w:fldChar w:fldCharType="end"/>
        </w:r>
      </w:hyperlink>
    </w:p>
    <w:p w14:paraId="2B31CC22" w14:textId="2D942099" w:rsidR="00FD5369" w:rsidRDefault="00DF7731">
      <w:pPr>
        <w:pStyle w:val="TOC2"/>
        <w:rPr>
          <w:rFonts w:asciiTheme="minorHAnsi" w:eastAsiaTheme="minorEastAsia" w:hAnsiTheme="minorHAnsi" w:cstheme="minorBidi"/>
          <w:noProof/>
          <w:rtl/>
        </w:rPr>
      </w:pPr>
      <w:hyperlink w:anchor="_Toc128476842" w:history="1">
        <w:r w:rsidR="00FD5369" w:rsidRPr="00A550BB">
          <w:rPr>
            <w:rStyle w:val="Hyperlink"/>
            <w:noProof/>
            <w14:scene3d>
              <w14:camera w14:prst="orthographicFront"/>
              <w14:lightRig w14:rig="threePt" w14:dir="t">
                <w14:rot w14:lat="0" w14:lon="0" w14:rev="0"/>
              </w14:lightRig>
            </w14:scene3d>
          </w:rPr>
          <w:t>4.8.</w:t>
        </w:r>
        <w:r w:rsidR="00FD5369">
          <w:rPr>
            <w:rFonts w:asciiTheme="minorHAnsi" w:eastAsiaTheme="minorEastAsia" w:hAnsiTheme="minorHAnsi" w:cstheme="minorBidi"/>
            <w:noProof/>
            <w:rtl/>
          </w:rPr>
          <w:tab/>
        </w:r>
        <w:r w:rsidR="00FD5369" w:rsidRPr="00A550BB">
          <w:rPr>
            <w:rStyle w:val="Hyperlink"/>
            <w:noProof/>
            <w:rtl/>
          </w:rPr>
          <w:t>לוח מקשים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Toc128476842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74</w:t>
        </w:r>
        <w:r w:rsidR="00FD5369">
          <w:rPr>
            <w:noProof/>
            <w:webHidden/>
            <w:rtl/>
          </w:rPr>
          <w:fldChar w:fldCharType="end"/>
        </w:r>
      </w:hyperlink>
    </w:p>
    <w:p w14:paraId="307108B9" w14:textId="1BC03DF0" w:rsidR="00FD5369" w:rsidRDefault="00DF7731">
      <w:pPr>
        <w:pStyle w:val="TOC2"/>
        <w:rPr>
          <w:rFonts w:asciiTheme="minorHAnsi" w:eastAsiaTheme="minorEastAsia" w:hAnsiTheme="minorHAnsi" w:cstheme="minorBidi"/>
          <w:noProof/>
          <w:rtl/>
        </w:rPr>
      </w:pPr>
      <w:hyperlink w:anchor="_Toc128476843" w:history="1">
        <w:r w:rsidR="00FD5369" w:rsidRPr="00A550BB">
          <w:rPr>
            <w:rStyle w:val="Hyperlink"/>
            <w:noProof/>
            <w14:scene3d>
              <w14:camera w14:prst="orthographicFront"/>
              <w14:lightRig w14:rig="threePt" w14:dir="t">
                <w14:rot w14:lat="0" w14:lon="0" w14:rev="0"/>
              </w14:lightRig>
            </w14:scene3d>
          </w:rPr>
          <w:t>4.9.</w:t>
        </w:r>
        <w:r w:rsidR="00FD5369">
          <w:rPr>
            <w:rFonts w:asciiTheme="minorHAnsi" w:eastAsiaTheme="minorEastAsia" w:hAnsiTheme="minorHAnsi" w:cstheme="minorBidi"/>
            <w:noProof/>
            <w:rtl/>
          </w:rPr>
          <w:tab/>
        </w:r>
        <w:r w:rsidR="00FD5369" w:rsidRPr="00A550BB">
          <w:rPr>
            <w:rStyle w:val="Hyperlink"/>
            <w:noProof/>
            <w:rtl/>
          </w:rPr>
          <w:t>לוח מקשים – מגע</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Toc128476843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75</w:t>
        </w:r>
        <w:r w:rsidR="00FD5369">
          <w:rPr>
            <w:noProof/>
            <w:webHidden/>
            <w:rtl/>
          </w:rPr>
          <w:fldChar w:fldCharType="end"/>
        </w:r>
      </w:hyperlink>
    </w:p>
    <w:p w14:paraId="7B6868E9" w14:textId="136DD0BA" w:rsidR="00FD5369" w:rsidRDefault="00DF7731">
      <w:pPr>
        <w:pStyle w:val="TOC2"/>
        <w:rPr>
          <w:rFonts w:asciiTheme="minorHAnsi" w:eastAsiaTheme="minorEastAsia" w:hAnsiTheme="minorHAnsi" w:cstheme="minorBidi"/>
          <w:noProof/>
          <w:rtl/>
        </w:rPr>
      </w:pPr>
      <w:hyperlink w:anchor="_Toc128476844" w:history="1">
        <w:r w:rsidR="00FD5369" w:rsidRPr="00A550BB">
          <w:rPr>
            <w:rStyle w:val="Hyperlink"/>
            <w:noProof/>
            <w14:scene3d>
              <w14:camera w14:prst="orthographicFront"/>
              <w14:lightRig w14:rig="threePt" w14:dir="t">
                <w14:rot w14:lat="0" w14:lon="0" w14:rev="0"/>
              </w14:lightRig>
            </w14:scene3d>
          </w:rPr>
          <w:t>4.10.</w:t>
        </w:r>
        <w:r w:rsidR="00FD5369">
          <w:rPr>
            <w:rFonts w:asciiTheme="minorHAnsi" w:eastAsiaTheme="minorEastAsia" w:hAnsiTheme="minorHAnsi" w:cstheme="minorBidi"/>
            <w:noProof/>
            <w:rtl/>
          </w:rPr>
          <w:tab/>
        </w:r>
        <w:r w:rsidR="00FD5369" w:rsidRPr="00A550BB">
          <w:rPr>
            <w:rStyle w:val="Hyperlink"/>
            <w:noProof/>
            <w:rtl/>
          </w:rPr>
          <w:t>מודם סלולרי</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Toc128476844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75</w:t>
        </w:r>
        <w:r w:rsidR="00FD5369">
          <w:rPr>
            <w:noProof/>
            <w:webHidden/>
            <w:rtl/>
          </w:rPr>
          <w:fldChar w:fldCharType="end"/>
        </w:r>
      </w:hyperlink>
    </w:p>
    <w:p w14:paraId="6F8DAC53" w14:textId="46724F32" w:rsidR="00FD5369" w:rsidRDefault="00DF7731">
      <w:pPr>
        <w:pStyle w:val="TOC2"/>
        <w:rPr>
          <w:rFonts w:asciiTheme="minorHAnsi" w:eastAsiaTheme="minorEastAsia" w:hAnsiTheme="minorHAnsi" w:cstheme="minorBidi"/>
          <w:noProof/>
          <w:rtl/>
        </w:rPr>
      </w:pPr>
      <w:hyperlink w:anchor="_Toc128476845" w:history="1">
        <w:r w:rsidR="00FD5369" w:rsidRPr="00A550BB">
          <w:rPr>
            <w:rStyle w:val="Hyperlink"/>
            <w:noProof/>
            <w14:scene3d>
              <w14:camera w14:prst="orthographicFront"/>
              <w14:lightRig w14:rig="threePt" w14:dir="t">
                <w14:rot w14:lat="0" w14:lon="0" w14:rev="0"/>
              </w14:lightRig>
            </w14:scene3d>
          </w:rPr>
          <w:t>4.11.</w:t>
        </w:r>
        <w:r w:rsidR="00FD5369">
          <w:rPr>
            <w:rFonts w:asciiTheme="minorHAnsi" w:eastAsiaTheme="minorEastAsia" w:hAnsiTheme="minorHAnsi" w:cstheme="minorBidi"/>
            <w:noProof/>
            <w:rtl/>
          </w:rPr>
          <w:tab/>
        </w:r>
        <w:r w:rsidR="00FD5369" w:rsidRPr="00A550BB">
          <w:rPr>
            <w:rStyle w:val="Hyperlink"/>
            <w:noProof/>
            <w:rtl/>
          </w:rPr>
          <w:t>חייגן קולי</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Toc128476845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75</w:t>
        </w:r>
        <w:r w:rsidR="00FD5369">
          <w:rPr>
            <w:noProof/>
            <w:webHidden/>
            <w:rtl/>
          </w:rPr>
          <w:fldChar w:fldCharType="end"/>
        </w:r>
      </w:hyperlink>
    </w:p>
    <w:p w14:paraId="2918EBC2" w14:textId="7E71214F" w:rsidR="00FD5369" w:rsidRDefault="00DF7731">
      <w:pPr>
        <w:pStyle w:val="TOC2"/>
        <w:rPr>
          <w:rFonts w:asciiTheme="minorHAnsi" w:eastAsiaTheme="minorEastAsia" w:hAnsiTheme="minorHAnsi" w:cstheme="minorBidi"/>
          <w:noProof/>
          <w:rtl/>
        </w:rPr>
      </w:pPr>
      <w:hyperlink w:anchor="_Toc128476846" w:history="1">
        <w:r w:rsidR="00FD5369" w:rsidRPr="00A550BB">
          <w:rPr>
            <w:rStyle w:val="Hyperlink"/>
            <w:noProof/>
            <w14:scene3d>
              <w14:camera w14:prst="orthographicFront"/>
              <w14:lightRig w14:rig="threePt" w14:dir="t">
                <w14:rot w14:lat="0" w14:lon="0" w14:rev="0"/>
              </w14:lightRig>
            </w14:scene3d>
          </w:rPr>
          <w:t>4.12.</w:t>
        </w:r>
        <w:r w:rsidR="00FD5369">
          <w:rPr>
            <w:rFonts w:asciiTheme="minorHAnsi" w:eastAsiaTheme="minorEastAsia" w:hAnsiTheme="minorHAnsi" w:cstheme="minorBidi"/>
            <w:noProof/>
            <w:rtl/>
          </w:rPr>
          <w:tab/>
        </w:r>
        <w:r w:rsidR="00FD5369" w:rsidRPr="00A550BB">
          <w:rPr>
            <w:rStyle w:val="Hyperlink"/>
            <w:noProof/>
            <w:rtl/>
          </w:rPr>
          <w:t>מפסק מגנטי שקוע למשקוף דלת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Toc128476846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76</w:t>
        </w:r>
        <w:r w:rsidR="00FD5369">
          <w:rPr>
            <w:noProof/>
            <w:webHidden/>
            <w:rtl/>
          </w:rPr>
          <w:fldChar w:fldCharType="end"/>
        </w:r>
      </w:hyperlink>
    </w:p>
    <w:p w14:paraId="3C1931D7" w14:textId="552F1889" w:rsidR="00FD5369" w:rsidRDefault="00DF7731">
      <w:pPr>
        <w:pStyle w:val="TOC2"/>
        <w:rPr>
          <w:rFonts w:asciiTheme="minorHAnsi" w:eastAsiaTheme="minorEastAsia" w:hAnsiTheme="minorHAnsi" w:cstheme="minorBidi"/>
          <w:noProof/>
          <w:rtl/>
        </w:rPr>
      </w:pPr>
      <w:hyperlink w:anchor="_Toc128476847" w:history="1">
        <w:r w:rsidR="00FD5369" w:rsidRPr="00A550BB">
          <w:rPr>
            <w:rStyle w:val="Hyperlink"/>
            <w:noProof/>
            <w:rtl/>
            <w14:scene3d>
              <w14:camera w14:prst="orthographicFront"/>
              <w14:lightRig w14:rig="threePt" w14:dir="t">
                <w14:rot w14:lat="0" w14:lon="0" w14:rev="0"/>
              </w14:lightRig>
            </w14:scene3d>
          </w:rPr>
          <w:t>4.13.</w:t>
        </w:r>
        <w:r w:rsidR="00FD5369">
          <w:rPr>
            <w:rFonts w:asciiTheme="minorHAnsi" w:eastAsiaTheme="minorEastAsia" w:hAnsiTheme="minorHAnsi" w:cstheme="minorBidi"/>
            <w:noProof/>
            <w:rtl/>
          </w:rPr>
          <w:tab/>
        </w:r>
        <w:r w:rsidR="00FD5369" w:rsidRPr="00A550BB">
          <w:rPr>
            <w:rStyle w:val="Hyperlink"/>
            <w:noProof/>
            <w:rtl/>
          </w:rPr>
          <w:t xml:space="preserve">מתג מגנטי עם דבק דו צדדי לדלת זכוכית </w:t>
        </w:r>
        <w:r w:rsidR="00FD5369" w:rsidRPr="00A550BB">
          <w:rPr>
            <w:rStyle w:val="Hyperlink"/>
            <w:noProof/>
          </w:rPr>
          <w:t>INDOOR</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Toc128476847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77</w:t>
        </w:r>
        <w:r w:rsidR="00FD5369">
          <w:rPr>
            <w:noProof/>
            <w:webHidden/>
            <w:rtl/>
          </w:rPr>
          <w:fldChar w:fldCharType="end"/>
        </w:r>
      </w:hyperlink>
    </w:p>
    <w:p w14:paraId="2D99E012" w14:textId="286E9A18" w:rsidR="00FD5369" w:rsidRDefault="00DF7731">
      <w:pPr>
        <w:pStyle w:val="TOC2"/>
        <w:rPr>
          <w:rFonts w:asciiTheme="minorHAnsi" w:eastAsiaTheme="minorEastAsia" w:hAnsiTheme="minorHAnsi" w:cstheme="minorBidi"/>
          <w:noProof/>
          <w:rtl/>
        </w:rPr>
      </w:pPr>
      <w:hyperlink w:anchor="_Toc128476848" w:history="1">
        <w:r w:rsidR="00FD5369" w:rsidRPr="00A550BB">
          <w:rPr>
            <w:rStyle w:val="Hyperlink"/>
            <w:noProof/>
            <w14:scene3d>
              <w14:camera w14:prst="orthographicFront"/>
              <w14:lightRig w14:rig="threePt" w14:dir="t">
                <w14:rot w14:lat="0" w14:lon="0" w14:rev="0"/>
              </w14:lightRig>
            </w14:scene3d>
          </w:rPr>
          <w:t>4.14.</w:t>
        </w:r>
        <w:r w:rsidR="00FD5369">
          <w:rPr>
            <w:rFonts w:asciiTheme="minorHAnsi" w:eastAsiaTheme="minorEastAsia" w:hAnsiTheme="minorHAnsi" w:cstheme="minorBidi"/>
            <w:noProof/>
            <w:rtl/>
          </w:rPr>
          <w:tab/>
        </w:r>
        <w:r w:rsidR="00FD5369" w:rsidRPr="00A550BB">
          <w:rPr>
            <w:rStyle w:val="Hyperlink"/>
            <w:noProof/>
            <w:rtl/>
          </w:rPr>
          <w:t xml:space="preserve">מתג מגנטי </w:t>
        </w:r>
        <w:r w:rsidR="00FD5369" w:rsidRPr="00A550BB">
          <w:rPr>
            <w:rStyle w:val="Hyperlink"/>
            <w:noProof/>
          </w:rPr>
          <w:t>HS</w:t>
        </w:r>
        <w:r w:rsidR="00FD5369" w:rsidRPr="00A550BB">
          <w:rPr>
            <w:rStyle w:val="Hyperlink"/>
            <w:noProof/>
            <w:rtl/>
          </w:rPr>
          <w:t xml:space="preserve">  </w:t>
        </w:r>
        <w:r w:rsidR="00FD5369" w:rsidRPr="00A550BB">
          <w:rPr>
            <w:rStyle w:val="Hyperlink"/>
            <w:noProof/>
          </w:rPr>
          <w:t>INDOOR</w:t>
        </w:r>
        <w:r w:rsidR="00FD5369" w:rsidRPr="00A550BB">
          <w:rPr>
            <w:rStyle w:val="Hyperlink"/>
            <w:noProof/>
            <w:rtl/>
          </w:rPr>
          <w:t xml:space="preserve"> (חיבור ברגים)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Toc128476848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77</w:t>
        </w:r>
        <w:r w:rsidR="00FD5369">
          <w:rPr>
            <w:noProof/>
            <w:webHidden/>
            <w:rtl/>
          </w:rPr>
          <w:fldChar w:fldCharType="end"/>
        </w:r>
      </w:hyperlink>
    </w:p>
    <w:p w14:paraId="0335D9A6" w14:textId="6A291D92" w:rsidR="00FD5369" w:rsidRDefault="00DF7731">
      <w:pPr>
        <w:pStyle w:val="TOC2"/>
        <w:rPr>
          <w:rFonts w:asciiTheme="minorHAnsi" w:eastAsiaTheme="minorEastAsia" w:hAnsiTheme="minorHAnsi" w:cstheme="minorBidi"/>
          <w:noProof/>
          <w:rtl/>
        </w:rPr>
      </w:pPr>
      <w:hyperlink w:anchor="_Toc128476849" w:history="1">
        <w:r w:rsidR="00FD5369" w:rsidRPr="00A550BB">
          <w:rPr>
            <w:rStyle w:val="Hyperlink"/>
            <w:noProof/>
            <w:rtl/>
            <w14:scene3d>
              <w14:camera w14:prst="orthographicFront"/>
              <w14:lightRig w14:rig="threePt" w14:dir="t">
                <w14:rot w14:lat="0" w14:lon="0" w14:rev="0"/>
              </w14:lightRig>
            </w14:scene3d>
          </w:rPr>
          <w:t>4.15.</w:t>
        </w:r>
        <w:r w:rsidR="00FD5369">
          <w:rPr>
            <w:rFonts w:asciiTheme="minorHAnsi" w:eastAsiaTheme="minorEastAsia" w:hAnsiTheme="minorHAnsi" w:cstheme="minorBidi"/>
            <w:noProof/>
            <w:rtl/>
          </w:rPr>
          <w:tab/>
        </w:r>
        <w:r w:rsidR="00FD5369" w:rsidRPr="00A550BB">
          <w:rPr>
            <w:rStyle w:val="Hyperlink"/>
            <w:noProof/>
            <w:rtl/>
          </w:rPr>
          <w:t>גלאי זעזועים משולב מתג מגנטי</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Toc128476849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77</w:t>
        </w:r>
        <w:r w:rsidR="00FD5369">
          <w:rPr>
            <w:noProof/>
            <w:webHidden/>
            <w:rtl/>
          </w:rPr>
          <w:fldChar w:fldCharType="end"/>
        </w:r>
      </w:hyperlink>
    </w:p>
    <w:p w14:paraId="43EB773E" w14:textId="2947EFAF" w:rsidR="00FD5369" w:rsidRDefault="00DF7731">
      <w:pPr>
        <w:pStyle w:val="TOC2"/>
        <w:rPr>
          <w:rFonts w:asciiTheme="minorHAnsi" w:eastAsiaTheme="minorEastAsia" w:hAnsiTheme="minorHAnsi" w:cstheme="minorBidi"/>
          <w:noProof/>
          <w:rtl/>
        </w:rPr>
      </w:pPr>
      <w:hyperlink w:anchor="_Toc128476850" w:history="1">
        <w:r w:rsidR="00FD5369" w:rsidRPr="00A550BB">
          <w:rPr>
            <w:rStyle w:val="Hyperlink"/>
            <w:noProof/>
            <w14:scene3d>
              <w14:camera w14:prst="orthographicFront"/>
              <w14:lightRig w14:rig="threePt" w14:dir="t">
                <w14:rot w14:lat="0" w14:lon="0" w14:rev="0"/>
              </w14:lightRig>
            </w14:scene3d>
          </w:rPr>
          <w:t>4.16.</w:t>
        </w:r>
        <w:r w:rsidR="00FD5369">
          <w:rPr>
            <w:rFonts w:asciiTheme="minorHAnsi" w:eastAsiaTheme="minorEastAsia" w:hAnsiTheme="minorHAnsi" w:cstheme="minorBidi"/>
            <w:noProof/>
            <w:rtl/>
          </w:rPr>
          <w:tab/>
        </w:r>
        <w:r w:rsidR="00FD5369" w:rsidRPr="00A550BB">
          <w:rPr>
            <w:rStyle w:val="Hyperlink"/>
            <w:noProof/>
            <w:rtl/>
          </w:rPr>
          <w:t xml:space="preserve">מתג מגנטי </w:t>
        </w:r>
        <w:r w:rsidR="00FD5369" w:rsidRPr="00A550BB">
          <w:rPr>
            <w:rStyle w:val="Hyperlink"/>
            <w:noProof/>
          </w:rPr>
          <w:t>OUTDOOR H.D</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Toc128476850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77</w:t>
        </w:r>
        <w:r w:rsidR="00FD5369">
          <w:rPr>
            <w:noProof/>
            <w:webHidden/>
            <w:rtl/>
          </w:rPr>
          <w:fldChar w:fldCharType="end"/>
        </w:r>
      </w:hyperlink>
    </w:p>
    <w:p w14:paraId="3B4A595F" w14:textId="58BAC185" w:rsidR="00FD5369" w:rsidRDefault="00DF7731">
      <w:pPr>
        <w:pStyle w:val="TOC2"/>
        <w:rPr>
          <w:rFonts w:asciiTheme="minorHAnsi" w:eastAsiaTheme="minorEastAsia" w:hAnsiTheme="minorHAnsi" w:cstheme="minorBidi"/>
          <w:noProof/>
          <w:rtl/>
        </w:rPr>
      </w:pPr>
      <w:hyperlink w:anchor="_Toc128476851" w:history="1">
        <w:r w:rsidR="00FD5369" w:rsidRPr="00A550BB">
          <w:rPr>
            <w:rStyle w:val="Hyperlink"/>
            <w:noProof/>
            <w:rtl/>
            <w14:scene3d>
              <w14:camera w14:prst="orthographicFront"/>
              <w14:lightRig w14:rig="threePt" w14:dir="t">
                <w14:rot w14:lat="0" w14:lon="0" w14:rev="0"/>
              </w14:lightRig>
            </w14:scene3d>
          </w:rPr>
          <w:t>4.17.</w:t>
        </w:r>
        <w:r w:rsidR="00FD5369">
          <w:rPr>
            <w:rFonts w:asciiTheme="minorHAnsi" w:eastAsiaTheme="minorEastAsia" w:hAnsiTheme="minorHAnsi" w:cstheme="minorBidi"/>
            <w:noProof/>
            <w:rtl/>
          </w:rPr>
          <w:tab/>
        </w:r>
        <w:r w:rsidR="00FD5369" w:rsidRPr="00A550BB">
          <w:rPr>
            <w:rStyle w:val="Hyperlink"/>
            <w:noProof/>
            <w:rtl/>
          </w:rPr>
          <w:t xml:space="preserve">מתג מגנטי </w:t>
        </w:r>
        <w:r w:rsidR="00FD5369" w:rsidRPr="00A550BB">
          <w:rPr>
            <w:rStyle w:val="Hyperlink"/>
            <w:noProof/>
          </w:rPr>
          <w:t>OUTDOOR H.D+H.S</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Toc128476851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78</w:t>
        </w:r>
        <w:r w:rsidR="00FD5369">
          <w:rPr>
            <w:noProof/>
            <w:webHidden/>
            <w:rtl/>
          </w:rPr>
          <w:fldChar w:fldCharType="end"/>
        </w:r>
      </w:hyperlink>
    </w:p>
    <w:p w14:paraId="2E5365CF" w14:textId="1F7EFB6E" w:rsidR="00FD5369" w:rsidRDefault="00DF7731">
      <w:pPr>
        <w:pStyle w:val="TOC2"/>
        <w:rPr>
          <w:rFonts w:asciiTheme="minorHAnsi" w:eastAsiaTheme="minorEastAsia" w:hAnsiTheme="minorHAnsi" w:cstheme="minorBidi"/>
          <w:noProof/>
          <w:rtl/>
        </w:rPr>
      </w:pPr>
      <w:hyperlink w:anchor="_Toc128476852" w:history="1">
        <w:r w:rsidR="00FD5369" w:rsidRPr="00A550BB">
          <w:rPr>
            <w:rStyle w:val="Hyperlink"/>
            <w:noProof/>
            <w14:scene3d>
              <w14:camera w14:prst="orthographicFront"/>
              <w14:lightRig w14:rig="threePt" w14:dir="t">
                <w14:rot w14:lat="0" w14:lon="0" w14:rev="0"/>
              </w14:lightRig>
            </w14:scene3d>
          </w:rPr>
          <w:t>4.18.</w:t>
        </w:r>
        <w:r w:rsidR="00FD5369">
          <w:rPr>
            <w:rFonts w:asciiTheme="minorHAnsi" w:eastAsiaTheme="minorEastAsia" w:hAnsiTheme="minorHAnsi" w:cstheme="minorBidi"/>
            <w:noProof/>
            <w:rtl/>
          </w:rPr>
          <w:tab/>
        </w:r>
        <w:r w:rsidR="00FD5369" w:rsidRPr="00A550BB">
          <w:rPr>
            <w:rStyle w:val="Hyperlink"/>
            <w:noProof/>
            <w:rtl/>
          </w:rPr>
          <w:t xml:space="preserve">גלאי נפח </w:t>
        </w:r>
        <w:r w:rsidR="00FD5369" w:rsidRPr="00A550BB">
          <w:rPr>
            <w:rStyle w:val="Hyperlink"/>
            <w:noProof/>
          </w:rPr>
          <w:t>DT AM INDOOR</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Toc128476852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78</w:t>
        </w:r>
        <w:r w:rsidR="00FD5369">
          <w:rPr>
            <w:noProof/>
            <w:webHidden/>
            <w:rtl/>
          </w:rPr>
          <w:fldChar w:fldCharType="end"/>
        </w:r>
      </w:hyperlink>
    </w:p>
    <w:p w14:paraId="507576F0" w14:textId="6EDB6078" w:rsidR="00FD5369" w:rsidRDefault="00DF7731">
      <w:pPr>
        <w:pStyle w:val="TOC2"/>
        <w:rPr>
          <w:rFonts w:asciiTheme="minorHAnsi" w:eastAsiaTheme="minorEastAsia" w:hAnsiTheme="minorHAnsi" w:cstheme="minorBidi"/>
          <w:noProof/>
          <w:rtl/>
        </w:rPr>
      </w:pPr>
      <w:hyperlink w:anchor="_Toc128476853" w:history="1">
        <w:r w:rsidR="00FD5369" w:rsidRPr="00A550BB">
          <w:rPr>
            <w:rStyle w:val="Hyperlink"/>
            <w:noProof/>
            <w14:scene3d>
              <w14:camera w14:prst="orthographicFront"/>
              <w14:lightRig w14:rig="threePt" w14:dir="t">
                <w14:rot w14:lat="0" w14:lon="0" w14:rev="0"/>
              </w14:lightRig>
            </w14:scene3d>
          </w:rPr>
          <w:t>4.19.</w:t>
        </w:r>
        <w:r w:rsidR="00FD5369">
          <w:rPr>
            <w:rFonts w:asciiTheme="minorHAnsi" w:eastAsiaTheme="minorEastAsia" w:hAnsiTheme="minorHAnsi" w:cstheme="minorBidi"/>
            <w:noProof/>
            <w:rtl/>
          </w:rPr>
          <w:tab/>
        </w:r>
        <w:r w:rsidR="00FD5369" w:rsidRPr="00A550BB">
          <w:rPr>
            <w:rStyle w:val="Hyperlink"/>
            <w:noProof/>
            <w:rtl/>
          </w:rPr>
          <w:t xml:space="preserve">גלאי נפח 360 מעלות תקרתי </w:t>
        </w:r>
        <w:r w:rsidR="00FD5369" w:rsidRPr="00A550BB">
          <w:rPr>
            <w:rStyle w:val="Hyperlink"/>
            <w:noProof/>
          </w:rPr>
          <w:t>INDOOR DT AM</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Toc128476853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79</w:t>
        </w:r>
        <w:r w:rsidR="00FD5369">
          <w:rPr>
            <w:noProof/>
            <w:webHidden/>
            <w:rtl/>
          </w:rPr>
          <w:fldChar w:fldCharType="end"/>
        </w:r>
      </w:hyperlink>
    </w:p>
    <w:p w14:paraId="4560ACA1" w14:textId="21DE8B16" w:rsidR="00FD5369" w:rsidRDefault="00DF7731">
      <w:pPr>
        <w:pStyle w:val="TOC2"/>
        <w:rPr>
          <w:rFonts w:asciiTheme="minorHAnsi" w:eastAsiaTheme="minorEastAsia" w:hAnsiTheme="minorHAnsi" w:cstheme="minorBidi"/>
          <w:noProof/>
          <w:rtl/>
        </w:rPr>
      </w:pPr>
      <w:hyperlink w:anchor="_Toc128476854" w:history="1">
        <w:r w:rsidR="00FD5369" w:rsidRPr="00A550BB">
          <w:rPr>
            <w:rStyle w:val="Hyperlink"/>
            <w:noProof/>
            <w14:scene3d>
              <w14:camera w14:prst="orthographicFront"/>
              <w14:lightRig w14:rig="threePt" w14:dir="t">
                <w14:rot w14:lat="0" w14:lon="0" w14:rev="0"/>
              </w14:lightRig>
            </w14:scene3d>
          </w:rPr>
          <w:t>4.20.</w:t>
        </w:r>
        <w:r w:rsidR="00FD5369">
          <w:rPr>
            <w:rFonts w:asciiTheme="minorHAnsi" w:eastAsiaTheme="minorEastAsia" w:hAnsiTheme="minorHAnsi" w:cstheme="minorBidi"/>
            <w:noProof/>
            <w:rtl/>
          </w:rPr>
          <w:tab/>
        </w:r>
        <w:r w:rsidR="00FD5369" w:rsidRPr="00A550BB">
          <w:rPr>
            <w:rStyle w:val="Hyperlink"/>
            <w:noProof/>
            <w:rtl/>
          </w:rPr>
          <w:t xml:space="preserve">גלאי נפח וילון </w:t>
        </w:r>
        <w:r w:rsidR="00FD5369" w:rsidRPr="00A550BB">
          <w:rPr>
            <w:rStyle w:val="Hyperlink"/>
            <w:noProof/>
          </w:rPr>
          <w:t>INDOOR</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Toc128476854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80</w:t>
        </w:r>
        <w:r w:rsidR="00FD5369">
          <w:rPr>
            <w:noProof/>
            <w:webHidden/>
            <w:rtl/>
          </w:rPr>
          <w:fldChar w:fldCharType="end"/>
        </w:r>
      </w:hyperlink>
    </w:p>
    <w:p w14:paraId="28CB755B" w14:textId="0DFEB828" w:rsidR="00FD5369" w:rsidRDefault="00DF7731">
      <w:pPr>
        <w:pStyle w:val="TOC2"/>
        <w:rPr>
          <w:rFonts w:asciiTheme="minorHAnsi" w:eastAsiaTheme="minorEastAsia" w:hAnsiTheme="minorHAnsi" w:cstheme="minorBidi"/>
          <w:noProof/>
          <w:rtl/>
        </w:rPr>
      </w:pPr>
      <w:hyperlink w:anchor="_Toc128476855" w:history="1">
        <w:r w:rsidR="00FD5369" w:rsidRPr="00A550BB">
          <w:rPr>
            <w:rStyle w:val="Hyperlink"/>
            <w:noProof/>
            <w14:scene3d>
              <w14:camera w14:prst="orthographicFront"/>
              <w14:lightRig w14:rig="threePt" w14:dir="t">
                <w14:rot w14:lat="0" w14:lon="0" w14:rev="0"/>
              </w14:lightRig>
            </w14:scene3d>
          </w:rPr>
          <w:t>4.21.</w:t>
        </w:r>
        <w:r w:rsidR="00FD5369">
          <w:rPr>
            <w:rFonts w:asciiTheme="minorHAnsi" w:eastAsiaTheme="minorEastAsia" w:hAnsiTheme="minorHAnsi" w:cstheme="minorBidi"/>
            <w:noProof/>
            <w:rtl/>
          </w:rPr>
          <w:tab/>
        </w:r>
        <w:r w:rsidR="00FD5369" w:rsidRPr="00A550BB">
          <w:rPr>
            <w:rStyle w:val="Hyperlink"/>
            <w:noProof/>
            <w:rtl/>
          </w:rPr>
          <w:t>גלאי שבר זכוכית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Toc128476855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80</w:t>
        </w:r>
        <w:r w:rsidR="00FD5369">
          <w:rPr>
            <w:noProof/>
            <w:webHidden/>
            <w:rtl/>
          </w:rPr>
          <w:fldChar w:fldCharType="end"/>
        </w:r>
      </w:hyperlink>
    </w:p>
    <w:p w14:paraId="2061E7DF" w14:textId="14B72039" w:rsidR="00FD5369" w:rsidRDefault="00DF7731">
      <w:pPr>
        <w:pStyle w:val="TOC2"/>
        <w:rPr>
          <w:rFonts w:asciiTheme="minorHAnsi" w:eastAsiaTheme="minorEastAsia" w:hAnsiTheme="minorHAnsi" w:cstheme="minorBidi"/>
          <w:noProof/>
          <w:rtl/>
        </w:rPr>
      </w:pPr>
      <w:hyperlink w:anchor="_Toc128476856" w:history="1">
        <w:r w:rsidR="00FD5369" w:rsidRPr="00A550BB">
          <w:rPr>
            <w:rStyle w:val="Hyperlink"/>
            <w:noProof/>
            <w14:scene3d>
              <w14:camera w14:prst="orthographicFront"/>
              <w14:lightRig w14:rig="threePt" w14:dir="t">
                <w14:rot w14:lat="0" w14:lon="0" w14:rev="0"/>
              </w14:lightRig>
            </w14:scene3d>
          </w:rPr>
          <w:t>4.22.</w:t>
        </w:r>
        <w:r w:rsidR="00FD5369">
          <w:rPr>
            <w:rFonts w:asciiTheme="minorHAnsi" w:eastAsiaTheme="minorEastAsia" w:hAnsiTheme="minorHAnsi" w:cstheme="minorBidi"/>
            <w:noProof/>
            <w:rtl/>
          </w:rPr>
          <w:tab/>
        </w:r>
        <w:r w:rsidR="00FD5369" w:rsidRPr="00A550BB">
          <w:rPr>
            <w:rStyle w:val="Hyperlink"/>
            <w:noProof/>
            <w:rtl/>
          </w:rPr>
          <w:t xml:space="preserve">גלאי נפח </w:t>
        </w:r>
        <w:r w:rsidR="00FD5369" w:rsidRPr="00A550BB">
          <w:rPr>
            <w:rStyle w:val="Hyperlink"/>
            <w:noProof/>
          </w:rPr>
          <w:t>OUTDOOR AM DT</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Toc128476856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81</w:t>
        </w:r>
        <w:r w:rsidR="00FD5369">
          <w:rPr>
            <w:noProof/>
            <w:webHidden/>
            <w:rtl/>
          </w:rPr>
          <w:fldChar w:fldCharType="end"/>
        </w:r>
      </w:hyperlink>
    </w:p>
    <w:p w14:paraId="6709183F" w14:textId="53AE8A12" w:rsidR="00FD5369" w:rsidRDefault="00DF7731">
      <w:pPr>
        <w:pStyle w:val="TOC2"/>
        <w:rPr>
          <w:rFonts w:asciiTheme="minorHAnsi" w:eastAsiaTheme="minorEastAsia" w:hAnsiTheme="minorHAnsi" w:cstheme="minorBidi"/>
          <w:noProof/>
          <w:rtl/>
        </w:rPr>
      </w:pPr>
      <w:hyperlink w:anchor="_Toc128476857" w:history="1">
        <w:r w:rsidR="00FD5369" w:rsidRPr="00A550BB">
          <w:rPr>
            <w:rStyle w:val="Hyperlink"/>
            <w:noProof/>
            <w14:scene3d>
              <w14:camera w14:prst="orthographicFront"/>
              <w14:lightRig w14:rig="threePt" w14:dir="t">
                <w14:rot w14:lat="0" w14:lon="0" w14:rev="0"/>
              </w14:lightRig>
            </w14:scene3d>
          </w:rPr>
          <w:t>4.23.</w:t>
        </w:r>
        <w:r w:rsidR="00FD5369">
          <w:rPr>
            <w:rFonts w:asciiTheme="minorHAnsi" w:eastAsiaTheme="minorEastAsia" w:hAnsiTheme="minorHAnsi" w:cstheme="minorBidi"/>
            <w:noProof/>
            <w:rtl/>
          </w:rPr>
          <w:tab/>
        </w:r>
        <w:r w:rsidR="00FD5369" w:rsidRPr="00A550BB">
          <w:rPr>
            <w:rStyle w:val="Hyperlink"/>
            <w:noProof/>
            <w:rtl/>
          </w:rPr>
          <w:t xml:space="preserve">צמד גלאי קרן </w:t>
        </w:r>
        <w:r w:rsidR="00FD5369" w:rsidRPr="00A550BB">
          <w:rPr>
            <w:rStyle w:val="Hyperlink"/>
            <w:noProof/>
          </w:rPr>
          <w:t>ACTIVEIR 50</w:t>
        </w:r>
        <w:r w:rsidR="00FD5369" w:rsidRPr="00A550BB">
          <w:rPr>
            <w:rStyle w:val="Hyperlink"/>
            <w:noProof/>
            <w:rtl/>
          </w:rPr>
          <w:t xml:space="preserve"> מטר</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Toc128476857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81</w:t>
        </w:r>
        <w:r w:rsidR="00FD5369">
          <w:rPr>
            <w:noProof/>
            <w:webHidden/>
            <w:rtl/>
          </w:rPr>
          <w:fldChar w:fldCharType="end"/>
        </w:r>
      </w:hyperlink>
    </w:p>
    <w:p w14:paraId="62F4189A" w14:textId="2290F379" w:rsidR="00FD5369" w:rsidRDefault="00DF7731">
      <w:pPr>
        <w:pStyle w:val="TOC2"/>
        <w:rPr>
          <w:rFonts w:asciiTheme="minorHAnsi" w:eastAsiaTheme="minorEastAsia" w:hAnsiTheme="minorHAnsi" w:cstheme="minorBidi"/>
          <w:noProof/>
          <w:rtl/>
        </w:rPr>
      </w:pPr>
      <w:hyperlink w:anchor="_Toc128476858" w:history="1">
        <w:r w:rsidR="00FD5369" w:rsidRPr="00A550BB">
          <w:rPr>
            <w:rStyle w:val="Hyperlink"/>
            <w:noProof/>
            <w14:scene3d>
              <w14:camera w14:prst="orthographicFront"/>
              <w14:lightRig w14:rig="threePt" w14:dir="t">
                <w14:rot w14:lat="0" w14:lon="0" w14:rev="0"/>
              </w14:lightRig>
            </w14:scene3d>
          </w:rPr>
          <w:t>4.24.</w:t>
        </w:r>
        <w:r w:rsidR="00FD5369">
          <w:rPr>
            <w:rFonts w:asciiTheme="minorHAnsi" w:eastAsiaTheme="minorEastAsia" w:hAnsiTheme="minorHAnsi" w:cstheme="minorBidi"/>
            <w:noProof/>
            <w:rtl/>
          </w:rPr>
          <w:tab/>
        </w:r>
        <w:r w:rsidR="00FD5369" w:rsidRPr="00A550BB">
          <w:rPr>
            <w:rStyle w:val="Hyperlink"/>
            <w:noProof/>
            <w:rtl/>
          </w:rPr>
          <w:t xml:space="preserve">צמד גלאי קרן </w:t>
        </w:r>
        <w:r w:rsidR="00FD5369" w:rsidRPr="00A550BB">
          <w:rPr>
            <w:rStyle w:val="Hyperlink"/>
            <w:noProof/>
          </w:rPr>
          <w:t>ACTIVEIR 100</w:t>
        </w:r>
        <w:r w:rsidR="00FD5369" w:rsidRPr="00A550BB">
          <w:rPr>
            <w:rStyle w:val="Hyperlink"/>
            <w:noProof/>
            <w:rtl/>
          </w:rPr>
          <w:t xml:space="preserve"> מטר</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Toc128476858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82</w:t>
        </w:r>
        <w:r w:rsidR="00FD5369">
          <w:rPr>
            <w:noProof/>
            <w:webHidden/>
            <w:rtl/>
          </w:rPr>
          <w:fldChar w:fldCharType="end"/>
        </w:r>
      </w:hyperlink>
    </w:p>
    <w:p w14:paraId="4960C57B" w14:textId="53C7DB2B" w:rsidR="00FD5369" w:rsidRDefault="00DF7731">
      <w:pPr>
        <w:pStyle w:val="TOC2"/>
        <w:rPr>
          <w:rFonts w:asciiTheme="minorHAnsi" w:eastAsiaTheme="minorEastAsia" w:hAnsiTheme="minorHAnsi" w:cstheme="minorBidi"/>
          <w:noProof/>
          <w:rtl/>
        </w:rPr>
      </w:pPr>
      <w:hyperlink w:anchor="_Toc128476859" w:history="1">
        <w:r w:rsidR="00FD5369" w:rsidRPr="00A550BB">
          <w:rPr>
            <w:rStyle w:val="Hyperlink"/>
            <w:noProof/>
            <w14:scene3d>
              <w14:camera w14:prst="orthographicFront"/>
              <w14:lightRig w14:rig="threePt" w14:dir="t">
                <w14:rot w14:lat="0" w14:lon="0" w14:rev="0"/>
              </w14:lightRig>
            </w14:scene3d>
          </w:rPr>
          <w:t>4.25.</w:t>
        </w:r>
        <w:r w:rsidR="00FD5369">
          <w:rPr>
            <w:rFonts w:asciiTheme="minorHAnsi" w:eastAsiaTheme="minorEastAsia" w:hAnsiTheme="minorHAnsi" w:cstheme="minorBidi"/>
            <w:noProof/>
            <w:rtl/>
          </w:rPr>
          <w:tab/>
        </w:r>
        <w:r w:rsidR="00FD5369" w:rsidRPr="00A550BB">
          <w:rPr>
            <w:rStyle w:val="Hyperlink"/>
            <w:noProof/>
            <w:rtl/>
          </w:rPr>
          <w:t xml:space="preserve">צמד גלאי קרן </w:t>
        </w:r>
        <w:r w:rsidR="00FD5369" w:rsidRPr="00A550BB">
          <w:rPr>
            <w:rStyle w:val="Hyperlink"/>
            <w:noProof/>
          </w:rPr>
          <w:t>ACTIVEIR 200</w:t>
        </w:r>
        <w:r w:rsidR="00FD5369" w:rsidRPr="00A550BB">
          <w:rPr>
            <w:rStyle w:val="Hyperlink"/>
            <w:noProof/>
            <w:rtl/>
          </w:rPr>
          <w:t xml:space="preserve"> מטר</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Toc128476859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83</w:t>
        </w:r>
        <w:r w:rsidR="00FD5369">
          <w:rPr>
            <w:noProof/>
            <w:webHidden/>
            <w:rtl/>
          </w:rPr>
          <w:fldChar w:fldCharType="end"/>
        </w:r>
      </w:hyperlink>
    </w:p>
    <w:p w14:paraId="2084CAFD" w14:textId="6E0610F4" w:rsidR="00FD5369" w:rsidRDefault="00DF7731">
      <w:pPr>
        <w:pStyle w:val="TOC2"/>
        <w:rPr>
          <w:rFonts w:asciiTheme="minorHAnsi" w:eastAsiaTheme="minorEastAsia" w:hAnsiTheme="minorHAnsi" w:cstheme="minorBidi"/>
          <w:noProof/>
          <w:rtl/>
        </w:rPr>
      </w:pPr>
      <w:hyperlink w:anchor="_Toc128476860" w:history="1">
        <w:r w:rsidR="00FD5369" w:rsidRPr="00A550BB">
          <w:rPr>
            <w:rStyle w:val="Hyperlink"/>
            <w:noProof/>
            <w:rtl/>
            <w14:scene3d>
              <w14:camera w14:prst="orthographicFront"/>
              <w14:lightRig w14:rig="threePt" w14:dir="t">
                <w14:rot w14:lat="0" w14:lon="0" w14:rev="0"/>
              </w14:lightRig>
            </w14:scene3d>
          </w:rPr>
          <w:t>4.26.</w:t>
        </w:r>
        <w:r w:rsidR="00FD5369">
          <w:rPr>
            <w:rFonts w:asciiTheme="minorHAnsi" w:eastAsiaTheme="minorEastAsia" w:hAnsiTheme="minorHAnsi" w:cstheme="minorBidi"/>
            <w:noProof/>
            <w:rtl/>
          </w:rPr>
          <w:tab/>
        </w:r>
        <w:r w:rsidR="00FD5369" w:rsidRPr="00A550BB">
          <w:rPr>
            <w:rStyle w:val="Hyperlink"/>
            <w:noProof/>
            <w:rtl/>
          </w:rPr>
          <w:t>לחצן מצוקה קווי</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Toc128476860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83</w:t>
        </w:r>
        <w:r w:rsidR="00FD5369">
          <w:rPr>
            <w:noProof/>
            <w:webHidden/>
            <w:rtl/>
          </w:rPr>
          <w:fldChar w:fldCharType="end"/>
        </w:r>
      </w:hyperlink>
    </w:p>
    <w:p w14:paraId="216C1471" w14:textId="762216AE" w:rsidR="00FD5369" w:rsidRDefault="00DF7731">
      <w:pPr>
        <w:pStyle w:val="TOC2"/>
        <w:rPr>
          <w:rFonts w:asciiTheme="minorHAnsi" w:eastAsiaTheme="minorEastAsia" w:hAnsiTheme="minorHAnsi" w:cstheme="minorBidi"/>
          <w:noProof/>
          <w:rtl/>
        </w:rPr>
      </w:pPr>
      <w:hyperlink w:anchor="_Toc128476861" w:history="1">
        <w:r w:rsidR="00FD5369" w:rsidRPr="00A550BB">
          <w:rPr>
            <w:rStyle w:val="Hyperlink"/>
            <w:noProof/>
            <w14:scene3d>
              <w14:camera w14:prst="orthographicFront"/>
              <w14:lightRig w14:rig="threePt" w14:dir="t">
                <w14:rot w14:lat="0" w14:lon="0" w14:rev="0"/>
              </w14:lightRig>
            </w14:scene3d>
          </w:rPr>
          <w:t>4.27.</w:t>
        </w:r>
        <w:r w:rsidR="00FD5369">
          <w:rPr>
            <w:rFonts w:asciiTheme="minorHAnsi" w:eastAsiaTheme="minorEastAsia" w:hAnsiTheme="minorHAnsi" w:cstheme="minorBidi"/>
            <w:noProof/>
            <w:rtl/>
          </w:rPr>
          <w:tab/>
        </w:r>
        <w:r w:rsidR="00FD5369" w:rsidRPr="00A550BB">
          <w:rPr>
            <w:rStyle w:val="Hyperlink"/>
            <w:noProof/>
            <w:rtl/>
          </w:rPr>
          <w:t>לחצן מצוקה אלחוטי</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Toc128476861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83</w:t>
        </w:r>
        <w:r w:rsidR="00FD5369">
          <w:rPr>
            <w:noProof/>
            <w:webHidden/>
            <w:rtl/>
          </w:rPr>
          <w:fldChar w:fldCharType="end"/>
        </w:r>
      </w:hyperlink>
    </w:p>
    <w:p w14:paraId="4A59064C" w14:textId="0921BE55" w:rsidR="00FD5369" w:rsidRDefault="00DF7731">
      <w:pPr>
        <w:pStyle w:val="TOC2"/>
        <w:rPr>
          <w:rFonts w:asciiTheme="minorHAnsi" w:eastAsiaTheme="minorEastAsia" w:hAnsiTheme="minorHAnsi" w:cstheme="minorBidi"/>
          <w:noProof/>
          <w:rtl/>
        </w:rPr>
      </w:pPr>
      <w:hyperlink w:anchor="_Toc128476862" w:history="1">
        <w:r w:rsidR="00FD5369" w:rsidRPr="00A550BB">
          <w:rPr>
            <w:rStyle w:val="Hyperlink"/>
            <w:noProof/>
            <w14:scene3d>
              <w14:camera w14:prst="orthographicFront"/>
              <w14:lightRig w14:rig="threePt" w14:dir="t">
                <w14:rot w14:lat="0" w14:lon="0" w14:rev="0"/>
              </w14:lightRig>
            </w14:scene3d>
          </w:rPr>
          <w:t>4.28.</w:t>
        </w:r>
        <w:r w:rsidR="00FD5369">
          <w:rPr>
            <w:rFonts w:asciiTheme="minorHAnsi" w:eastAsiaTheme="minorEastAsia" w:hAnsiTheme="minorHAnsi" w:cstheme="minorBidi"/>
            <w:noProof/>
            <w:rtl/>
          </w:rPr>
          <w:tab/>
        </w:r>
        <w:r w:rsidR="00FD5369" w:rsidRPr="00A550BB">
          <w:rPr>
            <w:rStyle w:val="Hyperlink"/>
            <w:noProof/>
            <w:rtl/>
          </w:rPr>
          <w:t>לחצן מצוקה אלחוטי – 4 ערוצים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Toc128476862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83</w:t>
        </w:r>
        <w:r w:rsidR="00FD5369">
          <w:rPr>
            <w:noProof/>
            <w:webHidden/>
            <w:rtl/>
          </w:rPr>
          <w:fldChar w:fldCharType="end"/>
        </w:r>
      </w:hyperlink>
    </w:p>
    <w:p w14:paraId="545363E1" w14:textId="067C9DBA" w:rsidR="00FD5369" w:rsidRDefault="00DF7731">
      <w:pPr>
        <w:pStyle w:val="TOC2"/>
        <w:rPr>
          <w:rFonts w:asciiTheme="minorHAnsi" w:eastAsiaTheme="minorEastAsia" w:hAnsiTheme="minorHAnsi" w:cstheme="minorBidi"/>
          <w:noProof/>
          <w:rtl/>
        </w:rPr>
      </w:pPr>
      <w:hyperlink w:anchor="_Toc128476863" w:history="1">
        <w:r w:rsidR="00FD5369" w:rsidRPr="00A550BB">
          <w:rPr>
            <w:rStyle w:val="Hyperlink"/>
            <w:noProof/>
            <w14:scene3d>
              <w14:camera w14:prst="orthographicFront"/>
              <w14:lightRig w14:rig="threePt" w14:dir="t">
                <w14:rot w14:lat="0" w14:lon="0" w14:rev="0"/>
              </w14:lightRig>
            </w14:scene3d>
          </w:rPr>
          <w:t>4.29.</w:t>
        </w:r>
        <w:r w:rsidR="00FD5369">
          <w:rPr>
            <w:rFonts w:asciiTheme="minorHAnsi" w:eastAsiaTheme="minorEastAsia" w:hAnsiTheme="minorHAnsi" w:cstheme="minorBidi"/>
            <w:noProof/>
            <w:rtl/>
          </w:rPr>
          <w:tab/>
        </w:r>
        <w:r w:rsidR="00FD5369" w:rsidRPr="00A550BB">
          <w:rPr>
            <w:rStyle w:val="Hyperlink"/>
            <w:noProof/>
            <w:rtl/>
          </w:rPr>
          <w:t>צופר + נצנץ</w:t>
        </w:r>
        <w:r w:rsidR="00FD5369" w:rsidRPr="00A550BB">
          <w:rPr>
            <w:rStyle w:val="Hyperlink"/>
            <w:noProof/>
          </w:rPr>
          <w:t>OUTDOOR</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Toc128476863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84</w:t>
        </w:r>
        <w:r w:rsidR="00FD5369">
          <w:rPr>
            <w:noProof/>
            <w:webHidden/>
            <w:rtl/>
          </w:rPr>
          <w:fldChar w:fldCharType="end"/>
        </w:r>
      </w:hyperlink>
    </w:p>
    <w:p w14:paraId="1E2B9983" w14:textId="3406275C" w:rsidR="00FD5369" w:rsidRDefault="00DF7731">
      <w:pPr>
        <w:pStyle w:val="TOC2"/>
        <w:rPr>
          <w:rFonts w:asciiTheme="minorHAnsi" w:eastAsiaTheme="minorEastAsia" w:hAnsiTheme="minorHAnsi" w:cstheme="minorBidi"/>
          <w:noProof/>
          <w:rtl/>
        </w:rPr>
      </w:pPr>
      <w:hyperlink w:anchor="_Toc128476864" w:history="1">
        <w:r w:rsidR="00FD5369" w:rsidRPr="00A550BB">
          <w:rPr>
            <w:rStyle w:val="Hyperlink"/>
            <w:noProof/>
            <w14:scene3d>
              <w14:camera w14:prst="orthographicFront"/>
              <w14:lightRig w14:rig="threePt" w14:dir="t">
                <w14:rot w14:lat="0" w14:lon="0" w14:rev="0"/>
              </w14:lightRig>
            </w14:scene3d>
          </w:rPr>
          <w:t>4.30.</w:t>
        </w:r>
        <w:r w:rsidR="00FD5369">
          <w:rPr>
            <w:rFonts w:asciiTheme="minorHAnsi" w:eastAsiaTheme="minorEastAsia" w:hAnsiTheme="minorHAnsi" w:cstheme="minorBidi"/>
            <w:noProof/>
            <w:rtl/>
          </w:rPr>
          <w:tab/>
        </w:r>
        <w:r w:rsidR="00FD5369" w:rsidRPr="00A550BB">
          <w:rPr>
            <w:rStyle w:val="Hyperlink"/>
            <w:noProof/>
            <w:rtl/>
          </w:rPr>
          <w:t>צופר + נצנץ</w:t>
        </w:r>
        <w:r w:rsidR="00FD5369" w:rsidRPr="00A550BB">
          <w:rPr>
            <w:rStyle w:val="Hyperlink"/>
            <w:noProof/>
          </w:rPr>
          <w:t>INDOOR</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Toc128476864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84</w:t>
        </w:r>
        <w:r w:rsidR="00FD5369">
          <w:rPr>
            <w:noProof/>
            <w:webHidden/>
            <w:rtl/>
          </w:rPr>
          <w:fldChar w:fldCharType="end"/>
        </w:r>
      </w:hyperlink>
    </w:p>
    <w:p w14:paraId="09AD0A37" w14:textId="69A1A642" w:rsidR="00FD5369" w:rsidRDefault="00DF7731">
      <w:pPr>
        <w:pStyle w:val="TOC2"/>
        <w:rPr>
          <w:rFonts w:asciiTheme="minorHAnsi" w:eastAsiaTheme="minorEastAsia" w:hAnsiTheme="minorHAnsi" w:cstheme="minorBidi"/>
          <w:noProof/>
          <w:rtl/>
        </w:rPr>
      </w:pPr>
      <w:hyperlink w:anchor="_Toc128476865" w:history="1">
        <w:r w:rsidR="00FD5369" w:rsidRPr="00A550BB">
          <w:rPr>
            <w:rStyle w:val="Hyperlink"/>
            <w:noProof/>
            <w14:scene3d>
              <w14:camera w14:prst="orthographicFront"/>
              <w14:lightRig w14:rig="threePt" w14:dir="t">
                <w14:rot w14:lat="0" w14:lon="0" w14:rev="0"/>
              </w14:lightRig>
            </w14:scene3d>
          </w:rPr>
          <w:t>4.31.</w:t>
        </w:r>
        <w:r w:rsidR="00FD5369">
          <w:rPr>
            <w:rFonts w:asciiTheme="minorHAnsi" w:eastAsiaTheme="minorEastAsia" w:hAnsiTheme="minorHAnsi" w:cstheme="minorBidi"/>
            <w:noProof/>
            <w:rtl/>
          </w:rPr>
          <w:tab/>
        </w:r>
        <w:r w:rsidR="00FD5369" w:rsidRPr="00A550BB">
          <w:rPr>
            <w:rStyle w:val="Hyperlink"/>
            <w:noProof/>
            <w:rtl/>
          </w:rPr>
          <w:t>לוח מקשים אלחוטי</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Toc128476865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84</w:t>
        </w:r>
        <w:r w:rsidR="00FD5369">
          <w:rPr>
            <w:noProof/>
            <w:webHidden/>
            <w:rtl/>
          </w:rPr>
          <w:fldChar w:fldCharType="end"/>
        </w:r>
      </w:hyperlink>
    </w:p>
    <w:p w14:paraId="4E6D885E" w14:textId="4A6DEA58" w:rsidR="00FD5369" w:rsidRDefault="00DF7731">
      <w:pPr>
        <w:pStyle w:val="TOC2"/>
        <w:rPr>
          <w:rFonts w:asciiTheme="minorHAnsi" w:eastAsiaTheme="minorEastAsia" w:hAnsiTheme="minorHAnsi" w:cstheme="minorBidi"/>
          <w:noProof/>
          <w:rtl/>
        </w:rPr>
      </w:pPr>
      <w:hyperlink w:anchor="_Toc128476866" w:history="1">
        <w:r w:rsidR="00FD5369" w:rsidRPr="00A550BB">
          <w:rPr>
            <w:rStyle w:val="Hyperlink"/>
            <w:noProof/>
            <w14:scene3d>
              <w14:camera w14:prst="orthographicFront"/>
              <w14:lightRig w14:rig="threePt" w14:dir="t">
                <w14:rot w14:lat="0" w14:lon="0" w14:rev="0"/>
              </w14:lightRig>
            </w14:scene3d>
          </w:rPr>
          <w:t>4.32.</w:t>
        </w:r>
        <w:r w:rsidR="00FD5369">
          <w:rPr>
            <w:rFonts w:asciiTheme="minorHAnsi" w:eastAsiaTheme="minorEastAsia" w:hAnsiTheme="minorHAnsi" w:cstheme="minorBidi"/>
            <w:noProof/>
            <w:rtl/>
          </w:rPr>
          <w:tab/>
        </w:r>
        <w:r w:rsidR="00FD5369" w:rsidRPr="00A550BB">
          <w:rPr>
            <w:rStyle w:val="Hyperlink"/>
            <w:noProof/>
            <w:rtl/>
          </w:rPr>
          <w:t xml:space="preserve">מתג מגנטי </w:t>
        </w:r>
        <w:r w:rsidR="00FD5369" w:rsidRPr="00A550BB">
          <w:rPr>
            <w:rStyle w:val="Hyperlink"/>
            <w:noProof/>
          </w:rPr>
          <w:t>INDOOR</w:t>
        </w:r>
        <w:r w:rsidR="00FD5369" w:rsidRPr="00A550BB">
          <w:rPr>
            <w:rStyle w:val="Hyperlink"/>
            <w:noProof/>
            <w:rtl/>
          </w:rPr>
          <w:t xml:space="preserve"> – אלחוטי</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Toc128476866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84</w:t>
        </w:r>
        <w:r w:rsidR="00FD5369">
          <w:rPr>
            <w:noProof/>
            <w:webHidden/>
            <w:rtl/>
          </w:rPr>
          <w:fldChar w:fldCharType="end"/>
        </w:r>
      </w:hyperlink>
    </w:p>
    <w:p w14:paraId="5B155451" w14:textId="3A465890" w:rsidR="00FD5369" w:rsidRDefault="00DF7731">
      <w:pPr>
        <w:pStyle w:val="TOC2"/>
        <w:rPr>
          <w:rFonts w:asciiTheme="minorHAnsi" w:eastAsiaTheme="minorEastAsia" w:hAnsiTheme="minorHAnsi" w:cstheme="minorBidi"/>
          <w:noProof/>
          <w:rtl/>
        </w:rPr>
      </w:pPr>
      <w:hyperlink w:anchor="_Toc128476867" w:history="1">
        <w:r w:rsidR="00FD5369" w:rsidRPr="00A550BB">
          <w:rPr>
            <w:rStyle w:val="Hyperlink"/>
            <w:noProof/>
            <w14:scene3d>
              <w14:camera w14:prst="orthographicFront"/>
              <w14:lightRig w14:rig="threePt" w14:dir="t">
                <w14:rot w14:lat="0" w14:lon="0" w14:rev="0"/>
              </w14:lightRig>
            </w14:scene3d>
          </w:rPr>
          <w:t>4.33.</w:t>
        </w:r>
        <w:r w:rsidR="00FD5369">
          <w:rPr>
            <w:rFonts w:asciiTheme="minorHAnsi" w:eastAsiaTheme="minorEastAsia" w:hAnsiTheme="minorHAnsi" w:cstheme="minorBidi"/>
            <w:noProof/>
            <w:rtl/>
          </w:rPr>
          <w:tab/>
        </w:r>
        <w:r w:rsidR="00FD5369" w:rsidRPr="00A550BB">
          <w:rPr>
            <w:rStyle w:val="Hyperlink"/>
            <w:noProof/>
            <w:rtl/>
          </w:rPr>
          <w:t xml:space="preserve">גלאי נפח </w:t>
        </w:r>
        <w:r w:rsidR="00FD5369" w:rsidRPr="00A550BB">
          <w:rPr>
            <w:rStyle w:val="Hyperlink"/>
            <w:noProof/>
          </w:rPr>
          <w:t>OUTDOOR AM DT</w:t>
        </w:r>
        <w:r w:rsidR="00FD5369" w:rsidRPr="00A550BB">
          <w:rPr>
            <w:rStyle w:val="Hyperlink"/>
            <w:noProof/>
            <w:rtl/>
          </w:rPr>
          <w:t xml:space="preserve"> – אלחוטי</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Toc128476867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85</w:t>
        </w:r>
        <w:r w:rsidR="00FD5369">
          <w:rPr>
            <w:noProof/>
            <w:webHidden/>
            <w:rtl/>
          </w:rPr>
          <w:fldChar w:fldCharType="end"/>
        </w:r>
      </w:hyperlink>
    </w:p>
    <w:p w14:paraId="5C507CEB" w14:textId="6E03911F" w:rsidR="00FD5369" w:rsidRDefault="00DF7731">
      <w:pPr>
        <w:pStyle w:val="TOC2"/>
        <w:rPr>
          <w:rFonts w:asciiTheme="minorHAnsi" w:eastAsiaTheme="minorEastAsia" w:hAnsiTheme="minorHAnsi" w:cstheme="minorBidi"/>
          <w:noProof/>
          <w:rtl/>
        </w:rPr>
      </w:pPr>
      <w:hyperlink w:anchor="_Toc128476868" w:history="1">
        <w:r w:rsidR="00FD5369" w:rsidRPr="00A550BB">
          <w:rPr>
            <w:rStyle w:val="Hyperlink"/>
            <w:noProof/>
            <w14:scene3d>
              <w14:camera w14:prst="orthographicFront"/>
              <w14:lightRig w14:rig="threePt" w14:dir="t">
                <w14:rot w14:lat="0" w14:lon="0" w14:rev="0"/>
              </w14:lightRig>
            </w14:scene3d>
          </w:rPr>
          <w:t>4.34.</w:t>
        </w:r>
        <w:r w:rsidR="00FD5369">
          <w:rPr>
            <w:rFonts w:asciiTheme="minorHAnsi" w:eastAsiaTheme="minorEastAsia" w:hAnsiTheme="minorHAnsi" w:cstheme="minorBidi"/>
            <w:noProof/>
            <w:rtl/>
          </w:rPr>
          <w:tab/>
        </w:r>
        <w:r w:rsidR="00FD5369" w:rsidRPr="00A550BB">
          <w:rPr>
            <w:rStyle w:val="Hyperlink"/>
            <w:noProof/>
            <w:rtl/>
          </w:rPr>
          <w:t>סוללה לגלאי נפח ולחצן מצוקה אלחוטיים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Toc128476868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85</w:t>
        </w:r>
        <w:r w:rsidR="00FD5369">
          <w:rPr>
            <w:noProof/>
            <w:webHidden/>
            <w:rtl/>
          </w:rPr>
          <w:fldChar w:fldCharType="end"/>
        </w:r>
      </w:hyperlink>
    </w:p>
    <w:p w14:paraId="16D526E1" w14:textId="72D5A323" w:rsidR="00FD5369" w:rsidRDefault="00DF7731">
      <w:pPr>
        <w:pStyle w:val="TOC2"/>
        <w:rPr>
          <w:rFonts w:asciiTheme="minorHAnsi" w:eastAsiaTheme="minorEastAsia" w:hAnsiTheme="minorHAnsi" w:cstheme="minorBidi"/>
          <w:noProof/>
          <w:rtl/>
        </w:rPr>
      </w:pPr>
      <w:hyperlink w:anchor="_Toc128476869" w:history="1">
        <w:r w:rsidR="00FD5369" w:rsidRPr="00A550BB">
          <w:rPr>
            <w:rStyle w:val="Hyperlink"/>
            <w:noProof/>
            <w14:scene3d>
              <w14:camera w14:prst="orthographicFront"/>
              <w14:lightRig w14:rig="threePt" w14:dir="t">
                <w14:rot w14:lat="0" w14:lon="0" w14:rev="0"/>
              </w14:lightRig>
            </w14:scene3d>
          </w:rPr>
          <w:t>4.35.</w:t>
        </w:r>
        <w:r w:rsidR="00FD5369">
          <w:rPr>
            <w:rFonts w:asciiTheme="minorHAnsi" w:eastAsiaTheme="minorEastAsia" w:hAnsiTheme="minorHAnsi" w:cstheme="minorBidi"/>
            <w:noProof/>
            <w:rtl/>
          </w:rPr>
          <w:tab/>
        </w:r>
        <w:r w:rsidR="00FD5369" w:rsidRPr="00A550BB">
          <w:rPr>
            <w:rStyle w:val="Hyperlink"/>
            <w:noProof/>
            <w:rtl/>
          </w:rPr>
          <w:t>גלאי שבר זכוכית – אלחוטי</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Toc128476869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85</w:t>
        </w:r>
        <w:r w:rsidR="00FD5369">
          <w:rPr>
            <w:noProof/>
            <w:webHidden/>
            <w:rtl/>
          </w:rPr>
          <w:fldChar w:fldCharType="end"/>
        </w:r>
      </w:hyperlink>
    </w:p>
    <w:p w14:paraId="0A41419C" w14:textId="45924012" w:rsidR="00FD5369" w:rsidRDefault="00DF7731">
      <w:pPr>
        <w:pStyle w:val="TOC2"/>
        <w:rPr>
          <w:rFonts w:asciiTheme="minorHAnsi" w:eastAsiaTheme="minorEastAsia" w:hAnsiTheme="minorHAnsi" w:cstheme="minorBidi"/>
          <w:noProof/>
          <w:rtl/>
        </w:rPr>
      </w:pPr>
      <w:hyperlink w:anchor="_Toc128476870" w:history="1">
        <w:r w:rsidR="00FD5369" w:rsidRPr="00A550BB">
          <w:rPr>
            <w:rStyle w:val="Hyperlink"/>
            <w:noProof/>
            <w14:scene3d>
              <w14:camera w14:prst="orthographicFront"/>
              <w14:lightRig w14:rig="threePt" w14:dir="t">
                <w14:rot w14:lat="0" w14:lon="0" w14:rev="0"/>
              </w14:lightRig>
            </w14:scene3d>
          </w:rPr>
          <w:t>4.36.</w:t>
        </w:r>
        <w:r w:rsidR="00FD5369">
          <w:rPr>
            <w:rFonts w:asciiTheme="minorHAnsi" w:eastAsiaTheme="minorEastAsia" w:hAnsiTheme="minorHAnsi" w:cstheme="minorBidi"/>
            <w:noProof/>
            <w:rtl/>
          </w:rPr>
          <w:tab/>
        </w:r>
        <w:r w:rsidR="00FD5369" w:rsidRPr="00A550BB">
          <w:rPr>
            <w:rStyle w:val="Hyperlink"/>
            <w:noProof/>
            <w:rtl/>
          </w:rPr>
          <w:t>גלאי זעזועים אלחוטי</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Toc128476870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85</w:t>
        </w:r>
        <w:r w:rsidR="00FD5369">
          <w:rPr>
            <w:noProof/>
            <w:webHidden/>
            <w:rtl/>
          </w:rPr>
          <w:fldChar w:fldCharType="end"/>
        </w:r>
      </w:hyperlink>
    </w:p>
    <w:p w14:paraId="047EB62C" w14:textId="04AA7F14" w:rsidR="00FD5369" w:rsidRDefault="00DF7731">
      <w:pPr>
        <w:pStyle w:val="TOC2"/>
        <w:rPr>
          <w:rFonts w:asciiTheme="minorHAnsi" w:eastAsiaTheme="minorEastAsia" w:hAnsiTheme="minorHAnsi" w:cstheme="minorBidi"/>
          <w:noProof/>
          <w:rtl/>
        </w:rPr>
      </w:pPr>
      <w:hyperlink w:anchor="_Toc128476871" w:history="1">
        <w:r w:rsidR="00FD5369" w:rsidRPr="00A550BB">
          <w:rPr>
            <w:rStyle w:val="Hyperlink"/>
            <w:noProof/>
            <w14:scene3d>
              <w14:camera w14:prst="orthographicFront"/>
              <w14:lightRig w14:rig="threePt" w14:dir="t">
                <w14:rot w14:lat="0" w14:lon="0" w14:rev="0"/>
              </w14:lightRig>
            </w14:scene3d>
          </w:rPr>
          <w:t>4.37.</w:t>
        </w:r>
        <w:r w:rsidR="00FD5369">
          <w:rPr>
            <w:rFonts w:asciiTheme="minorHAnsi" w:eastAsiaTheme="minorEastAsia" w:hAnsiTheme="minorHAnsi" w:cstheme="minorBidi"/>
            <w:noProof/>
            <w:rtl/>
          </w:rPr>
          <w:tab/>
        </w:r>
        <w:r w:rsidR="00FD5369" w:rsidRPr="00A550BB">
          <w:rPr>
            <w:rStyle w:val="Hyperlink"/>
            <w:noProof/>
            <w:rtl/>
          </w:rPr>
          <w:t>גלאי משולב לכספת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Toc128476871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86</w:t>
        </w:r>
        <w:r w:rsidR="00FD5369">
          <w:rPr>
            <w:noProof/>
            <w:webHidden/>
            <w:rtl/>
          </w:rPr>
          <w:fldChar w:fldCharType="end"/>
        </w:r>
      </w:hyperlink>
    </w:p>
    <w:p w14:paraId="0C1F67D1" w14:textId="23F14929" w:rsidR="00FD5369" w:rsidRDefault="00DF7731">
      <w:pPr>
        <w:pStyle w:val="TOC2"/>
        <w:rPr>
          <w:rFonts w:asciiTheme="minorHAnsi" w:eastAsiaTheme="minorEastAsia" w:hAnsiTheme="minorHAnsi" w:cstheme="minorBidi"/>
          <w:noProof/>
          <w:rtl/>
        </w:rPr>
      </w:pPr>
      <w:hyperlink w:anchor="_Toc128476872" w:history="1">
        <w:r w:rsidR="00FD5369" w:rsidRPr="00A550BB">
          <w:rPr>
            <w:rStyle w:val="Hyperlink"/>
            <w:noProof/>
            <w14:scene3d>
              <w14:camera w14:prst="orthographicFront"/>
              <w14:lightRig w14:rig="threePt" w14:dir="t">
                <w14:rot w14:lat="0" w14:lon="0" w14:rev="0"/>
              </w14:lightRig>
            </w14:scene3d>
          </w:rPr>
          <w:t>4.38.</w:t>
        </w:r>
        <w:r w:rsidR="00FD5369">
          <w:rPr>
            <w:rFonts w:asciiTheme="minorHAnsi" w:eastAsiaTheme="minorEastAsia" w:hAnsiTheme="minorHAnsi" w:cstheme="minorBidi"/>
            <w:noProof/>
            <w:rtl/>
          </w:rPr>
          <w:tab/>
        </w:r>
        <w:r w:rsidR="00FD5369" w:rsidRPr="00A550BB">
          <w:rPr>
            <w:rStyle w:val="Hyperlink"/>
            <w:noProof/>
            <w:rtl/>
          </w:rPr>
          <w:t>מפסק טמפר לכספת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Toc128476872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87</w:t>
        </w:r>
        <w:r w:rsidR="00FD5369">
          <w:rPr>
            <w:noProof/>
            <w:webHidden/>
            <w:rtl/>
          </w:rPr>
          <w:fldChar w:fldCharType="end"/>
        </w:r>
      </w:hyperlink>
    </w:p>
    <w:p w14:paraId="2BDE6863" w14:textId="289AA720" w:rsidR="00FD5369" w:rsidRDefault="00DF7731">
      <w:pPr>
        <w:pStyle w:val="TOC1"/>
        <w:rPr>
          <w:rFonts w:asciiTheme="minorHAnsi" w:eastAsiaTheme="minorEastAsia" w:hAnsiTheme="minorHAnsi" w:cstheme="minorBidi"/>
          <w:bCs w:val="0"/>
          <w:color w:val="auto"/>
          <w:sz w:val="22"/>
          <w:szCs w:val="22"/>
          <w:rtl/>
        </w:rPr>
      </w:pPr>
      <w:hyperlink w:anchor="_Toc128476873" w:history="1">
        <w:r w:rsidR="00FD5369" w:rsidRPr="00A550BB">
          <w:rPr>
            <w:rStyle w:val="Hyperlink"/>
            <w14:scene3d>
              <w14:camera w14:prst="orthographicFront"/>
              <w14:lightRig w14:rig="threePt" w14:dir="t">
                <w14:rot w14:lat="0" w14:lon="0" w14:rev="0"/>
              </w14:lightRig>
            </w14:scene3d>
          </w:rPr>
          <w:t>5.</w:t>
        </w:r>
        <w:r w:rsidR="00FD5369">
          <w:rPr>
            <w:rFonts w:asciiTheme="minorHAnsi" w:eastAsiaTheme="minorEastAsia" w:hAnsiTheme="minorHAnsi" w:cstheme="minorBidi"/>
            <w:bCs w:val="0"/>
            <w:color w:val="auto"/>
            <w:sz w:val="22"/>
            <w:szCs w:val="22"/>
            <w:rtl/>
          </w:rPr>
          <w:tab/>
        </w:r>
        <w:r w:rsidR="00FD5369" w:rsidRPr="00A550BB">
          <w:rPr>
            <w:rStyle w:val="Hyperlink"/>
            <w:rtl/>
          </w:rPr>
          <w:t>מערכת בקרת הכניסה</w:t>
        </w:r>
        <w:r w:rsidR="00FD5369">
          <w:rPr>
            <w:webHidden/>
            <w:rtl/>
          </w:rPr>
          <w:tab/>
        </w:r>
        <w:r w:rsidR="00FD5369">
          <w:rPr>
            <w:webHidden/>
            <w:rtl/>
          </w:rPr>
          <w:fldChar w:fldCharType="begin"/>
        </w:r>
        <w:r w:rsidR="00FD5369">
          <w:rPr>
            <w:webHidden/>
            <w:rtl/>
          </w:rPr>
          <w:instrText xml:space="preserve"> </w:instrText>
        </w:r>
        <w:r w:rsidR="00FD5369">
          <w:rPr>
            <w:webHidden/>
          </w:rPr>
          <w:instrText>PAGEREF</w:instrText>
        </w:r>
        <w:r w:rsidR="00FD5369">
          <w:rPr>
            <w:webHidden/>
            <w:rtl/>
          </w:rPr>
          <w:instrText xml:space="preserve"> _</w:instrText>
        </w:r>
        <w:r w:rsidR="00FD5369">
          <w:rPr>
            <w:webHidden/>
          </w:rPr>
          <w:instrText>Toc128476873 \h</w:instrText>
        </w:r>
        <w:r w:rsidR="00FD5369">
          <w:rPr>
            <w:webHidden/>
            <w:rtl/>
          </w:rPr>
          <w:instrText xml:space="preserve"> </w:instrText>
        </w:r>
        <w:r w:rsidR="00FD5369">
          <w:rPr>
            <w:webHidden/>
            <w:rtl/>
          </w:rPr>
        </w:r>
        <w:r w:rsidR="00FD5369">
          <w:rPr>
            <w:webHidden/>
            <w:rtl/>
          </w:rPr>
          <w:fldChar w:fldCharType="separate"/>
        </w:r>
        <w:r w:rsidR="00FD5369">
          <w:rPr>
            <w:webHidden/>
            <w:rtl/>
          </w:rPr>
          <w:t>88</w:t>
        </w:r>
        <w:r w:rsidR="00FD5369">
          <w:rPr>
            <w:webHidden/>
            <w:rtl/>
          </w:rPr>
          <w:fldChar w:fldCharType="end"/>
        </w:r>
      </w:hyperlink>
    </w:p>
    <w:p w14:paraId="0E575EEE" w14:textId="4F395567" w:rsidR="00FD5369" w:rsidRDefault="00DF7731">
      <w:pPr>
        <w:pStyle w:val="TOC2"/>
        <w:rPr>
          <w:rFonts w:asciiTheme="minorHAnsi" w:eastAsiaTheme="minorEastAsia" w:hAnsiTheme="minorHAnsi" w:cstheme="minorBidi"/>
          <w:noProof/>
          <w:rtl/>
        </w:rPr>
      </w:pPr>
      <w:hyperlink w:anchor="_Toc128476874" w:history="1">
        <w:r w:rsidR="00FD5369" w:rsidRPr="00A550BB">
          <w:rPr>
            <w:rStyle w:val="Hyperlink"/>
            <w:noProof/>
            <w14:scene3d>
              <w14:camera w14:prst="orthographicFront"/>
              <w14:lightRig w14:rig="threePt" w14:dir="t">
                <w14:rot w14:lat="0" w14:lon="0" w14:rev="0"/>
              </w14:lightRig>
            </w14:scene3d>
          </w:rPr>
          <w:t>5.1.</w:t>
        </w:r>
        <w:r w:rsidR="00FD5369">
          <w:rPr>
            <w:rFonts w:asciiTheme="minorHAnsi" w:eastAsiaTheme="minorEastAsia" w:hAnsiTheme="minorHAnsi" w:cstheme="minorBidi"/>
            <w:noProof/>
            <w:rtl/>
          </w:rPr>
          <w:tab/>
        </w:r>
        <w:r w:rsidR="00FD5369" w:rsidRPr="00A550BB">
          <w:rPr>
            <w:rStyle w:val="Hyperlink"/>
            <w:noProof/>
            <w:rtl/>
          </w:rPr>
          <w:t>כללי</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Toc128476874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88</w:t>
        </w:r>
        <w:r w:rsidR="00FD5369">
          <w:rPr>
            <w:noProof/>
            <w:webHidden/>
            <w:rtl/>
          </w:rPr>
          <w:fldChar w:fldCharType="end"/>
        </w:r>
      </w:hyperlink>
    </w:p>
    <w:p w14:paraId="48E19672" w14:textId="10173832" w:rsidR="00FD5369" w:rsidRDefault="00DF7731">
      <w:pPr>
        <w:pStyle w:val="TOC2"/>
        <w:rPr>
          <w:rFonts w:asciiTheme="minorHAnsi" w:eastAsiaTheme="minorEastAsia" w:hAnsiTheme="minorHAnsi" w:cstheme="minorBidi"/>
          <w:noProof/>
          <w:rtl/>
        </w:rPr>
      </w:pPr>
      <w:hyperlink w:anchor="_Toc128476875" w:history="1">
        <w:r w:rsidR="00FD5369" w:rsidRPr="00A550BB">
          <w:rPr>
            <w:rStyle w:val="Hyperlink"/>
            <w:noProof/>
            <w14:scene3d>
              <w14:camera w14:prst="orthographicFront"/>
              <w14:lightRig w14:rig="threePt" w14:dir="t">
                <w14:rot w14:lat="0" w14:lon="0" w14:rev="0"/>
              </w14:lightRig>
            </w14:scene3d>
          </w:rPr>
          <w:t>5.2.</w:t>
        </w:r>
        <w:r w:rsidR="00FD5369">
          <w:rPr>
            <w:rFonts w:asciiTheme="minorHAnsi" w:eastAsiaTheme="minorEastAsia" w:hAnsiTheme="minorHAnsi" w:cstheme="minorBidi"/>
            <w:noProof/>
            <w:rtl/>
          </w:rPr>
          <w:tab/>
        </w:r>
        <w:r w:rsidR="00FD5369" w:rsidRPr="00A550BB">
          <w:rPr>
            <w:rStyle w:val="Hyperlink"/>
            <w:noProof/>
            <w:rtl/>
          </w:rPr>
          <w:t>מכלולי המערכת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Toc128476875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89</w:t>
        </w:r>
        <w:r w:rsidR="00FD5369">
          <w:rPr>
            <w:noProof/>
            <w:webHidden/>
            <w:rtl/>
          </w:rPr>
          <w:fldChar w:fldCharType="end"/>
        </w:r>
      </w:hyperlink>
    </w:p>
    <w:p w14:paraId="11555FEB" w14:textId="37152F1A" w:rsidR="00FD5369" w:rsidRDefault="00DF7731">
      <w:pPr>
        <w:pStyle w:val="TOC2"/>
        <w:rPr>
          <w:rFonts w:asciiTheme="minorHAnsi" w:eastAsiaTheme="minorEastAsia" w:hAnsiTheme="minorHAnsi" w:cstheme="minorBidi"/>
          <w:noProof/>
          <w:rtl/>
        </w:rPr>
      </w:pPr>
      <w:hyperlink w:anchor="_Toc128476876" w:history="1">
        <w:r w:rsidR="00FD5369" w:rsidRPr="00A550BB">
          <w:rPr>
            <w:rStyle w:val="Hyperlink"/>
            <w:noProof/>
            <w14:scene3d>
              <w14:camera w14:prst="orthographicFront"/>
              <w14:lightRig w14:rig="threePt" w14:dir="t">
                <w14:rot w14:lat="0" w14:lon="0" w14:rev="0"/>
              </w14:lightRig>
            </w14:scene3d>
          </w:rPr>
          <w:t>5.3.</w:t>
        </w:r>
        <w:r w:rsidR="00FD5369">
          <w:rPr>
            <w:rFonts w:asciiTheme="minorHAnsi" w:eastAsiaTheme="minorEastAsia" w:hAnsiTheme="minorHAnsi" w:cstheme="minorBidi"/>
            <w:noProof/>
            <w:rtl/>
          </w:rPr>
          <w:tab/>
        </w:r>
        <w:r w:rsidR="00FD5369" w:rsidRPr="00A550BB">
          <w:rPr>
            <w:rStyle w:val="Hyperlink"/>
            <w:noProof/>
            <w:rtl/>
          </w:rPr>
          <w:t>תוכנות בקרת הכניסה</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Toc128476876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91</w:t>
        </w:r>
        <w:r w:rsidR="00FD5369">
          <w:rPr>
            <w:noProof/>
            <w:webHidden/>
            <w:rtl/>
          </w:rPr>
          <w:fldChar w:fldCharType="end"/>
        </w:r>
      </w:hyperlink>
    </w:p>
    <w:p w14:paraId="134D7F4F" w14:textId="65281A9D" w:rsidR="00FD5369" w:rsidRDefault="00DF7731">
      <w:pPr>
        <w:pStyle w:val="TOC2"/>
        <w:rPr>
          <w:rFonts w:asciiTheme="minorHAnsi" w:eastAsiaTheme="minorEastAsia" w:hAnsiTheme="minorHAnsi" w:cstheme="minorBidi"/>
          <w:noProof/>
          <w:rtl/>
        </w:rPr>
      </w:pPr>
      <w:hyperlink w:anchor="_Toc128476877" w:history="1">
        <w:r w:rsidR="00FD5369" w:rsidRPr="00A550BB">
          <w:rPr>
            <w:rStyle w:val="Hyperlink"/>
            <w:noProof/>
            <w14:scene3d>
              <w14:camera w14:prst="orthographicFront"/>
              <w14:lightRig w14:rig="threePt" w14:dir="t">
                <w14:rot w14:lat="0" w14:lon="0" w14:rev="0"/>
              </w14:lightRig>
            </w14:scene3d>
          </w:rPr>
          <w:t>5.4.</w:t>
        </w:r>
        <w:r w:rsidR="00FD5369">
          <w:rPr>
            <w:rFonts w:asciiTheme="minorHAnsi" w:eastAsiaTheme="minorEastAsia" w:hAnsiTheme="minorHAnsi" w:cstheme="minorBidi"/>
            <w:noProof/>
            <w:rtl/>
          </w:rPr>
          <w:tab/>
        </w:r>
        <w:r w:rsidR="00FD5369" w:rsidRPr="00A550BB">
          <w:rPr>
            <w:rStyle w:val="Hyperlink"/>
            <w:noProof/>
            <w:rtl/>
          </w:rPr>
          <w:t>בקר ל-2 דלתות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Toc128476877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104</w:t>
        </w:r>
        <w:r w:rsidR="00FD5369">
          <w:rPr>
            <w:noProof/>
            <w:webHidden/>
            <w:rtl/>
          </w:rPr>
          <w:fldChar w:fldCharType="end"/>
        </w:r>
      </w:hyperlink>
    </w:p>
    <w:p w14:paraId="1F19B160" w14:textId="5FD84231" w:rsidR="00FD5369" w:rsidRDefault="00DF7731">
      <w:pPr>
        <w:pStyle w:val="TOC2"/>
        <w:rPr>
          <w:rFonts w:asciiTheme="minorHAnsi" w:eastAsiaTheme="minorEastAsia" w:hAnsiTheme="minorHAnsi" w:cstheme="minorBidi"/>
          <w:noProof/>
          <w:rtl/>
        </w:rPr>
      </w:pPr>
      <w:hyperlink w:anchor="_Toc128476878" w:history="1">
        <w:r w:rsidR="00FD5369" w:rsidRPr="00A550BB">
          <w:rPr>
            <w:rStyle w:val="Hyperlink"/>
            <w:noProof/>
            <w14:scene3d>
              <w14:camera w14:prst="orthographicFront"/>
              <w14:lightRig w14:rig="threePt" w14:dir="t">
                <w14:rot w14:lat="0" w14:lon="0" w14:rev="0"/>
              </w14:lightRig>
            </w14:scene3d>
          </w:rPr>
          <w:t>5.5.</w:t>
        </w:r>
        <w:r w:rsidR="00FD5369">
          <w:rPr>
            <w:rFonts w:asciiTheme="minorHAnsi" w:eastAsiaTheme="minorEastAsia" w:hAnsiTheme="minorHAnsi" w:cstheme="minorBidi"/>
            <w:noProof/>
            <w:rtl/>
          </w:rPr>
          <w:tab/>
        </w:r>
        <w:r w:rsidR="00FD5369" w:rsidRPr="00A550BB">
          <w:rPr>
            <w:rStyle w:val="Hyperlink"/>
            <w:noProof/>
            <w:rtl/>
          </w:rPr>
          <w:t>בקר ל-4 דלתות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Toc128476878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106</w:t>
        </w:r>
        <w:r w:rsidR="00FD5369">
          <w:rPr>
            <w:noProof/>
            <w:webHidden/>
            <w:rtl/>
          </w:rPr>
          <w:fldChar w:fldCharType="end"/>
        </w:r>
      </w:hyperlink>
    </w:p>
    <w:p w14:paraId="37B661C7" w14:textId="1091D0CB" w:rsidR="00FD5369" w:rsidRDefault="00DF7731">
      <w:pPr>
        <w:pStyle w:val="TOC2"/>
        <w:rPr>
          <w:rFonts w:asciiTheme="minorHAnsi" w:eastAsiaTheme="minorEastAsia" w:hAnsiTheme="minorHAnsi" w:cstheme="minorBidi"/>
          <w:noProof/>
          <w:rtl/>
        </w:rPr>
      </w:pPr>
      <w:hyperlink w:anchor="_Toc128476879" w:history="1">
        <w:r w:rsidR="00FD5369" w:rsidRPr="00A550BB">
          <w:rPr>
            <w:rStyle w:val="Hyperlink"/>
            <w:noProof/>
            <w14:scene3d>
              <w14:camera w14:prst="orthographicFront"/>
              <w14:lightRig w14:rig="threePt" w14:dir="t">
                <w14:rot w14:lat="0" w14:lon="0" w14:rev="0"/>
              </w14:lightRig>
            </w14:scene3d>
          </w:rPr>
          <w:t>5.6.</w:t>
        </w:r>
        <w:r w:rsidR="00FD5369">
          <w:rPr>
            <w:rFonts w:asciiTheme="minorHAnsi" w:eastAsiaTheme="minorEastAsia" w:hAnsiTheme="minorHAnsi" w:cstheme="minorBidi"/>
            <w:noProof/>
            <w:rtl/>
          </w:rPr>
          <w:tab/>
        </w:r>
        <w:r w:rsidR="00FD5369" w:rsidRPr="00A550BB">
          <w:rPr>
            <w:rStyle w:val="Hyperlink"/>
            <w:noProof/>
            <w:rtl/>
          </w:rPr>
          <w:t xml:space="preserve">כרטיס </w:t>
        </w:r>
        <w:r w:rsidR="00FD5369" w:rsidRPr="00A550BB">
          <w:rPr>
            <w:rStyle w:val="Hyperlink"/>
            <w:noProof/>
          </w:rPr>
          <w:t>i\o</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Toc128476879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106</w:t>
        </w:r>
        <w:r w:rsidR="00FD5369">
          <w:rPr>
            <w:noProof/>
            <w:webHidden/>
            <w:rtl/>
          </w:rPr>
          <w:fldChar w:fldCharType="end"/>
        </w:r>
      </w:hyperlink>
    </w:p>
    <w:p w14:paraId="6AD1E815" w14:textId="35C6254B" w:rsidR="00FD5369" w:rsidRDefault="00DF7731">
      <w:pPr>
        <w:pStyle w:val="TOC2"/>
        <w:rPr>
          <w:rFonts w:asciiTheme="minorHAnsi" w:eastAsiaTheme="minorEastAsia" w:hAnsiTheme="minorHAnsi" w:cstheme="minorBidi"/>
          <w:noProof/>
          <w:rtl/>
        </w:rPr>
      </w:pPr>
      <w:hyperlink w:anchor="_Toc128476880" w:history="1">
        <w:r w:rsidR="00FD5369" w:rsidRPr="00A550BB">
          <w:rPr>
            <w:rStyle w:val="Hyperlink"/>
            <w:noProof/>
            <w14:scene3d>
              <w14:camera w14:prst="orthographicFront"/>
              <w14:lightRig w14:rig="threePt" w14:dir="t">
                <w14:rot w14:lat="0" w14:lon="0" w14:rev="0"/>
              </w14:lightRig>
            </w14:scene3d>
          </w:rPr>
          <w:t>5.7.</w:t>
        </w:r>
        <w:r w:rsidR="00FD5369">
          <w:rPr>
            <w:rFonts w:asciiTheme="minorHAnsi" w:eastAsiaTheme="minorEastAsia" w:hAnsiTheme="minorHAnsi" w:cstheme="minorBidi"/>
            <w:noProof/>
            <w:rtl/>
          </w:rPr>
          <w:tab/>
        </w:r>
        <w:r w:rsidR="00FD5369" w:rsidRPr="00A550BB">
          <w:rPr>
            <w:rStyle w:val="Hyperlink"/>
            <w:noProof/>
            <w:rtl/>
          </w:rPr>
          <w:t xml:space="preserve">מקודד </w:t>
        </w:r>
        <w:r w:rsidR="00FD5369" w:rsidRPr="00A550BB">
          <w:rPr>
            <w:rStyle w:val="Hyperlink"/>
            <w:noProof/>
          </w:rPr>
          <w:t>Indoor HS</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Toc128476880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107</w:t>
        </w:r>
        <w:r w:rsidR="00FD5369">
          <w:rPr>
            <w:noProof/>
            <w:webHidden/>
            <w:rtl/>
          </w:rPr>
          <w:fldChar w:fldCharType="end"/>
        </w:r>
      </w:hyperlink>
    </w:p>
    <w:p w14:paraId="11C150D6" w14:textId="227DA560" w:rsidR="00FD5369" w:rsidRDefault="00DF7731">
      <w:pPr>
        <w:pStyle w:val="TOC2"/>
        <w:rPr>
          <w:rFonts w:asciiTheme="minorHAnsi" w:eastAsiaTheme="minorEastAsia" w:hAnsiTheme="minorHAnsi" w:cstheme="minorBidi"/>
          <w:noProof/>
          <w:rtl/>
        </w:rPr>
      </w:pPr>
      <w:hyperlink w:anchor="_Toc128476881" w:history="1">
        <w:r w:rsidR="00FD5369" w:rsidRPr="00A550BB">
          <w:rPr>
            <w:rStyle w:val="Hyperlink"/>
            <w:noProof/>
            <w:rtl/>
            <w14:scene3d>
              <w14:camera w14:prst="orthographicFront"/>
              <w14:lightRig w14:rig="threePt" w14:dir="t">
                <w14:rot w14:lat="0" w14:lon="0" w14:rev="0"/>
              </w14:lightRig>
            </w14:scene3d>
          </w:rPr>
          <w:t>5.8.</w:t>
        </w:r>
        <w:r w:rsidR="00FD5369">
          <w:rPr>
            <w:rFonts w:asciiTheme="minorHAnsi" w:eastAsiaTheme="minorEastAsia" w:hAnsiTheme="minorHAnsi" w:cstheme="minorBidi"/>
            <w:noProof/>
            <w:rtl/>
          </w:rPr>
          <w:tab/>
        </w:r>
        <w:r w:rsidR="00FD5369" w:rsidRPr="00A550BB">
          <w:rPr>
            <w:rStyle w:val="Hyperlink"/>
            <w:noProof/>
            <w:rtl/>
          </w:rPr>
          <w:t xml:space="preserve">מקודד </w:t>
        </w:r>
        <w:r w:rsidR="00FD5369" w:rsidRPr="00A550BB">
          <w:rPr>
            <w:rStyle w:val="Hyperlink"/>
            <w:noProof/>
          </w:rPr>
          <w:t>Outdoor HS</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Toc128476881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107</w:t>
        </w:r>
        <w:r w:rsidR="00FD5369">
          <w:rPr>
            <w:noProof/>
            <w:webHidden/>
            <w:rtl/>
          </w:rPr>
          <w:fldChar w:fldCharType="end"/>
        </w:r>
      </w:hyperlink>
    </w:p>
    <w:p w14:paraId="4046E81A" w14:textId="768405AA" w:rsidR="00FD5369" w:rsidRDefault="00DF7731">
      <w:pPr>
        <w:pStyle w:val="TOC2"/>
        <w:rPr>
          <w:rFonts w:asciiTheme="minorHAnsi" w:eastAsiaTheme="minorEastAsia" w:hAnsiTheme="minorHAnsi" w:cstheme="minorBidi"/>
          <w:noProof/>
          <w:rtl/>
        </w:rPr>
      </w:pPr>
      <w:hyperlink w:anchor="_Toc128476882" w:history="1">
        <w:r w:rsidR="00FD5369" w:rsidRPr="00A550BB">
          <w:rPr>
            <w:rStyle w:val="Hyperlink"/>
            <w:noProof/>
            <w14:scene3d>
              <w14:camera w14:prst="orthographicFront"/>
              <w14:lightRig w14:rig="threePt" w14:dir="t">
                <w14:rot w14:lat="0" w14:lon="0" w14:rev="0"/>
              </w14:lightRig>
            </w14:scene3d>
          </w:rPr>
          <w:t>5.9.</w:t>
        </w:r>
        <w:r w:rsidR="00FD5369">
          <w:rPr>
            <w:rFonts w:asciiTheme="minorHAnsi" w:eastAsiaTheme="minorEastAsia" w:hAnsiTheme="minorHAnsi" w:cstheme="minorBidi"/>
            <w:noProof/>
            <w:rtl/>
          </w:rPr>
          <w:tab/>
        </w:r>
        <w:r w:rsidR="00FD5369" w:rsidRPr="00A550BB">
          <w:rPr>
            <w:rStyle w:val="Hyperlink"/>
            <w:noProof/>
            <w:rtl/>
          </w:rPr>
          <w:t>מנעול אלקטרו מכאני</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Toc128476882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108</w:t>
        </w:r>
        <w:r w:rsidR="00FD5369">
          <w:rPr>
            <w:noProof/>
            <w:webHidden/>
            <w:rtl/>
          </w:rPr>
          <w:fldChar w:fldCharType="end"/>
        </w:r>
      </w:hyperlink>
    </w:p>
    <w:p w14:paraId="7B42F66C" w14:textId="76F7B05C" w:rsidR="00FD5369" w:rsidRDefault="00DF7731">
      <w:pPr>
        <w:pStyle w:val="TOC2"/>
        <w:rPr>
          <w:rFonts w:asciiTheme="minorHAnsi" w:eastAsiaTheme="minorEastAsia" w:hAnsiTheme="minorHAnsi" w:cstheme="minorBidi"/>
          <w:noProof/>
          <w:rtl/>
        </w:rPr>
      </w:pPr>
      <w:hyperlink w:anchor="_Toc128476883" w:history="1">
        <w:r w:rsidR="00FD5369" w:rsidRPr="00A550BB">
          <w:rPr>
            <w:rStyle w:val="Hyperlink"/>
            <w:noProof/>
            <w14:scene3d>
              <w14:camera w14:prst="orthographicFront"/>
              <w14:lightRig w14:rig="threePt" w14:dir="t">
                <w14:rot w14:lat="0" w14:lon="0" w14:rev="0"/>
              </w14:lightRig>
            </w14:scene3d>
          </w:rPr>
          <w:t>5.10.</w:t>
        </w:r>
        <w:r w:rsidR="00FD5369">
          <w:rPr>
            <w:rFonts w:asciiTheme="minorHAnsi" w:eastAsiaTheme="minorEastAsia" w:hAnsiTheme="minorHAnsi" w:cstheme="minorBidi"/>
            <w:noProof/>
            <w:rtl/>
          </w:rPr>
          <w:tab/>
        </w:r>
        <w:r w:rsidR="00FD5369" w:rsidRPr="00A550BB">
          <w:rPr>
            <w:rStyle w:val="Hyperlink"/>
            <w:noProof/>
            <w:rtl/>
          </w:rPr>
          <w:t xml:space="preserve">מנעול חשמלי – </w:t>
        </w:r>
        <w:r w:rsidR="00FD5369" w:rsidRPr="00A550BB">
          <w:rPr>
            <w:rStyle w:val="Hyperlink"/>
            <w:noProof/>
          </w:rPr>
          <w:t>Door Strike Indoor</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Toc128476883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108</w:t>
        </w:r>
        <w:r w:rsidR="00FD5369">
          <w:rPr>
            <w:noProof/>
            <w:webHidden/>
            <w:rtl/>
          </w:rPr>
          <w:fldChar w:fldCharType="end"/>
        </w:r>
      </w:hyperlink>
    </w:p>
    <w:p w14:paraId="52F48A4A" w14:textId="08EF62AE" w:rsidR="00FD5369" w:rsidRDefault="00DF7731">
      <w:pPr>
        <w:pStyle w:val="TOC2"/>
        <w:rPr>
          <w:rFonts w:asciiTheme="minorHAnsi" w:eastAsiaTheme="minorEastAsia" w:hAnsiTheme="minorHAnsi" w:cstheme="minorBidi"/>
          <w:noProof/>
          <w:rtl/>
        </w:rPr>
      </w:pPr>
      <w:hyperlink w:anchor="_Toc128476884" w:history="1">
        <w:r w:rsidR="00FD5369" w:rsidRPr="00A550BB">
          <w:rPr>
            <w:rStyle w:val="Hyperlink"/>
            <w:noProof/>
            <w:rtl/>
            <w14:scene3d>
              <w14:camera w14:prst="orthographicFront"/>
              <w14:lightRig w14:rig="threePt" w14:dir="t">
                <w14:rot w14:lat="0" w14:lon="0" w14:rev="0"/>
              </w14:lightRig>
            </w14:scene3d>
          </w:rPr>
          <w:t>5.11.</w:t>
        </w:r>
        <w:r w:rsidR="00FD5369">
          <w:rPr>
            <w:rFonts w:asciiTheme="minorHAnsi" w:eastAsiaTheme="minorEastAsia" w:hAnsiTheme="minorHAnsi" w:cstheme="minorBidi"/>
            <w:noProof/>
            <w:rtl/>
          </w:rPr>
          <w:tab/>
        </w:r>
        <w:r w:rsidR="00FD5369" w:rsidRPr="00A550BB">
          <w:rPr>
            <w:rStyle w:val="Hyperlink"/>
            <w:noProof/>
            <w:rtl/>
          </w:rPr>
          <w:t xml:space="preserve">מנעול חשמלי – </w:t>
        </w:r>
        <w:r w:rsidR="00FD5369" w:rsidRPr="00A550BB">
          <w:rPr>
            <w:rStyle w:val="Hyperlink"/>
            <w:noProof/>
          </w:rPr>
          <w:t>Door Strike Outdoor</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Toc128476884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109</w:t>
        </w:r>
        <w:r w:rsidR="00FD5369">
          <w:rPr>
            <w:noProof/>
            <w:webHidden/>
            <w:rtl/>
          </w:rPr>
          <w:fldChar w:fldCharType="end"/>
        </w:r>
      </w:hyperlink>
    </w:p>
    <w:p w14:paraId="0A6A18DF" w14:textId="0997CAB6" w:rsidR="00FD5369" w:rsidRDefault="00DF7731">
      <w:pPr>
        <w:pStyle w:val="TOC2"/>
        <w:rPr>
          <w:rFonts w:asciiTheme="minorHAnsi" w:eastAsiaTheme="minorEastAsia" w:hAnsiTheme="minorHAnsi" w:cstheme="minorBidi"/>
          <w:noProof/>
          <w:rtl/>
        </w:rPr>
      </w:pPr>
      <w:hyperlink w:anchor="_Toc128476885" w:history="1">
        <w:r w:rsidR="00FD5369" w:rsidRPr="00A550BB">
          <w:rPr>
            <w:rStyle w:val="Hyperlink"/>
            <w:noProof/>
            <w14:scene3d>
              <w14:camera w14:prst="orthographicFront"/>
              <w14:lightRig w14:rig="threePt" w14:dir="t">
                <w14:rot w14:lat="0" w14:lon="0" w14:rev="0"/>
              </w14:lightRig>
            </w14:scene3d>
          </w:rPr>
          <w:t>5.12.</w:t>
        </w:r>
        <w:r w:rsidR="00FD5369">
          <w:rPr>
            <w:rFonts w:asciiTheme="minorHAnsi" w:eastAsiaTheme="minorEastAsia" w:hAnsiTheme="minorHAnsi" w:cstheme="minorBidi"/>
            <w:noProof/>
            <w:rtl/>
          </w:rPr>
          <w:tab/>
        </w:r>
        <w:r w:rsidR="00FD5369" w:rsidRPr="00A550BB">
          <w:rPr>
            <w:rStyle w:val="Hyperlink"/>
            <w:noProof/>
            <w:rtl/>
          </w:rPr>
          <w:t>מגנולוק 600 ק"ג</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Toc128476885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110</w:t>
        </w:r>
        <w:r w:rsidR="00FD5369">
          <w:rPr>
            <w:noProof/>
            <w:webHidden/>
            <w:rtl/>
          </w:rPr>
          <w:fldChar w:fldCharType="end"/>
        </w:r>
      </w:hyperlink>
    </w:p>
    <w:p w14:paraId="2348CA47" w14:textId="74207E50" w:rsidR="00FD5369" w:rsidRDefault="00DF7731">
      <w:pPr>
        <w:pStyle w:val="TOC2"/>
        <w:rPr>
          <w:rFonts w:asciiTheme="minorHAnsi" w:eastAsiaTheme="minorEastAsia" w:hAnsiTheme="minorHAnsi" w:cstheme="minorBidi"/>
          <w:noProof/>
          <w:rtl/>
        </w:rPr>
      </w:pPr>
      <w:hyperlink w:anchor="_Toc128476886" w:history="1">
        <w:r w:rsidR="00FD5369" w:rsidRPr="00A550BB">
          <w:rPr>
            <w:rStyle w:val="Hyperlink"/>
            <w:noProof/>
            <w:rtl/>
            <w14:scene3d>
              <w14:camera w14:prst="orthographicFront"/>
              <w14:lightRig w14:rig="threePt" w14:dir="t">
                <w14:rot w14:lat="0" w14:lon="0" w14:rev="0"/>
              </w14:lightRig>
            </w14:scene3d>
          </w:rPr>
          <w:t>5.13.</w:t>
        </w:r>
        <w:r w:rsidR="00FD5369">
          <w:rPr>
            <w:rFonts w:asciiTheme="minorHAnsi" w:eastAsiaTheme="minorEastAsia" w:hAnsiTheme="minorHAnsi" w:cstheme="minorBidi"/>
            <w:noProof/>
            <w:rtl/>
          </w:rPr>
          <w:tab/>
        </w:r>
        <w:r w:rsidR="00FD5369" w:rsidRPr="00A550BB">
          <w:rPr>
            <w:rStyle w:val="Hyperlink"/>
            <w:noProof/>
            <w:rtl/>
          </w:rPr>
          <w:t>מגנולוק 300 ק"ג</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Toc128476886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111</w:t>
        </w:r>
        <w:r w:rsidR="00FD5369">
          <w:rPr>
            <w:noProof/>
            <w:webHidden/>
            <w:rtl/>
          </w:rPr>
          <w:fldChar w:fldCharType="end"/>
        </w:r>
      </w:hyperlink>
    </w:p>
    <w:p w14:paraId="3A84C02A" w14:textId="2F14F76D" w:rsidR="00FD5369" w:rsidRDefault="00DF7731">
      <w:pPr>
        <w:pStyle w:val="TOC2"/>
        <w:rPr>
          <w:rFonts w:asciiTheme="minorHAnsi" w:eastAsiaTheme="minorEastAsia" w:hAnsiTheme="minorHAnsi" w:cstheme="minorBidi"/>
          <w:noProof/>
          <w:rtl/>
        </w:rPr>
      </w:pPr>
      <w:hyperlink w:anchor="_Toc128476887" w:history="1">
        <w:r w:rsidR="00FD5369" w:rsidRPr="00A550BB">
          <w:rPr>
            <w:rStyle w:val="Hyperlink"/>
            <w:noProof/>
            <w14:scene3d>
              <w14:camera w14:prst="orthographicFront"/>
              <w14:lightRig w14:rig="threePt" w14:dir="t">
                <w14:rot w14:lat="0" w14:lon="0" w14:rev="0"/>
              </w14:lightRig>
            </w14:scene3d>
          </w:rPr>
          <w:t>5.14.</w:t>
        </w:r>
        <w:r w:rsidR="00FD5369">
          <w:rPr>
            <w:rFonts w:asciiTheme="minorHAnsi" w:eastAsiaTheme="minorEastAsia" w:hAnsiTheme="minorHAnsi" w:cstheme="minorBidi"/>
            <w:noProof/>
            <w:rtl/>
          </w:rPr>
          <w:tab/>
        </w:r>
        <w:r w:rsidR="00FD5369" w:rsidRPr="00A550BB">
          <w:rPr>
            <w:rStyle w:val="Hyperlink"/>
            <w:noProof/>
            <w:rtl/>
          </w:rPr>
          <w:t>קופסת ניפוץ</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Toc128476887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111</w:t>
        </w:r>
        <w:r w:rsidR="00FD5369">
          <w:rPr>
            <w:noProof/>
            <w:webHidden/>
            <w:rtl/>
          </w:rPr>
          <w:fldChar w:fldCharType="end"/>
        </w:r>
      </w:hyperlink>
    </w:p>
    <w:p w14:paraId="11CCD1D8" w14:textId="2FC039E7" w:rsidR="00FD5369" w:rsidRDefault="00DF7731">
      <w:pPr>
        <w:pStyle w:val="TOC2"/>
        <w:rPr>
          <w:rFonts w:asciiTheme="minorHAnsi" w:eastAsiaTheme="minorEastAsia" w:hAnsiTheme="minorHAnsi" w:cstheme="minorBidi"/>
          <w:noProof/>
          <w:rtl/>
        </w:rPr>
      </w:pPr>
      <w:hyperlink w:anchor="_Toc128476888" w:history="1">
        <w:r w:rsidR="00FD5369" w:rsidRPr="00A550BB">
          <w:rPr>
            <w:rStyle w:val="Hyperlink"/>
            <w:noProof/>
            <w14:scene3d>
              <w14:camera w14:prst="orthographicFront"/>
              <w14:lightRig w14:rig="threePt" w14:dir="t">
                <w14:rot w14:lat="0" w14:lon="0" w14:rev="0"/>
              </w14:lightRig>
            </w14:scene3d>
          </w:rPr>
          <w:t>5.15.</w:t>
        </w:r>
        <w:r w:rsidR="00FD5369">
          <w:rPr>
            <w:rFonts w:asciiTheme="minorHAnsi" w:eastAsiaTheme="minorEastAsia" w:hAnsiTheme="minorHAnsi" w:cstheme="minorBidi"/>
            <w:noProof/>
            <w:rtl/>
          </w:rPr>
          <w:tab/>
        </w:r>
        <w:r w:rsidR="00FD5369" w:rsidRPr="00A550BB">
          <w:rPr>
            <w:rStyle w:val="Hyperlink"/>
            <w:noProof/>
            <w:rtl/>
          </w:rPr>
          <w:t xml:space="preserve">לחצן פתיחת דלת – </w:t>
        </w:r>
        <w:r w:rsidR="00FD5369" w:rsidRPr="00A550BB">
          <w:rPr>
            <w:rStyle w:val="Hyperlink"/>
            <w:noProof/>
          </w:rPr>
          <w:t>Outdoor</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Toc128476888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111</w:t>
        </w:r>
        <w:r w:rsidR="00FD5369">
          <w:rPr>
            <w:noProof/>
            <w:webHidden/>
            <w:rtl/>
          </w:rPr>
          <w:fldChar w:fldCharType="end"/>
        </w:r>
      </w:hyperlink>
    </w:p>
    <w:p w14:paraId="799B02FD" w14:textId="0565A5E7" w:rsidR="00FD5369" w:rsidRDefault="00DF7731">
      <w:pPr>
        <w:pStyle w:val="TOC2"/>
        <w:rPr>
          <w:rFonts w:asciiTheme="minorHAnsi" w:eastAsiaTheme="minorEastAsia" w:hAnsiTheme="minorHAnsi" w:cstheme="minorBidi"/>
          <w:noProof/>
          <w:rtl/>
        </w:rPr>
      </w:pPr>
      <w:hyperlink w:anchor="_Toc128476889" w:history="1">
        <w:r w:rsidR="00FD5369" w:rsidRPr="00A550BB">
          <w:rPr>
            <w:rStyle w:val="Hyperlink"/>
            <w:noProof/>
            <w:rtl/>
            <w14:scene3d>
              <w14:camera w14:prst="orthographicFront"/>
              <w14:lightRig w14:rig="threePt" w14:dir="t">
                <w14:rot w14:lat="0" w14:lon="0" w14:rev="0"/>
              </w14:lightRig>
            </w14:scene3d>
          </w:rPr>
          <w:t>5.16.</w:t>
        </w:r>
        <w:r w:rsidR="00FD5369">
          <w:rPr>
            <w:rFonts w:asciiTheme="minorHAnsi" w:eastAsiaTheme="minorEastAsia" w:hAnsiTheme="minorHAnsi" w:cstheme="minorBidi"/>
            <w:noProof/>
            <w:rtl/>
          </w:rPr>
          <w:tab/>
        </w:r>
        <w:r w:rsidR="00FD5369" w:rsidRPr="00A550BB">
          <w:rPr>
            <w:rStyle w:val="Hyperlink"/>
            <w:noProof/>
            <w:rtl/>
          </w:rPr>
          <w:t xml:space="preserve">לחצן פתיחת דלת – </w:t>
        </w:r>
        <w:r w:rsidR="00FD5369" w:rsidRPr="00A550BB">
          <w:rPr>
            <w:rStyle w:val="Hyperlink"/>
            <w:noProof/>
          </w:rPr>
          <w:t>NoTouch</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Toc128476889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111</w:t>
        </w:r>
        <w:r w:rsidR="00FD5369">
          <w:rPr>
            <w:noProof/>
            <w:webHidden/>
            <w:rtl/>
          </w:rPr>
          <w:fldChar w:fldCharType="end"/>
        </w:r>
      </w:hyperlink>
    </w:p>
    <w:p w14:paraId="4ACE949A" w14:textId="355584EF" w:rsidR="00FD5369" w:rsidRDefault="00DF7731">
      <w:pPr>
        <w:pStyle w:val="TOC2"/>
        <w:rPr>
          <w:rFonts w:asciiTheme="minorHAnsi" w:eastAsiaTheme="minorEastAsia" w:hAnsiTheme="minorHAnsi" w:cstheme="minorBidi"/>
          <w:noProof/>
          <w:rtl/>
        </w:rPr>
      </w:pPr>
      <w:hyperlink w:anchor="_Toc128476890" w:history="1">
        <w:r w:rsidR="00FD5369" w:rsidRPr="00A550BB">
          <w:rPr>
            <w:rStyle w:val="Hyperlink"/>
            <w:noProof/>
            <w14:scene3d>
              <w14:camera w14:prst="orthographicFront"/>
              <w14:lightRig w14:rig="threePt" w14:dir="t">
                <w14:rot w14:lat="0" w14:lon="0" w14:rev="0"/>
              </w14:lightRig>
            </w14:scene3d>
          </w:rPr>
          <w:t>5.17.</w:t>
        </w:r>
        <w:r w:rsidR="00FD5369">
          <w:rPr>
            <w:rFonts w:asciiTheme="minorHAnsi" w:eastAsiaTheme="minorEastAsia" w:hAnsiTheme="minorHAnsi" w:cstheme="minorBidi"/>
            <w:noProof/>
            <w:rtl/>
          </w:rPr>
          <w:tab/>
        </w:r>
        <w:r w:rsidR="00FD5369" w:rsidRPr="00A550BB">
          <w:rPr>
            <w:rStyle w:val="Hyperlink"/>
            <w:noProof/>
            <w:rtl/>
          </w:rPr>
          <w:t xml:space="preserve">גלאי </w:t>
        </w:r>
        <w:r w:rsidR="00FD5369" w:rsidRPr="00A550BB">
          <w:rPr>
            <w:rStyle w:val="Hyperlink"/>
            <w:noProof/>
          </w:rPr>
          <w:t>REX</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Toc128476890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112</w:t>
        </w:r>
        <w:r w:rsidR="00FD5369">
          <w:rPr>
            <w:noProof/>
            <w:webHidden/>
            <w:rtl/>
          </w:rPr>
          <w:fldChar w:fldCharType="end"/>
        </w:r>
      </w:hyperlink>
    </w:p>
    <w:p w14:paraId="7227B8FA" w14:textId="7572520D" w:rsidR="00FD5369" w:rsidRDefault="00DF7731">
      <w:pPr>
        <w:pStyle w:val="TOC2"/>
        <w:rPr>
          <w:rFonts w:asciiTheme="minorHAnsi" w:eastAsiaTheme="minorEastAsia" w:hAnsiTheme="minorHAnsi" w:cstheme="minorBidi"/>
          <w:noProof/>
          <w:rtl/>
        </w:rPr>
      </w:pPr>
      <w:hyperlink w:anchor="_Toc128476891" w:history="1">
        <w:r w:rsidR="00FD5369" w:rsidRPr="00A550BB">
          <w:rPr>
            <w:rStyle w:val="Hyperlink"/>
            <w:noProof/>
            <w14:scene3d>
              <w14:camera w14:prst="orthographicFront"/>
              <w14:lightRig w14:rig="threePt" w14:dir="t">
                <w14:rot w14:lat="0" w14:lon="0" w14:rev="0"/>
              </w14:lightRig>
            </w14:scene3d>
          </w:rPr>
          <w:t>5.18.</w:t>
        </w:r>
        <w:r w:rsidR="00FD5369">
          <w:rPr>
            <w:rFonts w:asciiTheme="minorHAnsi" w:eastAsiaTheme="minorEastAsia" w:hAnsiTheme="minorHAnsi" w:cstheme="minorBidi"/>
            <w:noProof/>
            <w:rtl/>
          </w:rPr>
          <w:tab/>
        </w:r>
        <w:r w:rsidR="00FD5369" w:rsidRPr="00A550BB">
          <w:rPr>
            <w:rStyle w:val="Hyperlink"/>
            <w:noProof/>
            <w:rtl/>
          </w:rPr>
          <w:t>קורא כרטיסי קירבה</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Toc128476891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113</w:t>
        </w:r>
        <w:r w:rsidR="00FD5369">
          <w:rPr>
            <w:noProof/>
            <w:webHidden/>
            <w:rtl/>
          </w:rPr>
          <w:fldChar w:fldCharType="end"/>
        </w:r>
      </w:hyperlink>
    </w:p>
    <w:p w14:paraId="78F03146" w14:textId="254B0D4C" w:rsidR="00FD5369" w:rsidRDefault="00DF7731">
      <w:pPr>
        <w:pStyle w:val="TOC2"/>
        <w:rPr>
          <w:rFonts w:asciiTheme="minorHAnsi" w:eastAsiaTheme="minorEastAsia" w:hAnsiTheme="minorHAnsi" w:cstheme="minorBidi"/>
          <w:noProof/>
          <w:rtl/>
        </w:rPr>
      </w:pPr>
      <w:hyperlink w:anchor="_Toc128476892" w:history="1">
        <w:r w:rsidR="00FD5369" w:rsidRPr="00A550BB">
          <w:rPr>
            <w:rStyle w:val="Hyperlink"/>
            <w:rFonts w:eastAsia="Times New Roman"/>
            <w:noProof/>
            <w14:scene3d>
              <w14:camera w14:prst="orthographicFront"/>
              <w14:lightRig w14:rig="threePt" w14:dir="t">
                <w14:rot w14:lat="0" w14:lon="0" w14:rev="0"/>
              </w14:lightRig>
            </w14:scene3d>
          </w:rPr>
          <w:t>5.19.</w:t>
        </w:r>
        <w:r w:rsidR="00FD5369">
          <w:rPr>
            <w:rFonts w:asciiTheme="minorHAnsi" w:eastAsiaTheme="minorEastAsia" w:hAnsiTheme="minorHAnsi" w:cstheme="minorBidi"/>
            <w:noProof/>
            <w:rtl/>
          </w:rPr>
          <w:tab/>
        </w:r>
        <w:r w:rsidR="00FD5369" w:rsidRPr="00A550BB">
          <w:rPr>
            <w:rStyle w:val="Hyperlink"/>
            <w:noProof/>
            <w:rtl/>
          </w:rPr>
          <w:t>קורא משולב, קירבה ומקודד</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Toc128476892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113</w:t>
        </w:r>
        <w:r w:rsidR="00FD5369">
          <w:rPr>
            <w:noProof/>
            <w:webHidden/>
            <w:rtl/>
          </w:rPr>
          <w:fldChar w:fldCharType="end"/>
        </w:r>
      </w:hyperlink>
    </w:p>
    <w:p w14:paraId="319F3E58" w14:textId="0620AE77" w:rsidR="00FD5369" w:rsidRDefault="00DF7731">
      <w:pPr>
        <w:pStyle w:val="TOC2"/>
        <w:rPr>
          <w:rFonts w:asciiTheme="minorHAnsi" w:eastAsiaTheme="minorEastAsia" w:hAnsiTheme="minorHAnsi" w:cstheme="minorBidi"/>
          <w:noProof/>
          <w:rtl/>
        </w:rPr>
      </w:pPr>
      <w:hyperlink w:anchor="_Toc128476893" w:history="1">
        <w:r w:rsidR="00FD5369" w:rsidRPr="00A550BB">
          <w:rPr>
            <w:rStyle w:val="Hyperlink"/>
            <w:noProof/>
            <w14:scene3d>
              <w14:camera w14:prst="orthographicFront"/>
              <w14:lightRig w14:rig="threePt" w14:dir="t">
                <w14:rot w14:lat="0" w14:lon="0" w14:rev="0"/>
              </w14:lightRig>
            </w14:scene3d>
          </w:rPr>
          <w:t>5.20.</w:t>
        </w:r>
        <w:r w:rsidR="00FD5369">
          <w:rPr>
            <w:rFonts w:asciiTheme="minorHAnsi" w:eastAsiaTheme="minorEastAsia" w:hAnsiTheme="minorHAnsi" w:cstheme="minorBidi"/>
            <w:noProof/>
            <w:rtl/>
          </w:rPr>
          <w:tab/>
        </w:r>
        <w:r w:rsidR="00FD5369" w:rsidRPr="00A550BB">
          <w:rPr>
            <w:rStyle w:val="Hyperlink"/>
            <w:noProof/>
            <w:rtl/>
          </w:rPr>
          <w:t>מקודד תגים לעמדת ניפוק תגים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Toc128476893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114</w:t>
        </w:r>
        <w:r w:rsidR="00FD5369">
          <w:rPr>
            <w:noProof/>
            <w:webHidden/>
            <w:rtl/>
          </w:rPr>
          <w:fldChar w:fldCharType="end"/>
        </w:r>
      </w:hyperlink>
    </w:p>
    <w:p w14:paraId="45278FCF" w14:textId="7F3B5881" w:rsidR="00FD5369" w:rsidRDefault="00DF7731">
      <w:pPr>
        <w:pStyle w:val="TOC2"/>
        <w:rPr>
          <w:rFonts w:asciiTheme="minorHAnsi" w:eastAsiaTheme="minorEastAsia" w:hAnsiTheme="minorHAnsi" w:cstheme="minorBidi"/>
          <w:noProof/>
          <w:rtl/>
        </w:rPr>
      </w:pPr>
      <w:hyperlink w:anchor="_Toc128476894" w:history="1">
        <w:r w:rsidR="00FD5369" w:rsidRPr="00A550BB">
          <w:rPr>
            <w:rStyle w:val="Hyperlink"/>
            <w:noProof/>
            <w14:scene3d>
              <w14:camera w14:prst="orthographicFront"/>
              <w14:lightRig w14:rig="threePt" w14:dir="t">
                <w14:rot w14:lat="0" w14:lon="0" w14:rev="0"/>
              </w14:lightRig>
            </w14:scene3d>
          </w:rPr>
          <w:t>5.21.</w:t>
        </w:r>
        <w:r w:rsidR="00FD5369">
          <w:rPr>
            <w:rFonts w:asciiTheme="minorHAnsi" w:eastAsiaTheme="minorEastAsia" w:hAnsiTheme="minorHAnsi" w:cstheme="minorBidi"/>
            <w:noProof/>
            <w:rtl/>
          </w:rPr>
          <w:tab/>
        </w:r>
        <w:r w:rsidR="00FD5369" w:rsidRPr="00A550BB">
          <w:rPr>
            <w:rStyle w:val="Hyperlink"/>
            <w:noProof/>
            <w:rtl/>
          </w:rPr>
          <w:t>מצלמה דיגיטאלית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Toc128476894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114</w:t>
        </w:r>
        <w:r w:rsidR="00FD5369">
          <w:rPr>
            <w:noProof/>
            <w:webHidden/>
            <w:rtl/>
          </w:rPr>
          <w:fldChar w:fldCharType="end"/>
        </w:r>
      </w:hyperlink>
    </w:p>
    <w:p w14:paraId="19C4C9E0" w14:textId="0390BF9F" w:rsidR="00FD5369" w:rsidRDefault="00DF7731">
      <w:pPr>
        <w:pStyle w:val="TOC2"/>
        <w:rPr>
          <w:rFonts w:asciiTheme="minorHAnsi" w:eastAsiaTheme="minorEastAsia" w:hAnsiTheme="minorHAnsi" w:cstheme="minorBidi"/>
          <w:noProof/>
          <w:rtl/>
        </w:rPr>
      </w:pPr>
      <w:hyperlink w:anchor="_Toc128476895" w:history="1">
        <w:r w:rsidR="00FD5369" w:rsidRPr="00A550BB">
          <w:rPr>
            <w:rStyle w:val="Hyperlink"/>
            <w:noProof/>
            <w:rtl/>
            <w14:scene3d>
              <w14:camera w14:prst="orthographicFront"/>
              <w14:lightRig w14:rig="threePt" w14:dir="t">
                <w14:rot w14:lat="0" w14:lon="0" w14:rev="0"/>
              </w14:lightRig>
            </w14:scene3d>
          </w:rPr>
          <w:t>5.22.</w:t>
        </w:r>
        <w:r w:rsidR="00FD5369">
          <w:rPr>
            <w:rFonts w:asciiTheme="minorHAnsi" w:eastAsiaTheme="minorEastAsia" w:hAnsiTheme="minorHAnsi" w:cstheme="minorBidi"/>
            <w:noProof/>
            <w:rtl/>
          </w:rPr>
          <w:tab/>
        </w:r>
        <w:r w:rsidR="00FD5369" w:rsidRPr="00A550BB">
          <w:rPr>
            <w:rStyle w:val="Hyperlink"/>
            <w:noProof/>
            <w:rtl/>
          </w:rPr>
          <w:t>מדפסת כרטיסים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Toc128476895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115</w:t>
        </w:r>
        <w:r w:rsidR="00FD5369">
          <w:rPr>
            <w:noProof/>
            <w:webHidden/>
            <w:rtl/>
          </w:rPr>
          <w:fldChar w:fldCharType="end"/>
        </w:r>
      </w:hyperlink>
    </w:p>
    <w:p w14:paraId="2D814967" w14:textId="15848466" w:rsidR="00FD5369" w:rsidRDefault="00DF7731">
      <w:pPr>
        <w:pStyle w:val="TOC1"/>
        <w:rPr>
          <w:rFonts w:asciiTheme="minorHAnsi" w:eastAsiaTheme="minorEastAsia" w:hAnsiTheme="minorHAnsi" w:cstheme="minorBidi"/>
          <w:bCs w:val="0"/>
          <w:color w:val="auto"/>
          <w:sz w:val="22"/>
          <w:szCs w:val="22"/>
          <w:rtl/>
        </w:rPr>
      </w:pPr>
      <w:hyperlink w:anchor="_Toc128476896" w:history="1">
        <w:r w:rsidR="00FD5369" w:rsidRPr="00A550BB">
          <w:rPr>
            <w:rStyle w:val="Hyperlink"/>
            <w14:scene3d>
              <w14:camera w14:prst="orthographicFront"/>
              <w14:lightRig w14:rig="threePt" w14:dir="t">
                <w14:rot w14:lat="0" w14:lon="0" w14:rev="0"/>
              </w14:lightRig>
            </w14:scene3d>
          </w:rPr>
          <w:t>6.</w:t>
        </w:r>
        <w:r w:rsidR="00FD5369">
          <w:rPr>
            <w:rFonts w:asciiTheme="minorHAnsi" w:eastAsiaTheme="minorEastAsia" w:hAnsiTheme="minorHAnsi" w:cstheme="minorBidi"/>
            <w:bCs w:val="0"/>
            <w:color w:val="auto"/>
            <w:sz w:val="22"/>
            <w:szCs w:val="22"/>
            <w:rtl/>
          </w:rPr>
          <w:tab/>
        </w:r>
        <w:r w:rsidR="00FD5369" w:rsidRPr="00A550BB">
          <w:rPr>
            <w:rStyle w:val="Hyperlink"/>
            <w:rtl/>
          </w:rPr>
          <w:t>תוכנת מערכת השו"ב</w:t>
        </w:r>
        <w:r w:rsidR="00FD5369">
          <w:rPr>
            <w:webHidden/>
            <w:rtl/>
          </w:rPr>
          <w:tab/>
        </w:r>
        <w:r w:rsidR="00FD5369">
          <w:rPr>
            <w:webHidden/>
            <w:rtl/>
          </w:rPr>
          <w:fldChar w:fldCharType="begin"/>
        </w:r>
        <w:r w:rsidR="00FD5369">
          <w:rPr>
            <w:webHidden/>
            <w:rtl/>
          </w:rPr>
          <w:instrText xml:space="preserve"> </w:instrText>
        </w:r>
        <w:r w:rsidR="00FD5369">
          <w:rPr>
            <w:webHidden/>
          </w:rPr>
          <w:instrText>PAGEREF</w:instrText>
        </w:r>
        <w:r w:rsidR="00FD5369">
          <w:rPr>
            <w:webHidden/>
            <w:rtl/>
          </w:rPr>
          <w:instrText xml:space="preserve"> _</w:instrText>
        </w:r>
        <w:r w:rsidR="00FD5369">
          <w:rPr>
            <w:webHidden/>
          </w:rPr>
          <w:instrText>Toc128476896 \h</w:instrText>
        </w:r>
        <w:r w:rsidR="00FD5369">
          <w:rPr>
            <w:webHidden/>
            <w:rtl/>
          </w:rPr>
          <w:instrText xml:space="preserve"> </w:instrText>
        </w:r>
        <w:r w:rsidR="00FD5369">
          <w:rPr>
            <w:webHidden/>
            <w:rtl/>
          </w:rPr>
        </w:r>
        <w:r w:rsidR="00FD5369">
          <w:rPr>
            <w:webHidden/>
            <w:rtl/>
          </w:rPr>
          <w:fldChar w:fldCharType="separate"/>
        </w:r>
        <w:r w:rsidR="00FD5369">
          <w:rPr>
            <w:webHidden/>
            <w:rtl/>
          </w:rPr>
          <w:t>117</w:t>
        </w:r>
        <w:r w:rsidR="00FD5369">
          <w:rPr>
            <w:webHidden/>
            <w:rtl/>
          </w:rPr>
          <w:fldChar w:fldCharType="end"/>
        </w:r>
      </w:hyperlink>
    </w:p>
    <w:p w14:paraId="53E9C2A4" w14:textId="52D1C9BF" w:rsidR="00FD5369" w:rsidRDefault="00DF7731">
      <w:pPr>
        <w:pStyle w:val="TOC2"/>
        <w:rPr>
          <w:rFonts w:asciiTheme="minorHAnsi" w:eastAsiaTheme="minorEastAsia" w:hAnsiTheme="minorHAnsi" w:cstheme="minorBidi"/>
          <w:noProof/>
          <w:rtl/>
        </w:rPr>
      </w:pPr>
      <w:hyperlink w:anchor="_Toc128476897" w:history="1">
        <w:r w:rsidR="00FD5369" w:rsidRPr="00A550BB">
          <w:rPr>
            <w:rStyle w:val="Hyperlink"/>
            <w:noProof/>
            <w14:scene3d>
              <w14:camera w14:prst="orthographicFront"/>
              <w14:lightRig w14:rig="threePt" w14:dir="t">
                <w14:rot w14:lat="0" w14:lon="0" w14:rev="0"/>
              </w14:lightRig>
            </w14:scene3d>
          </w:rPr>
          <w:t>6.1.</w:t>
        </w:r>
        <w:r w:rsidR="00FD5369">
          <w:rPr>
            <w:rFonts w:asciiTheme="minorHAnsi" w:eastAsiaTheme="minorEastAsia" w:hAnsiTheme="minorHAnsi" w:cstheme="minorBidi"/>
            <w:noProof/>
            <w:rtl/>
          </w:rPr>
          <w:tab/>
        </w:r>
        <w:r w:rsidR="00FD5369" w:rsidRPr="00A550BB">
          <w:rPr>
            <w:rStyle w:val="Hyperlink"/>
            <w:noProof/>
            <w:rtl/>
          </w:rPr>
          <w:t>כללי</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Toc128476897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117</w:t>
        </w:r>
        <w:r w:rsidR="00FD5369">
          <w:rPr>
            <w:noProof/>
            <w:webHidden/>
            <w:rtl/>
          </w:rPr>
          <w:fldChar w:fldCharType="end"/>
        </w:r>
      </w:hyperlink>
    </w:p>
    <w:p w14:paraId="49DCFFB2" w14:textId="4326E7C3" w:rsidR="00FD5369" w:rsidRDefault="00DF7731">
      <w:pPr>
        <w:pStyle w:val="TOC2"/>
        <w:rPr>
          <w:rFonts w:asciiTheme="minorHAnsi" w:eastAsiaTheme="minorEastAsia" w:hAnsiTheme="minorHAnsi" w:cstheme="minorBidi"/>
          <w:noProof/>
          <w:rtl/>
        </w:rPr>
      </w:pPr>
      <w:hyperlink w:anchor="_Toc128476898" w:history="1">
        <w:r w:rsidR="00FD5369" w:rsidRPr="00A550BB">
          <w:rPr>
            <w:rStyle w:val="Hyperlink"/>
            <w:noProof/>
            <w14:scene3d>
              <w14:camera w14:prst="orthographicFront"/>
              <w14:lightRig w14:rig="threePt" w14:dir="t">
                <w14:rot w14:lat="0" w14:lon="0" w14:rev="0"/>
              </w14:lightRig>
            </w14:scene3d>
          </w:rPr>
          <w:t>6.2.</w:t>
        </w:r>
        <w:r w:rsidR="00FD5369">
          <w:rPr>
            <w:rFonts w:asciiTheme="minorHAnsi" w:eastAsiaTheme="minorEastAsia" w:hAnsiTheme="minorHAnsi" w:cstheme="minorBidi"/>
            <w:noProof/>
            <w:rtl/>
          </w:rPr>
          <w:tab/>
        </w:r>
        <w:r w:rsidR="00FD5369" w:rsidRPr="00A550BB">
          <w:rPr>
            <w:rStyle w:val="Hyperlink"/>
            <w:noProof/>
            <w:rtl/>
          </w:rPr>
          <w:t>הגדרות יסוד</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Toc128476898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118</w:t>
        </w:r>
        <w:r w:rsidR="00FD5369">
          <w:rPr>
            <w:noProof/>
            <w:webHidden/>
            <w:rtl/>
          </w:rPr>
          <w:fldChar w:fldCharType="end"/>
        </w:r>
      </w:hyperlink>
    </w:p>
    <w:p w14:paraId="3E4A1BA4" w14:textId="76F9E675" w:rsidR="00FD5369" w:rsidRDefault="00DF7731">
      <w:pPr>
        <w:pStyle w:val="TOC2"/>
        <w:rPr>
          <w:rFonts w:asciiTheme="minorHAnsi" w:eastAsiaTheme="minorEastAsia" w:hAnsiTheme="minorHAnsi" w:cstheme="minorBidi"/>
          <w:noProof/>
          <w:rtl/>
        </w:rPr>
      </w:pPr>
      <w:hyperlink w:anchor="_Toc128476899" w:history="1">
        <w:r w:rsidR="00FD5369" w:rsidRPr="00A550BB">
          <w:rPr>
            <w:rStyle w:val="Hyperlink"/>
            <w:noProof/>
            <w14:scene3d>
              <w14:camera w14:prst="orthographicFront"/>
              <w14:lightRig w14:rig="threePt" w14:dir="t">
                <w14:rot w14:lat="0" w14:lon="0" w14:rev="0"/>
              </w14:lightRig>
            </w14:scene3d>
          </w:rPr>
          <w:t>6.3.</w:t>
        </w:r>
        <w:r w:rsidR="00FD5369">
          <w:rPr>
            <w:rFonts w:asciiTheme="minorHAnsi" w:eastAsiaTheme="minorEastAsia" w:hAnsiTheme="minorHAnsi" w:cstheme="minorBidi"/>
            <w:noProof/>
            <w:rtl/>
          </w:rPr>
          <w:tab/>
        </w:r>
        <w:r w:rsidR="00FD5369" w:rsidRPr="00A550BB">
          <w:rPr>
            <w:rStyle w:val="Hyperlink"/>
            <w:noProof/>
            <w:rtl/>
          </w:rPr>
          <w:t>יכולות עיקריות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Toc128476899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119</w:t>
        </w:r>
        <w:r w:rsidR="00FD5369">
          <w:rPr>
            <w:noProof/>
            <w:webHidden/>
            <w:rtl/>
          </w:rPr>
          <w:fldChar w:fldCharType="end"/>
        </w:r>
      </w:hyperlink>
    </w:p>
    <w:p w14:paraId="3C134376" w14:textId="4651FE56" w:rsidR="00FD5369" w:rsidRDefault="00DF7731">
      <w:pPr>
        <w:pStyle w:val="TOC2"/>
        <w:rPr>
          <w:rFonts w:asciiTheme="minorHAnsi" w:eastAsiaTheme="minorEastAsia" w:hAnsiTheme="minorHAnsi" w:cstheme="minorBidi"/>
          <w:noProof/>
          <w:rtl/>
        </w:rPr>
      </w:pPr>
      <w:hyperlink w:anchor="_Toc128476900" w:history="1">
        <w:r w:rsidR="00FD5369" w:rsidRPr="00A550BB">
          <w:rPr>
            <w:rStyle w:val="Hyperlink"/>
            <w:noProof/>
            <w14:scene3d>
              <w14:camera w14:prst="orthographicFront"/>
              <w14:lightRig w14:rig="threePt" w14:dir="t">
                <w14:rot w14:lat="0" w14:lon="0" w14:rev="0"/>
              </w14:lightRig>
            </w14:scene3d>
          </w:rPr>
          <w:t>6.4.</w:t>
        </w:r>
        <w:r w:rsidR="00FD5369">
          <w:rPr>
            <w:rFonts w:asciiTheme="minorHAnsi" w:eastAsiaTheme="minorEastAsia" w:hAnsiTheme="minorHAnsi" w:cstheme="minorBidi"/>
            <w:noProof/>
            <w:rtl/>
          </w:rPr>
          <w:tab/>
        </w:r>
        <w:r w:rsidR="00FD5369" w:rsidRPr="00A550BB">
          <w:rPr>
            <w:rStyle w:val="Hyperlink"/>
            <w:noProof/>
            <w:rtl/>
          </w:rPr>
          <w:t>מבנה כללי ועקרונות אופן הפעולה</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Toc128476900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120</w:t>
        </w:r>
        <w:r w:rsidR="00FD5369">
          <w:rPr>
            <w:noProof/>
            <w:webHidden/>
            <w:rtl/>
          </w:rPr>
          <w:fldChar w:fldCharType="end"/>
        </w:r>
      </w:hyperlink>
    </w:p>
    <w:p w14:paraId="4A0FDA63" w14:textId="5BE10762" w:rsidR="00FD5369" w:rsidRDefault="00DF7731">
      <w:pPr>
        <w:pStyle w:val="TOC2"/>
        <w:rPr>
          <w:rFonts w:asciiTheme="minorHAnsi" w:eastAsiaTheme="minorEastAsia" w:hAnsiTheme="minorHAnsi" w:cstheme="minorBidi"/>
          <w:noProof/>
          <w:rtl/>
        </w:rPr>
      </w:pPr>
      <w:hyperlink w:anchor="_Toc128476901" w:history="1">
        <w:r w:rsidR="00FD5369" w:rsidRPr="00A550BB">
          <w:rPr>
            <w:rStyle w:val="Hyperlink"/>
            <w:noProof/>
            <w14:scene3d>
              <w14:camera w14:prst="orthographicFront"/>
              <w14:lightRig w14:rig="threePt" w14:dir="t">
                <w14:rot w14:lat="0" w14:lon="0" w14:rev="0"/>
              </w14:lightRig>
            </w14:scene3d>
          </w:rPr>
          <w:t>6.5.</w:t>
        </w:r>
        <w:r w:rsidR="00FD5369">
          <w:rPr>
            <w:rFonts w:asciiTheme="minorHAnsi" w:eastAsiaTheme="minorEastAsia" w:hAnsiTheme="minorHAnsi" w:cstheme="minorBidi"/>
            <w:noProof/>
            <w:rtl/>
          </w:rPr>
          <w:tab/>
        </w:r>
        <w:r w:rsidR="00FD5369" w:rsidRPr="00A550BB">
          <w:rPr>
            <w:rStyle w:val="Hyperlink"/>
            <w:noProof/>
            <w:rtl/>
          </w:rPr>
          <w:t>תמיכה בתתי-מערכות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Toc128476901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121</w:t>
        </w:r>
        <w:r w:rsidR="00FD5369">
          <w:rPr>
            <w:noProof/>
            <w:webHidden/>
            <w:rtl/>
          </w:rPr>
          <w:fldChar w:fldCharType="end"/>
        </w:r>
      </w:hyperlink>
    </w:p>
    <w:p w14:paraId="5D39DD9B" w14:textId="57A107B6" w:rsidR="00FD5369" w:rsidRDefault="00DF7731">
      <w:pPr>
        <w:pStyle w:val="TOC2"/>
        <w:rPr>
          <w:rFonts w:asciiTheme="minorHAnsi" w:eastAsiaTheme="minorEastAsia" w:hAnsiTheme="minorHAnsi" w:cstheme="minorBidi"/>
          <w:noProof/>
          <w:rtl/>
        </w:rPr>
      </w:pPr>
      <w:hyperlink w:anchor="_Toc128476902" w:history="1">
        <w:r w:rsidR="00FD5369" w:rsidRPr="00A550BB">
          <w:rPr>
            <w:rStyle w:val="Hyperlink"/>
            <w:noProof/>
            <w14:scene3d>
              <w14:camera w14:prst="orthographicFront"/>
              <w14:lightRig w14:rig="threePt" w14:dir="t">
                <w14:rot w14:lat="0" w14:lon="0" w14:rev="0"/>
              </w14:lightRig>
            </w14:scene3d>
          </w:rPr>
          <w:t>6.6.</w:t>
        </w:r>
        <w:r w:rsidR="00FD5369">
          <w:rPr>
            <w:rFonts w:asciiTheme="minorHAnsi" w:eastAsiaTheme="minorEastAsia" w:hAnsiTheme="minorHAnsi" w:cstheme="minorBidi"/>
            <w:noProof/>
            <w:rtl/>
          </w:rPr>
          <w:tab/>
        </w:r>
        <w:r w:rsidR="00FD5369" w:rsidRPr="00A550BB">
          <w:rPr>
            <w:rStyle w:val="Hyperlink"/>
            <w:noProof/>
            <w:rtl/>
          </w:rPr>
          <w:t>דרישות כלליות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Toc128476902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122</w:t>
        </w:r>
        <w:r w:rsidR="00FD5369">
          <w:rPr>
            <w:noProof/>
            <w:webHidden/>
            <w:rtl/>
          </w:rPr>
          <w:fldChar w:fldCharType="end"/>
        </w:r>
      </w:hyperlink>
    </w:p>
    <w:p w14:paraId="0FF774C1" w14:textId="408CC8C0" w:rsidR="00FD5369" w:rsidRDefault="00DF7731">
      <w:pPr>
        <w:pStyle w:val="TOC2"/>
        <w:rPr>
          <w:rFonts w:asciiTheme="minorHAnsi" w:eastAsiaTheme="minorEastAsia" w:hAnsiTheme="minorHAnsi" w:cstheme="minorBidi"/>
          <w:noProof/>
          <w:rtl/>
        </w:rPr>
      </w:pPr>
      <w:hyperlink w:anchor="_Toc128476903" w:history="1">
        <w:r w:rsidR="00FD5369" w:rsidRPr="00A550BB">
          <w:rPr>
            <w:rStyle w:val="Hyperlink"/>
            <w:noProof/>
            <w14:scene3d>
              <w14:camera w14:prst="orthographicFront"/>
              <w14:lightRig w14:rig="threePt" w14:dir="t">
                <w14:rot w14:lat="0" w14:lon="0" w14:rev="0"/>
              </w14:lightRig>
            </w14:scene3d>
          </w:rPr>
          <w:t>6.7.</w:t>
        </w:r>
        <w:r w:rsidR="00FD5369">
          <w:rPr>
            <w:rFonts w:asciiTheme="minorHAnsi" w:eastAsiaTheme="minorEastAsia" w:hAnsiTheme="minorHAnsi" w:cstheme="minorBidi"/>
            <w:noProof/>
            <w:rtl/>
          </w:rPr>
          <w:tab/>
        </w:r>
        <w:r w:rsidR="00FD5369" w:rsidRPr="00A550BB">
          <w:rPr>
            <w:rStyle w:val="Hyperlink"/>
            <w:noProof/>
            <w:rtl/>
          </w:rPr>
          <w:t>אינטגרציה כללית לכלל תת המערכות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Toc128476903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125</w:t>
        </w:r>
        <w:r w:rsidR="00FD5369">
          <w:rPr>
            <w:noProof/>
            <w:webHidden/>
            <w:rtl/>
          </w:rPr>
          <w:fldChar w:fldCharType="end"/>
        </w:r>
      </w:hyperlink>
    </w:p>
    <w:p w14:paraId="2346C3BE" w14:textId="60F46AF3" w:rsidR="00FD5369" w:rsidRDefault="00DF7731">
      <w:pPr>
        <w:pStyle w:val="TOC2"/>
        <w:rPr>
          <w:rFonts w:asciiTheme="minorHAnsi" w:eastAsiaTheme="minorEastAsia" w:hAnsiTheme="minorHAnsi" w:cstheme="minorBidi"/>
          <w:noProof/>
          <w:rtl/>
        </w:rPr>
      </w:pPr>
      <w:hyperlink w:anchor="_Toc128476904" w:history="1">
        <w:r w:rsidR="00FD5369" w:rsidRPr="00A550BB">
          <w:rPr>
            <w:rStyle w:val="Hyperlink"/>
            <w:noProof/>
            <w14:scene3d>
              <w14:camera w14:prst="orthographicFront"/>
              <w14:lightRig w14:rig="threePt" w14:dir="t">
                <w14:rot w14:lat="0" w14:lon="0" w14:rev="0"/>
              </w14:lightRig>
            </w14:scene3d>
          </w:rPr>
          <w:t>6.8.</w:t>
        </w:r>
        <w:r w:rsidR="00FD5369">
          <w:rPr>
            <w:rFonts w:asciiTheme="minorHAnsi" w:eastAsiaTheme="minorEastAsia" w:hAnsiTheme="minorHAnsi" w:cstheme="minorBidi"/>
            <w:noProof/>
            <w:rtl/>
          </w:rPr>
          <w:tab/>
        </w:r>
        <w:r w:rsidR="00FD5369" w:rsidRPr="00A550BB">
          <w:rPr>
            <w:rStyle w:val="Hyperlink"/>
            <w:noProof/>
            <w:rtl/>
          </w:rPr>
          <w:t>מפות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Toc128476904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125</w:t>
        </w:r>
        <w:r w:rsidR="00FD5369">
          <w:rPr>
            <w:noProof/>
            <w:webHidden/>
            <w:rtl/>
          </w:rPr>
          <w:fldChar w:fldCharType="end"/>
        </w:r>
      </w:hyperlink>
    </w:p>
    <w:p w14:paraId="6CD00944" w14:textId="7148405F" w:rsidR="00FD5369" w:rsidRDefault="00DF7731">
      <w:pPr>
        <w:pStyle w:val="TOC2"/>
        <w:rPr>
          <w:rFonts w:asciiTheme="minorHAnsi" w:eastAsiaTheme="minorEastAsia" w:hAnsiTheme="minorHAnsi" w:cstheme="minorBidi"/>
          <w:noProof/>
          <w:rtl/>
        </w:rPr>
      </w:pPr>
      <w:hyperlink w:anchor="_Toc128476905" w:history="1">
        <w:r w:rsidR="00FD5369" w:rsidRPr="00A550BB">
          <w:rPr>
            <w:rStyle w:val="Hyperlink"/>
            <w:noProof/>
            <w14:scene3d>
              <w14:camera w14:prst="orthographicFront"/>
              <w14:lightRig w14:rig="threePt" w14:dir="t">
                <w14:rot w14:lat="0" w14:lon="0" w14:rev="0"/>
              </w14:lightRig>
            </w14:scene3d>
          </w:rPr>
          <w:t>6.9.</w:t>
        </w:r>
        <w:r w:rsidR="00FD5369">
          <w:rPr>
            <w:rFonts w:asciiTheme="minorHAnsi" w:eastAsiaTheme="minorEastAsia" w:hAnsiTheme="minorHAnsi" w:cstheme="minorBidi"/>
            <w:noProof/>
            <w:rtl/>
          </w:rPr>
          <w:tab/>
        </w:r>
        <w:r w:rsidR="00FD5369" w:rsidRPr="00A550BB">
          <w:rPr>
            <w:rStyle w:val="Hyperlink"/>
            <w:noProof/>
            <w:rtl/>
          </w:rPr>
          <w:t>אייקונים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Toc128476905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127</w:t>
        </w:r>
        <w:r w:rsidR="00FD5369">
          <w:rPr>
            <w:noProof/>
            <w:webHidden/>
            <w:rtl/>
          </w:rPr>
          <w:fldChar w:fldCharType="end"/>
        </w:r>
      </w:hyperlink>
    </w:p>
    <w:p w14:paraId="04006D38" w14:textId="688B3007" w:rsidR="00FD5369" w:rsidRDefault="00DF7731">
      <w:pPr>
        <w:pStyle w:val="TOC2"/>
        <w:rPr>
          <w:rFonts w:asciiTheme="minorHAnsi" w:eastAsiaTheme="minorEastAsia" w:hAnsiTheme="minorHAnsi" w:cstheme="minorBidi"/>
          <w:noProof/>
          <w:rtl/>
        </w:rPr>
      </w:pPr>
      <w:hyperlink w:anchor="_Toc128476906" w:history="1">
        <w:r w:rsidR="00FD5369" w:rsidRPr="00A550BB">
          <w:rPr>
            <w:rStyle w:val="Hyperlink"/>
            <w:noProof/>
            <w14:scene3d>
              <w14:camera w14:prst="orthographicFront"/>
              <w14:lightRig w14:rig="threePt" w14:dir="t">
                <w14:rot w14:lat="0" w14:lon="0" w14:rev="0"/>
              </w14:lightRig>
            </w14:scene3d>
          </w:rPr>
          <w:t>6.10.</w:t>
        </w:r>
        <w:r w:rsidR="00FD5369">
          <w:rPr>
            <w:rFonts w:asciiTheme="minorHAnsi" w:eastAsiaTheme="minorEastAsia" w:hAnsiTheme="minorHAnsi" w:cstheme="minorBidi"/>
            <w:noProof/>
            <w:rtl/>
          </w:rPr>
          <w:tab/>
        </w:r>
        <w:r w:rsidR="00FD5369" w:rsidRPr="00A550BB">
          <w:rPr>
            <w:rStyle w:val="Hyperlink"/>
            <w:noProof/>
            <w:rtl/>
          </w:rPr>
          <w:t>ממשק למערכת הווידאו</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Toc128476906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127</w:t>
        </w:r>
        <w:r w:rsidR="00FD5369">
          <w:rPr>
            <w:noProof/>
            <w:webHidden/>
            <w:rtl/>
          </w:rPr>
          <w:fldChar w:fldCharType="end"/>
        </w:r>
      </w:hyperlink>
    </w:p>
    <w:p w14:paraId="1F6AA608" w14:textId="305E934B" w:rsidR="00FD5369" w:rsidRDefault="00DF7731">
      <w:pPr>
        <w:pStyle w:val="TOC2"/>
        <w:rPr>
          <w:rFonts w:asciiTheme="minorHAnsi" w:eastAsiaTheme="minorEastAsia" w:hAnsiTheme="minorHAnsi" w:cstheme="minorBidi"/>
          <w:noProof/>
          <w:rtl/>
        </w:rPr>
      </w:pPr>
      <w:hyperlink w:anchor="_Toc128476907" w:history="1">
        <w:r w:rsidR="00FD5369" w:rsidRPr="00A550BB">
          <w:rPr>
            <w:rStyle w:val="Hyperlink"/>
            <w:noProof/>
            <w14:scene3d>
              <w14:camera w14:prst="orthographicFront"/>
              <w14:lightRig w14:rig="threePt" w14:dir="t">
                <w14:rot w14:lat="0" w14:lon="0" w14:rev="0"/>
              </w14:lightRig>
            </w14:scene3d>
          </w:rPr>
          <w:t>6.11.</w:t>
        </w:r>
        <w:r w:rsidR="00FD5369">
          <w:rPr>
            <w:rFonts w:asciiTheme="minorHAnsi" w:eastAsiaTheme="minorEastAsia" w:hAnsiTheme="minorHAnsi" w:cstheme="minorBidi"/>
            <w:noProof/>
            <w:rtl/>
          </w:rPr>
          <w:tab/>
        </w:r>
        <w:r w:rsidR="00FD5369" w:rsidRPr="00A550BB">
          <w:rPr>
            <w:rStyle w:val="Hyperlink"/>
            <w:noProof/>
            <w:rtl/>
          </w:rPr>
          <w:t>התרעות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Toc128476907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131</w:t>
        </w:r>
        <w:r w:rsidR="00FD5369">
          <w:rPr>
            <w:noProof/>
            <w:webHidden/>
            <w:rtl/>
          </w:rPr>
          <w:fldChar w:fldCharType="end"/>
        </w:r>
      </w:hyperlink>
    </w:p>
    <w:p w14:paraId="59704C95" w14:textId="0A23045D" w:rsidR="00FD5369" w:rsidRDefault="00DF7731">
      <w:pPr>
        <w:pStyle w:val="TOC2"/>
        <w:rPr>
          <w:rFonts w:asciiTheme="minorHAnsi" w:eastAsiaTheme="minorEastAsia" w:hAnsiTheme="minorHAnsi" w:cstheme="minorBidi"/>
          <w:noProof/>
          <w:rtl/>
        </w:rPr>
      </w:pPr>
      <w:hyperlink w:anchor="_Toc128476908" w:history="1">
        <w:r w:rsidR="00FD5369" w:rsidRPr="00A550BB">
          <w:rPr>
            <w:rStyle w:val="Hyperlink"/>
            <w:noProof/>
            <w14:scene3d>
              <w14:camera w14:prst="orthographicFront"/>
              <w14:lightRig w14:rig="threePt" w14:dir="t">
                <w14:rot w14:lat="0" w14:lon="0" w14:rev="0"/>
              </w14:lightRig>
            </w14:scene3d>
          </w:rPr>
          <w:t>6.12.</w:t>
        </w:r>
        <w:r w:rsidR="00FD5369">
          <w:rPr>
            <w:rFonts w:asciiTheme="minorHAnsi" w:eastAsiaTheme="minorEastAsia" w:hAnsiTheme="minorHAnsi" w:cstheme="minorBidi"/>
            <w:noProof/>
            <w:rtl/>
          </w:rPr>
          <w:tab/>
        </w:r>
        <w:r w:rsidR="00FD5369" w:rsidRPr="00A550BB">
          <w:rPr>
            <w:rStyle w:val="Hyperlink"/>
            <w:noProof/>
            <w:rtl/>
          </w:rPr>
          <w:t>יומן אירועים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Toc128476908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132</w:t>
        </w:r>
        <w:r w:rsidR="00FD5369">
          <w:rPr>
            <w:noProof/>
            <w:webHidden/>
            <w:rtl/>
          </w:rPr>
          <w:fldChar w:fldCharType="end"/>
        </w:r>
      </w:hyperlink>
    </w:p>
    <w:p w14:paraId="4436DB80" w14:textId="04964794" w:rsidR="00FD5369" w:rsidRDefault="00DF7731">
      <w:pPr>
        <w:pStyle w:val="TOC2"/>
        <w:rPr>
          <w:rFonts w:asciiTheme="minorHAnsi" w:eastAsiaTheme="minorEastAsia" w:hAnsiTheme="minorHAnsi" w:cstheme="minorBidi"/>
          <w:noProof/>
          <w:rtl/>
        </w:rPr>
      </w:pPr>
      <w:hyperlink w:anchor="_Toc128476909" w:history="1">
        <w:r w:rsidR="00FD5369" w:rsidRPr="00A550BB">
          <w:rPr>
            <w:rStyle w:val="Hyperlink"/>
            <w:noProof/>
            <w:rtl/>
            <w14:scene3d>
              <w14:camera w14:prst="orthographicFront"/>
              <w14:lightRig w14:rig="threePt" w14:dir="t">
                <w14:rot w14:lat="0" w14:lon="0" w14:rev="0"/>
              </w14:lightRig>
            </w14:scene3d>
          </w:rPr>
          <w:t>6.13.</w:t>
        </w:r>
        <w:r w:rsidR="00FD5369">
          <w:rPr>
            <w:rFonts w:asciiTheme="minorHAnsi" w:eastAsiaTheme="minorEastAsia" w:hAnsiTheme="minorHAnsi" w:cstheme="minorBidi"/>
            <w:noProof/>
            <w:rtl/>
          </w:rPr>
          <w:tab/>
        </w:r>
        <w:r w:rsidR="00FD5369" w:rsidRPr="00A550BB">
          <w:rPr>
            <w:rStyle w:val="Hyperlink"/>
            <w:noProof/>
            <w:rtl/>
          </w:rPr>
          <w:t>ניהול משימות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Toc128476909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133</w:t>
        </w:r>
        <w:r w:rsidR="00FD5369">
          <w:rPr>
            <w:noProof/>
            <w:webHidden/>
            <w:rtl/>
          </w:rPr>
          <w:fldChar w:fldCharType="end"/>
        </w:r>
      </w:hyperlink>
    </w:p>
    <w:p w14:paraId="078FA282" w14:textId="4299D1DB" w:rsidR="00FD5369" w:rsidRDefault="00DF7731">
      <w:pPr>
        <w:pStyle w:val="TOC2"/>
        <w:rPr>
          <w:rFonts w:asciiTheme="minorHAnsi" w:eastAsiaTheme="minorEastAsia" w:hAnsiTheme="minorHAnsi" w:cstheme="minorBidi"/>
          <w:noProof/>
          <w:rtl/>
        </w:rPr>
      </w:pPr>
      <w:hyperlink w:anchor="_Toc128476910" w:history="1">
        <w:r w:rsidR="00FD5369" w:rsidRPr="00A550BB">
          <w:rPr>
            <w:rStyle w:val="Hyperlink"/>
            <w:noProof/>
            <w:rtl/>
            <w14:scene3d>
              <w14:camera w14:prst="orthographicFront"/>
              <w14:lightRig w14:rig="threePt" w14:dir="t">
                <w14:rot w14:lat="0" w14:lon="0" w14:rev="0"/>
              </w14:lightRig>
            </w14:scene3d>
          </w:rPr>
          <w:t>6.14.</w:t>
        </w:r>
        <w:r w:rsidR="00FD5369">
          <w:rPr>
            <w:rFonts w:asciiTheme="minorHAnsi" w:eastAsiaTheme="minorEastAsia" w:hAnsiTheme="minorHAnsi" w:cstheme="minorBidi"/>
            <w:noProof/>
            <w:rtl/>
          </w:rPr>
          <w:tab/>
        </w:r>
        <w:r w:rsidR="00FD5369" w:rsidRPr="00A550BB">
          <w:rPr>
            <w:rStyle w:val="Hyperlink"/>
            <w:noProof/>
            <w:rtl/>
          </w:rPr>
          <w:t>דו"חות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Toc128476910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133</w:t>
        </w:r>
        <w:r w:rsidR="00FD5369">
          <w:rPr>
            <w:noProof/>
            <w:webHidden/>
            <w:rtl/>
          </w:rPr>
          <w:fldChar w:fldCharType="end"/>
        </w:r>
      </w:hyperlink>
    </w:p>
    <w:p w14:paraId="2C5A0302" w14:textId="224EE965" w:rsidR="00FD5369" w:rsidRDefault="00DF7731">
      <w:pPr>
        <w:pStyle w:val="TOC2"/>
        <w:rPr>
          <w:rFonts w:asciiTheme="minorHAnsi" w:eastAsiaTheme="minorEastAsia" w:hAnsiTheme="minorHAnsi" w:cstheme="minorBidi"/>
          <w:noProof/>
          <w:rtl/>
        </w:rPr>
      </w:pPr>
      <w:hyperlink w:anchor="_Toc128476911" w:history="1">
        <w:r w:rsidR="00FD5369" w:rsidRPr="00A550BB">
          <w:rPr>
            <w:rStyle w:val="Hyperlink"/>
            <w:noProof/>
            <w14:scene3d>
              <w14:camera w14:prst="orthographicFront"/>
              <w14:lightRig w14:rig="threePt" w14:dir="t">
                <w14:rot w14:lat="0" w14:lon="0" w14:rev="0"/>
              </w14:lightRig>
            </w14:scene3d>
          </w:rPr>
          <w:t>6.15.</w:t>
        </w:r>
        <w:r w:rsidR="00FD5369">
          <w:rPr>
            <w:rFonts w:asciiTheme="minorHAnsi" w:eastAsiaTheme="minorEastAsia" w:hAnsiTheme="minorHAnsi" w:cstheme="minorBidi"/>
            <w:noProof/>
            <w:rtl/>
          </w:rPr>
          <w:tab/>
        </w:r>
        <w:r w:rsidR="00FD5369" w:rsidRPr="00A550BB">
          <w:rPr>
            <w:rStyle w:val="Hyperlink"/>
            <w:noProof/>
            <w:rtl/>
          </w:rPr>
          <w:t>איכון רכבים ובני אדם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Toc128476911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135</w:t>
        </w:r>
        <w:r w:rsidR="00FD5369">
          <w:rPr>
            <w:noProof/>
            <w:webHidden/>
            <w:rtl/>
          </w:rPr>
          <w:fldChar w:fldCharType="end"/>
        </w:r>
      </w:hyperlink>
    </w:p>
    <w:p w14:paraId="14323CE5" w14:textId="30F173C9" w:rsidR="00FD5369" w:rsidRDefault="00DF7731">
      <w:pPr>
        <w:pStyle w:val="TOC2"/>
        <w:rPr>
          <w:rFonts w:asciiTheme="minorHAnsi" w:eastAsiaTheme="minorEastAsia" w:hAnsiTheme="minorHAnsi" w:cstheme="minorBidi"/>
          <w:noProof/>
          <w:rtl/>
        </w:rPr>
      </w:pPr>
      <w:hyperlink w:anchor="_Toc128476912" w:history="1">
        <w:r w:rsidR="00FD5369" w:rsidRPr="00A550BB">
          <w:rPr>
            <w:rStyle w:val="Hyperlink"/>
            <w:noProof/>
            <w14:scene3d>
              <w14:camera w14:prst="orthographicFront"/>
              <w14:lightRig w14:rig="threePt" w14:dir="t">
                <w14:rot w14:lat="0" w14:lon="0" w14:rev="0"/>
              </w14:lightRig>
            </w14:scene3d>
          </w:rPr>
          <w:t>6.16.</w:t>
        </w:r>
        <w:r w:rsidR="00FD5369">
          <w:rPr>
            <w:rFonts w:asciiTheme="minorHAnsi" w:eastAsiaTheme="minorEastAsia" w:hAnsiTheme="minorHAnsi" w:cstheme="minorBidi"/>
            <w:noProof/>
            <w:rtl/>
          </w:rPr>
          <w:tab/>
        </w:r>
        <w:r w:rsidR="00FD5369" w:rsidRPr="00A550BB">
          <w:rPr>
            <w:rStyle w:val="Hyperlink"/>
            <w:noProof/>
            <w:rtl/>
          </w:rPr>
          <w:t>קבלת התרעות ממערכות אזעקה ורכזות לחצני מצוקה:</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Toc128476912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135</w:t>
        </w:r>
        <w:r w:rsidR="00FD5369">
          <w:rPr>
            <w:noProof/>
            <w:webHidden/>
            <w:rtl/>
          </w:rPr>
          <w:fldChar w:fldCharType="end"/>
        </w:r>
      </w:hyperlink>
    </w:p>
    <w:p w14:paraId="6656D682" w14:textId="03242F43" w:rsidR="00FD5369" w:rsidRDefault="00DF7731">
      <w:pPr>
        <w:pStyle w:val="TOC2"/>
        <w:rPr>
          <w:rFonts w:asciiTheme="minorHAnsi" w:eastAsiaTheme="minorEastAsia" w:hAnsiTheme="minorHAnsi" w:cstheme="minorBidi"/>
          <w:noProof/>
          <w:rtl/>
        </w:rPr>
      </w:pPr>
      <w:hyperlink w:anchor="_Toc128476913" w:history="1">
        <w:r w:rsidR="00FD5369" w:rsidRPr="00A550BB">
          <w:rPr>
            <w:rStyle w:val="Hyperlink"/>
            <w:noProof/>
            <w14:scene3d>
              <w14:camera w14:prst="orthographicFront"/>
              <w14:lightRig w14:rig="threePt" w14:dir="t">
                <w14:rot w14:lat="0" w14:lon="0" w14:rev="0"/>
              </w14:lightRig>
            </w14:scene3d>
          </w:rPr>
          <w:t>6.17.</w:t>
        </w:r>
        <w:r w:rsidR="00FD5369">
          <w:rPr>
            <w:rFonts w:asciiTheme="minorHAnsi" w:eastAsiaTheme="minorEastAsia" w:hAnsiTheme="minorHAnsi" w:cstheme="minorBidi"/>
            <w:noProof/>
            <w:rtl/>
          </w:rPr>
          <w:tab/>
        </w:r>
        <w:r w:rsidR="00FD5369" w:rsidRPr="00A550BB">
          <w:rPr>
            <w:rStyle w:val="Hyperlink"/>
            <w:noProof/>
            <w:rtl/>
          </w:rPr>
          <w:t>ניהול המערכת: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Toc128476913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136</w:t>
        </w:r>
        <w:r w:rsidR="00FD5369">
          <w:rPr>
            <w:noProof/>
            <w:webHidden/>
            <w:rtl/>
          </w:rPr>
          <w:fldChar w:fldCharType="end"/>
        </w:r>
      </w:hyperlink>
    </w:p>
    <w:p w14:paraId="2C7037B5" w14:textId="62EB3537" w:rsidR="00FD5369" w:rsidRDefault="00DF7731">
      <w:pPr>
        <w:pStyle w:val="TOC2"/>
        <w:rPr>
          <w:rFonts w:asciiTheme="minorHAnsi" w:eastAsiaTheme="minorEastAsia" w:hAnsiTheme="minorHAnsi" w:cstheme="minorBidi"/>
          <w:noProof/>
          <w:rtl/>
        </w:rPr>
      </w:pPr>
      <w:hyperlink w:anchor="_Toc128476914" w:history="1">
        <w:r w:rsidR="00FD5369" w:rsidRPr="00A550BB">
          <w:rPr>
            <w:rStyle w:val="Hyperlink"/>
            <w:noProof/>
            <w:rtl/>
            <w14:scene3d>
              <w14:camera w14:prst="orthographicFront"/>
              <w14:lightRig w14:rig="threePt" w14:dir="t">
                <w14:rot w14:lat="0" w14:lon="0" w14:rev="0"/>
              </w14:lightRig>
            </w14:scene3d>
          </w:rPr>
          <w:t>6.18.</w:t>
        </w:r>
        <w:r w:rsidR="00FD5369">
          <w:rPr>
            <w:rFonts w:asciiTheme="minorHAnsi" w:eastAsiaTheme="minorEastAsia" w:hAnsiTheme="minorHAnsi" w:cstheme="minorBidi"/>
            <w:noProof/>
            <w:rtl/>
          </w:rPr>
          <w:tab/>
        </w:r>
        <w:r w:rsidR="00FD5369" w:rsidRPr="00A550BB">
          <w:rPr>
            <w:rStyle w:val="Hyperlink"/>
            <w:noProof/>
            <w:rtl/>
          </w:rPr>
          <w:t>גיבוי בסיס נתונים: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Toc128476914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138</w:t>
        </w:r>
        <w:r w:rsidR="00FD5369">
          <w:rPr>
            <w:noProof/>
            <w:webHidden/>
            <w:rtl/>
          </w:rPr>
          <w:fldChar w:fldCharType="end"/>
        </w:r>
      </w:hyperlink>
    </w:p>
    <w:p w14:paraId="6815E59B" w14:textId="1597F334" w:rsidR="00FD5369" w:rsidRDefault="00DF7731">
      <w:pPr>
        <w:pStyle w:val="TOC2"/>
        <w:rPr>
          <w:rFonts w:asciiTheme="minorHAnsi" w:eastAsiaTheme="minorEastAsia" w:hAnsiTheme="minorHAnsi" w:cstheme="minorBidi"/>
          <w:noProof/>
          <w:rtl/>
        </w:rPr>
      </w:pPr>
      <w:hyperlink w:anchor="_Toc128476915" w:history="1">
        <w:r w:rsidR="00FD5369" w:rsidRPr="00A550BB">
          <w:rPr>
            <w:rStyle w:val="Hyperlink"/>
            <w:noProof/>
            <w:rtl/>
            <w14:scene3d>
              <w14:camera w14:prst="orthographicFront"/>
              <w14:lightRig w14:rig="threePt" w14:dir="t">
                <w14:rot w14:lat="0" w14:lon="0" w14:rev="0"/>
              </w14:lightRig>
            </w14:scene3d>
          </w:rPr>
          <w:t>6.19.</w:t>
        </w:r>
        <w:r w:rsidR="00FD5369">
          <w:rPr>
            <w:rFonts w:asciiTheme="minorHAnsi" w:eastAsiaTheme="minorEastAsia" w:hAnsiTheme="minorHAnsi" w:cstheme="minorBidi"/>
            <w:noProof/>
            <w:rtl/>
          </w:rPr>
          <w:tab/>
        </w:r>
        <w:r w:rsidR="00FD5369" w:rsidRPr="00A550BB">
          <w:rPr>
            <w:rStyle w:val="Hyperlink"/>
            <w:noProof/>
            <w:rtl/>
          </w:rPr>
          <w:t>ממשק מפעיל</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Toc128476915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139</w:t>
        </w:r>
        <w:r w:rsidR="00FD5369">
          <w:rPr>
            <w:noProof/>
            <w:webHidden/>
            <w:rtl/>
          </w:rPr>
          <w:fldChar w:fldCharType="end"/>
        </w:r>
      </w:hyperlink>
    </w:p>
    <w:p w14:paraId="2B1656C2" w14:textId="39683B26" w:rsidR="00FD5369" w:rsidRDefault="00DF7731">
      <w:pPr>
        <w:pStyle w:val="TOC2"/>
        <w:rPr>
          <w:rFonts w:asciiTheme="minorHAnsi" w:eastAsiaTheme="minorEastAsia" w:hAnsiTheme="minorHAnsi" w:cstheme="minorBidi"/>
          <w:noProof/>
          <w:rtl/>
        </w:rPr>
      </w:pPr>
      <w:hyperlink w:anchor="_Toc128476916" w:history="1">
        <w:r w:rsidR="00FD5369" w:rsidRPr="00A550BB">
          <w:rPr>
            <w:rStyle w:val="Hyperlink"/>
            <w:noProof/>
            <w14:scene3d>
              <w14:camera w14:prst="orthographicFront"/>
              <w14:lightRig w14:rig="threePt" w14:dir="t">
                <w14:rot w14:lat="0" w14:lon="0" w14:rev="0"/>
              </w14:lightRig>
            </w14:scene3d>
          </w:rPr>
          <w:t>6.20.</w:t>
        </w:r>
        <w:r w:rsidR="00FD5369">
          <w:rPr>
            <w:rFonts w:asciiTheme="minorHAnsi" w:eastAsiaTheme="minorEastAsia" w:hAnsiTheme="minorHAnsi" w:cstheme="minorBidi"/>
            <w:noProof/>
            <w:rtl/>
          </w:rPr>
          <w:tab/>
        </w:r>
        <w:r w:rsidR="00FD5369" w:rsidRPr="00A550BB">
          <w:rPr>
            <w:rStyle w:val="Hyperlink"/>
            <w:noProof/>
            <w:rtl/>
          </w:rPr>
          <w:t>מחולל מצבים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Toc128476916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140</w:t>
        </w:r>
        <w:r w:rsidR="00FD5369">
          <w:rPr>
            <w:noProof/>
            <w:webHidden/>
            <w:rtl/>
          </w:rPr>
          <w:fldChar w:fldCharType="end"/>
        </w:r>
      </w:hyperlink>
    </w:p>
    <w:p w14:paraId="130B1617" w14:textId="2EF5C0C3" w:rsidR="00FD5369" w:rsidRDefault="00DF7731">
      <w:pPr>
        <w:pStyle w:val="TOC2"/>
        <w:rPr>
          <w:rFonts w:asciiTheme="minorHAnsi" w:eastAsiaTheme="minorEastAsia" w:hAnsiTheme="minorHAnsi" w:cstheme="minorBidi"/>
          <w:noProof/>
          <w:rtl/>
        </w:rPr>
      </w:pPr>
      <w:hyperlink w:anchor="_Toc128476917" w:history="1">
        <w:r w:rsidR="00FD5369" w:rsidRPr="00A550BB">
          <w:rPr>
            <w:rStyle w:val="Hyperlink"/>
            <w:noProof/>
            <w:rtl/>
            <w14:scene3d>
              <w14:camera w14:prst="orthographicFront"/>
              <w14:lightRig w14:rig="threePt" w14:dir="t">
                <w14:rot w14:lat="0" w14:lon="0" w14:rev="0"/>
              </w14:lightRig>
            </w14:scene3d>
          </w:rPr>
          <w:t>6.21.</w:t>
        </w:r>
        <w:r w:rsidR="00FD5369">
          <w:rPr>
            <w:rFonts w:asciiTheme="minorHAnsi" w:eastAsiaTheme="minorEastAsia" w:hAnsiTheme="minorHAnsi" w:cstheme="minorBidi"/>
            <w:noProof/>
            <w:rtl/>
          </w:rPr>
          <w:tab/>
        </w:r>
        <w:r w:rsidR="00FD5369" w:rsidRPr="00A550BB">
          <w:rPr>
            <w:rStyle w:val="Hyperlink"/>
            <w:noProof/>
            <w:rtl/>
          </w:rPr>
          <w:t>ניהול אירועים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Toc128476917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141</w:t>
        </w:r>
        <w:r w:rsidR="00FD5369">
          <w:rPr>
            <w:noProof/>
            <w:webHidden/>
            <w:rtl/>
          </w:rPr>
          <w:fldChar w:fldCharType="end"/>
        </w:r>
      </w:hyperlink>
    </w:p>
    <w:p w14:paraId="2B5B1A04" w14:textId="197AD527" w:rsidR="00FD5369" w:rsidRDefault="00DF7731">
      <w:pPr>
        <w:pStyle w:val="TOC2"/>
        <w:rPr>
          <w:rFonts w:asciiTheme="minorHAnsi" w:eastAsiaTheme="minorEastAsia" w:hAnsiTheme="minorHAnsi" w:cstheme="minorBidi"/>
          <w:noProof/>
          <w:rtl/>
        </w:rPr>
      </w:pPr>
      <w:hyperlink w:anchor="_Toc128476918" w:history="1">
        <w:r w:rsidR="00FD5369" w:rsidRPr="00A550BB">
          <w:rPr>
            <w:rStyle w:val="Hyperlink"/>
            <w:noProof/>
            <w14:scene3d>
              <w14:camera w14:prst="orthographicFront"/>
              <w14:lightRig w14:rig="threePt" w14:dir="t">
                <w14:rot w14:lat="0" w14:lon="0" w14:rev="0"/>
              </w14:lightRig>
            </w14:scene3d>
          </w:rPr>
          <w:t>6.22.</w:t>
        </w:r>
        <w:r w:rsidR="00FD5369">
          <w:rPr>
            <w:rFonts w:asciiTheme="minorHAnsi" w:eastAsiaTheme="minorEastAsia" w:hAnsiTheme="minorHAnsi" w:cstheme="minorBidi"/>
            <w:noProof/>
            <w:rtl/>
          </w:rPr>
          <w:tab/>
        </w:r>
        <w:r w:rsidR="00FD5369" w:rsidRPr="00A550BB">
          <w:rPr>
            <w:rStyle w:val="Hyperlink"/>
            <w:noProof/>
            <w:rtl/>
          </w:rPr>
          <w:t>הגדרת אירועים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Toc128476918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141</w:t>
        </w:r>
        <w:r w:rsidR="00FD5369">
          <w:rPr>
            <w:noProof/>
            <w:webHidden/>
            <w:rtl/>
          </w:rPr>
          <w:fldChar w:fldCharType="end"/>
        </w:r>
      </w:hyperlink>
    </w:p>
    <w:p w14:paraId="6101E4FE" w14:textId="0B1934BD" w:rsidR="00FD5369" w:rsidRDefault="00DF7731">
      <w:pPr>
        <w:pStyle w:val="TOC2"/>
        <w:rPr>
          <w:rFonts w:asciiTheme="minorHAnsi" w:eastAsiaTheme="minorEastAsia" w:hAnsiTheme="minorHAnsi" w:cstheme="minorBidi"/>
          <w:noProof/>
          <w:rtl/>
        </w:rPr>
      </w:pPr>
      <w:hyperlink w:anchor="_Toc128476919" w:history="1">
        <w:r w:rsidR="00FD5369" w:rsidRPr="00A550BB">
          <w:rPr>
            <w:rStyle w:val="Hyperlink"/>
            <w:noProof/>
            <w14:scene3d>
              <w14:camera w14:prst="orthographicFront"/>
              <w14:lightRig w14:rig="threePt" w14:dir="t">
                <w14:rot w14:lat="0" w14:lon="0" w14:rev="0"/>
              </w14:lightRig>
            </w14:scene3d>
          </w:rPr>
          <w:t>6.23.</w:t>
        </w:r>
        <w:r w:rsidR="00FD5369">
          <w:rPr>
            <w:rFonts w:asciiTheme="minorHAnsi" w:eastAsiaTheme="minorEastAsia" w:hAnsiTheme="minorHAnsi" w:cstheme="minorBidi"/>
            <w:noProof/>
            <w:rtl/>
          </w:rPr>
          <w:tab/>
        </w:r>
        <w:r w:rsidR="00FD5369" w:rsidRPr="00A550BB">
          <w:rPr>
            <w:rStyle w:val="Hyperlink"/>
            <w:noProof/>
            <w:rtl/>
          </w:rPr>
          <w:t>ניהול תיקי אתר</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Toc128476919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144</w:t>
        </w:r>
        <w:r w:rsidR="00FD5369">
          <w:rPr>
            <w:noProof/>
            <w:webHidden/>
            <w:rtl/>
          </w:rPr>
          <w:fldChar w:fldCharType="end"/>
        </w:r>
      </w:hyperlink>
    </w:p>
    <w:p w14:paraId="20BAC070" w14:textId="697E12E1" w:rsidR="00FD5369" w:rsidRDefault="00DF7731">
      <w:pPr>
        <w:pStyle w:val="TOC2"/>
        <w:rPr>
          <w:rFonts w:asciiTheme="minorHAnsi" w:eastAsiaTheme="minorEastAsia" w:hAnsiTheme="minorHAnsi" w:cstheme="minorBidi"/>
          <w:noProof/>
          <w:rtl/>
        </w:rPr>
      </w:pPr>
      <w:hyperlink w:anchor="_Toc128476920" w:history="1">
        <w:r w:rsidR="00FD5369" w:rsidRPr="00A550BB">
          <w:rPr>
            <w:rStyle w:val="Hyperlink"/>
            <w:noProof/>
            <w:rtl/>
            <w14:scene3d>
              <w14:camera w14:prst="orthographicFront"/>
              <w14:lightRig w14:rig="threePt" w14:dir="t">
                <w14:rot w14:lat="0" w14:lon="0" w14:rev="0"/>
              </w14:lightRig>
            </w14:scene3d>
          </w:rPr>
          <w:t>6.24.</w:t>
        </w:r>
        <w:r w:rsidR="00FD5369">
          <w:rPr>
            <w:rFonts w:asciiTheme="minorHAnsi" w:eastAsiaTheme="minorEastAsia" w:hAnsiTheme="minorHAnsi" w:cstheme="minorBidi"/>
            <w:noProof/>
            <w:rtl/>
          </w:rPr>
          <w:tab/>
        </w:r>
        <w:r w:rsidR="00FD5369" w:rsidRPr="00A550BB">
          <w:rPr>
            <w:rStyle w:val="Hyperlink"/>
            <w:noProof/>
            <w:rtl/>
          </w:rPr>
          <w:t>הפעלת אמצעים חיצוניים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Toc128476920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144</w:t>
        </w:r>
        <w:r w:rsidR="00FD5369">
          <w:rPr>
            <w:noProof/>
            <w:webHidden/>
            <w:rtl/>
          </w:rPr>
          <w:fldChar w:fldCharType="end"/>
        </w:r>
      </w:hyperlink>
    </w:p>
    <w:p w14:paraId="37754C33" w14:textId="43FC0A9F" w:rsidR="00FD5369" w:rsidRDefault="00DF7731">
      <w:pPr>
        <w:pStyle w:val="TOC2"/>
        <w:rPr>
          <w:rFonts w:asciiTheme="minorHAnsi" w:eastAsiaTheme="minorEastAsia" w:hAnsiTheme="minorHAnsi" w:cstheme="minorBidi"/>
          <w:noProof/>
          <w:rtl/>
        </w:rPr>
      </w:pPr>
      <w:hyperlink w:anchor="_Toc128476921" w:history="1">
        <w:r w:rsidR="00FD5369" w:rsidRPr="00A550BB">
          <w:rPr>
            <w:rStyle w:val="Hyperlink"/>
            <w:noProof/>
            <w:rtl/>
            <w14:scene3d>
              <w14:camera w14:prst="orthographicFront"/>
              <w14:lightRig w14:rig="threePt" w14:dir="t">
                <w14:rot w14:lat="0" w14:lon="0" w14:rev="0"/>
              </w14:lightRig>
            </w14:scene3d>
          </w:rPr>
          <w:t>6.25.</w:t>
        </w:r>
        <w:r w:rsidR="00FD5369">
          <w:rPr>
            <w:rFonts w:asciiTheme="minorHAnsi" w:eastAsiaTheme="minorEastAsia" w:hAnsiTheme="minorHAnsi" w:cstheme="minorBidi"/>
            <w:noProof/>
            <w:rtl/>
          </w:rPr>
          <w:tab/>
        </w:r>
        <w:r w:rsidR="00FD5369" w:rsidRPr="00A550BB">
          <w:rPr>
            <w:rStyle w:val="Hyperlink"/>
            <w:noProof/>
            <w:rtl/>
          </w:rPr>
          <w:t>אזורים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Toc128476921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144</w:t>
        </w:r>
        <w:r w:rsidR="00FD5369">
          <w:rPr>
            <w:noProof/>
            <w:webHidden/>
            <w:rtl/>
          </w:rPr>
          <w:fldChar w:fldCharType="end"/>
        </w:r>
      </w:hyperlink>
    </w:p>
    <w:p w14:paraId="29F90D41" w14:textId="61252664" w:rsidR="00FD5369" w:rsidRDefault="00DF7731">
      <w:pPr>
        <w:pStyle w:val="TOC2"/>
        <w:rPr>
          <w:rFonts w:asciiTheme="minorHAnsi" w:eastAsiaTheme="minorEastAsia" w:hAnsiTheme="minorHAnsi" w:cstheme="minorBidi"/>
          <w:noProof/>
          <w:rtl/>
        </w:rPr>
      </w:pPr>
      <w:hyperlink w:anchor="_Toc128476922" w:history="1">
        <w:r w:rsidR="00FD5369" w:rsidRPr="00A550BB">
          <w:rPr>
            <w:rStyle w:val="Hyperlink"/>
            <w:noProof/>
            <w:rtl/>
            <w14:scene3d>
              <w14:camera w14:prst="orthographicFront"/>
              <w14:lightRig w14:rig="threePt" w14:dir="t">
                <w14:rot w14:lat="0" w14:lon="0" w14:rev="0"/>
              </w14:lightRig>
            </w14:scene3d>
          </w:rPr>
          <w:t>6.26.</w:t>
        </w:r>
        <w:r w:rsidR="00FD5369">
          <w:rPr>
            <w:rFonts w:asciiTheme="minorHAnsi" w:eastAsiaTheme="minorEastAsia" w:hAnsiTheme="minorHAnsi" w:cstheme="minorBidi"/>
            <w:noProof/>
            <w:rtl/>
          </w:rPr>
          <w:tab/>
        </w:r>
        <w:r w:rsidR="00FD5369" w:rsidRPr="00A550BB">
          <w:rPr>
            <w:rStyle w:val="Hyperlink"/>
            <w:noProof/>
            <w:rtl/>
          </w:rPr>
          <w:t>משתמשים והרשאות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Toc128476922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145</w:t>
        </w:r>
        <w:r w:rsidR="00FD5369">
          <w:rPr>
            <w:noProof/>
            <w:webHidden/>
            <w:rtl/>
          </w:rPr>
          <w:fldChar w:fldCharType="end"/>
        </w:r>
      </w:hyperlink>
    </w:p>
    <w:p w14:paraId="527E5074" w14:textId="1BE6AAA4" w:rsidR="00FD5369" w:rsidRDefault="00DF7731">
      <w:pPr>
        <w:pStyle w:val="TOC2"/>
        <w:rPr>
          <w:rFonts w:asciiTheme="minorHAnsi" w:eastAsiaTheme="minorEastAsia" w:hAnsiTheme="minorHAnsi" w:cstheme="minorBidi"/>
          <w:noProof/>
          <w:rtl/>
        </w:rPr>
      </w:pPr>
      <w:hyperlink w:anchor="_Toc128476923" w:history="1">
        <w:r w:rsidR="00FD5369" w:rsidRPr="00A550BB">
          <w:rPr>
            <w:rStyle w:val="Hyperlink"/>
            <w:noProof/>
            <w:rtl/>
            <w14:scene3d>
              <w14:camera w14:prst="orthographicFront"/>
              <w14:lightRig w14:rig="threePt" w14:dir="t">
                <w14:rot w14:lat="0" w14:lon="0" w14:rev="0"/>
              </w14:lightRig>
            </w14:scene3d>
          </w:rPr>
          <w:t>6.27.</w:t>
        </w:r>
        <w:r w:rsidR="00FD5369">
          <w:rPr>
            <w:rFonts w:asciiTheme="minorHAnsi" w:eastAsiaTheme="minorEastAsia" w:hAnsiTheme="minorHAnsi" w:cstheme="minorBidi"/>
            <w:noProof/>
            <w:rtl/>
          </w:rPr>
          <w:tab/>
        </w:r>
        <w:r w:rsidR="00FD5369" w:rsidRPr="00A550BB">
          <w:rPr>
            <w:rStyle w:val="Hyperlink"/>
            <w:noProof/>
            <w:rtl/>
          </w:rPr>
          <w:t>תצוגה</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Toc128476923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146</w:t>
        </w:r>
        <w:r w:rsidR="00FD5369">
          <w:rPr>
            <w:noProof/>
            <w:webHidden/>
            <w:rtl/>
          </w:rPr>
          <w:fldChar w:fldCharType="end"/>
        </w:r>
      </w:hyperlink>
    </w:p>
    <w:p w14:paraId="52E143D0" w14:textId="66B43EE6" w:rsidR="00FD5369" w:rsidRDefault="00DF7731">
      <w:pPr>
        <w:pStyle w:val="TOC2"/>
        <w:rPr>
          <w:rFonts w:asciiTheme="minorHAnsi" w:eastAsiaTheme="minorEastAsia" w:hAnsiTheme="minorHAnsi" w:cstheme="minorBidi"/>
          <w:noProof/>
          <w:rtl/>
        </w:rPr>
      </w:pPr>
      <w:hyperlink w:anchor="_Toc128476924" w:history="1">
        <w:r w:rsidR="00FD5369" w:rsidRPr="00A550BB">
          <w:rPr>
            <w:rStyle w:val="Hyperlink"/>
            <w:noProof/>
            <w:rtl/>
            <w14:scene3d>
              <w14:camera w14:prst="orthographicFront"/>
              <w14:lightRig w14:rig="threePt" w14:dir="t">
                <w14:rot w14:lat="0" w14:lon="0" w14:rev="0"/>
              </w14:lightRig>
            </w14:scene3d>
          </w:rPr>
          <w:t>6.28.</w:t>
        </w:r>
        <w:r w:rsidR="00FD5369">
          <w:rPr>
            <w:rFonts w:asciiTheme="minorHAnsi" w:eastAsiaTheme="minorEastAsia" w:hAnsiTheme="minorHAnsi" w:cstheme="minorBidi"/>
            <w:noProof/>
            <w:rtl/>
          </w:rPr>
          <w:tab/>
        </w:r>
        <w:r w:rsidR="00FD5369" w:rsidRPr="00A550BB">
          <w:rPr>
            <w:rStyle w:val="Hyperlink"/>
            <w:noProof/>
            <w:rtl/>
          </w:rPr>
          <w:t>חיווי על הפסקת עבודה</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Toc128476924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146</w:t>
        </w:r>
        <w:r w:rsidR="00FD5369">
          <w:rPr>
            <w:noProof/>
            <w:webHidden/>
            <w:rtl/>
          </w:rPr>
          <w:fldChar w:fldCharType="end"/>
        </w:r>
      </w:hyperlink>
    </w:p>
    <w:p w14:paraId="26F35BF4" w14:textId="5B6D0EBB" w:rsidR="00FD5369" w:rsidRDefault="00DF7731">
      <w:pPr>
        <w:pStyle w:val="TOC2"/>
        <w:rPr>
          <w:rFonts w:asciiTheme="minorHAnsi" w:eastAsiaTheme="minorEastAsia" w:hAnsiTheme="minorHAnsi" w:cstheme="minorBidi"/>
          <w:noProof/>
          <w:rtl/>
        </w:rPr>
      </w:pPr>
      <w:hyperlink w:anchor="_Toc128476925" w:history="1">
        <w:r w:rsidR="00FD5369" w:rsidRPr="00A550BB">
          <w:rPr>
            <w:rStyle w:val="Hyperlink"/>
            <w:noProof/>
            <w14:scene3d>
              <w14:camera w14:prst="orthographicFront"/>
              <w14:lightRig w14:rig="threePt" w14:dir="t">
                <w14:rot w14:lat="0" w14:lon="0" w14:rev="0"/>
              </w14:lightRig>
            </w14:scene3d>
          </w:rPr>
          <w:t>6.29.</w:t>
        </w:r>
        <w:r w:rsidR="00FD5369">
          <w:rPr>
            <w:rFonts w:asciiTheme="minorHAnsi" w:eastAsiaTheme="minorEastAsia" w:hAnsiTheme="minorHAnsi" w:cstheme="minorBidi"/>
            <w:noProof/>
            <w:rtl/>
          </w:rPr>
          <w:tab/>
        </w:r>
        <w:r w:rsidR="00FD5369" w:rsidRPr="00A550BB">
          <w:rPr>
            <w:rStyle w:val="Hyperlink"/>
            <w:noProof/>
            <w:rtl/>
          </w:rPr>
          <w:t>הטמעה והתאמה לדרישות הלקוח</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Toc128476925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147</w:t>
        </w:r>
        <w:r w:rsidR="00FD5369">
          <w:rPr>
            <w:noProof/>
            <w:webHidden/>
            <w:rtl/>
          </w:rPr>
          <w:fldChar w:fldCharType="end"/>
        </w:r>
      </w:hyperlink>
    </w:p>
    <w:p w14:paraId="611B6DDD" w14:textId="6BD42306" w:rsidR="00FD5369" w:rsidRDefault="00DF7731">
      <w:pPr>
        <w:pStyle w:val="TOC2"/>
        <w:rPr>
          <w:rFonts w:asciiTheme="minorHAnsi" w:eastAsiaTheme="minorEastAsia" w:hAnsiTheme="minorHAnsi" w:cstheme="minorBidi"/>
          <w:noProof/>
          <w:rtl/>
        </w:rPr>
      </w:pPr>
      <w:hyperlink w:anchor="_Toc128476926" w:history="1">
        <w:r w:rsidR="00FD5369" w:rsidRPr="00A550BB">
          <w:rPr>
            <w:rStyle w:val="Hyperlink"/>
            <w:noProof/>
            <w:rtl/>
            <w14:scene3d>
              <w14:camera w14:prst="orthographicFront"/>
              <w14:lightRig w14:rig="threePt" w14:dir="t">
                <w14:rot w14:lat="0" w14:lon="0" w14:rev="0"/>
              </w14:lightRig>
            </w14:scene3d>
          </w:rPr>
          <w:t>6.30.</w:t>
        </w:r>
        <w:r w:rsidR="00FD5369">
          <w:rPr>
            <w:rFonts w:asciiTheme="minorHAnsi" w:eastAsiaTheme="minorEastAsia" w:hAnsiTheme="minorHAnsi" w:cstheme="minorBidi"/>
            <w:noProof/>
            <w:rtl/>
          </w:rPr>
          <w:tab/>
        </w:r>
        <w:r w:rsidR="00FD5369" w:rsidRPr="00A550BB">
          <w:rPr>
            <w:rStyle w:val="Hyperlink"/>
            <w:noProof/>
            <w:rtl/>
          </w:rPr>
          <w:t>הנחיות לאספקת הפריט:</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Toc128476926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147</w:t>
        </w:r>
        <w:r w:rsidR="00FD5369">
          <w:rPr>
            <w:noProof/>
            <w:webHidden/>
            <w:rtl/>
          </w:rPr>
          <w:fldChar w:fldCharType="end"/>
        </w:r>
      </w:hyperlink>
    </w:p>
    <w:p w14:paraId="7452A966" w14:textId="70F29E80" w:rsidR="00FD5369" w:rsidRDefault="00DF7731">
      <w:pPr>
        <w:pStyle w:val="TOC1"/>
        <w:rPr>
          <w:rFonts w:asciiTheme="minorHAnsi" w:eastAsiaTheme="minorEastAsia" w:hAnsiTheme="minorHAnsi" w:cstheme="minorBidi"/>
          <w:bCs w:val="0"/>
          <w:color w:val="auto"/>
          <w:sz w:val="22"/>
          <w:szCs w:val="22"/>
          <w:rtl/>
        </w:rPr>
      </w:pPr>
      <w:hyperlink w:anchor="_Toc128476927" w:history="1">
        <w:r w:rsidR="00FD5369" w:rsidRPr="00A550BB">
          <w:rPr>
            <w:rStyle w:val="Hyperlink"/>
            <w14:scene3d>
              <w14:camera w14:prst="orthographicFront"/>
              <w14:lightRig w14:rig="threePt" w14:dir="t">
                <w14:rot w14:lat="0" w14:lon="0" w14:rev="0"/>
              </w14:lightRig>
            </w14:scene3d>
          </w:rPr>
          <w:t>7.</w:t>
        </w:r>
        <w:r w:rsidR="00FD5369">
          <w:rPr>
            <w:rFonts w:asciiTheme="minorHAnsi" w:eastAsiaTheme="minorEastAsia" w:hAnsiTheme="minorHAnsi" w:cstheme="minorBidi"/>
            <w:bCs w:val="0"/>
            <w:color w:val="auto"/>
            <w:sz w:val="22"/>
            <w:szCs w:val="22"/>
            <w:rtl/>
          </w:rPr>
          <w:tab/>
        </w:r>
        <w:r w:rsidR="00FD5369" w:rsidRPr="00A550BB">
          <w:rPr>
            <w:rStyle w:val="Hyperlink"/>
            <w:rtl/>
          </w:rPr>
          <w:t>כריזה</w:t>
        </w:r>
        <w:r w:rsidR="00FD5369">
          <w:rPr>
            <w:webHidden/>
            <w:rtl/>
          </w:rPr>
          <w:tab/>
        </w:r>
        <w:r w:rsidR="00FD5369">
          <w:rPr>
            <w:webHidden/>
            <w:rtl/>
          </w:rPr>
          <w:fldChar w:fldCharType="begin"/>
        </w:r>
        <w:r w:rsidR="00FD5369">
          <w:rPr>
            <w:webHidden/>
            <w:rtl/>
          </w:rPr>
          <w:instrText xml:space="preserve"> </w:instrText>
        </w:r>
        <w:r w:rsidR="00FD5369">
          <w:rPr>
            <w:webHidden/>
          </w:rPr>
          <w:instrText>PAGEREF</w:instrText>
        </w:r>
        <w:r w:rsidR="00FD5369">
          <w:rPr>
            <w:webHidden/>
            <w:rtl/>
          </w:rPr>
          <w:instrText xml:space="preserve"> _</w:instrText>
        </w:r>
        <w:r w:rsidR="00FD5369">
          <w:rPr>
            <w:webHidden/>
          </w:rPr>
          <w:instrText>Toc128476927 \h</w:instrText>
        </w:r>
        <w:r w:rsidR="00FD5369">
          <w:rPr>
            <w:webHidden/>
            <w:rtl/>
          </w:rPr>
          <w:instrText xml:space="preserve"> </w:instrText>
        </w:r>
        <w:r w:rsidR="00FD5369">
          <w:rPr>
            <w:webHidden/>
            <w:rtl/>
          </w:rPr>
        </w:r>
        <w:r w:rsidR="00FD5369">
          <w:rPr>
            <w:webHidden/>
            <w:rtl/>
          </w:rPr>
          <w:fldChar w:fldCharType="separate"/>
        </w:r>
        <w:r w:rsidR="00FD5369">
          <w:rPr>
            <w:webHidden/>
            <w:rtl/>
          </w:rPr>
          <w:t>148</w:t>
        </w:r>
        <w:r w:rsidR="00FD5369">
          <w:rPr>
            <w:webHidden/>
            <w:rtl/>
          </w:rPr>
          <w:fldChar w:fldCharType="end"/>
        </w:r>
      </w:hyperlink>
    </w:p>
    <w:p w14:paraId="2239A066" w14:textId="58CE9219" w:rsidR="00FD5369" w:rsidRDefault="00DF7731">
      <w:pPr>
        <w:pStyle w:val="TOC2"/>
        <w:rPr>
          <w:rFonts w:asciiTheme="minorHAnsi" w:eastAsiaTheme="minorEastAsia" w:hAnsiTheme="minorHAnsi" w:cstheme="minorBidi"/>
          <w:noProof/>
          <w:rtl/>
        </w:rPr>
      </w:pPr>
      <w:hyperlink w:anchor="_Toc128476928" w:history="1">
        <w:r w:rsidR="00FD5369" w:rsidRPr="00A550BB">
          <w:rPr>
            <w:rStyle w:val="Hyperlink"/>
            <w:noProof/>
            <w14:scene3d>
              <w14:camera w14:prst="orthographicFront"/>
              <w14:lightRig w14:rig="threePt" w14:dir="t">
                <w14:rot w14:lat="0" w14:lon="0" w14:rev="0"/>
              </w14:lightRig>
            </w14:scene3d>
          </w:rPr>
          <w:t>7.1.</w:t>
        </w:r>
        <w:r w:rsidR="00FD5369">
          <w:rPr>
            <w:rFonts w:asciiTheme="minorHAnsi" w:eastAsiaTheme="minorEastAsia" w:hAnsiTheme="minorHAnsi" w:cstheme="minorBidi"/>
            <w:noProof/>
            <w:rtl/>
          </w:rPr>
          <w:tab/>
        </w:r>
        <w:r w:rsidR="00FD5369" w:rsidRPr="00A550BB">
          <w:rPr>
            <w:rStyle w:val="Hyperlink"/>
            <w:noProof/>
            <w:rtl/>
          </w:rPr>
          <w:t>כללי</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Toc128476928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148</w:t>
        </w:r>
        <w:r w:rsidR="00FD5369">
          <w:rPr>
            <w:noProof/>
            <w:webHidden/>
            <w:rtl/>
          </w:rPr>
          <w:fldChar w:fldCharType="end"/>
        </w:r>
      </w:hyperlink>
    </w:p>
    <w:p w14:paraId="17CB23BA" w14:textId="378CE74E" w:rsidR="00FD5369" w:rsidRDefault="00DF7731">
      <w:pPr>
        <w:pStyle w:val="TOC2"/>
        <w:rPr>
          <w:rFonts w:asciiTheme="minorHAnsi" w:eastAsiaTheme="minorEastAsia" w:hAnsiTheme="minorHAnsi" w:cstheme="minorBidi"/>
          <w:noProof/>
          <w:rtl/>
        </w:rPr>
      </w:pPr>
      <w:hyperlink w:anchor="_Toc128476929" w:history="1">
        <w:r w:rsidR="00FD5369" w:rsidRPr="00A550BB">
          <w:rPr>
            <w:rStyle w:val="Hyperlink"/>
            <w:noProof/>
            <w14:scene3d>
              <w14:camera w14:prst="orthographicFront"/>
              <w14:lightRig w14:rig="threePt" w14:dir="t">
                <w14:rot w14:lat="0" w14:lon="0" w14:rev="0"/>
              </w14:lightRig>
            </w14:scene3d>
          </w:rPr>
          <w:t>7.2.</w:t>
        </w:r>
        <w:r w:rsidR="00FD5369">
          <w:rPr>
            <w:rFonts w:asciiTheme="minorHAnsi" w:eastAsiaTheme="minorEastAsia" w:hAnsiTheme="minorHAnsi" w:cstheme="minorBidi"/>
            <w:noProof/>
            <w:rtl/>
          </w:rPr>
          <w:tab/>
        </w:r>
        <w:r w:rsidR="00FD5369" w:rsidRPr="00A550BB">
          <w:rPr>
            <w:rStyle w:val="Hyperlink"/>
            <w:noProof/>
            <w:rtl/>
          </w:rPr>
          <w:t xml:space="preserve">רמקול </w:t>
        </w:r>
        <w:r w:rsidR="00FD5369" w:rsidRPr="00A550BB">
          <w:rPr>
            <w:rStyle w:val="Hyperlink"/>
            <w:noProof/>
          </w:rPr>
          <w:t>IP 15W</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Toc128476929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148</w:t>
        </w:r>
        <w:r w:rsidR="00FD5369">
          <w:rPr>
            <w:noProof/>
            <w:webHidden/>
            <w:rtl/>
          </w:rPr>
          <w:fldChar w:fldCharType="end"/>
        </w:r>
      </w:hyperlink>
    </w:p>
    <w:p w14:paraId="672652A9" w14:textId="7EB018C9" w:rsidR="00FD5369" w:rsidRDefault="00DF7731">
      <w:pPr>
        <w:pStyle w:val="TOC2"/>
        <w:rPr>
          <w:rFonts w:asciiTheme="minorHAnsi" w:eastAsiaTheme="minorEastAsia" w:hAnsiTheme="minorHAnsi" w:cstheme="minorBidi"/>
          <w:noProof/>
          <w:rtl/>
        </w:rPr>
      </w:pPr>
      <w:hyperlink w:anchor="_Toc128476930" w:history="1">
        <w:r w:rsidR="00FD5369" w:rsidRPr="00A550BB">
          <w:rPr>
            <w:rStyle w:val="Hyperlink"/>
            <w:noProof/>
            <w14:scene3d>
              <w14:camera w14:prst="orthographicFront"/>
              <w14:lightRig w14:rig="threePt" w14:dir="t">
                <w14:rot w14:lat="0" w14:lon="0" w14:rev="0"/>
              </w14:lightRig>
            </w14:scene3d>
          </w:rPr>
          <w:t>7.3.</w:t>
        </w:r>
        <w:r w:rsidR="00FD5369">
          <w:rPr>
            <w:rFonts w:asciiTheme="minorHAnsi" w:eastAsiaTheme="minorEastAsia" w:hAnsiTheme="minorHAnsi" w:cstheme="minorBidi"/>
            <w:noProof/>
            <w:rtl/>
          </w:rPr>
          <w:tab/>
        </w:r>
        <w:r w:rsidR="00FD5369" w:rsidRPr="00A550BB">
          <w:rPr>
            <w:rStyle w:val="Hyperlink"/>
            <w:noProof/>
            <w:rtl/>
          </w:rPr>
          <w:t xml:space="preserve">שופר </w:t>
        </w:r>
        <w:r w:rsidR="00FD5369" w:rsidRPr="00A550BB">
          <w:rPr>
            <w:rStyle w:val="Hyperlink"/>
            <w:noProof/>
          </w:rPr>
          <w:t>IP 15W</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Toc128476930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149</w:t>
        </w:r>
        <w:r w:rsidR="00FD5369">
          <w:rPr>
            <w:noProof/>
            <w:webHidden/>
            <w:rtl/>
          </w:rPr>
          <w:fldChar w:fldCharType="end"/>
        </w:r>
      </w:hyperlink>
    </w:p>
    <w:p w14:paraId="443E1129" w14:textId="1BEB3559" w:rsidR="00FD5369" w:rsidRDefault="00DF7731">
      <w:pPr>
        <w:pStyle w:val="TOC2"/>
        <w:rPr>
          <w:rFonts w:asciiTheme="minorHAnsi" w:eastAsiaTheme="minorEastAsia" w:hAnsiTheme="minorHAnsi" w:cstheme="minorBidi"/>
          <w:noProof/>
          <w:rtl/>
        </w:rPr>
      </w:pPr>
      <w:hyperlink w:anchor="_Toc128476931" w:history="1">
        <w:r w:rsidR="00FD5369" w:rsidRPr="00A550BB">
          <w:rPr>
            <w:rStyle w:val="Hyperlink"/>
            <w:noProof/>
            <w14:scene3d>
              <w14:camera w14:prst="orthographicFront"/>
              <w14:lightRig w14:rig="threePt" w14:dir="t">
                <w14:rot w14:lat="0" w14:lon="0" w14:rev="0"/>
              </w14:lightRig>
            </w14:scene3d>
          </w:rPr>
          <w:t>7.4.</w:t>
        </w:r>
        <w:r w:rsidR="00FD5369">
          <w:rPr>
            <w:rFonts w:asciiTheme="minorHAnsi" w:eastAsiaTheme="minorEastAsia" w:hAnsiTheme="minorHAnsi" w:cstheme="minorBidi"/>
            <w:noProof/>
            <w:rtl/>
          </w:rPr>
          <w:tab/>
        </w:r>
        <w:r w:rsidR="00FD5369" w:rsidRPr="00A550BB">
          <w:rPr>
            <w:rStyle w:val="Hyperlink"/>
            <w:noProof/>
            <w:rtl/>
          </w:rPr>
          <w:t xml:space="preserve">מגבר </w:t>
        </w:r>
        <w:r w:rsidR="00FD5369" w:rsidRPr="00A550BB">
          <w:rPr>
            <w:rStyle w:val="Hyperlink"/>
            <w:noProof/>
          </w:rPr>
          <w:t>IP</w:t>
        </w:r>
        <w:r w:rsidR="00FD5369" w:rsidRPr="00A550BB">
          <w:rPr>
            <w:rStyle w:val="Hyperlink"/>
            <w:noProof/>
            <w:rtl/>
          </w:rPr>
          <w:t xml:space="preserve"> </w:t>
        </w:r>
        <w:r w:rsidR="00FD5369" w:rsidRPr="00A550BB">
          <w:rPr>
            <w:rStyle w:val="Hyperlink"/>
            <w:noProof/>
          </w:rPr>
          <w:t>50 Watt RMS</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Toc128476931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149</w:t>
        </w:r>
        <w:r w:rsidR="00FD5369">
          <w:rPr>
            <w:noProof/>
            <w:webHidden/>
            <w:rtl/>
          </w:rPr>
          <w:fldChar w:fldCharType="end"/>
        </w:r>
      </w:hyperlink>
    </w:p>
    <w:p w14:paraId="1C251DB9" w14:textId="1174D697" w:rsidR="00FD5369" w:rsidRDefault="00DF7731">
      <w:pPr>
        <w:pStyle w:val="TOC2"/>
        <w:rPr>
          <w:rFonts w:asciiTheme="minorHAnsi" w:eastAsiaTheme="minorEastAsia" w:hAnsiTheme="minorHAnsi" w:cstheme="minorBidi"/>
          <w:noProof/>
          <w:rtl/>
        </w:rPr>
      </w:pPr>
      <w:hyperlink w:anchor="_Toc128476932" w:history="1">
        <w:r w:rsidR="00FD5369" w:rsidRPr="00A550BB">
          <w:rPr>
            <w:rStyle w:val="Hyperlink"/>
            <w:noProof/>
            <w14:scene3d>
              <w14:camera w14:prst="orthographicFront"/>
              <w14:lightRig w14:rig="threePt" w14:dir="t">
                <w14:rot w14:lat="0" w14:lon="0" w14:rev="0"/>
              </w14:lightRig>
            </w14:scene3d>
          </w:rPr>
          <w:t>7.5.</w:t>
        </w:r>
        <w:r w:rsidR="00FD5369">
          <w:rPr>
            <w:rFonts w:asciiTheme="minorHAnsi" w:eastAsiaTheme="minorEastAsia" w:hAnsiTheme="minorHAnsi" w:cstheme="minorBidi"/>
            <w:noProof/>
            <w:rtl/>
          </w:rPr>
          <w:tab/>
        </w:r>
        <w:r w:rsidR="00FD5369" w:rsidRPr="00A550BB">
          <w:rPr>
            <w:rStyle w:val="Hyperlink"/>
            <w:noProof/>
            <w:rtl/>
          </w:rPr>
          <w:t xml:space="preserve">מתאם </w:t>
        </w:r>
        <w:r w:rsidR="00FD5369" w:rsidRPr="00A550BB">
          <w:rPr>
            <w:rStyle w:val="Hyperlink"/>
            <w:noProof/>
          </w:rPr>
          <w:t>IP</w:t>
        </w:r>
        <w:r w:rsidR="00FD5369" w:rsidRPr="00A550BB">
          <w:rPr>
            <w:rStyle w:val="Hyperlink"/>
            <w:noProof/>
            <w:rtl/>
          </w:rPr>
          <w:t xml:space="preserve"> למערכת כריזה</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Toc128476932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149</w:t>
        </w:r>
        <w:r w:rsidR="00FD5369">
          <w:rPr>
            <w:noProof/>
            <w:webHidden/>
            <w:rtl/>
          </w:rPr>
          <w:fldChar w:fldCharType="end"/>
        </w:r>
      </w:hyperlink>
    </w:p>
    <w:p w14:paraId="56F21527" w14:textId="71AE6A67" w:rsidR="00FD5369" w:rsidRDefault="00DF7731">
      <w:pPr>
        <w:pStyle w:val="TOC2"/>
        <w:rPr>
          <w:rFonts w:asciiTheme="minorHAnsi" w:eastAsiaTheme="minorEastAsia" w:hAnsiTheme="minorHAnsi" w:cstheme="minorBidi"/>
          <w:noProof/>
          <w:rtl/>
        </w:rPr>
      </w:pPr>
      <w:hyperlink w:anchor="_Toc128476933" w:history="1">
        <w:r w:rsidR="00FD5369" w:rsidRPr="00A550BB">
          <w:rPr>
            <w:rStyle w:val="Hyperlink"/>
            <w:noProof/>
            <w14:scene3d>
              <w14:camera w14:prst="orthographicFront"/>
              <w14:lightRig w14:rig="threePt" w14:dir="t">
                <w14:rot w14:lat="0" w14:lon="0" w14:rev="0"/>
              </w14:lightRig>
            </w14:scene3d>
          </w:rPr>
          <w:t>7.6.</w:t>
        </w:r>
        <w:r w:rsidR="00FD5369">
          <w:rPr>
            <w:rFonts w:asciiTheme="minorHAnsi" w:eastAsiaTheme="minorEastAsia" w:hAnsiTheme="minorHAnsi" w:cstheme="minorBidi"/>
            <w:noProof/>
            <w:rtl/>
          </w:rPr>
          <w:tab/>
        </w:r>
        <w:r w:rsidR="00FD5369" w:rsidRPr="00A550BB">
          <w:rPr>
            <w:rStyle w:val="Hyperlink"/>
            <w:noProof/>
            <w:rtl/>
          </w:rPr>
          <w:t>מיקרופון צוואר גמיש</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Toc128476933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149</w:t>
        </w:r>
        <w:r w:rsidR="00FD5369">
          <w:rPr>
            <w:noProof/>
            <w:webHidden/>
            <w:rtl/>
          </w:rPr>
          <w:fldChar w:fldCharType="end"/>
        </w:r>
      </w:hyperlink>
    </w:p>
    <w:p w14:paraId="202255EE" w14:textId="1D23874D" w:rsidR="00FD5369" w:rsidRDefault="00DF7731">
      <w:pPr>
        <w:pStyle w:val="TOC2"/>
        <w:rPr>
          <w:rFonts w:asciiTheme="minorHAnsi" w:eastAsiaTheme="minorEastAsia" w:hAnsiTheme="minorHAnsi" w:cstheme="minorBidi"/>
          <w:noProof/>
          <w:rtl/>
        </w:rPr>
      </w:pPr>
      <w:hyperlink w:anchor="_Toc128476934" w:history="1">
        <w:r w:rsidR="00FD5369" w:rsidRPr="00A550BB">
          <w:rPr>
            <w:rStyle w:val="Hyperlink"/>
            <w:noProof/>
            <w:rtl/>
            <w14:scene3d>
              <w14:camera w14:prst="orthographicFront"/>
              <w14:lightRig w14:rig="threePt" w14:dir="t">
                <w14:rot w14:lat="0" w14:lon="0" w14:rev="0"/>
              </w14:lightRig>
            </w14:scene3d>
          </w:rPr>
          <w:t>7.7.</w:t>
        </w:r>
        <w:r w:rsidR="00FD5369">
          <w:rPr>
            <w:rFonts w:asciiTheme="minorHAnsi" w:eastAsiaTheme="minorEastAsia" w:hAnsiTheme="minorHAnsi" w:cstheme="minorBidi"/>
            <w:noProof/>
            <w:rtl/>
          </w:rPr>
          <w:tab/>
        </w:r>
        <w:r w:rsidR="00FD5369" w:rsidRPr="00A550BB">
          <w:rPr>
            <w:rStyle w:val="Hyperlink"/>
            <w:noProof/>
            <w:rtl/>
          </w:rPr>
          <w:t>רמקול דקורטיבי להתקנה על גבי קיר</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Toc128476934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150</w:t>
        </w:r>
        <w:r w:rsidR="00FD5369">
          <w:rPr>
            <w:noProof/>
            <w:webHidden/>
            <w:rtl/>
          </w:rPr>
          <w:fldChar w:fldCharType="end"/>
        </w:r>
      </w:hyperlink>
    </w:p>
    <w:p w14:paraId="6047605A" w14:textId="1CF54A76" w:rsidR="00FD5369" w:rsidRDefault="00DF7731">
      <w:pPr>
        <w:pStyle w:val="TOC2"/>
        <w:rPr>
          <w:rFonts w:asciiTheme="minorHAnsi" w:eastAsiaTheme="minorEastAsia" w:hAnsiTheme="minorHAnsi" w:cstheme="minorBidi"/>
          <w:noProof/>
          <w:rtl/>
        </w:rPr>
      </w:pPr>
      <w:hyperlink w:anchor="_Toc128476935" w:history="1">
        <w:r w:rsidR="00FD5369" w:rsidRPr="00A550BB">
          <w:rPr>
            <w:rStyle w:val="Hyperlink"/>
            <w:noProof/>
            <w14:scene3d>
              <w14:camera w14:prst="orthographicFront"/>
              <w14:lightRig w14:rig="threePt" w14:dir="t">
                <w14:rot w14:lat="0" w14:lon="0" w14:rev="0"/>
              </w14:lightRig>
            </w14:scene3d>
          </w:rPr>
          <w:t>7.8.</w:t>
        </w:r>
        <w:r w:rsidR="00FD5369">
          <w:rPr>
            <w:rFonts w:asciiTheme="minorHAnsi" w:eastAsiaTheme="minorEastAsia" w:hAnsiTheme="minorHAnsi" w:cstheme="minorBidi"/>
            <w:noProof/>
            <w:rtl/>
          </w:rPr>
          <w:tab/>
        </w:r>
        <w:r w:rsidR="00FD5369" w:rsidRPr="00A550BB">
          <w:rPr>
            <w:rStyle w:val="Hyperlink"/>
            <w:noProof/>
            <w:rtl/>
          </w:rPr>
          <w:t>רמקול דקורטיבי לתקרה אקוסטית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Toc128476935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150</w:t>
        </w:r>
        <w:r w:rsidR="00FD5369">
          <w:rPr>
            <w:noProof/>
            <w:webHidden/>
            <w:rtl/>
          </w:rPr>
          <w:fldChar w:fldCharType="end"/>
        </w:r>
      </w:hyperlink>
    </w:p>
    <w:p w14:paraId="2D48552E" w14:textId="14174657" w:rsidR="00FD5369" w:rsidRDefault="00DF7731">
      <w:pPr>
        <w:pStyle w:val="TOC1"/>
        <w:rPr>
          <w:rFonts w:asciiTheme="minorHAnsi" w:eastAsiaTheme="minorEastAsia" w:hAnsiTheme="minorHAnsi" w:cstheme="minorBidi"/>
          <w:bCs w:val="0"/>
          <w:color w:val="auto"/>
          <w:sz w:val="22"/>
          <w:szCs w:val="22"/>
          <w:rtl/>
        </w:rPr>
      </w:pPr>
      <w:hyperlink w:anchor="_Toc128476936" w:history="1">
        <w:r w:rsidR="00FD5369" w:rsidRPr="00A550BB">
          <w:rPr>
            <w:rStyle w:val="Hyperlink"/>
            <w14:scene3d>
              <w14:camera w14:prst="orthographicFront"/>
              <w14:lightRig w14:rig="threePt" w14:dir="t">
                <w14:rot w14:lat="0" w14:lon="0" w14:rev="0"/>
              </w14:lightRig>
            </w14:scene3d>
          </w:rPr>
          <w:t>8.</w:t>
        </w:r>
        <w:r w:rsidR="00FD5369">
          <w:rPr>
            <w:rFonts w:asciiTheme="minorHAnsi" w:eastAsiaTheme="minorEastAsia" w:hAnsiTheme="minorHAnsi" w:cstheme="minorBidi"/>
            <w:bCs w:val="0"/>
            <w:color w:val="auto"/>
            <w:sz w:val="22"/>
            <w:szCs w:val="22"/>
            <w:rtl/>
          </w:rPr>
          <w:tab/>
        </w:r>
        <w:r w:rsidR="00FD5369" w:rsidRPr="00A550BB">
          <w:rPr>
            <w:rStyle w:val="Hyperlink"/>
            <w:rtl/>
          </w:rPr>
          <w:t>מחשבים ושרתים</w:t>
        </w:r>
        <w:r w:rsidR="00FD5369">
          <w:rPr>
            <w:webHidden/>
            <w:rtl/>
          </w:rPr>
          <w:tab/>
        </w:r>
        <w:r w:rsidR="00FD5369">
          <w:rPr>
            <w:webHidden/>
            <w:rtl/>
          </w:rPr>
          <w:fldChar w:fldCharType="begin"/>
        </w:r>
        <w:r w:rsidR="00FD5369">
          <w:rPr>
            <w:webHidden/>
            <w:rtl/>
          </w:rPr>
          <w:instrText xml:space="preserve"> </w:instrText>
        </w:r>
        <w:r w:rsidR="00FD5369">
          <w:rPr>
            <w:webHidden/>
          </w:rPr>
          <w:instrText>PAGEREF</w:instrText>
        </w:r>
        <w:r w:rsidR="00FD5369">
          <w:rPr>
            <w:webHidden/>
            <w:rtl/>
          </w:rPr>
          <w:instrText xml:space="preserve"> _</w:instrText>
        </w:r>
        <w:r w:rsidR="00FD5369">
          <w:rPr>
            <w:webHidden/>
          </w:rPr>
          <w:instrText>Toc128476936 \h</w:instrText>
        </w:r>
        <w:r w:rsidR="00FD5369">
          <w:rPr>
            <w:webHidden/>
            <w:rtl/>
          </w:rPr>
          <w:instrText xml:space="preserve"> </w:instrText>
        </w:r>
        <w:r w:rsidR="00FD5369">
          <w:rPr>
            <w:webHidden/>
            <w:rtl/>
          </w:rPr>
        </w:r>
        <w:r w:rsidR="00FD5369">
          <w:rPr>
            <w:webHidden/>
            <w:rtl/>
          </w:rPr>
          <w:fldChar w:fldCharType="separate"/>
        </w:r>
        <w:r w:rsidR="00FD5369">
          <w:rPr>
            <w:webHidden/>
            <w:rtl/>
          </w:rPr>
          <w:t>151</w:t>
        </w:r>
        <w:r w:rsidR="00FD5369">
          <w:rPr>
            <w:webHidden/>
            <w:rtl/>
          </w:rPr>
          <w:fldChar w:fldCharType="end"/>
        </w:r>
      </w:hyperlink>
    </w:p>
    <w:p w14:paraId="4AF8A28C" w14:textId="2EDAAE1F" w:rsidR="00FD5369" w:rsidRDefault="00DF7731">
      <w:pPr>
        <w:pStyle w:val="TOC2"/>
        <w:rPr>
          <w:rFonts w:asciiTheme="minorHAnsi" w:eastAsiaTheme="minorEastAsia" w:hAnsiTheme="minorHAnsi" w:cstheme="minorBidi"/>
          <w:noProof/>
          <w:rtl/>
        </w:rPr>
      </w:pPr>
      <w:hyperlink w:anchor="_Toc128476937" w:history="1">
        <w:r w:rsidR="00FD5369" w:rsidRPr="00A550BB">
          <w:rPr>
            <w:rStyle w:val="Hyperlink"/>
            <w:noProof/>
            <w14:scene3d>
              <w14:camera w14:prst="orthographicFront"/>
              <w14:lightRig w14:rig="threePt" w14:dir="t">
                <w14:rot w14:lat="0" w14:lon="0" w14:rev="0"/>
              </w14:lightRig>
            </w14:scene3d>
          </w:rPr>
          <w:t>8.1.</w:t>
        </w:r>
        <w:r w:rsidR="00FD5369">
          <w:rPr>
            <w:rFonts w:asciiTheme="minorHAnsi" w:eastAsiaTheme="minorEastAsia" w:hAnsiTheme="minorHAnsi" w:cstheme="minorBidi"/>
            <w:noProof/>
            <w:rtl/>
          </w:rPr>
          <w:tab/>
        </w:r>
        <w:r w:rsidR="00FD5369" w:rsidRPr="00A550BB">
          <w:rPr>
            <w:rStyle w:val="Hyperlink"/>
            <w:noProof/>
            <w:rtl/>
          </w:rPr>
          <w:t xml:space="preserve">חומרת שרת בתצורת </w:t>
        </w:r>
        <w:r w:rsidR="00FD5369" w:rsidRPr="00A550BB">
          <w:rPr>
            <w:rStyle w:val="Hyperlink"/>
            <w:noProof/>
          </w:rPr>
          <w:t>PIZZA 1U</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Toc128476937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151</w:t>
        </w:r>
        <w:r w:rsidR="00FD5369">
          <w:rPr>
            <w:noProof/>
            <w:webHidden/>
            <w:rtl/>
          </w:rPr>
          <w:fldChar w:fldCharType="end"/>
        </w:r>
      </w:hyperlink>
    </w:p>
    <w:p w14:paraId="3F80B0B9" w14:textId="260BACDF" w:rsidR="00FD5369" w:rsidRDefault="00DF7731">
      <w:pPr>
        <w:pStyle w:val="TOC2"/>
        <w:rPr>
          <w:rFonts w:asciiTheme="minorHAnsi" w:eastAsiaTheme="minorEastAsia" w:hAnsiTheme="minorHAnsi" w:cstheme="minorBidi"/>
          <w:noProof/>
          <w:rtl/>
        </w:rPr>
      </w:pPr>
      <w:hyperlink w:anchor="_Toc128476938" w:history="1">
        <w:r w:rsidR="00FD5369" w:rsidRPr="00A550BB">
          <w:rPr>
            <w:rStyle w:val="Hyperlink"/>
            <w:noProof/>
            <w14:scene3d>
              <w14:camera w14:prst="orthographicFront"/>
              <w14:lightRig w14:rig="threePt" w14:dir="t">
                <w14:rot w14:lat="0" w14:lon="0" w14:rev="0"/>
              </w14:lightRig>
            </w14:scene3d>
          </w:rPr>
          <w:t>8.2.</w:t>
        </w:r>
        <w:r w:rsidR="00FD5369">
          <w:rPr>
            <w:rFonts w:asciiTheme="minorHAnsi" w:eastAsiaTheme="minorEastAsia" w:hAnsiTheme="minorHAnsi" w:cstheme="minorBidi"/>
            <w:noProof/>
            <w:rtl/>
          </w:rPr>
          <w:tab/>
        </w:r>
        <w:r w:rsidR="00FD5369" w:rsidRPr="00A550BB">
          <w:rPr>
            <w:rStyle w:val="Hyperlink"/>
            <w:noProof/>
            <w:rtl/>
          </w:rPr>
          <w:t xml:space="preserve">חומרת שרת בתצורת </w:t>
        </w:r>
        <w:r w:rsidR="00FD5369" w:rsidRPr="00A550BB">
          <w:rPr>
            <w:rStyle w:val="Hyperlink"/>
            <w:noProof/>
          </w:rPr>
          <w:t>2U</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Toc128476938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152</w:t>
        </w:r>
        <w:r w:rsidR="00FD5369">
          <w:rPr>
            <w:noProof/>
            <w:webHidden/>
            <w:rtl/>
          </w:rPr>
          <w:fldChar w:fldCharType="end"/>
        </w:r>
      </w:hyperlink>
    </w:p>
    <w:p w14:paraId="47087735" w14:textId="2342D3F5" w:rsidR="00FD5369" w:rsidRDefault="00DF7731">
      <w:pPr>
        <w:pStyle w:val="TOC2"/>
        <w:rPr>
          <w:rFonts w:asciiTheme="minorHAnsi" w:eastAsiaTheme="minorEastAsia" w:hAnsiTheme="minorHAnsi" w:cstheme="minorBidi"/>
          <w:noProof/>
          <w:rtl/>
        </w:rPr>
      </w:pPr>
      <w:hyperlink w:anchor="_Toc128476939" w:history="1">
        <w:r w:rsidR="00FD5369" w:rsidRPr="00A550BB">
          <w:rPr>
            <w:rStyle w:val="Hyperlink"/>
            <w:noProof/>
            <w14:scene3d>
              <w14:camera w14:prst="orthographicFront"/>
              <w14:lightRig w14:rig="threePt" w14:dir="t">
                <w14:rot w14:lat="0" w14:lon="0" w14:rev="0"/>
              </w14:lightRig>
            </w14:scene3d>
          </w:rPr>
          <w:t>8.3.</w:t>
        </w:r>
        <w:r w:rsidR="00FD5369">
          <w:rPr>
            <w:rFonts w:asciiTheme="minorHAnsi" w:eastAsiaTheme="minorEastAsia" w:hAnsiTheme="minorHAnsi" w:cstheme="minorBidi"/>
            <w:noProof/>
            <w:rtl/>
          </w:rPr>
          <w:tab/>
        </w:r>
        <w:r w:rsidR="00FD5369" w:rsidRPr="00A550BB">
          <w:rPr>
            <w:rStyle w:val="Hyperlink"/>
            <w:noProof/>
            <w:rtl/>
          </w:rPr>
          <w:t xml:space="preserve">כונן קשיח </w:t>
        </w:r>
        <w:r w:rsidR="00FD5369" w:rsidRPr="00A550BB">
          <w:rPr>
            <w:rStyle w:val="Hyperlink"/>
            <w:noProof/>
          </w:rPr>
          <w:t>HDD</w:t>
        </w:r>
        <w:r w:rsidR="00FD5369" w:rsidRPr="00A550BB">
          <w:rPr>
            <w:rStyle w:val="Hyperlink"/>
            <w:noProof/>
            <w:rtl/>
          </w:rPr>
          <w:t xml:space="preserve"> לשרת </w:t>
        </w:r>
        <w:r w:rsidR="00FD5369" w:rsidRPr="00A550BB">
          <w:rPr>
            <w:rStyle w:val="Hyperlink"/>
            <w:noProof/>
          </w:rPr>
          <w:t>8TB</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Toc128476939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153</w:t>
        </w:r>
        <w:r w:rsidR="00FD5369">
          <w:rPr>
            <w:noProof/>
            <w:webHidden/>
            <w:rtl/>
          </w:rPr>
          <w:fldChar w:fldCharType="end"/>
        </w:r>
      </w:hyperlink>
    </w:p>
    <w:p w14:paraId="2AD20977" w14:textId="63471A05" w:rsidR="00FD5369" w:rsidRDefault="00DF7731">
      <w:pPr>
        <w:pStyle w:val="TOC2"/>
        <w:rPr>
          <w:rFonts w:asciiTheme="minorHAnsi" w:eastAsiaTheme="minorEastAsia" w:hAnsiTheme="minorHAnsi" w:cstheme="minorBidi"/>
          <w:noProof/>
          <w:rtl/>
        </w:rPr>
      </w:pPr>
      <w:hyperlink w:anchor="_Toc128476940" w:history="1">
        <w:r w:rsidR="00FD5369" w:rsidRPr="00A550BB">
          <w:rPr>
            <w:rStyle w:val="Hyperlink"/>
            <w:noProof/>
            <w14:scene3d>
              <w14:camera w14:prst="orthographicFront"/>
              <w14:lightRig w14:rig="threePt" w14:dir="t">
                <w14:rot w14:lat="0" w14:lon="0" w14:rev="0"/>
              </w14:lightRig>
            </w14:scene3d>
          </w:rPr>
          <w:t>8.4.</w:t>
        </w:r>
        <w:r w:rsidR="00FD5369">
          <w:rPr>
            <w:rFonts w:asciiTheme="minorHAnsi" w:eastAsiaTheme="minorEastAsia" w:hAnsiTheme="minorHAnsi" w:cstheme="minorBidi"/>
            <w:noProof/>
            <w:rtl/>
          </w:rPr>
          <w:tab/>
        </w:r>
        <w:r w:rsidR="00FD5369" w:rsidRPr="00A550BB">
          <w:rPr>
            <w:rStyle w:val="Hyperlink"/>
            <w:noProof/>
            <w:rtl/>
          </w:rPr>
          <w:t>חומרת תחנת עבודה – סוג 1</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Toc128476940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153</w:t>
        </w:r>
        <w:r w:rsidR="00FD5369">
          <w:rPr>
            <w:noProof/>
            <w:webHidden/>
            <w:rtl/>
          </w:rPr>
          <w:fldChar w:fldCharType="end"/>
        </w:r>
      </w:hyperlink>
    </w:p>
    <w:p w14:paraId="56C1F292" w14:textId="6C4B258F" w:rsidR="00FD5369" w:rsidRDefault="00DF7731">
      <w:pPr>
        <w:pStyle w:val="TOC2"/>
        <w:rPr>
          <w:rFonts w:asciiTheme="minorHAnsi" w:eastAsiaTheme="minorEastAsia" w:hAnsiTheme="minorHAnsi" w:cstheme="minorBidi"/>
          <w:noProof/>
          <w:rtl/>
        </w:rPr>
      </w:pPr>
      <w:hyperlink w:anchor="_Toc128476941" w:history="1">
        <w:r w:rsidR="00FD5369" w:rsidRPr="00A550BB">
          <w:rPr>
            <w:rStyle w:val="Hyperlink"/>
            <w:noProof/>
            <w14:scene3d>
              <w14:camera w14:prst="orthographicFront"/>
              <w14:lightRig w14:rig="threePt" w14:dir="t">
                <w14:rot w14:lat="0" w14:lon="0" w14:rev="0"/>
              </w14:lightRig>
            </w14:scene3d>
          </w:rPr>
          <w:t>8.5.</w:t>
        </w:r>
        <w:r w:rsidR="00FD5369">
          <w:rPr>
            <w:rFonts w:asciiTheme="minorHAnsi" w:eastAsiaTheme="minorEastAsia" w:hAnsiTheme="minorHAnsi" w:cstheme="minorBidi"/>
            <w:noProof/>
            <w:rtl/>
          </w:rPr>
          <w:tab/>
        </w:r>
        <w:r w:rsidR="00FD5369" w:rsidRPr="00A550BB">
          <w:rPr>
            <w:rStyle w:val="Hyperlink"/>
            <w:noProof/>
            <w:rtl/>
          </w:rPr>
          <w:t>חומרת תחנת עבודה – סוג 2</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Toc128476941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155</w:t>
        </w:r>
        <w:r w:rsidR="00FD5369">
          <w:rPr>
            <w:noProof/>
            <w:webHidden/>
            <w:rtl/>
          </w:rPr>
          <w:fldChar w:fldCharType="end"/>
        </w:r>
      </w:hyperlink>
    </w:p>
    <w:p w14:paraId="6983AACC" w14:textId="2F384126" w:rsidR="00FD5369" w:rsidRDefault="00DF7731">
      <w:pPr>
        <w:pStyle w:val="TOC2"/>
        <w:rPr>
          <w:rFonts w:asciiTheme="minorHAnsi" w:eastAsiaTheme="minorEastAsia" w:hAnsiTheme="minorHAnsi" w:cstheme="minorBidi"/>
          <w:noProof/>
          <w:rtl/>
        </w:rPr>
      </w:pPr>
      <w:hyperlink w:anchor="_Toc128476942" w:history="1">
        <w:r w:rsidR="00FD5369" w:rsidRPr="00A550BB">
          <w:rPr>
            <w:rStyle w:val="Hyperlink"/>
            <w:noProof/>
            <w14:scene3d>
              <w14:camera w14:prst="orthographicFront"/>
              <w14:lightRig w14:rig="threePt" w14:dir="t">
                <w14:rot w14:lat="0" w14:lon="0" w14:rev="0"/>
              </w14:lightRig>
            </w14:scene3d>
          </w:rPr>
          <w:t>8.6.</w:t>
        </w:r>
        <w:r w:rsidR="00FD5369">
          <w:rPr>
            <w:rFonts w:asciiTheme="minorHAnsi" w:eastAsiaTheme="minorEastAsia" w:hAnsiTheme="minorHAnsi" w:cstheme="minorBidi"/>
            <w:noProof/>
            <w:rtl/>
          </w:rPr>
          <w:tab/>
        </w:r>
        <w:r w:rsidR="00FD5369" w:rsidRPr="00A550BB">
          <w:rPr>
            <w:rStyle w:val="Hyperlink"/>
            <w:noProof/>
            <w:rtl/>
          </w:rPr>
          <w:t xml:space="preserve">חומרת תחנת עבודה – סוג </w:t>
        </w:r>
        <w:r w:rsidR="00FD5369" w:rsidRPr="00A550BB">
          <w:rPr>
            <w:rStyle w:val="Hyperlink"/>
            <w:noProof/>
          </w:rPr>
          <w:t>3</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Toc128476942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155</w:t>
        </w:r>
        <w:r w:rsidR="00FD5369">
          <w:rPr>
            <w:noProof/>
            <w:webHidden/>
            <w:rtl/>
          </w:rPr>
          <w:fldChar w:fldCharType="end"/>
        </w:r>
      </w:hyperlink>
    </w:p>
    <w:p w14:paraId="7B3C3331" w14:textId="7C768D4A" w:rsidR="00FD5369" w:rsidRDefault="00DF7731">
      <w:pPr>
        <w:pStyle w:val="TOC1"/>
        <w:rPr>
          <w:rFonts w:asciiTheme="minorHAnsi" w:eastAsiaTheme="minorEastAsia" w:hAnsiTheme="minorHAnsi" w:cstheme="minorBidi"/>
          <w:bCs w:val="0"/>
          <w:color w:val="auto"/>
          <w:sz w:val="22"/>
          <w:szCs w:val="22"/>
          <w:rtl/>
        </w:rPr>
      </w:pPr>
      <w:hyperlink w:anchor="_Toc128476943" w:history="1">
        <w:r w:rsidR="00FD5369" w:rsidRPr="00A550BB">
          <w:rPr>
            <w:rStyle w:val="Hyperlink"/>
            <w14:scene3d>
              <w14:camera w14:prst="orthographicFront"/>
              <w14:lightRig w14:rig="threePt" w14:dir="t">
                <w14:rot w14:lat="0" w14:lon="0" w14:rev="0"/>
              </w14:lightRig>
            </w14:scene3d>
          </w:rPr>
          <w:t>9.</w:t>
        </w:r>
        <w:r w:rsidR="00FD5369">
          <w:rPr>
            <w:rFonts w:asciiTheme="minorHAnsi" w:eastAsiaTheme="minorEastAsia" w:hAnsiTheme="minorHAnsi" w:cstheme="minorBidi"/>
            <w:bCs w:val="0"/>
            <w:color w:val="auto"/>
            <w:sz w:val="22"/>
            <w:szCs w:val="22"/>
            <w:rtl/>
          </w:rPr>
          <w:tab/>
        </w:r>
        <w:r w:rsidR="00FD5369" w:rsidRPr="00A550BB">
          <w:rPr>
            <w:rStyle w:val="Hyperlink"/>
            <w:rtl/>
          </w:rPr>
          <w:t>תקשורת נתונים</w:t>
        </w:r>
        <w:r w:rsidR="00FD5369">
          <w:rPr>
            <w:webHidden/>
            <w:rtl/>
          </w:rPr>
          <w:tab/>
        </w:r>
        <w:r w:rsidR="00FD5369">
          <w:rPr>
            <w:webHidden/>
            <w:rtl/>
          </w:rPr>
          <w:fldChar w:fldCharType="begin"/>
        </w:r>
        <w:r w:rsidR="00FD5369">
          <w:rPr>
            <w:webHidden/>
            <w:rtl/>
          </w:rPr>
          <w:instrText xml:space="preserve"> </w:instrText>
        </w:r>
        <w:r w:rsidR="00FD5369">
          <w:rPr>
            <w:webHidden/>
          </w:rPr>
          <w:instrText>PAGEREF</w:instrText>
        </w:r>
        <w:r w:rsidR="00FD5369">
          <w:rPr>
            <w:webHidden/>
            <w:rtl/>
          </w:rPr>
          <w:instrText xml:space="preserve"> _</w:instrText>
        </w:r>
        <w:r w:rsidR="00FD5369">
          <w:rPr>
            <w:webHidden/>
          </w:rPr>
          <w:instrText>Toc128476943 \h</w:instrText>
        </w:r>
        <w:r w:rsidR="00FD5369">
          <w:rPr>
            <w:webHidden/>
            <w:rtl/>
          </w:rPr>
          <w:instrText xml:space="preserve"> </w:instrText>
        </w:r>
        <w:r w:rsidR="00FD5369">
          <w:rPr>
            <w:webHidden/>
            <w:rtl/>
          </w:rPr>
        </w:r>
        <w:r w:rsidR="00FD5369">
          <w:rPr>
            <w:webHidden/>
            <w:rtl/>
          </w:rPr>
          <w:fldChar w:fldCharType="separate"/>
        </w:r>
        <w:r w:rsidR="00FD5369">
          <w:rPr>
            <w:webHidden/>
            <w:rtl/>
          </w:rPr>
          <w:t>156</w:t>
        </w:r>
        <w:r w:rsidR="00FD5369">
          <w:rPr>
            <w:webHidden/>
            <w:rtl/>
          </w:rPr>
          <w:fldChar w:fldCharType="end"/>
        </w:r>
      </w:hyperlink>
    </w:p>
    <w:p w14:paraId="4F84CBE5" w14:textId="61A47C8B" w:rsidR="00FD5369" w:rsidRDefault="00DF7731">
      <w:pPr>
        <w:pStyle w:val="TOC2"/>
        <w:rPr>
          <w:rFonts w:asciiTheme="minorHAnsi" w:eastAsiaTheme="minorEastAsia" w:hAnsiTheme="minorHAnsi" w:cstheme="minorBidi"/>
          <w:noProof/>
          <w:rtl/>
        </w:rPr>
      </w:pPr>
      <w:hyperlink w:anchor="_Toc128476944" w:history="1">
        <w:r w:rsidR="00FD5369" w:rsidRPr="00A550BB">
          <w:rPr>
            <w:rStyle w:val="Hyperlink"/>
            <w:noProof/>
            <w14:scene3d>
              <w14:camera w14:prst="orthographicFront"/>
              <w14:lightRig w14:rig="threePt" w14:dir="t">
                <w14:rot w14:lat="0" w14:lon="0" w14:rev="0"/>
              </w14:lightRig>
            </w14:scene3d>
          </w:rPr>
          <w:t>9.1.</w:t>
        </w:r>
        <w:r w:rsidR="00FD5369">
          <w:rPr>
            <w:rFonts w:asciiTheme="minorHAnsi" w:eastAsiaTheme="minorEastAsia" w:hAnsiTheme="minorHAnsi" w:cstheme="minorBidi"/>
            <w:noProof/>
            <w:rtl/>
          </w:rPr>
          <w:tab/>
        </w:r>
        <w:r w:rsidR="00FD5369" w:rsidRPr="00A550BB">
          <w:rPr>
            <w:rStyle w:val="Hyperlink"/>
            <w:noProof/>
            <w:rtl/>
          </w:rPr>
          <w:t xml:space="preserve">ממיר אתרנט לאופטי </w:t>
        </w:r>
        <w:r w:rsidR="00FD5369" w:rsidRPr="00A550BB">
          <w:rPr>
            <w:rStyle w:val="Hyperlink"/>
            <w:noProof/>
          </w:rPr>
          <w:t>Outdoor</w:t>
        </w:r>
        <w:r w:rsidR="00FD5369" w:rsidRPr="00A550BB">
          <w:rPr>
            <w:rStyle w:val="Hyperlink"/>
            <w:noProof/>
            <w:rtl/>
          </w:rPr>
          <w:t xml:space="preserve"> (2 יחידות קצה </w:t>
        </w:r>
        <w:r w:rsidR="00FD5369" w:rsidRPr="00A550BB">
          <w:rPr>
            <w:rStyle w:val="Hyperlink"/>
            <w:noProof/>
          </w:rPr>
          <w:t>point to point</w:t>
        </w:r>
        <w:r w:rsidR="00FD5369" w:rsidRPr="00A550BB">
          <w:rPr>
            <w:rStyle w:val="Hyperlink"/>
            <w:noProof/>
            <w:rtl/>
          </w:rPr>
          <w:t>)</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Toc128476944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156</w:t>
        </w:r>
        <w:r w:rsidR="00FD5369">
          <w:rPr>
            <w:noProof/>
            <w:webHidden/>
            <w:rtl/>
          </w:rPr>
          <w:fldChar w:fldCharType="end"/>
        </w:r>
      </w:hyperlink>
    </w:p>
    <w:p w14:paraId="348EFC04" w14:textId="0AF3BEE0" w:rsidR="00FD5369" w:rsidRDefault="00DF7731">
      <w:pPr>
        <w:pStyle w:val="TOC2"/>
        <w:rPr>
          <w:rFonts w:asciiTheme="minorHAnsi" w:eastAsiaTheme="minorEastAsia" w:hAnsiTheme="minorHAnsi" w:cstheme="minorBidi"/>
          <w:noProof/>
          <w:rtl/>
        </w:rPr>
      </w:pPr>
      <w:hyperlink w:anchor="_Toc128476945" w:history="1">
        <w:r w:rsidR="00FD5369" w:rsidRPr="00A550BB">
          <w:rPr>
            <w:rStyle w:val="Hyperlink"/>
            <w:noProof/>
            <w14:scene3d>
              <w14:camera w14:prst="orthographicFront"/>
              <w14:lightRig w14:rig="threePt" w14:dir="t">
                <w14:rot w14:lat="0" w14:lon="0" w14:rev="0"/>
              </w14:lightRig>
            </w14:scene3d>
          </w:rPr>
          <w:t>9.2.</w:t>
        </w:r>
        <w:r w:rsidR="00FD5369">
          <w:rPr>
            <w:rFonts w:asciiTheme="minorHAnsi" w:eastAsiaTheme="minorEastAsia" w:hAnsiTheme="minorHAnsi" w:cstheme="minorBidi"/>
            <w:noProof/>
            <w:rtl/>
          </w:rPr>
          <w:tab/>
        </w:r>
        <w:r w:rsidR="00FD5369" w:rsidRPr="00A550BB">
          <w:rPr>
            <w:rStyle w:val="Hyperlink"/>
            <w:noProof/>
            <w:rtl/>
          </w:rPr>
          <w:t>נתב/מתג 3</w:t>
        </w:r>
        <w:r w:rsidR="00FD5369" w:rsidRPr="00A550BB">
          <w:rPr>
            <w:rStyle w:val="Hyperlink"/>
            <w:noProof/>
          </w:rPr>
          <w:t>L</w:t>
        </w:r>
        <w:r w:rsidR="00FD5369" w:rsidRPr="00A550BB">
          <w:rPr>
            <w:rStyle w:val="Hyperlink"/>
            <w:noProof/>
            <w:rtl/>
          </w:rPr>
          <w:t xml:space="preserve"> – </w:t>
        </w:r>
        <w:r w:rsidR="00FD5369" w:rsidRPr="00A550BB">
          <w:rPr>
            <w:rStyle w:val="Hyperlink"/>
            <w:noProof/>
          </w:rPr>
          <w:t>48</w:t>
        </w:r>
        <w:r w:rsidR="00FD5369" w:rsidRPr="00A550BB">
          <w:rPr>
            <w:rStyle w:val="Hyperlink"/>
            <w:noProof/>
            <w:rtl/>
          </w:rPr>
          <w:t xml:space="preserve"> פורטים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Toc128476945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156</w:t>
        </w:r>
        <w:r w:rsidR="00FD5369">
          <w:rPr>
            <w:noProof/>
            <w:webHidden/>
            <w:rtl/>
          </w:rPr>
          <w:fldChar w:fldCharType="end"/>
        </w:r>
      </w:hyperlink>
    </w:p>
    <w:p w14:paraId="6C66E78A" w14:textId="4776BE36" w:rsidR="00FD5369" w:rsidRDefault="00DF7731">
      <w:pPr>
        <w:pStyle w:val="TOC2"/>
        <w:rPr>
          <w:rFonts w:asciiTheme="minorHAnsi" w:eastAsiaTheme="minorEastAsia" w:hAnsiTheme="minorHAnsi" w:cstheme="minorBidi"/>
          <w:noProof/>
          <w:rtl/>
        </w:rPr>
      </w:pPr>
      <w:hyperlink w:anchor="_Toc128476946" w:history="1">
        <w:r w:rsidR="00FD5369" w:rsidRPr="00A550BB">
          <w:rPr>
            <w:rStyle w:val="Hyperlink"/>
            <w:noProof/>
            <w14:scene3d>
              <w14:camera w14:prst="orthographicFront"/>
              <w14:lightRig w14:rig="threePt" w14:dir="t">
                <w14:rot w14:lat="0" w14:lon="0" w14:rev="0"/>
              </w14:lightRig>
            </w14:scene3d>
          </w:rPr>
          <w:t>9.3.</w:t>
        </w:r>
        <w:r w:rsidR="00FD5369">
          <w:rPr>
            <w:rFonts w:asciiTheme="minorHAnsi" w:eastAsiaTheme="minorEastAsia" w:hAnsiTheme="minorHAnsi" w:cstheme="minorBidi"/>
            <w:noProof/>
            <w:rtl/>
          </w:rPr>
          <w:tab/>
        </w:r>
        <w:r w:rsidR="00FD5369" w:rsidRPr="00A550BB">
          <w:rPr>
            <w:rStyle w:val="Hyperlink"/>
            <w:noProof/>
            <w:rtl/>
          </w:rPr>
          <w:t>מתג 2</w:t>
        </w:r>
        <w:r w:rsidR="00FD5369" w:rsidRPr="00A550BB">
          <w:rPr>
            <w:rStyle w:val="Hyperlink"/>
            <w:noProof/>
          </w:rPr>
          <w:t>L</w:t>
        </w:r>
        <w:r w:rsidR="00FD5369" w:rsidRPr="00A550BB">
          <w:rPr>
            <w:rStyle w:val="Hyperlink"/>
            <w:noProof/>
            <w:rtl/>
          </w:rPr>
          <w:t xml:space="preserve"> – 16 פורטים </w:t>
        </w:r>
        <w:r w:rsidR="00FD5369" w:rsidRPr="00A550BB">
          <w:rPr>
            <w:rStyle w:val="Hyperlink"/>
            <w:noProof/>
          </w:rPr>
          <w:t>POE+</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Toc128476946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157</w:t>
        </w:r>
        <w:r w:rsidR="00FD5369">
          <w:rPr>
            <w:noProof/>
            <w:webHidden/>
            <w:rtl/>
          </w:rPr>
          <w:fldChar w:fldCharType="end"/>
        </w:r>
      </w:hyperlink>
    </w:p>
    <w:p w14:paraId="42CD7AEA" w14:textId="60167E8C" w:rsidR="00FD5369" w:rsidRDefault="00DF7731">
      <w:pPr>
        <w:pStyle w:val="TOC2"/>
        <w:rPr>
          <w:rFonts w:asciiTheme="minorHAnsi" w:eastAsiaTheme="minorEastAsia" w:hAnsiTheme="minorHAnsi" w:cstheme="minorBidi"/>
          <w:noProof/>
          <w:rtl/>
        </w:rPr>
      </w:pPr>
      <w:hyperlink w:anchor="_Toc128476947" w:history="1">
        <w:r w:rsidR="00FD5369" w:rsidRPr="00A550BB">
          <w:rPr>
            <w:rStyle w:val="Hyperlink"/>
            <w:noProof/>
            <w14:scene3d>
              <w14:camera w14:prst="orthographicFront"/>
              <w14:lightRig w14:rig="threePt" w14:dir="t">
                <w14:rot w14:lat="0" w14:lon="0" w14:rev="0"/>
              </w14:lightRig>
            </w14:scene3d>
          </w:rPr>
          <w:t>9.4.</w:t>
        </w:r>
        <w:r w:rsidR="00FD5369">
          <w:rPr>
            <w:rFonts w:asciiTheme="minorHAnsi" w:eastAsiaTheme="minorEastAsia" w:hAnsiTheme="minorHAnsi" w:cstheme="minorBidi"/>
            <w:noProof/>
            <w:rtl/>
          </w:rPr>
          <w:tab/>
        </w:r>
        <w:r w:rsidR="00FD5369" w:rsidRPr="00A550BB">
          <w:rPr>
            <w:rStyle w:val="Hyperlink"/>
            <w:noProof/>
            <w:rtl/>
          </w:rPr>
          <w:t>מתג 2</w:t>
        </w:r>
        <w:r w:rsidR="00FD5369" w:rsidRPr="00A550BB">
          <w:rPr>
            <w:rStyle w:val="Hyperlink"/>
            <w:noProof/>
          </w:rPr>
          <w:t>L</w:t>
        </w:r>
        <w:r w:rsidR="00FD5369" w:rsidRPr="00A550BB">
          <w:rPr>
            <w:rStyle w:val="Hyperlink"/>
            <w:noProof/>
            <w:rtl/>
          </w:rPr>
          <w:t xml:space="preserve"> – 24 פורטים </w:t>
        </w:r>
        <w:r w:rsidR="00FD5369" w:rsidRPr="00A550BB">
          <w:rPr>
            <w:rStyle w:val="Hyperlink"/>
            <w:noProof/>
          </w:rPr>
          <w:t>POE+</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Toc128476947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157</w:t>
        </w:r>
        <w:r w:rsidR="00FD5369">
          <w:rPr>
            <w:noProof/>
            <w:webHidden/>
            <w:rtl/>
          </w:rPr>
          <w:fldChar w:fldCharType="end"/>
        </w:r>
      </w:hyperlink>
    </w:p>
    <w:p w14:paraId="5FF13E7E" w14:textId="768D3272" w:rsidR="00FD5369" w:rsidRDefault="00DF7731">
      <w:pPr>
        <w:pStyle w:val="TOC2"/>
        <w:rPr>
          <w:rFonts w:asciiTheme="minorHAnsi" w:eastAsiaTheme="minorEastAsia" w:hAnsiTheme="minorHAnsi" w:cstheme="minorBidi"/>
          <w:noProof/>
          <w:rtl/>
        </w:rPr>
      </w:pPr>
      <w:hyperlink w:anchor="_Toc128476948" w:history="1">
        <w:r w:rsidR="00FD5369" w:rsidRPr="00A550BB">
          <w:rPr>
            <w:rStyle w:val="Hyperlink"/>
            <w:noProof/>
            <w14:scene3d>
              <w14:camera w14:prst="orthographicFront"/>
              <w14:lightRig w14:rig="threePt" w14:dir="t">
                <w14:rot w14:lat="0" w14:lon="0" w14:rev="0"/>
              </w14:lightRig>
            </w14:scene3d>
          </w:rPr>
          <w:t>9.5.</w:t>
        </w:r>
        <w:r w:rsidR="00FD5369">
          <w:rPr>
            <w:rFonts w:asciiTheme="minorHAnsi" w:eastAsiaTheme="minorEastAsia" w:hAnsiTheme="minorHAnsi" w:cstheme="minorBidi"/>
            <w:noProof/>
            <w:rtl/>
          </w:rPr>
          <w:tab/>
        </w:r>
        <w:r w:rsidR="00FD5369" w:rsidRPr="00A550BB">
          <w:rPr>
            <w:rStyle w:val="Hyperlink"/>
            <w:noProof/>
            <w:rtl/>
          </w:rPr>
          <w:t>מתג 2</w:t>
        </w:r>
        <w:r w:rsidR="00FD5369" w:rsidRPr="00A550BB">
          <w:rPr>
            <w:rStyle w:val="Hyperlink"/>
            <w:noProof/>
          </w:rPr>
          <w:t>L</w:t>
        </w:r>
        <w:r w:rsidR="00FD5369" w:rsidRPr="00A550BB">
          <w:rPr>
            <w:rStyle w:val="Hyperlink"/>
            <w:noProof/>
            <w:rtl/>
          </w:rPr>
          <w:t xml:space="preserve"> תעשייתי בתצורת </w:t>
        </w:r>
        <w:r w:rsidR="00FD5369" w:rsidRPr="00A550BB">
          <w:rPr>
            <w:rStyle w:val="Hyperlink"/>
            <w:noProof/>
          </w:rPr>
          <w:t>DIN Rail</w:t>
        </w:r>
        <w:r w:rsidR="00FD5369" w:rsidRPr="00A550BB">
          <w:rPr>
            <w:rStyle w:val="Hyperlink"/>
            <w:noProof/>
            <w:rtl/>
          </w:rPr>
          <w:t xml:space="preserve"> –8 פורטים </w:t>
        </w:r>
        <w:r w:rsidR="00FD5369" w:rsidRPr="00A550BB">
          <w:rPr>
            <w:rStyle w:val="Hyperlink"/>
            <w:noProof/>
          </w:rPr>
          <w:t>POE+</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Toc128476948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157</w:t>
        </w:r>
        <w:r w:rsidR="00FD5369">
          <w:rPr>
            <w:noProof/>
            <w:webHidden/>
            <w:rtl/>
          </w:rPr>
          <w:fldChar w:fldCharType="end"/>
        </w:r>
      </w:hyperlink>
    </w:p>
    <w:p w14:paraId="44F75FA9" w14:textId="35ADF0D6" w:rsidR="00FD5369" w:rsidRDefault="00DF7731">
      <w:pPr>
        <w:pStyle w:val="TOC2"/>
        <w:rPr>
          <w:rFonts w:asciiTheme="minorHAnsi" w:eastAsiaTheme="minorEastAsia" w:hAnsiTheme="minorHAnsi" w:cstheme="minorBidi"/>
          <w:noProof/>
          <w:rtl/>
        </w:rPr>
      </w:pPr>
      <w:hyperlink w:anchor="_Toc128476949" w:history="1">
        <w:r w:rsidR="00FD5369" w:rsidRPr="00A550BB">
          <w:rPr>
            <w:rStyle w:val="Hyperlink"/>
            <w:noProof/>
            <w14:scene3d>
              <w14:camera w14:prst="orthographicFront"/>
              <w14:lightRig w14:rig="threePt" w14:dir="t">
                <w14:rot w14:lat="0" w14:lon="0" w14:rev="0"/>
              </w14:lightRig>
            </w14:scene3d>
          </w:rPr>
          <w:t>9.6.</w:t>
        </w:r>
        <w:r w:rsidR="00FD5369">
          <w:rPr>
            <w:rFonts w:asciiTheme="minorHAnsi" w:eastAsiaTheme="minorEastAsia" w:hAnsiTheme="minorHAnsi" w:cstheme="minorBidi"/>
            <w:noProof/>
            <w:rtl/>
          </w:rPr>
          <w:tab/>
        </w:r>
        <w:r w:rsidR="00FD5369" w:rsidRPr="00A550BB">
          <w:rPr>
            <w:rStyle w:val="Hyperlink"/>
            <w:noProof/>
            <w:rtl/>
          </w:rPr>
          <w:t>מתאם אופטי לנתב\מתג</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Toc128476949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158</w:t>
        </w:r>
        <w:r w:rsidR="00FD5369">
          <w:rPr>
            <w:noProof/>
            <w:webHidden/>
            <w:rtl/>
          </w:rPr>
          <w:fldChar w:fldCharType="end"/>
        </w:r>
      </w:hyperlink>
    </w:p>
    <w:p w14:paraId="611DA1D8" w14:textId="5D462820" w:rsidR="00FD5369" w:rsidRDefault="00DF7731">
      <w:pPr>
        <w:pStyle w:val="TOC2"/>
        <w:rPr>
          <w:rFonts w:asciiTheme="minorHAnsi" w:eastAsiaTheme="minorEastAsia" w:hAnsiTheme="minorHAnsi" w:cstheme="minorBidi"/>
          <w:noProof/>
          <w:rtl/>
        </w:rPr>
      </w:pPr>
      <w:hyperlink w:anchor="_Toc128476950" w:history="1">
        <w:r w:rsidR="00FD5369" w:rsidRPr="00A550BB">
          <w:rPr>
            <w:rStyle w:val="Hyperlink"/>
            <w:noProof/>
            <w:rtl/>
            <w14:scene3d>
              <w14:camera w14:prst="orthographicFront"/>
              <w14:lightRig w14:rig="threePt" w14:dir="t">
                <w14:rot w14:lat="0" w14:lon="0" w14:rev="0"/>
              </w14:lightRig>
            </w14:scene3d>
          </w:rPr>
          <w:t>9.7.</w:t>
        </w:r>
        <w:r w:rsidR="00FD5369">
          <w:rPr>
            <w:rFonts w:asciiTheme="minorHAnsi" w:eastAsiaTheme="minorEastAsia" w:hAnsiTheme="minorHAnsi" w:cstheme="minorBidi"/>
            <w:noProof/>
            <w:rtl/>
          </w:rPr>
          <w:tab/>
        </w:r>
        <w:r w:rsidR="00FD5369" w:rsidRPr="00A550BB">
          <w:rPr>
            <w:rStyle w:val="Hyperlink"/>
            <w:noProof/>
            <w:rtl/>
          </w:rPr>
          <w:t xml:space="preserve">מתג </w:t>
        </w:r>
        <w:r w:rsidR="00FD5369" w:rsidRPr="00A550BB">
          <w:rPr>
            <w:rStyle w:val="Hyperlink"/>
            <w:noProof/>
          </w:rPr>
          <w:t>KVM</w:t>
        </w:r>
        <w:r w:rsidR="00FD5369" w:rsidRPr="00A550BB">
          <w:rPr>
            <w:rStyle w:val="Hyperlink"/>
            <w:noProof/>
            <w:rtl/>
          </w:rPr>
          <w:t xml:space="preserve"> משולב מסך</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Toc128476950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158</w:t>
        </w:r>
        <w:r w:rsidR="00FD5369">
          <w:rPr>
            <w:noProof/>
            <w:webHidden/>
            <w:rtl/>
          </w:rPr>
          <w:fldChar w:fldCharType="end"/>
        </w:r>
      </w:hyperlink>
    </w:p>
    <w:p w14:paraId="48D6D84D" w14:textId="022CFF8C" w:rsidR="00FD5369" w:rsidRDefault="00DF7731">
      <w:pPr>
        <w:pStyle w:val="TOC1"/>
        <w:rPr>
          <w:rFonts w:asciiTheme="minorHAnsi" w:eastAsiaTheme="minorEastAsia" w:hAnsiTheme="minorHAnsi" w:cstheme="minorBidi"/>
          <w:bCs w:val="0"/>
          <w:color w:val="auto"/>
          <w:sz w:val="22"/>
          <w:szCs w:val="22"/>
          <w:rtl/>
        </w:rPr>
      </w:pPr>
      <w:hyperlink w:anchor="_Toc128476951" w:history="1">
        <w:r w:rsidR="00FD5369" w:rsidRPr="00A550BB">
          <w:rPr>
            <w:rStyle w:val="Hyperlink"/>
            <w14:scene3d>
              <w14:camera w14:prst="orthographicFront"/>
              <w14:lightRig w14:rig="threePt" w14:dir="t">
                <w14:rot w14:lat="0" w14:lon="0" w14:rev="0"/>
              </w14:lightRig>
            </w14:scene3d>
          </w:rPr>
          <w:t>10.</w:t>
        </w:r>
        <w:r w:rsidR="00FD5369">
          <w:rPr>
            <w:rFonts w:asciiTheme="minorHAnsi" w:eastAsiaTheme="minorEastAsia" w:hAnsiTheme="minorHAnsi" w:cstheme="minorBidi"/>
            <w:bCs w:val="0"/>
            <w:color w:val="auto"/>
            <w:sz w:val="22"/>
            <w:szCs w:val="22"/>
            <w:rtl/>
          </w:rPr>
          <w:tab/>
        </w:r>
        <w:r w:rsidR="00FD5369" w:rsidRPr="00A550BB">
          <w:rPr>
            <w:rStyle w:val="Hyperlink"/>
            <w:rtl/>
          </w:rPr>
          <w:t xml:space="preserve">מערכת אינטרקום שמע מקומית מבוסס </w:t>
        </w:r>
        <w:r w:rsidR="00FD5369" w:rsidRPr="00A550BB">
          <w:rPr>
            <w:rStyle w:val="Hyperlink"/>
          </w:rPr>
          <w:t>IP</w:t>
        </w:r>
        <w:r w:rsidR="00FD5369">
          <w:rPr>
            <w:webHidden/>
            <w:rtl/>
          </w:rPr>
          <w:tab/>
        </w:r>
        <w:r w:rsidR="00FD5369">
          <w:rPr>
            <w:webHidden/>
            <w:rtl/>
          </w:rPr>
          <w:fldChar w:fldCharType="begin"/>
        </w:r>
        <w:r w:rsidR="00FD5369">
          <w:rPr>
            <w:webHidden/>
            <w:rtl/>
          </w:rPr>
          <w:instrText xml:space="preserve"> </w:instrText>
        </w:r>
        <w:r w:rsidR="00FD5369">
          <w:rPr>
            <w:webHidden/>
          </w:rPr>
          <w:instrText>PAGEREF</w:instrText>
        </w:r>
        <w:r w:rsidR="00FD5369">
          <w:rPr>
            <w:webHidden/>
            <w:rtl/>
          </w:rPr>
          <w:instrText xml:space="preserve"> _</w:instrText>
        </w:r>
        <w:r w:rsidR="00FD5369">
          <w:rPr>
            <w:webHidden/>
          </w:rPr>
          <w:instrText>Toc128476951 \h</w:instrText>
        </w:r>
        <w:r w:rsidR="00FD5369">
          <w:rPr>
            <w:webHidden/>
            <w:rtl/>
          </w:rPr>
          <w:instrText xml:space="preserve"> </w:instrText>
        </w:r>
        <w:r w:rsidR="00FD5369">
          <w:rPr>
            <w:webHidden/>
            <w:rtl/>
          </w:rPr>
        </w:r>
        <w:r w:rsidR="00FD5369">
          <w:rPr>
            <w:webHidden/>
            <w:rtl/>
          </w:rPr>
          <w:fldChar w:fldCharType="separate"/>
        </w:r>
        <w:r w:rsidR="00FD5369">
          <w:rPr>
            <w:webHidden/>
            <w:rtl/>
          </w:rPr>
          <w:t>159</w:t>
        </w:r>
        <w:r w:rsidR="00FD5369">
          <w:rPr>
            <w:webHidden/>
            <w:rtl/>
          </w:rPr>
          <w:fldChar w:fldCharType="end"/>
        </w:r>
      </w:hyperlink>
    </w:p>
    <w:p w14:paraId="7534CCF9" w14:textId="6F3D5B85" w:rsidR="00FD5369" w:rsidRDefault="00DF7731">
      <w:pPr>
        <w:pStyle w:val="TOC2"/>
        <w:rPr>
          <w:rFonts w:asciiTheme="minorHAnsi" w:eastAsiaTheme="minorEastAsia" w:hAnsiTheme="minorHAnsi" w:cstheme="minorBidi"/>
          <w:noProof/>
          <w:rtl/>
        </w:rPr>
      </w:pPr>
      <w:hyperlink w:anchor="_Toc128476952" w:history="1">
        <w:r w:rsidR="00FD5369" w:rsidRPr="00A550BB">
          <w:rPr>
            <w:rStyle w:val="Hyperlink"/>
            <w:noProof/>
            <w:rtl/>
            <w14:scene3d>
              <w14:camera w14:prst="orthographicFront"/>
              <w14:lightRig w14:rig="threePt" w14:dir="t">
                <w14:rot w14:lat="0" w14:lon="0" w14:rev="0"/>
              </w14:lightRig>
            </w14:scene3d>
          </w:rPr>
          <w:t>10.1.</w:t>
        </w:r>
        <w:r w:rsidR="00FD5369">
          <w:rPr>
            <w:rFonts w:asciiTheme="minorHAnsi" w:eastAsiaTheme="minorEastAsia" w:hAnsiTheme="minorHAnsi" w:cstheme="minorBidi"/>
            <w:noProof/>
            <w:rtl/>
          </w:rPr>
          <w:tab/>
        </w:r>
        <w:r w:rsidR="00FD5369" w:rsidRPr="00A550BB">
          <w:rPr>
            <w:rStyle w:val="Hyperlink"/>
            <w:noProof/>
            <w:rtl/>
          </w:rPr>
          <w:t>כללי</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Toc128476952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159</w:t>
        </w:r>
        <w:r w:rsidR="00FD5369">
          <w:rPr>
            <w:noProof/>
            <w:webHidden/>
            <w:rtl/>
          </w:rPr>
          <w:fldChar w:fldCharType="end"/>
        </w:r>
      </w:hyperlink>
    </w:p>
    <w:p w14:paraId="05A865D8" w14:textId="51321AF8" w:rsidR="00FD5369" w:rsidRDefault="00DF7731">
      <w:pPr>
        <w:pStyle w:val="TOC2"/>
        <w:rPr>
          <w:rFonts w:asciiTheme="minorHAnsi" w:eastAsiaTheme="minorEastAsia" w:hAnsiTheme="minorHAnsi" w:cstheme="minorBidi"/>
          <w:noProof/>
          <w:rtl/>
        </w:rPr>
      </w:pPr>
      <w:hyperlink w:anchor="_Toc128476953" w:history="1">
        <w:r w:rsidR="00FD5369" w:rsidRPr="00A550BB">
          <w:rPr>
            <w:rStyle w:val="Hyperlink"/>
            <w:noProof/>
            <w14:scene3d>
              <w14:camera w14:prst="orthographicFront"/>
              <w14:lightRig w14:rig="threePt" w14:dir="t">
                <w14:rot w14:lat="0" w14:lon="0" w14:rev="0"/>
              </w14:lightRig>
            </w14:scene3d>
          </w:rPr>
          <w:t>10.2.</w:t>
        </w:r>
        <w:r w:rsidR="00FD5369">
          <w:rPr>
            <w:rFonts w:asciiTheme="minorHAnsi" w:eastAsiaTheme="minorEastAsia" w:hAnsiTheme="minorHAnsi" w:cstheme="minorBidi"/>
            <w:noProof/>
            <w:rtl/>
          </w:rPr>
          <w:tab/>
        </w:r>
        <w:r w:rsidR="00FD5369" w:rsidRPr="00A550BB">
          <w:rPr>
            <w:rStyle w:val="Hyperlink"/>
            <w:noProof/>
            <w:rtl/>
          </w:rPr>
          <w:t xml:space="preserve">יחידת </w:t>
        </w:r>
        <w:r w:rsidR="00FD5369" w:rsidRPr="00A550BB">
          <w:rPr>
            <w:rStyle w:val="Hyperlink"/>
            <w:noProof/>
          </w:rPr>
          <w:t>master</w:t>
        </w:r>
        <w:r w:rsidR="00FD5369" w:rsidRPr="00A550BB">
          <w:rPr>
            <w:rStyle w:val="Hyperlink"/>
            <w:noProof/>
            <w:rtl/>
          </w:rPr>
          <w:t xml:space="preserve"> למערכת אינטרקום שמע מקומית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Toc128476953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160</w:t>
        </w:r>
        <w:r w:rsidR="00FD5369">
          <w:rPr>
            <w:noProof/>
            <w:webHidden/>
            <w:rtl/>
          </w:rPr>
          <w:fldChar w:fldCharType="end"/>
        </w:r>
      </w:hyperlink>
    </w:p>
    <w:p w14:paraId="2857CCD6" w14:textId="20900A8F" w:rsidR="00FD5369" w:rsidRDefault="00DF7731">
      <w:pPr>
        <w:pStyle w:val="TOC2"/>
        <w:rPr>
          <w:rFonts w:asciiTheme="minorHAnsi" w:eastAsiaTheme="minorEastAsia" w:hAnsiTheme="minorHAnsi" w:cstheme="minorBidi"/>
          <w:noProof/>
          <w:rtl/>
        </w:rPr>
      </w:pPr>
      <w:hyperlink w:anchor="_Toc128476954" w:history="1">
        <w:r w:rsidR="00FD5369" w:rsidRPr="00A550BB">
          <w:rPr>
            <w:rStyle w:val="Hyperlink"/>
            <w:noProof/>
            <w14:scene3d>
              <w14:camera w14:prst="orthographicFront"/>
              <w14:lightRig w14:rig="threePt" w14:dir="t">
                <w14:rot w14:lat="0" w14:lon="0" w14:rev="0"/>
              </w14:lightRig>
            </w14:scene3d>
          </w:rPr>
          <w:t>10.3.</w:t>
        </w:r>
        <w:r w:rsidR="00FD5369">
          <w:rPr>
            <w:rFonts w:asciiTheme="minorHAnsi" w:eastAsiaTheme="minorEastAsia" w:hAnsiTheme="minorHAnsi" w:cstheme="minorBidi"/>
            <w:noProof/>
            <w:rtl/>
          </w:rPr>
          <w:tab/>
        </w:r>
        <w:r w:rsidR="00FD5369" w:rsidRPr="00A550BB">
          <w:rPr>
            <w:rStyle w:val="Hyperlink"/>
            <w:noProof/>
            <w:rtl/>
          </w:rPr>
          <w:t xml:space="preserve">פנל דלת למערכת אינטרקום שמע </w:t>
        </w:r>
        <w:r w:rsidR="00FD5369" w:rsidRPr="00A550BB">
          <w:rPr>
            <w:rStyle w:val="Hyperlink"/>
            <w:noProof/>
          </w:rPr>
          <w:t>INDOOR/OUTDOOR</w:t>
        </w:r>
        <w:r w:rsidR="00FD5369" w:rsidRPr="00A550BB">
          <w:rPr>
            <w:rStyle w:val="Hyperlink"/>
            <w:noProof/>
            <w:rtl/>
          </w:rPr>
          <w:t xml:space="preserve"> לחצן אחד</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Toc128476954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161</w:t>
        </w:r>
        <w:r w:rsidR="00FD5369">
          <w:rPr>
            <w:noProof/>
            <w:webHidden/>
            <w:rtl/>
          </w:rPr>
          <w:fldChar w:fldCharType="end"/>
        </w:r>
      </w:hyperlink>
    </w:p>
    <w:p w14:paraId="4B59FE84" w14:textId="5D345B95" w:rsidR="00FD5369" w:rsidRDefault="00DF7731">
      <w:pPr>
        <w:pStyle w:val="TOC2"/>
        <w:rPr>
          <w:rFonts w:asciiTheme="minorHAnsi" w:eastAsiaTheme="minorEastAsia" w:hAnsiTheme="minorHAnsi" w:cstheme="minorBidi"/>
          <w:noProof/>
          <w:rtl/>
        </w:rPr>
      </w:pPr>
      <w:hyperlink w:anchor="_Toc128476955" w:history="1">
        <w:r w:rsidR="00FD5369" w:rsidRPr="00A550BB">
          <w:rPr>
            <w:rStyle w:val="Hyperlink"/>
            <w:noProof/>
            <w14:scene3d>
              <w14:camera w14:prst="orthographicFront"/>
              <w14:lightRig w14:rig="threePt" w14:dir="t">
                <w14:rot w14:lat="0" w14:lon="0" w14:rev="0"/>
              </w14:lightRig>
            </w14:scene3d>
          </w:rPr>
          <w:t>10.4.</w:t>
        </w:r>
        <w:r w:rsidR="00FD5369">
          <w:rPr>
            <w:rFonts w:asciiTheme="minorHAnsi" w:eastAsiaTheme="minorEastAsia" w:hAnsiTheme="minorHAnsi" w:cstheme="minorBidi"/>
            <w:noProof/>
            <w:rtl/>
          </w:rPr>
          <w:tab/>
        </w:r>
        <w:r w:rsidR="00FD5369" w:rsidRPr="00A550BB">
          <w:rPr>
            <w:rStyle w:val="Hyperlink"/>
            <w:noProof/>
            <w:rtl/>
          </w:rPr>
          <w:t xml:space="preserve">פנל דלת למערכת אינטרקום שמע </w:t>
        </w:r>
        <w:r w:rsidR="00FD5369" w:rsidRPr="00A550BB">
          <w:rPr>
            <w:rStyle w:val="Hyperlink"/>
            <w:noProof/>
          </w:rPr>
          <w:t>INDOOR/OUTDOOR</w:t>
        </w:r>
        <w:r w:rsidR="00FD5369" w:rsidRPr="00A550BB">
          <w:rPr>
            <w:rStyle w:val="Hyperlink"/>
            <w:noProof/>
            <w:rtl/>
          </w:rPr>
          <w:t xml:space="preserve"> רב שלוחתי</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Toc128476955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161</w:t>
        </w:r>
        <w:r w:rsidR="00FD5369">
          <w:rPr>
            <w:noProof/>
            <w:webHidden/>
            <w:rtl/>
          </w:rPr>
          <w:fldChar w:fldCharType="end"/>
        </w:r>
      </w:hyperlink>
    </w:p>
    <w:p w14:paraId="5685E073" w14:textId="4456C018" w:rsidR="00FD5369" w:rsidRDefault="00DF7731">
      <w:pPr>
        <w:pStyle w:val="TOC1"/>
        <w:rPr>
          <w:rFonts w:asciiTheme="minorHAnsi" w:eastAsiaTheme="minorEastAsia" w:hAnsiTheme="minorHAnsi" w:cstheme="minorBidi"/>
          <w:bCs w:val="0"/>
          <w:color w:val="auto"/>
          <w:sz w:val="22"/>
          <w:szCs w:val="22"/>
          <w:rtl/>
        </w:rPr>
      </w:pPr>
      <w:hyperlink w:anchor="_Toc128476956" w:history="1">
        <w:r w:rsidR="00FD5369" w:rsidRPr="00A550BB">
          <w:rPr>
            <w:rStyle w:val="Hyperlink"/>
            <w14:scene3d>
              <w14:camera w14:prst="orthographicFront"/>
              <w14:lightRig w14:rig="threePt" w14:dir="t">
                <w14:rot w14:lat="0" w14:lon="0" w14:rev="0"/>
              </w14:lightRig>
            </w14:scene3d>
          </w:rPr>
          <w:t>11.</w:t>
        </w:r>
        <w:r w:rsidR="00FD5369">
          <w:rPr>
            <w:rFonts w:asciiTheme="minorHAnsi" w:eastAsiaTheme="minorEastAsia" w:hAnsiTheme="minorHAnsi" w:cstheme="minorBidi"/>
            <w:bCs w:val="0"/>
            <w:color w:val="auto"/>
            <w:sz w:val="22"/>
            <w:szCs w:val="22"/>
            <w:rtl/>
          </w:rPr>
          <w:tab/>
        </w:r>
        <w:r w:rsidR="00FD5369" w:rsidRPr="00A550BB">
          <w:rPr>
            <w:rStyle w:val="Hyperlink"/>
            <w:rtl/>
          </w:rPr>
          <w:t xml:space="preserve">מערכת וידאו-פון </w:t>
        </w:r>
        <w:r w:rsidR="00FD5369" w:rsidRPr="00A550BB">
          <w:rPr>
            <w:rStyle w:val="Hyperlink"/>
          </w:rPr>
          <w:t>IP</w:t>
        </w:r>
        <w:r w:rsidR="00FD5369">
          <w:rPr>
            <w:webHidden/>
            <w:rtl/>
          </w:rPr>
          <w:tab/>
        </w:r>
        <w:r w:rsidR="00FD5369">
          <w:rPr>
            <w:webHidden/>
            <w:rtl/>
          </w:rPr>
          <w:fldChar w:fldCharType="begin"/>
        </w:r>
        <w:r w:rsidR="00FD5369">
          <w:rPr>
            <w:webHidden/>
            <w:rtl/>
          </w:rPr>
          <w:instrText xml:space="preserve"> </w:instrText>
        </w:r>
        <w:r w:rsidR="00FD5369">
          <w:rPr>
            <w:webHidden/>
          </w:rPr>
          <w:instrText>PAGEREF</w:instrText>
        </w:r>
        <w:r w:rsidR="00FD5369">
          <w:rPr>
            <w:webHidden/>
            <w:rtl/>
          </w:rPr>
          <w:instrText xml:space="preserve"> _</w:instrText>
        </w:r>
        <w:r w:rsidR="00FD5369">
          <w:rPr>
            <w:webHidden/>
          </w:rPr>
          <w:instrText>Toc128476956 \h</w:instrText>
        </w:r>
        <w:r w:rsidR="00FD5369">
          <w:rPr>
            <w:webHidden/>
            <w:rtl/>
          </w:rPr>
          <w:instrText xml:space="preserve"> </w:instrText>
        </w:r>
        <w:r w:rsidR="00FD5369">
          <w:rPr>
            <w:webHidden/>
            <w:rtl/>
          </w:rPr>
        </w:r>
        <w:r w:rsidR="00FD5369">
          <w:rPr>
            <w:webHidden/>
            <w:rtl/>
          </w:rPr>
          <w:fldChar w:fldCharType="separate"/>
        </w:r>
        <w:r w:rsidR="00FD5369">
          <w:rPr>
            <w:webHidden/>
            <w:rtl/>
          </w:rPr>
          <w:t>162</w:t>
        </w:r>
        <w:r w:rsidR="00FD5369">
          <w:rPr>
            <w:webHidden/>
            <w:rtl/>
          </w:rPr>
          <w:fldChar w:fldCharType="end"/>
        </w:r>
      </w:hyperlink>
    </w:p>
    <w:p w14:paraId="69007517" w14:textId="0114E39C" w:rsidR="00FD5369" w:rsidRDefault="00DF7731">
      <w:pPr>
        <w:pStyle w:val="TOC2"/>
        <w:rPr>
          <w:rFonts w:asciiTheme="minorHAnsi" w:eastAsiaTheme="minorEastAsia" w:hAnsiTheme="minorHAnsi" w:cstheme="minorBidi"/>
          <w:noProof/>
          <w:rtl/>
        </w:rPr>
      </w:pPr>
      <w:hyperlink w:anchor="_Toc128476957" w:history="1">
        <w:r w:rsidR="00FD5369" w:rsidRPr="00A550BB">
          <w:rPr>
            <w:rStyle w:val="Hyperlink"/>
            <w:noProof/>
            <w:rtl/>
            <w14:scene3d>
              <w14:camera w14:prst="orthographicFront"/>
              <w14:lightRig w14:rig="threePt" w14:dir="t">
                <w14:rot w14:lat="0" w14:lon="0" w14:rev="0"/>
              </w14:lightRig>
            </w14:scene3d>
          </w:rPr>
          <w:t>11.1.</w:t>
        </w:r>
        <w:r w:rsidR="00FD5369">
          <w:rPr>
            <w:rFonts w:asciiTheme="minorHAnsi" w:eastAsiaTheme="minorEastAsia" w:hAnsiTheme="minorHAnsi" w:cstheme="minorBidi"/>
            <w:noProof/>
            <w:rtl/>
          </w:rPr>
          <w:tab/>
        </w:r>
        <w:r w:rsidR="00FD5369" w:rsidRPr="00A550BB">
          <w:rPr>
            <w:rStyle w:val="Hyperlink"/>
            <w:noProof/>
            <w:rtl/>
          </w:rPr>
          <w:t>כללי</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Toc128476957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162</w:t>
        </w:r>
        <w:r w:rsidR="00FD5369">
          <w:rPr>
            <w:noProof/>
            <w:webHidden/>
            <w:rtl/>
          </w:rPr>
          <w:fldChar w:fldCharType="end"/>
        </w:r>
      </w:hyperlink>
    </w:p>
    <w:p w14:paraId="5198E0FA" w14:textId="7E61216C" w:rsidR="00FD5369" w:rsidRDefault="00DF7731">
      <w:pPr>
        <w:pStyle w:val="TOC2"/>
        <w:rPr>
          <w:rFonts w:asciiTheme="minorHAnsi" w:eastAsiaTheme="minorEastAsia" w:hAnsiTheme="minorHAnsi" w:cstheme="minorBidi"/>
          <w:noProof/>
          <w:rtl/>
        </w:rPr>
      </w:pPr>
      <w:hyperlink w:anchor="_Toc128476958" w:history="1">
        <w:r w:rsidR="00FD5369" w:rsidRPr="00A550BB">
          <w:rPr>
            <w:rStyle w:val="Hyperlink"/>
            <w:noProof/>
            <w14:scene3d>
              <w14:camera w14:prst="orthographicFront"/>
              <w14:lightRig w14:rig="threePt" w14:dir="t">
                <w14:rot w14:lat="0" w14:lon="0" w14:rev="0"/>
              </w14:lightRig>
            </w14:scene3d>
          </w:rPr>
          <w:t>11.2.</w:t>
        </w:r>
        <w:r w:rsidR="00FD5369">
          <w:rPr>
            <w:rFonts w:asciiTheme="minorHAnsi" w:eastAsiaTheme="minorEastAsia" w:hAnsiTheme="minorHAnsi" w:cstheme="minorBidi"/>
            <w:noProof/>
            <w:rtl/>
          </w:rPr>
          <w:tab/>
        </w:r>
        <w:r w:rsidR="00FD5369" w:rsidRPr="00A550BB">
          <w:rPr>
            <w:rStyle w:val="Hyperlink"/>
            <w:noProof/>
            <w:rtl/>
          </w:rPr>
          <w:t xml:space="preserve">יחידת </w:t>
        </w:r>
        <w:r w:rsidR="00FD5369" w:rsidRPr="00A550BB">
          <w:rPr>
            <w:rStyle w:val="Hyperlink"/>
            <w:noProof/>
          </w:rPr>
          <w:t>master</w:t>
        </w:r>
        <w:r w:rsidR="00FD5369" w:rsidRPr="00A550BB">
          <w:rPr>
            <w:rStyle w:val="Hyperlink"/>
            <w:noProof/>
            <w:rtl/>
          </w:rPr>
          <w:t xml:space="preserve"> למערכת וידאו-פון</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Toc128476958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163</w:t>
        </w:r>
        <w:r w:rsidR="00FD5369">
          <w:rPr>
            <w:noProof/>
            <w:webHidden/>
            <w:rtl/>
          </w:rPr>
          <w:fldChar w:fldCharType="end"/>
        </w:r>
      </w:hyperlink>
    </w:p>
    <w:p w14:paraId="70FBA6B1" w14:textId="729D4B40" w:rsidR="00FD5369" w:rsidRDefault="00DF7731">
      <w:pPr>
        <w:pStyle w:val="TOC2"/>
        <w:rPr>
          <w:rFonts w:asciiTheme="minorHAnsi" w:eastAsiaTheme="minorEastAsia" w:hAnsiTheme="minorHAnsi" w:cstheme="minorBidi"/>
          <w:noProof/>
          <w:rtl/>
        </w:rPr>
      </w:pPr>
      <w:hyperlink w:anchor="_Toc128476959" w:history="1">
        <w:r w:rsidR="00FD5369" w:rsidRPr="00A550BB">
          <w:rPr>
            <w:rStyle w:val="Hyperlink"/>
            <w:noProof/>
            <w14:scene3d>
              <w14:camera w14:prst="orthographicFront"/>
              <w14:lightRig w14:rig="threePt" w14:dir="t">
                <w14:rot w14:lat="0" w14:lon="0" w14:rev="0"/>
              </w14:lightRig>
            </w14:scene3d>
          </w:rPr>
          <w:t>11.3.</w:t>
        </w:r>
        <w:r w:rsidR="00FD5369">
          <w:rPr>
            <w:rFonts w:asciiTheme="minorHAnsi" w:eastAsiaTheme="minorEastAsia" w:hAnsiTheme="minorHAnsi" w:cstheme="minorBidi"/>
            <w:noProof/>
            <w:rtl/>
          </w:rPr>
          <w:tab/>
        </w:r>
        <w:r w:rsidR="00FD5369" w:rsidRPr="00A550BB">
          <w:rPr>
            <w:rStyle w:val="Hyperlink"/>
            <w:noProof/>
            <w:rtl/>
          </w:rPr>
          <w:t xml:space="preserve">פנל דלת למערכת וידאו-פון </w:t>
        </w:r>
        <w:r w:rsidR="00FD5369" w:rsidRPr="00A550BB">
          <w:rPr>
            <w:rStyle w:val="Hyperlink"/>
            <w:noProof/>
          </w:rPr>
          <w:t xml:space="preserve"> OUTDOOR</w:t>
        </w:r>
        <w:r w:rsidR="00FD5369" w:rsidRPr="00A550BB">
          <w:rPr>
            <w:rStyle w:val="Hyperlink"/>
            <w:noProof/>
            <w:rtl/>
          </w:rPr>
          <w:t>-לחצן אחד</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Toc128476959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163</w:t>
        </w:r>
        <w:r w:rsidR="00FD5369">
          <w:rPr>
            <w:noProof/>
            <w:webHidden/>
            <w:rtl/>
          </w:rPr>
          <w:fldChar w:fldCharType="end"/>
        </w:r>
      </w:hyperlink>
    </w:p>
    <w:p w14:paraId="0136C645" w14:textId="5F3D28FC" w:rsidR="00FD5369" w:rsidRDefault="00DF7731">
      <w:pPr>
        <w:pStyle w:val="TOC2"/>
        <w:rPr>
          <w:rFonts w:asciiTheme="minorHAnsi" w:eastAsiaTheme="minorEastAsia" w:hAnsiTheme="minorHAnsi" w:cstheme="minorBidi"/>
          <w:noProof/>
          <w:rtl/>
        </w:rPr>
      </w:pPr>
      <w:hyperlink w:anchor="_Toc128476960" w:history="1">
        <w:r w:rsidR="00FD5369" w:rsidRPr="00A550BB">
          <w:rPr>
            <w:rStyle w:val="Hyperlink"/>
            <w:noProof/>
            <w:rtl/>
          </w:rPr>
          <w:t>מאפיינים זהים ליחידה המקבילה התומכת שמע בלבד בתוספת המאפיינים בפרק הכללי</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Toc128476960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163</w:t>
        </w:r>
        <w:r w:rsidR="00FD5369">
          <w:rPr>
            <w:noProof/>
            <w:webHidden/>
            <w:rtl/>
          </w:rPr>
          <w:fldChar w:fldCharType="end"/>
        </w:r>
      </w:hyperlink>
    </w:p>
    <w:p w14:paraId="2D61032F" w14:textId="65F12615" w:rsidR="00FD5369" w:rsidRDefault="00DF7731">
      <w:pPr>
        <w:pStyle w:val="TOC2"/>
        <w:rPr>
          <w:rFonts w:asciiTheme="minorHAnsi" w:eastAsiaTheme="minorEastAsia" w:hAnsiTheme="minorHAnsi" w:cstheme="minorBidi"/>
          <w:noProof/>
          <w:rtl/>
        </w:rPr>
      </w:pPr>
      <w:hyperlink w:anchor="_Toc128476961" w:history="1">
        <w:r w:rsidR="00FD5369" w:rsidRPr="00A550BB">
          <w:rPr>
            <w:rStyle w:val="Hyperlink"/>
            <w:noProof/>
            <w14:scene3d>
              <w14:camera w14:prst="orthographicFront"/>
              <w14:lightRig w14:rig="threePt" w14:dir="t">
                <w14:rot w14:lat="0" w14:lon="0" w14:rev="0"/>
              </w14:lightRig>
            </w14:scene3d>
          </w:rPr>
          <w:t>11.4.</w:t>
        </w:r>
        <w:r w:rsidR="00FD5369">
          <w:rPr>
            <w:rFonts w:asciiTheme="minorHAnsi" w:eastAsiaTheme="minorEastAsia" w:hAnsiTheme="minorHAnsi" w:cstheme="minorBidi"/>
            <w:noProof/>
            <w:rtl/>
          </w:rPr>
          <w:tab/>
        </w:r>
        <w:r w:rsidR="00FD5369" w:rsidRPr="00A550BB">
          <w:rPr>
            <w:rStyle w:val="Hyperlink"/>
            <w:noProof/>
            <w:rtl/>
          </w:rPr>
          <w:t xml:space="preserve">פנל דלת למערכת וידאו-פון מקומית </w:t>
        </w:r>
        <w:r w:rsidR="00FD5369" w:rsidRPr="00A550BB">
          <w:rPr>
            <w:rStyle w:val="Hyperlink"/>
            <w:noProof/>
          </w:rPr>
          <w:t>INDOOR</w:t>
        </w:r>
        <w:r w:rsidR="00FD5369" w:rsidRPr="00A550BB">
          <w:rPr>
            <w:rStyle w:val="Hyperlink"/>
            <w:noProof/>
            <w:rtl/>
          </w:rPr>
          <w:t xml:space="preserve"> – רב שלוחתית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Toc128476961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163</w:t>
        </w:r>
        <w:r w:rsidR="00FD5369">
          <w:rPr>
            <w:noProof/>
            <w:webHidden/>
            <w:rtl/>
          </w:rPr>
          <w:fldChar w:fldCharType="end"/>
        </w:r>
      </w:hyperlink>
    </w:p>
    <w:p w14:paraId="7DC3EBCD" w14:textId="0DFA907D" w:rsidR="00FD5369" w:rsidRDefault="00DF7731">
      <w:pPr>
        <w:pStyle w:val="TOC1"/>
        <w:rPr>
          <w:rFonts w:asciiTheme="minorHAnsi" w:eastAsiaTheme="minorEastAsia" w:hAnsiTheme="minorHAnsi" w:cstheme="minorBidi"/>
          <w:bCs w:val="0"/>
          <w:color w:val="auto"/>
          <w:sz w:val="22"/>
          <w:szCs w:val="22"/>
          <w:rtl/>
        </w:rPr>
      </w:pPr>
      <w:hyperlink w:anchor="_Toc128476962" w:history="1">
        <w:r w:rsidR="00FD5369" w:rsidRPr="00A550BB">
          <w:rPr>
            <w:rStyle w:val="Hyperlink"/>
            <w14:scene3d>
              <w14:camera w14:prst="orthographicFront"/>
              <w14:lightRig w14:rig="threePt" w14:dir="t">
                <w14:rot w14:lat="0" w14:lon="0" w14:rev="0"/>
              </w14:lightRig>
            </w14:scene3d>
          </w:rPr>
          <w:t>12.</w:t>
        </w:r>
        <w:r w:rsidR="00FD5369">
          <w:rPr>
            <w:rFonts w:asciiTheme="minorHAnsi" w:eastAsiaTheme="minorEastAsia" w:hAnsiTheme="minorHAnsi" w:cstheme="minorBidi"/>
            <w:bCs w:val="0"/>
            <w:color w:val="auto"/>
            <w:sz w:val="22"/>
            <w:szCs w:val="22"/>
            <w:rtl/>
          </w:rPr>
          <w:tab/>
        </w:r>
        <w:r w:rsidR="00FD5369" w:rsidRPr="00A550BB">
          <w:rPr>
            <w:rStyle w:val="Hyperlink"/>
            <w:rtl/>
          </w:rPr>
          <w:t>כבילה</w:t>
        </w:r>
        <w:r w:rsidR="00FD5369">
          <w:rPr>
            <w:webHidden/>
            <w:rtl/>
          </w:rPr>
          <w:tab/>
        </w:r>
        <w:r w:rsidR="00FD5369">
          <w:rPr>
            <w:webHidden/>
            <w:rtl/>
          </w:rPr>
          <w:fldChar w:fldCharType="begin"/>
        </w:r>
        <w:r w:rsidR="00FD5369">
          <w:rPr>
            <w:webHidden/>
            <w:rtl/>
          </w:rPr>
          <w:instrText xml:space="preserve"> </w:instrText>
        </w:r>
        <w:r w:rsidR="00FD5369">
          <w:rPr>
            <w:webHidden/>
          </w:rPr>
          <w:instrText>PAGEREF</w:instrText>
        </w:r>
        <w:r w:rsidR="00FD5369">
          <w:rPr>
            <w:webHidden/>
            <w:rtl/>
          </w:rPr>
          <w:instrText xml:space="preserve"> _</w:instrText>
        </w:r>
        <w:r w:rsidR="00FD5369">
          <w:rPr>
            <w:webHidden/>
          </w:rPr>
          <w:instrText>Toc128476962 \h</w:instrText>
        </w:r>
        <w:r w:rsidR="00FD5369">
          <w:rPr>
            <w:webHidden/>
            <w:rtl/>
          </w:rPr>
          <w:instrText xml:space="preserve"> </w:instrText>
        </w:r>
        <w:r w:rsidR="00FD5369">
          <w:rPr>
            <w:webHidden/>
            <w:rtl/>
          </w:rPr>
        </w:r>
        <w:r w:rsidR="00FD5369">
          <w:rPr>
            <w:webHidden/>
            <w:rtl/>
          </w:rPr>
          <w:fldChar w:fldCharType="separate"/>
        </w:r>
        <w:r w:rsidR="00FD5369">
          <w:rPr>
            <w:webHidden/>
            <w:rtl/>
          </w:rPr>
          <w:t>164</w:t>
        </w:r>
        <w:r w:rsidR="00FD5369">
          <w:rPr>
            <w:webHidden/>
            <w:rtl/>
          </w:rPr>
          <w:fldChar w:fldCharType="end"/>
        </w:r>
      </w:hyperlink>
    </w:p>
    <w:p w14:paraId="603A18FC" w14:textId="4732F05D" w:rsidR="00FD5369" w:rsidRDefault="00DF7731">
      <w:pPr>
        <w:pStyle w:val="TOC2"/>
        <w:rPr>
          <w:rFonts w:asciiTheme="minorHAnsi" w:eastAsiaTheme="minorEastAsia" w:hAnsiTheme="minorHAnsi" w:cstheme="minorBidi"/>
          <w:noProof/>
          <w:rtl/>
        </w:rPr>
      </w:pPr>
      <w:hyperlink w:anchor="_Toc128476963" w:history="1">
        <w:r w:rsidR="00FD5369" w:rsidRPr="00A550BB">
          <w:rPr>
            <w:rStyle w:val="Hyperlink"/>
            <w:noProof/>
            <w14:scene3d>
              <w14:camera w14:prst="orthographicFront"/>
              <w14:lightRig w14:rig="threePt" w14:dir="t">
                <w14:rot w14:lat="0" w14:lon="0" w14:rev="0"/>
              </w14:lightRig>
            </w14:scene3d>
          </w:rPr>
          <w:t>12.1.</w:t>
        </w:r>
        <w:r w:rsidR="00FD5369">
          <w:rPr>
            <w:rFonts w:asciiTheme="minorHAnsi" w:eastAsiaTheme="minorEastAsia" w:hAnsiTheme="minorHAnsi" w:cstheme="minorBidi"/>
            <w:noProof/>
            <w:rtl/>
          </w:rPr>
          <w:tab/>
        </w:r>
        <w:r w:rsidR="00FD5369" w:rsidRPr="00A550BB">
          <w:rPr>
            <w:rStyle w:val="Hyperlink"/>
            <w:noProof/>
            <w:rtl/>
          </w:rPr>
          <w:t xml:space="preserve">כבל תקשורת </w:t>
        </w:r>
        <w:r w:rsidR="00FD5369" w:rsidRPr="00A550BB">
          <w:rPr>
            <w:rStyle w:val="Hyperlink"/>
            <w:noProof/>
          </w:rPr>
          <w:t>CAT-6</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Toc128476963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164</w:t>
        </w:r>
        <w:r w:rsidR="00FD5369">
          <w:rPr>
            <w:noProof/>
            <w:webHidden/>
            <w:rtl/>
          </w:rPr>
          <w:fldChar w:fldCharType="end"/>
        </w:r>
      </w:hyperlink>
    </w:p>
    <w:p w14:paraId="2FDD675F" w14:textId="17F0BBC9" w:rsidR="00FD5369" w:rsidRDefault="00DF7731">
      <w:pPr>
        <w:pStyle w:val="TOC2"/>
        <w:rPr>
          <w:rFonts w:asciiTheme="minorHAnsi" w:eastAsiaTheme="minorEastAsia" w:hAnsiTheme="minorHAnsi" w:cstheme="minorBidi"/>
          <w:noProof/>
          <w:rtl/>
        </w:rPr>
      </w:pPr>
      <w:hyperlink w:anchor="_Toc128476964" w:history="1">
        <w:r w:rsidR="00FD5369" w:rsidRPr="00A550BB">
          <w:rPr>
            <w:rStyle w:val="Hyperlink"/>
            <w:noProof/>
            <w14:scene3d>
              <w14:camera w14:prst="orthographicFront"/>
              <w14:lightRig w14:rig="threePt" w14:dir="t">
                <w14:rot w14:lat="0" w14:lon="0" w14:rev="0"/>
              </w14:lightRig>
            </w14:scene3d>
          </w:rPr>
          <w:t>12.2.</w:t>
        </w:r>
        <w:r w:rsidR="00FD5369">
          <w:rPr>
            <w:rFonts w:asciiTheme="minorHAnsi" w:eastAsiaTheme="minorEastAsia" w:hAnsiTheme="minorHAnsi" w:cstheme="minorBidi"/>
            <w:noProof/>
            <w:rtl/>
          </w:rPr>
          <w:tab/>
        </w:r>
        <w:r w:rsidR="00FD5369" w:rsidRPr="00A550BB">
          <w:rPr>
            <w:rStyle w:val="Hyperlink"/>
            <w:noProof/>
            <w:rtl/>
          </w:rPr>
          <w:t xml:space="preserve">כבל תקשורת </w:t>
        </w:r>
        <w:r w:rsidR="00FD5369" w:rsidRPr="00A550BB">
          <w:rPr>
            <w:rStyle w:val="Hyperlink"/>
            <w:noProof/>
          </w:rPr>
          <w:t>CAT-7 indoor</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Toc128476964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164</w:t>
        </w:r>
        <w:r w:rsidR="00FD5369">
          <w:rPr>
            <w:noProof/>
            <w:webHidden/>
            <w:rtl/>
          </w:rPr>
          <w:fldChar w:fldCharType="end"/>
        </w:r>
      </w:hyperlink>
    </w:p>
    <w:p w14:paraId="5BD36999" w14:textId="72AFA026" w:rsidR="00FD5369" w:rsidRDefault="00DF7731">
      <w:pPr>
        <w:pStyle w:val="TOC2"/>
        <w:rPr>
          <w:rFonts w:asciiTheme="minorHAnsi" w:eastAsiaTheme="minorEastAsia" w:hAnsiTheme="minorHAnsi" w:cstheme="minorBidi"/>
          <w:noProof/>
          <w:rtl/>
        </w:rPr>
      </w:pPr>
      <w:hyperlink w:anchor="_Toc128476965" w:history="1">
        <w:r w:rsidR="00FD5369" w:rsidRPr="00A550BB">
          <w:rPr>
            <w:rStyle w:val="Hyperlink"/>
            <w:noProof/>
            <w14:scene3d>
              <w14:camera w14:prst="orthographicFront"/>
              <w14:lightRig w14:rig="threePt" w14:dir="t">
                <w14:rot w14:lat="0" w14:lon="0" w14:rev="0"/>
              </w14:lightRig>
            </w14:scene3d>
          </w:rPr>
          <w:t>12.3.</w:t>
        </w:r>
        <w:r w:rsidR="00FD5369">
          <w:rPr>
            <w:rFonts w:asciiTheme="minorHAnsi" w:eastAsiaTheme="minorEastAsia" w:hAnsiTheme="minorHAnsi" w:cstheme="minorBidi"/>
            <w:noProof/>
            <w:rtl/>
          </w:rPr>
          <w:tab/>
        </w:r>
        <w:r w:rsidR="00FD5369" w:rsidRPr="00A550BB">
          <w:rPr>
            <w:rStyle w:val="Hyperlink"/>
            <w:noProof/>
            <w:rtl/>
          </w:rPr>
          <w:t>כבל לתקשורת טורית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Toc128476965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165</w:t>
        </w:r>
        <w:r w:rsidR="00FD5369">
          <w:rPr>
            <w:noProof/>
            <w:webHidden/>
            <w:rtl/>
          </w:rPr>
          <w:fldChar w:fldCharType="end"/>
        </w:r>
      </w:hyperlink>
    </w:p>
    <w:p w14:paraId="5886F45D" w14:textId="6DE61285" w:rsidR="00FD5369" w:rsidRDefault="00DF7731">
      <w:pPr>
        <w:pStyle w:val="TOC2"/>
        <w:rPr>
          <w:rFonts w:asciiTheme="minorHAnsi" w:eastAsiaTheme="minorEastAsia" w:hAnsiTheme="minorHAnsi" w:cstheme="minorBidi"/>
          <w:noProof/>
          <w:rtl/>
        </w:rPr>
      </w:pPr>
      <w:hyperlink w:anchor="_Toc128476966" w:history="1">
        <w:r w:rsidR="00FD5369" w:rsidRPr="00A550BB">
          <w:rPr>
            <w:rStyle w:val="Hyperlink"/>
            <w:noProof/>
            <w14:scene3d>
              <w14:camera w14:prst="orthographicFront"/>
              <w14:lightRig w14:rig="threePt" w14:dir="t">
                <w14:rot w14:lat="0" w14:lon="0" w14:rev="0"/>
              </w14:lightRig>
            </w14:scene3d>
          </w:rPr>
          <w:t>12.4.</w:t>
        </w:r>
        <w:r w:rsidR="00FD5369">
          <w:rPr>
            <w:rFonts w:asciiTheme="minorHAnsi" w:eastAsiaTheme="minorEastAsia" w:hAnsiTheme="minorHAnsi" w:cstheme="minorBidi"/>
            <w:noProof/>
            <w:rtl/>
          </w:rPr>
          <w:tab/>
        </w:r>
        <w:r w:rsidR="00FD5369" w:rsidRPr="00A550BB">
          <w:rPr>
            <w:rStyle w:val="Hyperlink"/>
            <w:noProof/>
            <w:rtl/>
          </w:rPr>
          <w:t>כבל אספקת מתח ובקרה גמיש 4 גיד.</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Toc128476966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165</w:t>
        </w:r>
        <w:r w:rsidR="00FD5369">
          <w:rPr>
            <w:noProof/>
            <w:webHidden/>
            <w:rtl/>
          </w:rPr>
          <w:fldChar w:fldCharType="end"/>
        </w:r>
      </w:hyperlink>
    </w:p>
    <w:p w14:paraId="4C596F32" w14:textId="3C7B223C" w:rsidR="00FD5369" w:rsidRDefault="00DF7731">
      <w:pPr>
        <w:pStyle w:val="TOC2"/>
        <w:rPr>
          <w:rFonts w:asciiTheme="minorHAnsi" w:eastAsiaTheme="minorEastAsia" w:hAnsiTheme="minorHAnsi" w:cstheme="minorBidi"/>
          <w:noProof/>
          <w:rtl/>
        </w:rPr>
      </w:pPr>
      <w:hyperlink w:anchor="_Toc128476967" w:history="1">
        <w:r w:rsidR="00FD5369" w:rsidRPr="00A550BB">
          <w:rPr>
            <w:rStyle w:val="Hyperlink"/>
            <w:noProof/>
            <w14:scene3d>
              <w14:camera w14:prst="orthographicFront"/>
              <w14:lightRig w14:rig="threePt" w14:dir="t">
                <w14:rot w14:lat="0" w14:lon="0" w14:rev="0"/>
              </w14:lightRig>
            </w14:scene3d>
          </w:rPr>
          <w:t>12.5.</w:t>
        </w:r>
        <w:r w:rsidR="00FD5369">
          <w:rPr>
            <w:rFonts w:asciiTheme="minorHAnsi" w:eastAsiaTheme="minorEastAsia" w:hAnsiTheme="minorHAnsi" w:cstheme="minorBidi"/>
            <w:noProof/>
            <w:rtl/>
          </w:rPr>
          <w:tab/>
        </w:r>
        <w:r w:rsidR="00FD5369" w:rsidRPr="00A550BB">
          <w:rPr>
            <w:rStyle w:val="Hyperlink"/>
            <w:noProof/>
            <w:rtl/>
          </w:rPr>
          <w:t>כבל אספקת מתח ובקרה גמיש 6 גיד.</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Toc128476967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165</w:t>
        </w:r>
        <w:r w:rsidR="00FD5369">
          <w:rPr>
            <w:noProof/>
            <w:webHidden/>
            <w:rtl/>
          </w:rPr>
          <w:fldChar w:fldCharType="end"/>
        </w:r>
      </w:hyperlink>
    </w:p>
    <w:p w14:paraId="1E0BC215" w14:textId="230F47EB" w:rsidR="00FD5369" w:rsidRDefault="00DF7731">
      <w:pPr>
        <w:pStyle w:val="TOC2"/>
        <w:rPr>
          <w:rFonts w:asciiTheme="minorHAnsi" w:eastAsiaTheme="minorEastAsia" w:hAnsiTheme="minorHAnsi" w:cstheme="minorBidi"/>
          <w:noProof/>
          <w:rtl/>
        </w:rPr>
      </w:pPr>
      <w:hyperlink w:anchor="_Toc128476968" w:history="1">
        <w:r w:rsidR="00FD5369" w:rsidRPr="00A550BB">
          <w:rPr>
            <w:rStyle w:val="Hyperlink"/>
            <w:noProof/>
            <w14:scene3d>
              <w14:camera w14:prst="orthographicFront"/>
              <w14:lightRig w14:rig="threePt" w14:dir="t">
                <w14:rot w14:lat="0" w14:lon="0" w14:rev="0"/>
              </w14:lightRig>
            </w14:scene3d>
          </w:rPr>
          <w:t>12.6.</w:t>
        </w:r>
        <w:r w:rsidR="00FD5369">
          <w:rPr>
            <w:rFonts w:asciiTheme="minorHAnsi" w:eastAsiaTheme="minorEastAsia" w:hAnsiTheme="minorHAnsi" w:cstheme="minorBidi"/>
            <w:noProof/>
            <w:rtl/>
          </w:rPr>
          <w:tab/>
        </w:r>
        <w:r w:rsidR="00FD5369" w:rsidRPr="00A550BB">
          <w:rPr>
            <w:rStyle w:val="Hyperlink"/>
            <w:noProof/>
            <w:rtl/>
          </w:rPr>
          <w:t>כבל אספקת מתח ובקרה גמיש 8 גיד.</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Toc128476968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165</w:t>
        </w:r>
        <w:r w:rsidR="00FD5369">
          <w:rPr>
            <w:noProof/>
            <w:webHidden/>
            <w:rtl/>
          </w:rPr>
          <w:fldChar w:fldCharType="end"/>
        </w:r>
      </w:hyperlink>
    </w:p>
    <w:p w14:paraId="44216F34" w14:textId="0F77B56C" w:rsidR="00FD5369" w:rsidRDefault="00DF7731">
      <w:pPr>
        <w:pStyle w:val="TOC2"/>
        <w:rPr>
          <w:rFonts w:asciiTheme="minorHAnsi" w:eastAsiaTheme="minorEastAsia" w:hAnsiTheme="minorHAnsi" w:cstheme="minorBidi"/>
          <w:noProof/>
          <w:rtl/>
        </w:rPr>
      </w:pPr>
      <w:hyperlink w:anchor="_Toc128476969" w:history="1">
        <w:r w:rsidR="00FD5369" w:rsidRPr="00A550BB">
          <w:rPr>
            <w:rStyle w:val="Hyperlink"/>
            <w:noProof/>
            <w14:scene3d>
              <w14:camera w14:prst="orthographicFront"/>
              <w14:lightRig w14:rig="threePt" w14:dir="t">
                <w14:rot w14:lat="0" w14:lon="0" w14:rev="0"/>
              </w14:lightRig>
            </w14:scene3d>
          </w:rPr>
          <w:t>12.7.</w:t>
        </w:r>
        <w:r w:rsidR="00FD5369">
          <w:rPr>
            <w:rFonts w:asciiTheme="minorHAnsi" w:eastAsiaTheme="minorEastAsia" w:hAnsiTheme="minorHAnsi" w:cstheme="minorBidi"/>
            <w:noProof/>
            <w:rtl/>
          </w:rPr>
          <w:tab/>
        </w:r>
        <w:r w:rsidR="00FD5369" w:rsidRPr="00A550BB">
          <w:rPr>
            <w:rStyle w:val="Hyperlink"/>
            <w:noProof/>
            <w:rtl/>
          </w:rPr>
          <w:t xml:space="preserve">כבל אספקת מתח </w:t>
        </w:r>
        <w:r w:rsidR="00FD5369" w:rsidRPr="00A550BB">
          <w:rPr>
            <w:rStyle w:val="Hyperlink"/>
            <w:noProof/>
          </w:rPr>
          <w:t>DC</w:t>
        </w:r>
        <w:r w:rsidR="00FD5369" w:rsidRPr="00A550BB">
          <w:rPr>
            <w:rStyle w:val="Hyperlink"/>
            <w:noProof/>
            <w:rtl/>
          </w:rPr>
          <w:t xml:space="preserve"> ושימושים שונים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Toc128476969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165</w:t>
        </w:r>
        <w:r w:rsidR="00FD5369">
          <w:rPr>
            <w:noProof/>
            <w:webHidden/>
            <w:rtl/>
          </w:rPr>
          <w:fldChar w:fldCharType="end"/>
        </w:r>
      </w:hyperlink>
    </w:p>
    <w:p w14:paraId="51B3F3FC" w14:textId="51F0A494" w:rsidR="00FD5369" w:rsidRDefault="00DF7731">
      <w:pPr>
        <w:pStyle w:val="TOC2"/>
        <w:rPr>
          <w:rFonts w:asciiTheme="minorHAnsi" w:eastAsiaTheme="minorEastAsia" w:hAnsiTheme="minorHAnsi" w:cstheme="minorBidi"/>
          <w:noProof/>
          <w:rtl/>
        </w:rPr>
      </w:pPr>
      <w:hyperlink w:anchor="_Toc128476970" w:history="1">
        <w:r w:rsidR="00FD5369" w:rsidRPr="00A550BB">
          <w:rPr>
            <w:rStyle w:val="Hyperlink"/>
            <w:noProof/>
            <w14:scene3d>
              <w14:camera w14:prst="orthographicFront"/>
              <w14:lightRig w14:rig="threePt" w14:dir="t">
                <w14:rot w14:lat="0" w14:lon="0" w14:rev="0"/>
              </w14:lightRig>
            </w14:scene3d>
          </w:rPr>
          <w:t>12.8.</w:t>
        </w:r>
        <w:r w:rsidR="00FD5369">
          <w:rPr>
            <w:rFonts w:asciiTheme="minorHAnsi" w:eastAsiaTheme="minorEastAsia" w:hAnsiTheme="minorHAnsi" w:cstheme="minorBidi"/>
            <w:noProof/>
            <w:rtl/>
          </w:rPr>
          <w:tab/>
        </w:r>
        <w:r w:rsidR="00FD5369" w:rsidRPr="00A550BB">
          <w:rPr>
            <w:rStyle w:val="Hyperlink"/>
            <w:noProof/>
            <w:rtl/>
          </w:rPr>
          <w:t>סיב אופטי 12 גידים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Toc128476970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166</w:t>
        </w:r>
        <w:r w:rsidR="00FD5369">
          <w:rPr>
            <w:noProof/>
            <w:webHidden/>
            <w:rtl/>
          </w:rPr>
          <w:fldChar w:fldCharType="end"/>
        </w:r>
      </w:hyperlink>
    </w:p>
    <w:p w14:paraId="7FA3D911" w14:textId="21CB3A07" w:rsidR="00FD5369" w:rsidRDefault="00DF7731">
      <w:pPr>
        <w:pStyle w:val="TOC1"/>
        <w:rPr>
          <w:rFonts w:asciiTheme="minorHAnsi" w:eastAsiaTheme="minorEastAsia" w:hAnsiTheme="minorHAnsi" w:cstheme="minorBidi"/>
          <w:bCs w:val="0"/>
          <w:color w:val="auto"/>
          <w:sz w:val="22"/>
          <w:szCs w:val="22"/>
          <w:rtl/>
        </w:rPr>
      </w:pPr>
      <w:hyperlink w:anchor="_Toc128476971" w:history="1">
        <w:r w:rsidR="00FD5369" w:rsidRPr="00A550BB">
          <w:rPr>
            <w:rStyle w:val="Hyperlink"/>
            <w14:scene3d>
              <w14:camera w14:prst="orthographicFront"/>
              <w14:lightRig w14:rig="threePt" w14:dir="t">
                <w14:rot w14:lat="0" w14:lon="0" w14:rev="0"/>
              </w14:lightRig>
            </w14:scene3d>
          </w:rPr>
          <w:t>13.</w:t>
        </w:r>
        <w:r w:rsidR="00FD5369">
          <w:rPr>
            <w:rFonts w:asciiTheme="minorHAnsi" w:eastAsiaTheme="minorEastAsia" w:hAnsiTheme="minorHAnsi" w:cstheme="minorBidi"/>
            <w:bCs w:val="0"/>
            <w:color w:val="auto"/>
            <w:sz w:val="22"/>
            <w:szCs w:val="22"/>
            <w:rtl/>
          </w:rPr>
          <w:tab/>
        </w:r>
        <w:r w:rsidR="00FD5369" w:rsidRPr="00A550BB">
          <w:rPr>
            <w:rStyle w:val="Hyperlink"/>
            <w:rtl/>
          </w:rPr>
          <w:t>ארונות ציוד</w:t>
        </w:r>
        <w:r w:rsidR="00FD5369">
          <w:rPr>
            <w:webHidden/>
            <w:rtl/>
          </w:rPr>
          <w:tab/>
        </w:r>
        <w:r w:rsidR="00FD5369">
          <w:rPr>
            <w:webHidden/>
            <w:rtl/>
          </w:rPr>
          <w:fldChar w:fldCharType="begin"/>
        </w:r>
        <w:r w:rsidR="00FD5369">
          <w:rPr>
            <w:webHidden/>
            <w:rtl/>
          </w:rPr>
          <w:instrText xml:space="preserve"> </w:instrText>
        </w:r>
        <w:r w:rsidR="00FD5369">
          <w:rPr>
            <w:webHidden/>
          </w:rPr>
          <w:instrText>PAGEREF</w:instrText>
        </w:r>
        <w:r w:rsidR="00FD5369">
          <w:rPr>
            <w:webHidden/>
            <w:rtl/>
          </w:rPr>
          <w:instrText xml:space="preserve"> _</w:instrText>
        </w:r>
        <w:r w:rsidR="00FD5369">
          <w:rPr>
            <w:webHidden/>
          </w:rPr>
          <w:instrText>Toc128476971 \h</w:instrText>
        </w:r>
        <w:r w:rsidR="00FD5369">
          <w:rPr>
            <w:webHidden/>
            <w:rtl/>
          </w:rPr>
          <w:instrText xml:space="preserve"> </w:instrText>
        </w:r>
        <w:r w:rsidR="00FD5369">
          <w:rPr>
            <w:webHidden/>
            <w:rtl/>
          </w:rPr>
        </w:r>
        <w:r w:rsidR="00FD5369">
          <w:rPr>
            <w:webHidden/>
            <w:rtl/>
          </w:rPr>
          <w:fldChar w:fldCharType="separate"/>
        </w:r>
        <w:r w:rsidR="00FD5369">
          <w:rPr>
            <w:webHidden/>
            <w:rtl/>
          </w:rPr>
          <w:t>167</w:t>
        </w:r>
        <w:r w:rsidR="00FD5369">
          <w:rPr>
            <w:webHidden/>
            <w:rtl/>
          </w:rPr>
          <w:fldChar w:fldCharType="end"/>
        </w:r>
      </w:hyperlink>
    </w:p>
    <w:p w14:paraId="4BCB6F2A" w14:textId="60792608" w:rsidR="00FD5369" w:rsidRDefault="00DF7731">
      <w:pPr>
        <w:pStyle w:val="TOC2"/>
        <w:rPr>
          <w:rFonts w:asciiTheme="minorHAnsi" w:eastAsiaTheme="minorEastAsia" w:hAnsiTheme="minorHAnsi" w:cstheme="minorBidi"/>
          <w:noProof/>
          <w:rtl/>
        </w:rPr>
      </w:pPr>
      <w:hyperlink w:anchor="_Toc128476972" w:history="1">
        <w:r w:rsidR="00FD5369" w:rsidRPr="00A550BB">
          <w:rPr>
            <w:rStyle w:val="Hyperlink"/>
            <w:noProof/>
            <w14:scene3d>
              <w14:camera w14:prst="orthographicFront"/>
              <w14:lightRig w14:rig="threePt" w14:dir="t">
                <w14:rot w14:lat="0" w14:lon="0" w14:rev="0"/>
              </w14:lightRig>
            </w14:scene3d>
          </w:rPr>
          <w:t>13.1.</w:t>
        </w:r>
        <w:r w:rsidR="00FD5369">
          <w:rPr>
            <w:rFonts w:asciiTheme="minorHAnsi" w:eastAsiaTheme="minorEastAsia" w:hAnsiTheme="minorHAnsi" w:cstheme="minorBidi"/>
            <w:noProof/>
            <w:rtl/>
          </w:rPr>
          <w:tab/>
        </w:r>
        <w:r w:rsidR="00FD5369" w:rsidRPr="00A550BB">
          <w:rPr>
            <w:rStyle w:val="Hyperlink"/>
            <w:noProof/>
            <w:rtl/>
          </w:rPr>
          <w:t xml:space="preserve">ארון ציוד </w:t>
        </w:r>
        <w:r w:rsidR="00FD5369" w:rsidRPr="00A550BB">
          <w:rPr>
            <w:rStyle w:val="Hyperlink"/>
            <w:noProof/>
          </w:rPr>
          <w:t>indoor</w:t>
        </w:r>
        <w:r w:rsidR="00FD5369" w:rsidRPr="00A550BB">
          <w:rPr>
            <w:rStyle w:val="Hyperlink"/>
            <w:noProof/>
            <w:rtl/>
          </w:rPr>
          <w:t xml:space="preserve"> </w:t>
        </w:r>
        <w:r w:rsidR="00FD5369" w:rsidRPr="00A550BB">
          <w:rPr>
            <w:rStyle w:val="Hyperlink"/>
            <w:noProof/>
          </w:rPr>
          <w:t>U44</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Toc128476972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167</w:t>
        </w:r>
        <w:r w:rsidR="00FD5369">
          <w:rPr>
            <w:noProof/>
            <w:webHidden/>
            <w:rtl/>
          </w:rPr>
          <w:fldChar w:fldCharType="end"/>
        </w:r>
      </w:hyperlink>
    </w:p>
    <w:p w14:paraId="56748030" w14:textId="6110E5E4" w:rsidR="00FD5369" w:rsidRDefault="00DF7731">
      <w:pPr>
        <w:pStyle w:val="TOC2"/>
        <w:rPr>
          <w:rFonts w:asciiTheme="minorHAnsi" w:eastAsiaTheme="minorEastAsia" w:hAnsiTheme="minorHAnsi" w:cstheme="minorBidi"/>
          <w:noProof/>
          <w:rtl/>
        </w:rPr>
      </w:pPr>
      <w:hyperlink w:anchor="_Toc128476973" w:history="1">
        <w:r w:rsidR="00FD5369" w:rsidRPr="00A550BB">
          <w:rPr>
            <w:rStyle w:val="Hyperlink"/>
            <w:noProof/>
            <w14:scene3d>
              <w14:camera w14:prst="orthographicFront"/>
              <w14:lightRig w14:rig="threePt" w14:dir="t">
                <w14:rot w14:lat="0" w14:lon="0" w14:rev="0"/>
              </w14:lightRig>
            </w14:scene3d>
          </w:rPr>
          <w:t>13.2.</w:t>
        </w:r>
        <w:r w:rsidR="00FD5369">
          <w:rPr>
            <w:rFonts w:asciiTheme="minorHAnsi" w:eastAsiaTheme="minorEastAsia" w:hAnsiTheme="minorHAnsi" w:cstheme="minorBidi"/>
            <w:noProof/>
            <w:rtl/>
          </w:rPr>
          <w:tab/>
        </w:r>
        <w:r w:rsidR="00FD5369" w:rsidRPr="00A550BB">
          <w:rPr>
            <w:rStyle w:val="Hyperlink"/>
            <w:noProof/>
            <w:rtl/>
          </w:rPr>
          <w:t xml:space="preserve">ארון ציוד </w:t>
        </w:r>
        <w:r w:rsidR="00FD5369" w:rsidRPr="00A550BB">
          <w:rPr>
            <w:rStyle w:val="Hyperlink"/>
            <w:noProof/>
          </w:rPr>
          <w:t>indoor</w:t>
        </w:r>
        <w:r w:rsidR="00FD5369" w:rsidRPr="00A550BB">
          <w:rPr>
            <w:rStyle w:val="Hyperlink"/>
            <w:noProof/>
            <w:rtl/>
          </w:rPr>
          <w:t xml:space="preserve"> </w:t>
        </w:r>
        <w:r w:rsidR="00FD5369" w:rsidRPr="00A550BB">
          <w:rPr>
            <w:rStyle w:val="Hyperlink"/>
            <w:noProof/>
          </w:rPr>
          <w:t>U</w:t>
        </w:r>
        <w:r w:rsidR="00FD5369" w:rsidRPr="00A550BB">
          <w:rPr>
            <w:rStyle w:val="Hyperlink"/>
            <w:noProof/>
            <w:rtl/>
          </w:rPr>
          <w:t>24</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Toc128476973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169</w:t>
        </w:r>
        <w:r w:rsidR="00FD5369">
          <w:rPr>
            <w:noProof/>
            <w:webHidden/>
            <w:rtl/>
          </w:rPr>
          <w:fldChar w:fldCharType="end"/>
        </w:r>
      </w:hyperlink>
    </w:p>
    <w:p w14:paraId="4E669AC9" w14:textId="6BBBF856" w:rsidR="00FD5369" w:rsidRDefault="00DF7731">
      <w:pPr>
        <w:pStyle w:val="TOC2"/>
        <w:rPr>
          <w:rFonts w:asciiTheme="minorHAnsi" w:eastAsiaTheme="minorEastAsia" w:hAnsiTheme="minorHAnsi" w:cstheme="minorBidi"/>
          <w:noProof/>
          <w:rtl/>
        </w:rPr>
      </w:pPr>
      <w:hyperlink w:anchor="_Toc128476974" w:history="1">
        <w:r w:rsidR="00FD5369" w:rsidRPr="00A550BB">
          <w:rPr>
            <w:rStyle w:val="Hyperlink"/>
            <w:noProof/>
            <w14:scene3d>
              <w14:camera w14:prst="orthographicFront"/>
              <w14:lightRig w14:rig="threePt" w14:dir="t">
                <w14:rot w14:lat="0" w14:lon="0" w14:rev="0"/>
              </w14:lightRig>
            </w14:scene3d>
          </w:rPr>
          <w:t>13.3.</w:t>
        </w:r>
        <w:r w:rsidR="00FD5369">
          <w:rPr>
            <w:rFonts w:asciiTheme="minorHAnsi" w:eastAsiaTheme="minorEastAsia" w:hAnsiTheme="minorHAnsi" w:cstheme="minorBidi"/>
            <w:noProof/>
            <w:rtl/>
          </w:rPr>
          <w:tab/>
        </w:r>
        <w:r w:rsidR="00FD5369" w:rsidRPr="00A550BB">
          <w:rPr>
            <w:rStyle w:val="Hyperlink"/>
            <w:noProof/>
            <w:rtl/>
          </w:rPr>
          <w:t xml:space="preserve">ארון ציוד </w:t>
        </w:r>
        <w:r w:rsidR="00FD5369" w:rsidRPr="00A550BB">
          <w:rPr>
            <w:rStyle w:val="Hyperlink"/>
            <w:noProof/>
          </w:rPr>
          <w:t>indoor</w:t>
        </w:r>
        <w:r w:rsidR="00FD5369" w:rsidRPr="00A550BB">
          <w:rPr>
            <w:rStyle w:val="Hyperlink"/>
            <w:noProof/>
            <w:rtl/>
          </w:rPr>
          <w:t xml:space="preserve"> </w:t>
        </w:r>
        <w:r w:rsidR="00FD5369" w:rsidRPr="00A550BB">
          <w:rPr>
            <w:rStyle w:val="Hyperlink"/>
            <w:noProof/>
          </w:rPr>
          <w:t>U</w:t>
        </w:r>
        <w:r w:rsidR="00FD5369" w:rsidRPr="00A550BB">
          <w:rPr>
            <w:rStyle w:val="Hyperlink"/>
            <w:noProof/>
            <w:rtl/>
          </w:rPr>
          <w:t>15</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Toc128476974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169</w:t>
        </w:r>
        <w:r w:rsidR="00FD5369">
          <w:rPr>
            <w:noProof/>
            <w:webHidden/>
            <w:rtl/>
          </w:rPr>
          <w:fldChar w:fldCharType="end"/>
        </w:r>
      </w:hyperlink>
    </w:p>
    <w:p w14:paraId="514CF9B2" w14:textId="5F391445" w:rsidR="00FD5369" w:rsidRDefault="00DF7731">
      <w:pPr>
        <w:pStyle w:val="TOC2"/>
        <w:rPr>
          <w:rFonts w:asciiTheme="minorHAnsi" w:eastAsiaTheme="minorEastAsia" w:hAnsiTheme="minorHAnsi" w:cstheme="minorBidi"/>
          <w:noProof/>
          <w:rtl/>
        </w:rPr>
      </w:pPr>
      <w:hyperlink w:anchor="_Toc128476975" w:history="1">
        <w:r w:rsidR="00FD5369" w:rsidRPr="00A550BB">
          <w:rPr>
            <w:rStyle w:val="Hyperlink"/>
            <w:noProof/>
            <w14:scene3d>
              <w14:camera w14:prst="orthographicFront"/>
              <w14:lightRig w14:rig="threePt" w14:dir="t">
                <w14:rot w14:lat="0" w14:lon="0" w14:rev="0"/>
              </w14:lightRig>
            </w14:scene3d>
          </w:rPr>
          <w:t>13.4.</w:t>
        </w:r>
        <w:r w:rsidR="00FD5369">
          <w:rPr>
            <w:rFonts w:asciiTheme="minorHAnsi" w:eastAsiaTheme="minorEastAsia" w:hAnsiTheme="minorHAnsi" w:cstheme="minorBidi"/>
            <w:noProof/>
            <w:rtl/>
          </w:rPr>
          <w:tab/>
        </w:r>
        <w:r w:rsidR="00FD5369" w:rsidRPr="00A550BB">
          <w:rPr>
            <w:rStyle w:val="Hyperlink"/>
            <w:noProof/>
            <w:rtl/>
          </w:rPr>
          <w:t xml:space="preserve">ארון ציוד </w:t>
        </w:r>
        <w:r w:rsidR="00FD5369" w:rsidRPr="00A550BB">
          <w:rPr>
            <w:rStyle w:val="Hyperlink"/>
            <w:noProof/>
          </w:rPr>
          <w:t>indoor</w:t>
        </w:r>
        <w:r w:rsidR="00FD5369" w:rsidRPr="00A550BB">
          <w:rPr>
            <w:rStyle w:val="Hyperlink"/>
            <w:noProof/>
            <w:rtl/>
          </w:rPr>
          <w:t xml:space="preserve"> </w:t>
        </w:r>
        <w:r w:rsidR="00FD5369" w:rsidRPr="00A550BB">
          <w:rPr>
            <w:rStyle w:val="Hyperlink"/>
            <w:noProof/>
          </w:rPr>
          <w:t>U</w:t>
        </w:r>
        <w:r w:rsidR="00FD5369" w:rsidRPr="00A550BB">
          <w:rPr>
            <w:rStyle w:val="Hyperlink"/>
            <w:noProof/>
            <w:rtl/>
          </w:rPr>
          <w:t>12</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Toc128476975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169</w:t>
        </w:r>
        <w:r w:rsidR="00FD5369">
          <w:rPr>
            <w:noProof/>
            <w:webHidden/>
            <w:rtl/>
          </w:rPr>
          <w:fldChar w:fldCharType="end"/>
        </w:r>
      </w:hyperlink>
    </w:p>
    <w:p w14:paraId="1113F1FE" w14:textId="4687FE70" w:rsidR="00FD5369" w:rsidRDefault="00DF7731">
      <w:pPr>
        <w:pStyle w:val="TOC2"/>
        <w:rPr>
          <w:rFonts w:asciiTheme="minorHAnsi" w:eastAsiaTheme="minorEastAsia" w:hAnsiTheme="minorHAnsi" w:cstheme="minorBidi"/>
          <w:noProof/>
          <w:rtl/>
        </w:rPr>
      </w:pPr>
      <w:hyperlink w:anchor="_Toc128476976" w:history="1">
        <w:r w:rsidR="00FD5369" w:rsidRPr="00A550BB">
          <w:rPr>
            <w:rStyle w:val="Hyperlink"/>
            <w:noProof/>
            <w14:scene3d>
              <w14:camera w14:prst="orthographicFront"/>
              <w14:lightRig w14:rig="threePt" w14:dir="t">
                <w14:rot w14:lat="0" w14:lon="0" w14:rev="0"/>
              </w14:lightRig>
            </w14:scene3d>
          </w:rPr>
          <w:t>13.5.</w:t>
        </w:r>
        <w:r w:rsidR="00FD5369">
          <w:rPr>
            <w:rFonts w:asciiTheme="minorHAnsi" w:eastAsiaTheme="minorEastAsia" w:hAnsiTheme="minorHAnsi" w:cstheme="minorBidi"/>
            <w:noProof/>
            <w:rtl/>
          </w:rPr>
          <w:tab/>
        </w:r>
        <w:r w:rsidR="00FD5369" w:rsidRPr="00A550BB">
          <w:rPr>
            <w:rStyle w:val="Hyperlink"/>
            <w:noProof/>
            <w:rtl/>
          </w:rPr>
          <w:t>ארון קיר לבקרים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Toc128476976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169</w:t>
        </w:r>
        <w:r w:rsidR="00FD5369">
          <w:rPr>
            <w:noProof/>
            <w:webHidden/>
            <w:rtl/>
          </w:rPr>
          <w:fldChar w:fldCharType="end"/>
        </w:r>
      </w:hyperlink>
    </w:p>
    <w:p w14:paraId="453745F6" w14:textId="110889DC" w:rsidR="00FD5369" w:rsidRDefault="00DF7731">
      <w:pPr>
        <w:pStyle w:val="TOC2"/>
        <w:rPr>
          <w:rFonts w:asciiTheme="minorHAnsi" w:eastAsiaTheme="minorEastAsia" w:hAnsiTheme="minorHAnsi" w:cstheme="minorBidi"/>
          <w:noProof/>
          <w:rtl/>
        </w:rPr>
      </w:pPr>
      <w:hyperlink w:anchor="_Toc128476977" w:history="1">
        <w:r w:rsidR="00FD5369" w:rsidRPr="00A550BB">
          <w:rPr>
            <w:rStyle w:val="Hyperlink"/>
            <w:noProof/>
            <w14:scene3d>
              <w14:camera w14:prst="orthographicFront"/>
              <w14:lightRig w14:rig="threePt" w14:dir="t">
                <w14:rot w14:lat="0" w14:lon="0" w14:rev="0"/>
              </w14:lightRig>
            </w14:scene3d>
          </w:rPr>
          <w:t>13.6.</w:t>
        </w:r>
        <w:r w:rsidR="00FD5369">
          <w:rPr>
            <w:rFonts w:asciiTheme="minorHAnsi" w:eastAsiaTheme="minorEastAsia" w:hAnsiTheme="minorHAnsi" w:cstheme="minorBidi"/>
            <w:noProof/>
            <w:rtl/>
          </w:rPr>
          <w:tab/>
        </w:r>
        <w:r w:rsidR="00FD5369" w:rsidRPr="00A550BB">
          <w:rPr>
            <w:rStyle w:val="Hyperlink"/>
            <w:noProof/>
            <w:rtl/>
          </w:rPr>
          <w:t>ארון ריצפתי לבקרים</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Toc128476977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170</w:t>
        </w:r>
        <w:r w:rsidR="00FD5369">
          <w:rPr>
            <w:noProof/>
            <w:webHidden/>
            <w:rtl/>
          </w:rPr>
          <w:fldChar w:fldCharType="end"/>
        </w:r>
      </w:hyperlink>
    </w:p>
    <w:p w14:paraId="7483BA0B" w14:textId="5F88BDD6" w:rsidR="00FD5369" w:rsidRDefault="00DF7731">
      <w:pPr>
        <w:pStyle w:val="TOC2"/>
        <w:rPr>
          <w:rFonts w:asciiTheme="minorHAnsi" w:eastAsiaTheme="minorEastAsia" w:hAnsiTheme="minorHAnsi" w:cstheme="minorBidi"/>
          <w:noProof/>
          <w:rtl/>
        </w:rPr>
      </w:pPr>
      <w:hyperlink w:anchor="_Toc128476978" w:history="1">
        <w:r w:rsidR="00FD5369" w:rsidRPr="00A550BB">
          <w:rPr>
            <w:rStyle w:val="Hyperlink"/>
            <w:noProof/>
            <w14:scene3d>
              <w14:camera w14:prst="orthographicFront"/>
              <w14:lightRig w14:rig="threePt" w14:dir="t">
                <w14:rot w14:lat="0" w14:lon="0" w14:rev="0"/>
              </w14:lightRig>
            </w14:scene3d>
          </w:rPr>
          <w:t>13.7.</w:t>
        </w:r>
        <w:r w:rsidR="00FD5369">
          <w:rPr>
            <w:rFonts w:asciiTheme="minorHAnsi" w:eastAsiaTheme="minorEastAsia" w:hAnsiTheme="minorHAnsi" w:cstheme="minorBidi"/>
            <w:noProof/>
            <w:rtl/>
          </w:rPr>
          <w:tab/>
        </w:r>
        <w:r w:rsidR="00FD5369" w:rsidRPr="00A550BB">
          <w:rPr>
            <w:rStyle w:val="Hyperlink"/>
            <w:noProof/>
            <w:rtl/>
          </w:rPr>
          <w:t xml:space="preserve">ארון ציוד </w:t>
        </w:r>
        <w:r w:rsidR="00FD5369" w:rsidRPr="00A550BB">
          <w:rPr>
            <w:rStyle w:val="Hyperlink"/>
            <w:noProof/>
          </w:rPr>
          <w:t>outdoor</w:t>
        </w:r>
        <w:r w:rsidR="00FD5369" w:rsidRPr="00A550BB">
          <w:rPr>
            <w:rStyle w:val="Hyperlink"/>
            <w:noProof/>
            <w:rtl/>
          </w:rPr>
          <w:t xml:space="preserve"> לאתר קצה</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Toc128476978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170</w:t>
        </w:r>
        <w:r w:rsidR="00FD5369">
          <w:rPr>
            <w:noProof/>
            <w:webHidden/>
            <w:rtl/>
          </w:rPr>
          <w:fldChar w:fldCharType="end"/>
        </w:r>
      </w:hyperlink>
    </w:p>
    <w:p w14:paraId="7C85235D" w14:textId="2BEB4835" w:rsidR="00FD5369" w:rsidRDefault="00DF7731">
      <w:pPr>
        <w:pStyle w:val="TOC1"/>
        <w:rPr>
          <w:rFonts w:asciiTheme="minorHAnsi" w:eastAsiaTheme="minorEastAsia" w:hAnsiTheme="minorHAnsi" w:cstheme="minorBidi"/>
          <w:bCs w:val="0"/>
          <w:color w:val="auto"/>
          <w:sz w:val="22"/>
          <w:szCs w:val="22"/>
          <w:rtl/>
        </w:rPr>
      </w:pPr>
      <w:hyperlink w:anchor="_Toc128476979" w:history="1">
        <w:r w:rsidR="00FD5369" w:rsidRPr="00A550BB">
          <w:rPr>
            <w:rStyle w:val="Hyperlink"/>
            <w:rtl/>
            <w14:scene3d>
              <w14:camera w14:prst="orthographicFront"/>
              <w14:lightRig w14:rig="threePt" w14:dir="t">
                <w14:rot w14:lat="0" w14:lon="0" w14:rev="0"/>
              </w14:lightRig>
            </w14:scene3d>
          </w:rPr>
          <w:t>14.</w:t>
        </w:r>
        <w:r w:rsidR="00FD5369">
          <w:rPr>
            <w:rFonts w:asciiTheme="minorHAnsi" w:eastAsiaTheme="minorEastAsia" w:hAnsiTheme="minorHAnsi" w:cstheme="minorBidi"/>
            <w:bCs w:val="0"/>
            <w:color w:val="auto"/>
            <w:sz w:val="22"/>
            <w:szCs w:val="22"/>
            <w:rtl/>
          </w:rPr>
          <w:tab/>
        </w:r>
        <w:r w:rsidR="00FD5369" w:rsidRPr="00A550BB">
          <w:rPr>
            <w:rStyle w:val="Hyperlink"/>
            <w:rtl/>
          </w:rPr>
          <w:t>אביזרים ואמצעי חיווט</w:t>
        </w:r>
        <w:r w:rsidR="00FD5369">
          <w:rPr>
            <w:webHidden/>
            <w:rtl/>
          </w:rPr>
          <w:tab/>
        </w:r>
        <w:r w:rsidR="00FD5369">
          <w:rPr>
            <w:webHidden/>
            <w:rtl/>
          </w:rPr>
          <w:fldChar w:fldCharType="begin"/>
        </w:r>
        <w:r w:rsidR="00FD5369">
          <w:rPr>
            <w:webHidden/>
            <w:rtl/>
          </w:rPr>
          <w:instrText xml:space="preserve"> </w:instrText>
        </w:r>
        <w:r w:rsidR="00FD5369">
          <w:rPr>
            <w:webHidden/>
          </w:rPr>
          <w:instrText>PAGEREF</w:instrText>
        </w:r>
        <w:r w:rsidR="00FD5369">
          <w:rPr>
            <w:webHidden/>
            <w:rtl/>
          </w:rPr>
          <w:instrText xml:space="preserve"> _</w:instrText>
        </w:r>
        <w:r w:rsidR="00FD5369">
          <w:rPr>
            <w:webHidden/>
          </w:rPr>
          <w:instrText>Toc128476979 \h</w:instrText>
        </w:r>
        <w:r w:rsidR="00FD5369">
          <w:rPr>
            <w:webHidden/>
            <w:rtl/>
          </w:rPr>
          <w:instrText xml:space="preserve"> </w:instrText>
        </w:r>
        <w:r w:rsidR="00FD5369">
          <w:rPr>
            <w:webHidden/>
            <w:rtl/>
          </w:rPr>
        </w:r>
        <w:r w:rsidR="00FD5369">
          <w:rPr>
            <w:webHidden/>
            <w:rtl/>
          </w:rPr>
          <w:fldChar w:fldCharType="separate"/>
        </w:r>
        <w:r w:rsidR="00FD5369">
          <w:rPr>
            <w:webHidden/>
            <w:rtl/>
          </w:rPr>
          <w:t>172</w:t>
        </w:r>
        <w:r w:rsidR="00FD5369">
          <w:rPr>
            <w:webHidden/>
            <w:rtl/>
          </w:rPr>
          <w:fldChar w:fldCharType="end"/>
        </w:r>
      </w:hyperlink>
    </w:p>
    <w:p w14:paraId="1AAAB23B" w14:textId="6FE63C4F" w:rsidR="00FD5369" w:rsidRDefault="00DF7731">
      <w:pPr>
        <w:pStyle w:val="TOC2"/>
        <w:rPr>
          <w:rFonts w:asciiTheme="minorHAnsi" w:eastAsiaTheme="minorEastAsia" w:hAnsiTheme="minorHAnsi" w:cstheme="minorBidi"/>
          <w:noProof/>
          <w:rtl/>
        </w:rPr>
      </w:pPr>
      <w:hyperlink w:anchor="_Toc128476980" w:history="1">
        <w:r w:rsidR="00FD5369" w:rsidRPr="00A550BB">
          <w:rPr>
            <w:rStyle w:val="Hyperlink"/>
            <w:noProof/>
            <w14:scene3d>
              <w14:camera w14:prst="orthographicFront"/>
              <w14:lightRig w14:rig="threePt" w14:dir="t">
                <w14:rot w14:lat="0" w14:lon="0" w14:rev="0"/>
              </w14:lightRig>
            </w14:scene3d>
          </w:rPr>
          <w:t>14.1.</w:t>
        </w:r>
        <w:r w:rsidR="00FD5369">
          <w:rPr>
            <w:rFonts w:asciiTheme="minorHAnsi" w:eastAsiaTheme="minorEastAsia" w:hAnsiTheme="minorHAnsi" w:cstheme="minorBidi"/>
            <w:noProof/>
            <w:rtl/>
          </w:rPr>
          <w:tab/>
        </w:r>
        <w:r w:rsidR="00FD5369" w:rsidRPr="00A550BB">
          <w:rPr>
            <w:rStyle w:val="Hyperlink"/>
            <w:noProof/>
            <w:rtl/>
          </w:rPr>
          <w:t xml:space="preserve">קופסת </w:t>
        </w:r>
        <w:r w:rsidR="00FD5369" w:rsidRPr="00A550BB">
          <w:rPr>
            <w:rStyle w:val="Hyperlink"/>
            <w:noProof/>
          </w:rPr>
          <w:t>CI</w:t>
        </w:r>
        <w:r w:rsidR="00FD5369" w:rsidRPr="00A550BB">
          <w:rPr>
            <w:rStyle w:val="Hyperlink"/>
            <w:noProof/>
            <w:rtl/>
          </w:rPr>
          <w:t xml:space="preserve"> להתקנת ציוד </w:t>
        </w:r>
        <w:r w:rsidR="00FD5369" w:rsidRPr="00A550BB">
          <w:rPr>
            <w:rStyle w:val="Hyperlink"/>
            <w:noProof/>
          </w:rPr>
          <w:t>outdoor</w:t>
        </w:r>
        <w:r w:rsidR="00FD5369" w:rsidRPr="00A550BB">
          <w:rPr>
            <w:rStyle w:val="Hyperlink"/>
            <w:noProof/>
            <w:rtl/>
          </w:rPr>
          <w:t xml:space="preserve"> באתר קצה</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Toc128476980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172</w:t>
        </w:r>
        <w:r w:rsidR="00FD5369">
          <w:rPr>
            <w:noProof/>
            <w:webHidden/>
            <w:rtl/>
          </w:rPr>
          <w:fldChar w:fldCharType="end"/>
        </w:r>
      </w:hyperlink>
    </w:p>
    <w:p w14:paraId="21843643" w14:textId="5A9EAC00" w:rsidR="00FD5369" w:rsidRDefault="00DF7731">
      <w:pPr>
        <w:pStyle w:val="TOC2"/>
        <w:rPr>
          <w:rFonts w:asciiTheme="minorHAnsi" w:eastAsiaTheme="minorEastAsia" w:hAnsiTheme="minorHAnsi" w:cstheme="minorBidi"/>
          <w:noProof/>
          <w:rtl/>
        </w:rPr>
      </w:pPr>
      <w:hyperlink w:anchor="_Toc128476981" w:history="1">
        <w:r w:rsidR="00FD5369" w:rsidRPr="00A550BB">
          <w:rPr>
            <w:rStyle w:val="Hyperlink"/>
            <w:noProof/>
            <w14:scene3d>
              <w14:camera w14:prst="orthographicFront"/>
              <w14:lightRig w14:rig="threePt" w14:dir="t">
                <w14:rot w14:lat="0" w14:lon="0" w14:rev="0"/>
              </w14:lightRig>
            </w14:scene3d>
          </w:rPr>
          <w:t>14.2.</w:t>
        </w:r>
        <w:r w:rsidR="00FD5369">
          <w:rPr>
            <w:rFonts w:asciiTheme="minorHAnsi" w:eastAsiaTheme="minorEastAsia" w:hAnsiTheme="minorHAnsi" w:cstheme="minorBidi"/>
            <w:noProof/>
            <w:rtl/>
          </w:rPr>
          <w:tab/>
        </w:r>
        <w:r w:rsidR="00FD5369" w:rsidRPr="00A550BB">
          <w:rPr>
            <w:rStyle w:val="Hyperlink"/>
            <w:noProof/>
            <w:rtl/>
          </w:rPr>
          <w:t xml:space="preserve">תעלת </w:t>
        </w:r>
        <w:r w:rsidR="00FD5369" w:rsidRPr="00A550BB">
          <w:rPr>
            <w:rStyle w:val="Hyperlink"/>
            <w:noProof/>
          </w:rPr>
          <w:t>PVC 3x1.5</w:t>
        </w:r>
        <w:r w:rsidR="00FD5369" w:rsidRPr="00A550BB">
          <w:rPr>
            <w:rStyle w:val="Hyperlink"/>
            <w:noProof/>
            <w:rtl/>
          </w:rPr>
          <w:t xml:space="preserve"> ס"מ</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Toc128476981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172</w:t>
        </w:r>
        <w:r w:rsidR="00FD5369">
          <w:rPr>
            <w:noProof/>
            <w:webHidden/>
            <w:rtl/>
          </w:rPr>
          <w:fldChar w:fldCharType="end"/>
        </w:r>
      </w:hyperlink>
    </w:p>
    <w:p w14:paraId="68225DFD" w14:textId="2BC4108D" w:rsidR="00FD5369" w:rsidRDefault="00DF7731">
      <w:pPr>
        <w:pStyle w:val="TOC2"/>
        <w:rPr>
          <w:rFonts w:asciiTheme="minorHAnsi" w:eastAsiaTheme="minorEastAsia" w:hAnsiTheme="minorHAnsi" w:cstheme="minorBidi"/>
          <w:noProof/>
          <w:rtl/>
        </w:rPr>
      </w:pPr>
      <w:hyperlink w:anchor="_Toc128476982" w:history="1">
        <w:r w:rsidR="00FD5369" w:rsidRPr="00A550BB">
          <w:rPr>
            <w:rStyle w:val="Hyperlink"/>
            <w:noProof/>
            <w14:scene3d>
              <w14:camera w14:prst="orthographicFront"/>
              <w14:lightRig w14:rig="threePt" w14:dir="t">
                <w14:rot w14:lat="0" w14:lon="0" w14:rev="0"/>
              </w14:lightRig>
            </w14:scene3d>
          </w:rPr>
          <w:t>14.3.</w:t>
        </w:r>
        <w:r w:rsidR="00FD5369">
          <w:rPr>
            <w:rFonts w:asciiTheme="minorHAnsi" w:eastAsiaTheme="minorEastAsia" w:hAnsiTheme="minorHAnsi" w:cstheme="minorBidi"/>
            <w:noProof/>
            <w:rtl/>
          </w:rPr>
          <w:tab/>
        </w:r>
        <w:r w:rsidR="00FD5369" w:rsidRPr="00A550BB">
          <w:rPr>
            <w:rStyle w:val="Hyperlink"/>
            <w:noProof/>
            <w:rtl/>
          </w:rPr>
          <w:t xml:space="preserve">תעלת </w:t>
        </w:r>
        <w:r w:rsidR="00FD5369" w:rsidRPr="00A550BB">
          <w:rPr>
            <w:rStyle w:val="Hyperlink"/>
            <w:noProof/>
          </w:rPr>
          <w:t>PVC 4x6</w:t>
        </w:r>
        <w:r w:rsidR="00FD5369" w:rsidRPr="00A550BB">
          <w:rPr>
            <w:rStyle w:val="Hyperlink"/>
            <w:noProof/>
            <w:rtl/>
          </w:rPr>
          <w:t xml:space="preserve"> ס"מ</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Toc128476982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173</w:t>
        </w:r>
        <w:r w:rsidR="00FD5369">
          <w:rPr>
            <w:noProof/>
            <w:webHidden/>
            <w:rtl/>
          </w:rPr>
          <w:fldChar w:fldCharType="end"/>
        </w:r>
      </w:hyperlink>
    </w:p>
    <w:p w14:paraId="097C8EDA" w14:textId="1E840DAD" w:rsidR="00FD5369" w:rsidRDefault="00DF7731">
      <w:pPr>
        <w:pStyle w:val="TOC2"/>
        <w:rPr>
          <w:rFonts w:asciiTheme="minorHAnsi" w:eastAsiaTheme="minorEastAsia" w:hAnsiTheme="minorHAnsi" w:cstheme="minorBidi"/>
          <w:noProof/>
          <w:rtl/>
        </w:rPr>
      </w:pPr>
      <w:hyperlink w:anchor="_Toc128476983" w:history="1">
        <w:r w:rsidR="00FD5369" w:rsidRPr="00A550BB">
          <w:rPr>
            <w:rStyle w:val="Hyperlink"/>
            <w:noProof/>
            <w14:scene3d>
              <w14:camera w14:prst="orthographicFront"/>
              <w14:lightRig w14:rig="threePt" w14:dir="t">
                <w14:rot w14:lat="0" w14:lon="0" w14:rev="0"/>
              </w14:lightRig>
            </w14:scene3d>
          </w:rPr>
          <w:t>14.4.</w:t>
        </w:r>
        <w:r w:rsidR="00FD5369">
          <w:rPr>
            <w:rFonts w:asciiTheme="minorHAnsi" w:eastAsiaTheme="minorEastAsia" w:hAnsiTheme="minorHAnsi" w:cstheme="minorBidi"/>
            <w:noProof/>
            <w:rtl/>
          </w:rPr>
          <w:tab/>
        </w:r>
        <w:r w:rsidR="00FD5369" w:rsidRPr="00A550BB">
          <w:rPr>
            <w:rStyle w:val="Hyperlink"/>
            <w:noProof/>
            <w:rtl/>
          </w:rPr>
          <w:t xml:space="preserve">תעלת </w:t>
        </w:r>
        <w:r w:rsidR="00FD5369" w:rsidRPr="00A550BB">
          <w:rPr>
            <w:rStyle w:val="Hyperlink"/>
            <w:noProof/>
          </w:rPr>
          <w:t>PVC 10x20</w:t>
        </w:r>
        <w:r w:rsidR="00FD5369" w:rsidRPr="00A550BB">
          <w:rPr>
            <w:rStyle w:val="Hyperlink"/>
            <w:noProof/>
            <w:rtl/>
          </w:rPr>
          <w:t xml:space="preserve"> ס"מ</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Toc128476983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173</w:t>
        </w:r>
        <w:r w:rsidR="00FD5369">
          <w:rPr>
            <w:noProof/>
            <w:webHidden/>
            <w:rtl/>
          </w:rPr>
          <w:fldChar w:fldCharType="end"/>
        </w:r>
      </w:hyperlink>
    </w:p>
    <w:p w14:paraId="0A80EFCE" w14:textId="0EC73F43" w:rsidR="00FD5369" w:rsidRDefault="00DF7731">
      <w:pPr>
        <w:pStyle w:val="TOC2"/>
        <w:rPr>
          <w:rFonts w:asciiTheme="minorHAnsi" w:eastAsiaTheme="minorEastAsia" w:hAnsiTheme="minorHAnsi" w:cstheme="minorBidi"/>
          <w:noProof/>
          <w:rtl/>
        </w:rPr>
      </w:pPr>
      <w:hyperlink w:anchor="_Toc128476984" w:history="1">
        <w:r w:rsidR="00FD5369" w:rsidRPr="00A550BB">
          <w:rPr>
            <w:rStyle w:val="Hyperlink"/>
            <w:noProof/>
            <w14:scene3d>
              <w14:camera w14:prst="orthographicFront"/>
              <w14:lightRig w14:rig="threePt" w14:dir="t">
                <w14:rot w14:lat="0" w14:lon="0" w14:rev="0"/>
              </w14:lightRig>
            </w14:scene3d>
          </w:rPr>
          <w:t>14.5.</w:t>
        </w:r>
        <w:r w:rsidR="00FD5369">
          <w:rPr>
            <w:rFonts w:asciiTheme="minorHAnsi" w:eastAsiaTheme="minorEastAsia" w:hAnsiTheme="minorHAnsi" w:cstheme="minorBidi"/>
            <w:noProof/>
            <w:rtl/>
          </w:rPr>
          <w:tab/>
        </w:r>
        <w:r w:rsidR="00FD5369" w:rsidRPr="00A550BB">
          <w:rPr>
            <w:rStyle w:val="Hyperlink"/>
            <w:noProof/>
            <w:rtl/>
          </w:rPr>
          <w:t xml:space="preserve">צינור </w:t>
        </w:r>
        <w:r w:rsidR="00FD5369" w:rsidRPr="00A550BB">
          <w:rPr>
            <w:rStyle w:val="Hyperlink"/>
            <w:noProof/>
          </w:rPr>
          <w:t>PVC</w:t>
        </w:r>
        <w:r w:rsidR="00FD5369" w:rsidRPr="00A550BB">
          <w:rPr>
            <w:rStyle w:val="Hyperlink"/>
            <w:noProof/>
            <w:rtl/>
          </w:rPr>
          <w:t xml:space="preserve"> תת קרקעי להעברת כבלים בקוטר 50 מ"מ</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Toc128476984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173</w:t>
        </w:r>
        <w:r w:rsidR="00FD5369">
          <w:rPr>
            <w:noProof/>
            <w:webHidden/>
            <w:rtl/>
          </w:rPr>
          <w:fldChar w:fldCharType="end"/>
        </w:r>
      </w:hyperlink>
    </w:p>
    <w:p w14:paraId="0F7C6491" w14:textId="6CBA16F2" w:rsidR="00FD5369" w:rsidRDefault="00DF7731">
      <w:pPr>
        <w:pStyle w:val="TOC2"/>
        <w:rPr>
          <w:rFonts w:asciiTheme="minorHAnsi" w:eastAsiaTheme="minorEastAsia" w:hAnsiTheme="minorHAnsi" w:cstheme="minorBidi"/>
          <w:noProof/>
          <w:rtl/>
        </w:rPr>
      </w:pPr>
      <w:hyperlink w:anchor="_Toc128476985" w:history="1">
        <w:r w:rsidR="00FD5369" w:rsidRPr="00A550BB">
          <w:rPr>
            <w:rStyle w:val="Hyperlink"/>
            <w:noProof/>
            <w14:scene3d>
              <w14:camera w14:prst="orthographicFront"/>
              <w14:lightRig w14:rig="threePt" w14:dir="t">
                <w14:rot w14:lat="0" w14:lon="0" w14:rev="0"/>
              </w14:lightRig>
            </w14:scene3d>
          </w:rPr>
          <w:t>14.6.</w:t>
        </w:r>
        <w:r w:rsidR="00FD5369">
          <w:rPr>
            <w:rFonts w:asciiTheme="minorHAnsi" w:eastAsiaTheme="minorEastAsia" w:hAnsiTheme="minorHAnsi" w:cstheme="minorBidi"/>
            <w:noProof/>
            <w:rtl/>
          </w:rPr>
          <w:tab/>
        </w:r>
        <w:r w:rsidR="00FD5369" w:rsidRPr="00A550BB">
          <w:rPr>
            <w:rStyle w:val="Hyperlink"/>
            <w:noProof/>
            <w:rtl/>
          </w:rPr>
          <w:t xml:space="preserve">צינור </w:t>
        </w:r>
        <w:r w:rsidR="00FD5369" w:rsidRPr="00A550BB">
          <w:rPr>
            <w:rStyle w:val="Hyperlink"/>
            <w:noProof/>
          </w:rPr>
          <w:t>PVC</w:t>
        </w:r>
        <w:r w:rsidR="00FD5369" w:rsidRPr="00A550BB">
          <w:rPr>
            <w:rStyle w:val="Hyperlink"/>
            <w:noProof/>
            <w:rtl/>
          </w:rPr>
          <w:t xml:space="preserve"> תת קרקעי להעברת כבלים בקוטר 75 מ"מ</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Toc128476985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173</w:t>
        </w:r>
        <w:r w:rsidR="00FD5369">
          <w:rPr>
            <w:noProof/>
            <w:webHidden/>
            <w:rtl/>
          </w:rPr>
          <w:fldChar w:fldCharType="end"/>
        </w:r>
      </w:hyperlink>
    </w:p>
    <w:p w14:paraId="322AC107" w14:textId="7F098BF4" w:rsidR="00FD5369" w:rsidRDefault="00DF7731">
      <w:pPr>
        <w:pStyle w:val="TOC2"/>
        <w:rPr>
          <w:rFonts w:asciiTheme="minorHAnsi" w:eastAsiaTheme="minorEastAsia" w:hAnsiTheme="minorHAnsi" w:cstheme="minorBidi"/>
          <w:noProof/>
          <w:rtl/>
        </w:rPr>
      </w:pPr>
      <w:hyperlink w:anchor="_Toc128476986" w:history="1">
        <w:r w:rsidR="00FD5369" w:rsidRPr="00A550BB">
          <w:rPr>
            <w:rStyle w:val="Hyperlink"/>
            <w:noProof/>
            <w14:scene3d>
              <w14:camera w14:prst="orthographicFront"/>
              <w14:lightRig w14:rig="threePt" w14:dir="t">
                <w14:rot w14:lat="0" w14:lon="0" w14:rev="0"/>
              </w14:lightRig>
            </w14:scene3d>
          </w:rPr>
          <w:t>14.7.</w:t>
        </w:r>
        <w:r w:rsidR="00FD5369">
          <w:rPr>
            <w:rFonts w:asciiTheme="minorHAnsi" w:eastAsiaTheme="minorEastAsia" w:hAnsiTheme="minorHAnsi" w:cstheme="minorBidi"/>
            <w:noProof/>
            <w:rtl/>
          </w:rPr>
          <w:tab/>
        </w:r>
        <w:r w:rsidR="00FD5369" w:rsidRPr="00A550BB">
          <w:rPr>
            <w:rStyle w:val="Hyperlink"/>
            <w:noProof/>
            <w:rtl/>
          </w:rPr>
          <w:t>צינור מרירון 25 מ"מ</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Toc128476986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173</w:t>
        </w:r>
        <w:r w:rsidR="00FD5369">
          <w:rPr>
            <w:noProof/>
            <w:webHidden/>
            <w:rtl/>
          </w:rPr>
          <w:fldChar w:fldCharType="end"/>
        </w:r>
      </w:hyperlink>
    </w:p>
    <w:p w14:paraId="2D3C05C8" w14:textId="66D0D313" w:rsidR="00FD5369" w:rsidRDefault="00DF7731">
      <w:pPr>
        <w:pStyle w:val="TOC2"/>
        <w:rPr>
          <w:rFonts w:asciiTheme="minorHAnsi" w:eastAsiaTheme="minorEastAsia" w:hAnsiTheme="minorHAnsi" w:cstheme="minorBidi"/>
          <w:noProof/>
          <w:rtl/>
        </w:rPr>
      </w:pPr>
      <w:hyperlink w:anchor="_Toc128476987" w:history="1">
        <w:r w:rsidR="00FD5369" w:rsidRPr="00A550BB">
          <w:rPr>
            <w:rStyle w:val="Hyperlink"/>
            <w:noProof/>
            <w14:scene3d>
              <w14:camera w14:prst="orthographicFront"/>
              <w14:lightRig w14:rig="threePt" w14:dir="t">
                <w14:rot w14:lat="0" w14:lon="0" w14:rev="0"/>
              </w14:lightRig>
            </w14:scene3d>
          </w:rPr>
          <w:t>14.8.</w:t>
        </w:r>
        <w:r w:rsidR="00FD5369">
          <w:rPr>
            <w:rFonts w:asciiTheme="minorHAnsi" w:eastAsiaTheme="minorEastAsia" w:hAnsiTheme="minorHAnsi" w:cstheme="minorBidi"/>
            <w:noProof/>
            <w:rtl/>
          </w:rPr>
          <w:tab/>
        </w:r>
        <w:r w:rsidR="00FD5369" w:rsidRPr="00A550BB">
          <w:rPr>
            <w:rStyle w:val="Hyperlink"/>
            <w:noProof/>
            <w:rtl/>
          </w:rPr>
          <w:t>צינור מריכף 25 מ"מ</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Toc128476987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174</w:t>
        </w:r>
        <w:r w:rsidR="00FD5369">
          <w:rPr>
            <w:noProof/>
            <w:webHidden/>
            <w:rtl/>
          </w:rPr>
          <w:fldChar w:fldCharType="end"/>
        </w:r>
      </w:hyperlink>
    </w:p>
    <w:p w14:paraId="72B69422" w14:textId="354600CB" w:rsidR="00FD5369" w:rsidRDefault="00DF7731">
      <w:pPr>
        <w:pStyle w:val="TOC2"/>
        <w:rPr>
          <w:rFonts w:asciiTheme="minorHAnsi" w:eastAsiaTheme="minorEastAsia" w:hAnsiTheme="minorHAnsi" w:cstheme="minorBidi"/>
          <w:noProof/>
          <w:rtl/>
        </w:rPr>
      </w:pPr>
      <w:hyperlink w:anchor="_Toc128476988" w:history="1">
        <w:r w:rsidR="00FD5369" w:rsidRPr="00A550BB">
          <w:rPr>
            <w:rStyle w:val="Hyperlink"/>
            <w:noProof/>
            <w14:scene3d>
              <w14:camera w14:prst="orthographicFront"/>
              <w14:lightRig w14:rig="threePt" w14:dir="t">
                <w14:rot w14:lat="0" w14:lon="0" w14:rev="0"/>
              </w14:lightRig>
            </w14:scene3d>
          </w:rPr>
          <w:t>14.9.</w:t>
        </w:r>
        <w:r w:rsidR="00FD5369">
          <w:rPr>
            <w:rFonts w:asciiTheme="minorHAnsi" w:eastAsiaTheme="minorEastAsia" w:hAnsiTheme="minorHAnsi" w:cstheme="minorBidi"/>
            <w:noProof/>
            <w:rtl/>
          </w:rPr>
          <w:tab/>
        </w:r>
        <w:r w:rsidR="00FD5369" w:rsidRPr="00A550BB">
          <w:rPr>
            <w:rStyle w:val="Hyperlink"/>
            <w:noProof/>
            <w:rtl/>
          </w:rPr>
          <w:t>צינור שרשורי גמיש 25 מ"מ</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Toc128476988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174</w:t>
        </w:r>
        <w:r w:rsidR="00FD5369">
          <w:rPr>
            <w:noProof/>
            <w:webHidden/>
            <w:rtl/>
          </w:rPr>
          <w:fldChar w:fldCharType="end"/>
        </w:r>
      </w:hyperlink>
    </w:p>
    <w:p w14:paraId="615DCB52" w14:textId="31117F2F" w:rsidR="00FD5369" w:rsidRDefault="00DF7731">
      <w:pPr>
        <w:pStyle w:val="TOC2"/>
        <w:rPr>
          <w:rFonts w:asciiTheme="minorHAnsi" w:eastAsiaTheme="minorEastAsia" w:hAnsiTheme="minorHAnsi" w:cstheme="minorBidi"/>
          <w:noProof/>
          <w:rtl/>
        </w:rPr>
      </w:pPr>
      <w:hyperlink w:anchor="_Toc128476989" w:history="1">
        <w:r w:rsidR="00FD5369" w:rsidRPr="00A550BB">
          <w:rPr>
            <w:rStyle w:val="Hyperlink"/>
            <w:noProof/>
            <w14:scene3d>
              <w14:camera w14:prst="orthographicFront"/>
              <w14:lightRig w14:rig="threePt" w14:dir="t">
                <w14:rot w14:lat="0" w14:lon="0" w14:rev="0"/>
              </w14:lightRig>
            </w14:scene3d>
          </w:rPr>
          <w:t>14.10.</w:t>
        </w:r>
        <w:r w:rsidR="00FD5369">
          <w:rPr>
            <w:rFonts w:asciiTheme="minorHAnsi" w:eastAsiaTheme="minorEastAsia" w:hAnsiTheme="minorHAnsi" w:cstheme="minorBidi"/>
            <w:noProof/>
            <w:rtl/>
          </w:rPr>
          <w:tab/>
        </w:r>
        <w:r w:rsidR="00FD5369" w:rsidRPr="00A550BB">
          <w:rPr>
            <w:rStyle w:val="Hyperlink"/>
            <w:noProof/>
            <w:rtl/>
          </w:rPr>
          <w:t>קופסת חיבורים לצנרת מרירון/מריכף</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Toc128476989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174</w:t>
        </w:r>
        <w:r w:rsidR="00FD5369">
          <w:rPr>
            <w:noProof/>
            <w:webHidden/>
            <w:rtl/>
          </w:rPr>
          <w:fldChar w:fldCharType="end"/>
        </w:r>
      </w:hyperlink>
    </w:p>
    <w:p w14:paraId="664DE313" w14:textId="577C9847" w:rsidR="00FD5369" w:rsidRDefault="00DF7731">
      <w:pPr>
        <w:pStyle w:val="TOC2"/>
        <w:rPr>
          <w:rFonts w:asciiTheme="minorHAnsi" w:eastAsiaTheme="minorEastAsia" w:hAnsiTheme="minorHAnsi" w:cstheme="minorBidi"/>
          <w:noProof/>
          <w:rtl/>
        </w:rPr>
      </w:pPr>
      <w:hyperlink w:anchor="_Toc128476990" w:history="1">
        <w:r w:rsidR="00FD5369" w:rsidRPr="00A550BB">
          <w:rPr>
            <w:rStyle w:val="Hyperlink"/>
            <w:noProof/>
            <w14:scene3d>
              <w14:camera w14:prst="orthographicFront"/>
              <w14:lightRig w14:rig="threePt" w14:dir="t">
                <w14:rot w14:lat="0" w14:lon="0" w14:rev="0"/>
              </w14:lightRig>
            </w14:scene3d>
          </w:rPr>
          <w:t>14.11.</w:t>
        </w:r>
        <w:r w:rsidR="00FD5369">
          <w:rPr>
            <w:rFonts w:asciiTheme="minorHAnsi" w:eastAsiaTheme="minorEastAsia" w:hAnsiTheme="minorHAnsi" w:cstheme="minorBidi"/>
            <w:noProof/>
            <w:rtl/>
          </w:rPr>
          <w:tab/>
        </w:r>
        <w:r w:rsidR="00FD5369" w:rsidRPr="00A550BB">
          <w:rPr>
            <w:rStyle w:val="Hyperlink"/>
            <w:noProof/>
            <w:rtl/>
          </w:rPr>
          <w:t xml:space="preserve">תעלת רשת </w:t>
        </w:r>
        <w:r w:rsidR="00FD5369" w:rsidRPr="00A550BB">
          <w:rPr>
            <w:rStyle w:val="Hyperlink"/>
            <w:noProof/>
          </w:rPr>
          <w:t>10x20</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Toc128476990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174</w:t>
        </w:r>
        <w:r w:rsidR="00FD5369">
          <w:rPr>
            <w:noProof/>
            <w:webHidden/>
            <w:rtl/>
          </w:rPr>
          <w:fldChar w:fldCharType="end"/>
        </w:r>
      </w:hyperlink>
    </w:p>
    <w:p w14:paraId="550D4B62" w14:textId="075C5B78" w:rsidR="00FD5369" w:rsidRDefault="00DF7731">
      <w:pPr>
        <w:pStyle w:val="TOC2"/>
        <w:rPr>
          <w:rFonts w:asciiTheme="minorHAnsi" w:eastAsiaTheme="minorEastAsia" w:hAnsiTheme="minorHAnsi" w:cstheme="minorBidi"/>
          <w:noProof/>
          <w:rtl/>
        </w:rPr>
      </w:pPr>
      <w:hyperlink w:anchor="_Toc128476991" w:history="1">
        <w:r w:rsidR="00FD5369" w:rsidRPr="00A550BB">
          <w:rPr>
            <w:rStyle w:val="Hyperlink"/>
            <w:noProof/>
            <w14:scene3d>
              <w14:camera w14:prst="orthographicFront"/>
              <w14:lightRig w14:rig="threePt" w14:dir="t">
                <w14:rot w14:lat="0" w14:lon="0" w14:rev="0"/>
              </w14:lightRig>
            </w14:scene3d>
          </w:rPr>
          <w:t>14.12.</w:t>
        </w:r>
        <w:r w:rsidR="00FD5369">
          <w:rPr>
            <w:rFonts w:asciiTheme="minorHAnsi" w:eastAsiaTheme="minorEastAsia" w:hAnsiTheme="minorHAnsi" w:cstheme="minorBidi"/>
            <w:noProof/>
            <w:rtl/>
          </w:rPr>
          <w:tab/>
        </w:r>
        <w:r w:rsidR="00FD5369" w:rsidRPr="00A550BB">
          <w:rPr>
            <w:rStyle w:val="Hyperlink"/>
            <w:noProof/>
            <w:rtl/>
          </w:rPr>
          <w:t xml:space="preserve">תעלת פח </w:t>
        </w:r>
        <w:r w:rsidR="00FD5369" w:rsidRPr="00A550BB">
          <w:rPr>
            <w:rStyle w:val="Hyperlink"/>
            <w:noProof/>
          </w:rPr>
          <w:t>60x40</w:t>
        </w:r>
        <w:r w:rsidR="00FD5369" w:rsidRPr="00A550BB">
          <w:rPr>
            <w:rStyle w:val="Hyperlink"/>
            <w:noProof/>
            <w:rtl/>
          </w:rPr>
          <w:t xml:space="preserve"> מ"מ</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Toc128476991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174</w:t>
        </w:r>
        <w:r w:rsidR="00FD5369">
          <w:rPr>
            <w:noProof/>
            <w:webHidden/>
            <w:rtl/>
          </w:rPr>
          <w:fldChar w:fldCharType="end"/>
        </w:r>
      </w:hyperlink>
    </w:p>
    <w:p w14:paraId="7A11D5A0" w14:textId="7F7527EA" w:rsidR="00FD5369" w:rsidRDefault="00DF7731">
      <w:pPr>
        <w:pStyle w:val="TOC2"/>
        <w:rPr>
          <w:rFonts w:asciiTheme="minorHAnsi" w:eastAsiaTheme="minorEastAsia" w:hAnsiTheme="minorHAnsi" w:cstheme="minorBidi"/>
          <w:noProof/>
          <w:rtl/>
        </w:rPr>
      </w:pPr>
      <w:hyperlink w:anchor="_Toc128476992" w:history="1">
        <w:r w:rsidR="00FD5369" w:rsidRPr="00A550BB">
          <w:rPr>
            <w:rStyle w:val="Hyperlink"/>
            <w:noProof/>
            <w14:scene3d>
              <w14:camera w14:prst="orthographicFront"/>
              <w14:lightRig w14:rig="threePt" w14:dir="t">
                <w14:rot w14:lat="0" w14:lon="0" w14:rev="0"/>
              </w14:lightRig>
            </w14:scene3d>
          </w:rPr>
          <w:t>14.13.</w:t>
        </w:r>
        <w:r w:rsidR="00FD5369">
          <w:rPr>
            <w:rFonts w:asciiTheme="minorHAnsi" w:eastAsiaTheme="minorEastAsia" w:hAnsiTheme="minorHAnsi" w:cstheme="minorBidi"/>
            <w:noProof/>
            <w:rtl/>
          </w:rPr>
          <w:tab/>
        </w:r>
        <w:r w:rsidR="00FD5369" w:rsidRPr="00A550BB">
          <w:rPr>
            <w:rStyle w:val="Hyperlink"/>
            <w:noProof/>
            <w:rtl/>
          </w:rPr>
          <w:t>תעלת מגן מפח</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Toc128476992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174</w:t>
        </w:r>
        <w:r w:rsidR="00FD5369">
          <w:rPr>
            <w:noProof/>
            <w:webHidden/>
            <w:rtl/>
          </w:rPr>
          <w:fldChar w:fldCharType="end"/>
        </w:r>
      </w:hyperlink>
    </w:p>
    <w:p w14:paraId="193D51F7" w14:textId="21ABF480" w:rsidR="00FD5369" w:rsidRDefault="00DF7731">
      <w:pPr>
        <w:pStyle w:val="TOC1"/>
        <w:rPr>
          <w:rFonts w:asciiTheme="minorHAnsi" w:eastAsiaTheme="minorEastAsia" w:hAnsiTheme="minorHAnsi" w:cstheme="minorBidi"/>
          <w:bCs w:val="0"/>
          <w:color w:val="auto"/>
          <w:sz w:val="22"/>
          <w:szCs w:val="22"/>
          <w:rtl/>
        </w:rPr>
      </w:pPr>
      <w:hyperlink w:anchor="_Toc128476993" w:history="1">
        <w:r w:rsidR="00FD5369" w:rsidRPr="00A550BB">
          <w:rPr>
            <w:rStyle w:val="Hyperlink"/>
            <w:rtl/>
            <w14:scene3d>
              <w14:camera w14:prst="orthographicFront"/>
              <w14:lightRig w14:rig="threePt" w14:dir="t">
                <w14:rot w14:lat="0" w14:lon="0" w14:rev="0"/>
              </w14:lightRig>
            </w14:scene3d>
          </w:rPr>
          <w:t>15.</w:t>
        </w:r>
        <w:r w:rsidR="00FD5369">
          <w:rPr>
            <w:rFonts w:asciiTheme="minorHAnsi" w:eastAsiaTheme="minorEastAsia" w:hAnsiTheme="minorHAnsi" w:cstheme="minorBidi"/>
            <w:bCs w:val="0"/>
            <w:color w:val="auto"/>
            <w:sz w:val="22"/>
            <w:szCs w:val="22"/>
            <w:rtl/>
          </w:rPr>
          <w:tab/>
        </w:r>
        <w:r w:rsidR="00FD5369" w:rsidRPr="00A550BB">
          <w:rPr>
            <w:rStyle w:val="Hyperlink"/>
            <w:rtl/>
          </w:rPr>
          <w:t>תרנים ומעמדים להתקנה</w:t>
        </w:r>
        <w:r w:rsidR="00FD5369">
          <w:rPr>
            <w:webHidden/>
            <w:rtl/>
          </w:rPr>
          <w:tab/>
        </w:r>
        <w:r w:rsidR="00FD5369">
          <w:rPr>
            <w:webHidden/>
            <w:rtl/>
          </w:rPr>
          <w:fldChar w:fldCharType="begin"/>
        </w:r>
        <w:r w:rsidR="00FD5369">
          <w:rPr>
            <w:webHidden/>
            <w:rtl/>
          </w:rPr>
          <w:instrText xml:space="preserve"> </w:instrText>
        </w:r>
        <w:r w:rsidR="00FD5369">
          <w:rPr>
            <w:webHidden/>
          </w:rPr>
          <w:instrText>PAGEREF</w:instrText>
        </w:r>
        <w:r w:rsidR="00FD5369">
          <w:rPr>
            <w:webHidden/>
            <w:rtl/>
          </w:rPr>
          <w:instrText xml:space="preserve"> _</w:instrText>
        </w:r>
        <w:r w:rsidR="00FD5369">
          <w:rPr>
            <w:webHidden/>
          </w:rPr>
          <w:instrText>Toc128476993 \h</w:instrText>
        </w:r>
        <w:r w:rsidR="00FD5369">
          <w:rPr>
            <w:webHidden/>
            <w:rtl/>
          </w:rPr>
          <w:instrText xml:space="preserve"> </w:instrText>
        </w:r>
        <w:r w:rsidR="00FD5369">
          <w:rPr>
            <w:webHidden/>
            <w:rtl/>
          </w:rPr>
        </w:r>
        <w:r w:rsidR="00FD5369">
          <w:rPr>
            <w:webHidden/>
            <w:rtl/>
          </w:rPr>
          <w:fldChar w:fldCharType="separate"/>
        </w:r>
        <w:r w:rsidR="00FD5369">
          <w:rPr>
            <w:webHidden/>
            <w:rtl/>
          </w:rPr>
          <w:t>175</w:t>
        </w:r>
        <w:r w:rsidR="00FD5369">
          <w:rPr>
            <w:webHidden/>
            <w:rtl/>
          </w:rPr>
          <w:fldChar w:fldCharType="end"/>
        </w:r>
      </w:hyperlink>
    </w:p>
    <w:p w14:paraId="607E2780" w14:textId="31C60C96" w:rsidR="00FD5369" w:rsidRDefault="00DF7731">
      <w:pPr>
        <w:pStyle w:val="TOC2"/>
        <w:rPr>
          <w:rFonts w:asciiTheme="minorHAnsi" w:eastAsiaTheme="minorEastAsia" w:hAnsiTheme="minorHAnsi" w:cstheme="minorBidi"/>
          <w:noProof/>
          <w:rtl/>
        </w:rPr>
      </w:pPr>
      <w:hyperlink w:anchor="_Toc128476994" w:history="1">
        <w:r w:rsidR="00FD5369" w:rsidRPr="00A550BB">
          <w:rPr>
            <w:rStyle w:val="Hyperlink"/>
            <w:noProof/>
            <w14:scene3d>
              <w14:camera w14:prst="orthographicFront"/>
              <w14:lightRig w14:rig="threePt" w14:dir="t">
                <w14:rot w14:lat="0" w14:lon="0" w14:rev="0"/>
              </w14:lightRig>
            </w14:scene3d>
          </w:rPr>
          <w:t>15.1.</w:t>
        </w:r>
        <w:r w:rsidR="00FD5369">
          <w:rPr>
            <w:rFonts w:asciiTheme="minorHAnsi" w:eastAsiaTheme="minorEastAsia" w:hAnsiTheme="minorHAnsi" w:cstheme="minorBidi"/>
            <w:noProof/>
            <w:rtl/>
          </w:rPr>
          <w:tab/>
        </w:r>
        <w:r w:rsidR="00FD5369" w:rsidRPr="00A550BB">
          <w:rPr>
            <w:rStyle w:val="Hyperlink"/>
            <w:noProof/>
            <w:rtl/>
          </w:rPr>
          <w:t>עמוד 3 מטר</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Toc128476994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175</w:t>
        </w:r>
        <w:r w:rsidR="00FD5369">
          <w:rPr>
            <w:noProof/>
            <w:webHidden/>
            <w:rtl/>
          </w:rPr>
          <w:fldChar w:fldCharType="end"/>
        </w:r>
      </w:hyperlink>
    </w:p>
    <w:p w14:paraId="62BE513C" w14:textId="1A653196" w:rsidR="00FD5369" w:rsidRDefault="00DF7731">
      <w:pPr>
        <w:pStyle w:val="TOC2"/>
        <w:rPr>
          <w:rFonts w:asciiTheme="minorHAnsi" w:eastAsiaTheme="minorEastAsia" w:hAnsiTheme="minorHAnsi" w:cstheme="minorBidi"/>
          <w:noProof/>
          <w:rtl/>
        </w:rPr>
      </w:pPr>
      <w:hyperlink w:anchor="_Toc128476995" w:history="1">
        <w:r w:rsidR="00FD5369" w:rsidRPr="00A550BB">
          <w:rPr>
            <w:rStyle w:val="Hyperlink"/>
            <w:noProof/>
            <w14:scene3d>
              <w14:camera w14:prst="orthographicFront"/>
              <w14:lightRig w14:rig="threePt" w14:dir="t">
                <w14:rot w14:lat="0" w14:lon="0" w14:rev="0"/>
              </w14:lightRig>
            </w14:scene3d>
          </w:rPr>
          <w:t>15.2.</w:t>
        </w:r>
        <w:r w:rsidR="00FD5369">
          <w:rPr>
            <w:rFonts w:asciiTheme="minorHAnsi" w:eastAsiaTheme="minorEastAsia" w:hAnsiTheme="minorHAnsi" w:cstheme="minorBidi"/>
            <w:noProof/>
            <w:rtl/>
          </w:rPr>
          <w:tab/>
        </w:r>
        <w:r w:rsidR="00FD5369" w:rsidRPr="00A550BB">
          <w:rPr>
            <w:rStyle w:val="Hyperlink"/>
            <w:noProof/>
            <w:rtl/>
          </w:rPr>
          <w:t>עמוד 1.5 מטר</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Toc128476995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176</w:t>
        </w:r>
        <w:r w:rsidR="00FD5369">
          <w:rPr>
            <w:noProof/>
            <w:webHidden/>
            <w:rtl/>
          </w:rPr>
          <w:fldChar w:fldCharType="end"/>
        </w:r>
      </w:hyperlink>
    </w:p>
    <w:p w14:paraId="3A3F4EAD" w14:textId="32DFE977" w:rsidR="00FD5369" w:rsidRDefault="00DF7731">
      <w:pPr>
        <w:pStyle w:val="TOC2"/>
        <w:rPr>
          <w:rFonts w:asciiTheme="minorHAnsi" w:eastAsiaTheme="minorEastAsia" w:hAnsiTheme="minorHAnsi" w:cstheme="minorBidi"/>
          <w:noProof/>
          <w:rtl/>
        </w:rPr>
      </w:pPr>
      <w:hyperlink w:anchor="_Toc128476996" w:history="1">
        <w:r w:rsidR="00FD5369" w:rsidRPr="00A550BB">
          <w:rPr>
            <w:rStyle w:val="Hyperlink"/>
            <w:noProof/>
            <w14:scene3d>
              <w14:camera w14:prst="orthographicFront"/>
              <w14:lightRig w14:rig="threePt" w14:dir="t">
                <w14:rot w14:lat="0" w14:lon="0" w14:rev="0"/>
              </w14:lightRig>
            </w14:scene3d>
          </w:rPr>
          <w:t>15.3.</w:t>
        </w:r>
        <w:r w:rsidR="00FD5369">
          <w:rPr>
            <w:rFonts w:asciiTheme="minorHAnsi" w:eastAsiaTheme="minorEastAsia" w:hAnsiTheme="minorHAnsi" w:cstheme="minorBidi"/>
            <w:noProof/>
            <w:rtl/>
          </w:rPr>
          <w:tab/>
        </w:r>
        <w:r w:rsidR="00FD5369" w:rsidRPr="00A550BB">
          <w:rPr>
            <w:rStyle w:val="Hyperlink"/>
            <w:noProof/>
            <w:rtl/>
          </w:rPr>
          <w:t>תורן 6 מטר</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Toc128476996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176</w:t>
        </w:r>
        <w:r w:rsidR="00FD5369">
          <w:rPr>
            <w:noProof/>
            <w:webHidden/>
            <w:rtl/>
          </w:rPr>
          <w:fldChar w:fldCharType="end"/>
        </w:r>
      </w:hyperlink>
    </w:p>
    <w:p w14:paraId="29BA218F" w14:textId="6D2E9B55" w:rsidR="00FD5369" w:rsidRDefault="00DF7731">
      <w:pPr>
        <w:pStyle w:val="TOC1"/>
        <w:rPr>
          <w:rFonts w:asciiTheme="minorHAnsi" w:eastAsiaTheme="minorEastAsia" w:hAnsiTheme="minorHAnsi" w:cstheme="minorBidi"/>
          <w:bCs w:val="0"/>
          <w:color w:val="auto"/>
          <w:sz w:val="22"/>
          <w:szCs w:val="22"/>
          <w:rtl/>
        </w:rPr>
      </w:pPr>
      <w:hyperlink w:anchor="_Toc128476997" w:history="1">
        <w:r w:rsidR="00FD5369" w:rsidRPr="00A550BB">
          <w:rPr>
            <w:rStyle w:val="Hyperlink"/>
            <w:rtl/>
            <w14:scene3d>
              <w14:camera w14:prst="orthographicFront"/>
              <w14:lightRig w14:rig="threePt" w14:dir="t">
                <w14:rot w14:lat="0" w14:lon="0" w14:rev="0"/>
              </w14:lightRig>
            </w14:scene3d>
          </w:rPr>
          <w:t>16.</w:t>
        </w:r>
        <w:r w:rsidR="00FD5369">
          <w:rPr>
            <w:rFonts w:asciiTheme="minorHAnsi" w:eastAsiaTheme="minorEastAsia" w:hAnsiTheme="minorHAnsi" w:cstheme="minorBidi"/>
            <w:bCs w:val="0"/>
            <w:color w:val="auto"/>
            <w:sz w:val="22"/>
            <w:szCs w:val="22"/>
            <w:rtl/>
          </w:rPr>
          <w:tab/>
        </w:r>
        <w:r w:rsidR="00FD5369" w:rsidRPr="00A550BB">
          <w:rPr>
            <w:rStyle w:val="Hyperlink"/>
            <w:rtl/>
          </w:rPr>
          <w:t>אמצעים לגיבוי מתח רשת</w:t>
        </w:r>
        <w:r w:rsidR="00FD5369">
          <w:rPr>
            <w:webHidden/>
            <w:rtl/>
          </w:rPr>
          <w:tab/>
        </w:r>
        <w:r w:rsidR="00FD5369">
          <w:rPr>
            <w:webHidden/>
            <w:rtl/>
          </w:rPr>
          <w:fldChar w:fldCharType="begin"/>
        </w:r>
        <w:r w:rsidR="00FD5369">
          <w:rPr>
            <w:webHidden/>
            <w:rtl/>
          </w:rPr>
          <w:instrText xml:space="preserve"> </w:instrText>
        </w:r>
        <w:r w:rsidR="00FD5369">
          <w:rPr>
            <w:webHidden/>
          </w:rPr>
          <w:instrText>PAGEREF</w:instrText>
        </w:r>
        <w:r w:rsidR="00FD5369">
          <w:rPr>
            <w:webHidden/>
            <w:rtl/>
          </w:rPr>
          <w:instrText xml:space="preserve"> _</w:instrText>
        </w:r>
        <w:r w:rsidR="00FD5369">
          <w:rPr>
            <w:webHidden/>
          </w:rPr>
          <w:instrText>Toc128476997 \h</w:instrText>
        </w:r>
        <w:r w:rsidR="00FD5369">
          <w:rPr>
            <w:webHidden/>
            <w:rtl/>
          </w:rPr>
          <w:instrText xml:space="preserve"> </w:instrText>
        </w:r>
        <w:r w:rsidR="00FD5369">
          <w:rPr>
            <w:webHidden/>
            <w:rtl/>
          </w:rPr>
        </w:r>
        <w:r w:rsidR="00FD5369">
          <w:rPr>
            <w:webHidden/>
            <w:rtl/>
          </w:rPr>
          <w:fldChar w:fldCharType="separate"/>
        </w:r>
        <w:r w:rsidR="00FD5369">
          <w:rPr>
            <w:webHidden/>
            <w:rtl/>
          </w:rPr>
          <w:t>178</w:t>
        </w:r>
        <w:r w:rsidR="00FD5369">
          <w:rPr>
            <w:webHidden/>
            <w:rtl/>
          </w:rPr>
          <w:fldChar w:fldCharType="end"/>
        </w:r>
      </w:hyperlink>
    </w:p>
    <w:p w14:paraId="64A63534" w14:textId="2A8F18D2" w:rsidR="00FD5369" w:rsidRDefault="00DF7731">
      <w:pPr>
        <w:pStyle w:val="TOC2"/>
        <w:rPr>
          <w:rFonts w:asciiTheme="minorHAnsi" w:eastAsiaTheme="minorEastAsia" w:hAnsiTheme="minorHAnsi" w:cstheme="minorBidi"/>
          <w:noProof/>
          <w:rtl/>
        </w:rPr>
      </w:pPr>
      <w:hyperlink w:anchor="_Toc128476998" w:history="1">
        <w:r w:rsidR="00FD5369" w:rsidRPr="00A550BB">
          <w:rPr>
            <w:rStyle w:val="Hyperlink"/>
            <w:noProof/>
            <w14:scene3d>
              <w14:camera w14:prst="orthographicFront"/>
              <w14:lightRig w14:rig="threePt" w14:dir="t">
                <w14:rot w14:lat="0" w14:lon="0" w14:rev="0"/>
              </w14:lightRig>
            </w14:scene3d>
          </w:rPr>
          <w:t>16.1.</w:t>
        </w:r>
        <w:r w:rsidR="00FD5369">
          <w:rPr>
            <w:rFonts w:asciiTheme="minorHAnsi" w:eastAsiaTheme="minorEastAsia" w:hAnsiTheme="minorHAnsi" w:cstheme="minorBidi"/>
            <w:noProof/>
            <w:rtl/>
          </w:rPr>
          <w:tab/>
        </w:r>
        <w:r w:rsidR="00FD5369" w:rsidRPr="00A550BB">
          <w:rPr>
            <w:rStyle w:val="Hyperlink"/>
            <w:noProof/>
            <w:rtl/>
          </w:rPr>
          <w:t>כללי</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Toc128476998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178</w:t>
        </w:r>
        <w:r w:rsidR="00FD5369">
          <w:rPr>
            <w:noProof/>
            <w:webHidden/>
            <w:rtl/>
          </w:rPr>
          <w:fldChar w:fldCharType="end"/>
        </w:r>
      </w:hyperlink>
    </w:p>
    <w:p w14:paraId="5753E5F4" w14:textId="3586F9B9" w:rsidR="00FD5369" w:rsidRDefault="00DF7731">
      <w:pPr>
        <w:pStyle w:val="TOC2"/>
        <w:rPr>
          <w:rFonts w:asciiTheme="minorHAnsi" w:eastAsiaTheme="minorEastAsia" w:hAnsiTheme="minorHAnsi" w:cstheme="minorBidi"/>
          <w:noProof/>
          <w:rtl/>
        </w:rPr>
      </w:pPr>
      <w:hyperlink w:anchor="_Toc128476999" w:history="1">
        <w:r w:rsidR="00FD5369" w:rsidRPr="00A550BB">
          <w:rPr>
            <w:rStyle w:val="Hyperlink"/>
            <w:noProof/>
            <w14:scene3d>
              <w14:camera w14:prst="orthographicFront"/>
              <w14:lightRig w14:rig="threePt" w14:dir="t">
                <w14:rot w14:lat="0" w14:lon="0" w14:rev="0"/>
              </w14:lightRig>
            </w14:scene3d>
          </w:rPr>
          <w:t>16.2.</w:t>
        </w:r>
        <w:r w:rsidR="00FD5369">
          <w:rPr>
            <w:rFonts w:asciiTheme="minorHAnsi" w:eastAsiaTheme="minorEastAsia" w:hAnsiTheme="minorHAnsi" w:cstheme="minorBidi"/>
            <w:noProof/>
            <w:rtl/>
          </w:rPr>
          <w:tab/>
        </w:r>
        <w:r w:rsidR="00FD5369" w:rsidRPr="00A550BB">
          <w:rPr>
            <w:rStyle w:val="Hyperlink"/>
            <w:noProof/>
            <w:rtl/>
          </w:rPr>
          <w:t xml:space="preserve">אל פסק </w:t>
        </w:r>
        <w:r w:rsidR="00FD5369" w:rsidRPr="00A550BB">
          <w:rPr>
            <w:rStyle w:val="Hyperlink"/>
            <w:noProof/>
          </w:rPr>
          <w:t>1KVA</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Toc128476999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179</w:t>
        </w:r>
        <w:r w:rsidR="00FD5369">
          <w:rPr>
            <w:noProof/>
            <w:webHidden/>
            <w:rtl/>
          </w:rPr>
          <w:fldChar w:fldCharType="end"/>
        </w:r>
      </w:hyperlink>
    </w:p>
    <w:p w14:paraId="48A9A838" w14:textId="7A3A28EC" w:rsidR="00FD5369" w:rsidRDefault="00DF7731">
      <w:pPr>
        <w:pStyle w:val="TOC2"/>
        <w:rPr>
          <w:rFonts w:asciiTheme="minorHAnsi" w:eastAsiaTheme="minorEastAsia" w:hAnsiTheme="minorHAnsi" w:cstheme="minorBidi"/>
          <w:noProof/>
          <w:rtl/>
        </w:rPr>
      </w:pPr>
      <w:hyperlink w:anchor="_Toc128477000" w:history="1">
        <w:r w:rsidR="00FD5369" w:rsidRPr="00A550BB">
          <w:rPr>
            <w:rStyle w:val="Hyperlink"/>
            <w:noProof/>
            <w14:scene3d>
              <w14:camera w14:prst="orthographicFront"/>
              <w14:lightRig w14:rig="threePt" w14:dir="t">
                <w14:rot w14:lat="0" w14:lon="0" w14:rev="0"/>
              </w14:lightRig>
            </w14:scene3d>
          </w:rPr>
          <w:t>16.3.</w:t>
        </w:r>
        <w:r w:rsidR="00FD5369">
          <w:rPr>
            <w:rFonts w:asciiTheme="minorHAnsi" w:eastAsiaTheme="minorEastAsia" w:hAnsiTheme="minorHAnsi" w:cstheme="minorBidi"/>
            <w:noProof/>
            <w:rtl/>
          </w:rPr>
          <w:tab/>
        </w:r>
        <w:r w:rsidR="00FD5369" w:rsidRPr="00A550BB">
          <w:rPr>
            <w:rStyle w:val="Hyperlink"/>
            <w:noProof/>
            <w:rtl/>
          </w:rPr>
          <w:t xml:space="preserve">אל פסק </w:t>
        </w:r>
        <w:r w:rsidR="00FD5369" w:rsidRPr="00A550BB">
          <w:rPr>
            <w:rStyle w:val="Hyperlink"/>
            <w:noProof/>
          </w:rPr>
          <w:t>3KVA</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Toc128477000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181</w:t>
        </w:r>
        <w:r w:rsidR="00FD5369">
          <w:rPr>
            <w:noProof/>
            <w:webHidden/>
            <w:rtl/>
          </w:rPr>
          <w:fldChar w:fldCharType="end"/>
        </w:r>
      </w:hyperlink>
    </w:p>
    <w:p w14:paraId="2FA7395F" w14:textId="2C4D5E1C" w:rsidR="00FD5369" w:rsidRDefault="00DF7731">
      <w:pPr>
        <w:pStyle w:val="TOC2"/>
        <w:rPr>
          <w:rFonts w:asciiTheme="minorHAnsi" w:eastAsiaTheme="minorEastAsia" w:hAnsiTheme="minorHAnsi" w:cstheme="minorBidi"/>
          <w:noProof/>
          <w:rtl/>
        </w:rPr>
      </w:pPr>
      <w:hyperlink w:anchor="_Toc128477001" w:history="1">
        <w:r w:rsidR="00FD5369" w:rsidRPr="00A550BB">
          <w:rPr>
            <w:rStyle w:val="Hyperlink"/>
            <w:noProof/>
            <w14:scene3d>
              <w14:camera w14:prst="orthographicFront"/>
              <w14:lightRig w14:rig="threePt" w14:dir="t">
                <w14:rot w14:lat="0" w14:lon="0" w14:rev="0"/>
              </w14:lightRig>
            </w14:scene3d>
          </w:rPr>
          <w:t>16.4.</w:t>
        </w:r>
        <w:r w:rsidR="00FD5369">
          <w:rPr>
            <w:rFonts w:asciiTheme="minorHAnsi" w:eastAsiaTheme="minorEastAsia" w:hAnsiTheme="minorHAnsi" w:cstheme="minorBidi"/>
            <w:noProof/>
            <w:rtl/>
          </w:rPr>
          <w:tab/>
        </w:r>
        <w:r w:rsidR="00FD5369" w:rsidRPr="00A550BB">
          <w:rPr>
            <w:rStyle w:val="Hyperlink"/>
            <w:noProof/>
            <w:rtl/>
          </w:rPr>
          <w:t xml:space="preserve">אל פסק </w:t>
        </w:r>
        <w:r w:rsidR="00FD5369" w:rsidRPr="00A550BB">
          <w:rPr>
            <w:rStyle w:val="Hyperlink"/>
            <w:noProof/>
          </w:rPr>
          <w:t>6KVA</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Toc128477001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181</w:t>
        </w:r>
        <w:r w:rsidR="00FD5369">
          <w:rPr>
            <w:noProof/>
            <w:webHidden/>
            <w:rtl/>
          </w:rPr>
          <w:fldChar w:fldCharType="end"/>
        </w:r>
      </w:hyperlink>
    </w:p>
    <w:p w14:paraId="3D50C0DC" w14:textId="41699AE1" w:rsidR="00FD5369" w:rsidRDefault="00DF7731">
      <w:pPr>
        <w:pStyle w:val="TOC1"/>
        <w:rPr>
          <w:rFonts w:asciiTheme="minorHAnsi" w:eastAsiaTheme="minorEastAsia" w:hAnsiTheme="minorHAnsi" w:cstheme="minorBidi"/>
          <w:bCs w:val="0"/>
          <w:color w:val="auto"/>
          <w:sz w:val="22"/>
          <w:szCs w:val="22"/>
          <w:rtl/>
        </w:rPr>
      </w:pPr>
      <w:hyperlink w:anchor="_Toc128477002" w:history="1">
        <w:r w:rsidR="00FD5369" w:rsidRPr="00A550BB">
          <w:rPr>
            <w:rStyle w:val="Hyperlink"/>
            <w:rtl/>
            <w14:scene3d>
              <w14:camera w14:prst="orthographicFront"/>
              <w14:lightRig w14:rig="threePt" w14:dir="t">
                <w14:rot w14:lat="0" w14:lon="0" w14:rev="0"/>
              </w14:lightRig>
            </w14:scene3d>
          </w:rPr>
          <w:t>17.</w:t>
        </w:r>
        <w:r w:rsidR="00FD5369">
          <w:rPr>
            <w:rFonts w:asciiTheme="minorHAnsi" w:eastAsiaTheme="minorEastAsia" w:hAnsiTheme="minorHAnsi" w:cstheme="minorBidi"/>
            <w:bCs w:val="0"/>
            <w:color w:val="auto"/>
            <w:sz w:val="22"/>
            <w:szCs w:val="22"/>
            <w:rtl/>
          </w:rPr>
          <w:tab/>
        </w:r>
        <w:r w:rsidR="00FD5369" w:rsidRPr="00A550BB">
          <w:rPr>
            <w:rStyle w:val="Hyperlink"/>
            <w:rtl/>
          </w:rPr>
          <w:t>מערכת ניטור ואבטחת מידע לרשתות ומערכות אבטחה טכנולוגיות</w:t>
        </w:r>
        <w:r w:rsidR="00FD5369">
          <w:rPr>
            <w:webHidden/>
            <w:rtl/>
          </w:rPr>
          <w:tab/>
        </w:r>
        <w:r w:rsidR="00FD5369">
          <w:rPr>
            <w:webHidden/>
            <w:rtl/>
          </w:rPr>
          <w:fldChar w:fldCharType="begin"/>
        </w:r>
        <w:r w:rsidR="00FD5369">
          <w:rPr>
            <w:webHidden/>
            <w:rtl/>
          </w:rPr>
          <w:instrText xml:space="preserve"> </w:instrText>
        </w:r>
        <w:r w:rsidR="00FD5369">
          <w:rPr>
            <w:webHidden/>
          </w:rPr>
          <w:instrText>PAGEREF</w:instrText>
        </w:r>
        <w:r w:rsidR="00FD5369">
          <w:rPr>
            <w:webHidden/>
            <w:rtl/>
          </w:rPr>
          <w:instrText xml:space="preserve"> _</w:instrText>
        </w:r>
        <w:r w:rsidR="00FD5369">
          <w:rPr>
            <w:webHidden/>
          </w:rPr>
          <w:instrText>Toc128477002 \h</w:instrText>
        </w:r>
        <w:r w:rsidR="00FD5369">
          <w:rPr>
            <w:webHidden/>
            <w:rtl/>
          </w:rPr>
          <w:instrText xml:space="preserve"> </w:instrText>
        </w:r>
        <w:r w:rsidR="00FD5369">
          <w:rPr>
            <w:webHidden/>
            <w:rtl/>
          </w:rPr>
        </w:r>
        <w:r w:rsidR="00FD5369">
          <w:rPr>
            <w:webHidden/>
            <w:rtl/>
          </w:rPr>
          <w:fldChar w:fldCharType="separate"/>
        </w:r>
        <w:r w:rsidR="00FD5369">
          <w:rPr>
            <w:webHidden/>
            <w:rtl/>
          </w:rPr>
          <w:t>182</w:t>
        </w:r>
        <w:r w:rsidR="00FD5369">
          <w:rPr>
            <w:webHidden/>
            <w:rtl/>
          </w:rPr>
          <w:fldChar w:fldCharType="end"/>
        </w:r>
      </w:hyperlink>
    </w:p>
    <w:p w14:paraId="5E039F79" w14:textId="6CADDA35" w:rsidR="00FD5369" w:rsidRDefault="00DF7731">
      <w:pPr>
        <w:pStyle w:val="TOC2"/>
        <w:rPr>
          <w:rFonts w:asciiTheme="minorHAnsi" w:eastAsiaTheme="minorEastAsia" w:hAnsiTheme="minorHAnsi" w:cstheme="minorBidi"/>
          <w:noProof/>
          <w:rtl/>
        </w:rPr>
      </w:pPr>
      <w:hyperlink w:anchor="_Toc128477003" w:history="1">
        <w:r w:rsidR="00FD5369" w:rsidRPr="00A550BB">
          <w:rPr>
            <w:rStyle w:val="Hyperlink"/>
            <w:noProof/>
            <w:rtl/>
            <w14:scene3d>
              <w14:camera w14:prst="orthographicFront"/>
              <w14:lightRig w14:rig="threePt" w14:dir="t">
                <w14:rot w14:lat="0" w14:lon="0" w14:rev="0"/>
              </w14:lightRig>
            </w14:scene3d>
          </w:rPr>
          <w:t>17.1.</w:t>
        </w:r>
        <w:r w:rsidR="00FD5369">
          <w:rPr>
            <w:rFonts w:asciiTheme="minorHAnsi" w:eastAsiaTheme="minorEastAsia" w:hAnsiTheme="minorHAnsi" w:cstheme="minorBidi"/>
            <w:noProof/>
            <w:rtl/>
          </w:rPr>
          <w:tab/>
        </w:r>
        <w:r w:rsidR="00FD5369" w:rsidRPr="00A550BB">
          <w:rPr>
            <w:rStyle w:val="Hyperlink"/>
            <w:noProof/>
            <w:rtl/>
          </w:rPr>
          <w:t>כללי</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Toc128477003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182</w:t>
        </w:r>
        <w:r w:rsidR="00FD5369">
          <w:rPr>
            <w:noProof/>
            <w:webHidden/>
            <w:rtl/>
          </w:rPr>
          <w:fldChar w:fldCharType="end"/>
        </w:r>
      </w:hyperlink>
    </w:p>
    <w:p w14:paraId="4C09BFD8" w14:textId="034DBA50" w:rsidR="00FD5369" w:rsidRDefault="00DF7731">
      <w:pPr>
        <w:pStyle w:val="TOC2"/>
        <w:rPr>
          <w:rFonts w:asciiTheme="minorHAnsi" w:eastAsiaTheme="minorEastAsia" w:hAnsiTheme="minorHAnsi" w:cstheme="minorBidi"/>
          <w:noProof/>
          <w:rtl/>
        </w:rPr>
      </w:pPr>
      <w:hyperlink w:anchor="_Toc128477004" w:history="1">
        <w:r w:rsidR="00FD5369" w:rsidRPr="00A550BB">
          <w:rPr>
            <w:rStyle w:val="Hyperlink"/>
            <w:noProof/>
            <w14:scene3d>
              <w14:camera w14:prst="orthographicFront"/>
              <w14:lightRig w14:rig="threePt" w14:dir="t">
                <w14:rot w14:lat="0" w14:lon="0" w14:rev="0"/>
              </w14:lightRig>
            </w14:scene3d>
          </w:rPr>
          <w:t>17.2.</w:t>
        </w:r>
        <w:r w:rsidR="00FD5369">
          <w:rPr>
            <w:rFonts w:asciiTheme="minorHAnsi" w:eastAsiaTheme="minorEastAsia" w:hAnsiTheme="minorHAnsi" w:cstheme="minorBidi"/>
            <w:noProof/>
            <w:rtl/>
          </w:rPr>
          <w:tab/>
        </w:r>
        <w:r w:rsidR="00FD5369" w:rsidRPr="00A550BB">
          <w:rPr>
            <w:rStyle w:val="Hyperlink"/>
            <w:noProof/>
            <w:rtl/>
          </w:rPr>
          <w:t>דרישות כלליות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Toc128477004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182</w:t>
        </w:r>
        <w:r w:rsidR="00FD5369">
          <w:rPr>
            <w:noProof/>
            <w:webHidden/>
            <w:rtl/>
          </w:rPr>
          <w:fldChar w:fldCharType="end"/>
        </w:r>
      </w:hyperlink>
    </w:p>
    <w:p w14:paraId="2D11A7F9" w14:textId="24310313" w:rsidR="00FD5369" w:rsidRDefault="00DF7731">
      <w:pPr>
        <w:pStyle w:val="TOC2"/>
        <w:rPr>
          <w:rFonts w:asciiTheme="minorHAnsi" w:eastAsiaTheme="minorEastAsia" w:hAnsiTheme="minorHAnsi" w:cstheme="minorBidi"/>
          <w:noProof/>
          <w:rtl/>
        </w:rPr>
      </w:pPr>
      <w:hyperlink w:anchor="_Toc128477005" w:history="1">
        <w:r w:rsidR="00FD5369" w:rsidRPr="00A550BB">
          <w:rPr>
            <w:rStyle w:val="Hyperlink"/>
            <w:noProof/>
            <w14:scene3d>
              <w14:camera w14:prst="orthographicFront"/>
              <w14:lightRig w14:rig="threePt" w14:dir="t">
                <w14:rot w14:lat="0" w14:lon="0" w14:rev="0"/>
              </w14:lightRig>
            </w14:scene3d>
          </w:rPr>
          <w:t>17.3.</w:t>
        </w:r>
        <w:r w:rsidR="00FD5369">
          <w:rPr>
            <w:rFonts w:asciiTheme="minorHAnsi" w:eastAsiaTheme="minorEastAsia" w:hAnsiTheme="minorHAnsi" w:cstheme="minorBidi"/>
            <w:noProof/>
            <w:rtl/>
          </w:rPr>
          <w:tab/>
        </w:r>
        <w:r w:rsidR="00FD5369" w:rsidRPr="00A550BB">
          <w:rPr>
            <w:rStyle w:val="Hyperlink"/>
            <w:noProof/>
            <w:rtl/>
          </w:rPr>
          <w:t>דרישות טכניות מהמערכת</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Toc128477005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184</w:t>
        </w:r>
        <w:r w:rsidR="00FD5369">
          <w:rPr>
            <w:noProof/>
            <w:webHidden/>
            <w:rtl/>
          </w:rPr>
          <w:fldChar w:fldCharType="end"/>
        </w:r>
      </w:hyperlink>
    </w:p>
    <w:p w14:paraId="1965C185" w14:textId="52814972" w:rsidR="00FD5369" w:rsidRDefault="00DF7731">
      <w:pPr>
        <w:pStyle w:val="TOC2"/>
        <w:rPr>
          <w:rFonts w:asciiTheme="minorHAnsi" w:eastAsiaTheme="minorEastAsia" w:hAnsiTheme="minorHAnsi" w:cstheme="minorBidi"/>
          <w:noProof/>
          <w:rtl/>
        </w:rPr>
      </w:pPr>
      <w:hyperlink w:anchor="_Toc128477006" w:history="1">
        <w:r w:rsidR="00FD5369" w:rsidRPr="00A550BB">
          <w:rPr>
            <w:rStyle w:val="Hyperlink"/>
            <w:noProof/>
            <w:rtl/>
            <w14:scene3d>
              <w14:camera w14:prst="orthographicFront"/>
              <w14:lightRig w14:rig="threePt" w14:dir="t">
                <w14:rot w14:lat="0" w14:lon="0" w14:rev="0"/>
              </w14:lightRig>
            </w14:scene3d>
          </w:rPr>
          <w:t>17.4.</w:t>
        </w:r>
        <w:r w:rsidR="00FD5369">
          <w:rPr>
            <w:rFonts w:asciiTheme="minorHAnsi" w:eastAsiaTheme="minorEastAsia" w:hAnsiTheme="minorHAnsi" w:cstheme="minorBidi"/>
            <w:noProof/>
            <w:rtl/>
          </w:rPr>
          <w:tab/>
        </w:r>
        <w:r w:rsidR="00FD5369" w:rsidRPr="00A550BB">
          <w:rPr>
            <w:rStyle w:val="Hyperlink"/>
            <w:noProof/>
            <w:rtl/>
          </w:rPr>
          <w:t>תוכנת מרכז שליטה ובקרה</w:t>
        </w:r>
        <w:r w:rsidR="00FD5369">
          <w:rPr>
            <w:noProof/>
            <w:webHidden/>
            <w:rtl/>
          </w:rPr>
          <w:tab/>
        </w:r>
        <w:r w:rsidR="00FD5369">
          <w:rPr>
            <w:noProof/>
            <w:webHidden/>
            <w:rtl/>
          </w:rPr>
          <w:fldChar w:fldCharType="begin"/>
        </w:r>
        <w:r w:rsidR="00FD5369">
          <w:rPr>
            <w:noProof/>
            <w:webHidden/>
            <w:rtl/>
          </w:rPr>
          <w:instrText xml:space="preserve"> </w:instrText>
        </w:r>
        <w:r w:rsidR="00FD5369">
          <w:rPr>
            <w:noProof/>
            <w:webHidden/>
          </w:rPr>
          <w:instrText>PAGEREF</w:instrText>
        </w:r>
        <w:r w:rsidR="00FD5369">
          <w:rPr>
            <w:noProof/>
            <w:webHidden/>
            <w:rtl/>
          </w:rPr>
          <w:instrText xml:space="preserve"> _</w:instrText>
        </w:r>
        <w:r w:rsidR="00FD5369">
          <w:rPr>
            <w:noProof/>
            <w:webHidden/>
          </w:rPr>
          <w:instrText>Toc128477006 \h</w:instrText>
        </w:r>
        <w:r w:rsidR="00FD5369">
          <w:rPr>
            <w:noProof/>
            <w:webHidden/>
            <w:rtl/>
          </w:rPr>
          <w:instrText xml:space="preserve"> </w:instrText>
        </w:r>
        <w:r w:rsidR="00FD5369">
          <w:rPr>
            <w:noProof/>
            <w:webHidden/>
            <w:rtl/>
          </w:rPr>
        </w:r>
        <w:r w:rsidR="00FD5369">
          <w:rPr>
            <w:noProof/>
            <w:webHidden/>
            <w:rtl/>
          </w:rPr>
          <w:fldChar w:fldCharType="separate"/>
        </w:r>
        <w:r w:rsidR="00FD5369">
          <w:rPr>
            <w:noProof/>
            <w:webHidden/>
            <w:rtl/>
          </w:rPr>
          <w:t>188</w:t>
        </w:r>
        <w:r w:rsidR="00FD5369">
          <w:rPr>
            <w:noProof/>
            <w:webHidden/>
            <w:rtl/>
          </w:rPr>
          <w:fldChar w:fldCharType="end"/>
        </w:r>
      </w:hyperlink>
    </w:p>
    <w:p w14:paraId="4B05131A" w14:textId="6FBDB86C" w:rsidR="00A470F9" w:rsidRPr="00E04ABC" w:rsidRDefault="00683183" w:rsidP="0056672B">
      <w:pPr>
        <w:pStyle w:val="TOC1"/>
        <w:spacing w:line="360" w:lineRule="auto"/>
      </w:pPr>
      <w:r>
        <w:rPr>
          <w:rtl/>
        </w:rPr>
        <w:fldChar w:fldCharType="end"/>
      </w:r>
    </w:p>
    <w:p w14:paraId="1CBA9E6B" w14:textId="77777777" w:rsidR="00153C6E" w:rsidRPr="00E04ABC" w:rsidRDefault="00153C6E" w:rsidP="0056672B">
      <w:pPr>
        <w:bidi w:val="0"/>
        <w:spacing w:after="0" w:line="360" w:lineRule="auto"/>
        <w:rPr>
          <w:rFonts w:ascii="Arial" w:hAnsi="Arial"/>
          <w:color w:val="365F91"/>
          <w:sz w:val="24"/>
          <w:szCs w:val="24"/>
        </w:rPr>
      </w:pPr>
      <w:r w:rsidRPr="00E04ABC">
        <w:rPr>
          <w:rFonts w:ascii="Arial" w:hAnsi="Arial"/>
          <w:color w:val="365F91"/>
          <w:sz w:val="24"/>
          <w:szCs w:val="24"/>
          <w:rtl/>
        </w:rPr>
        <w:br w:type="page"/>
      </w:r>
    </w:p>
    <w:p w14:paraId="321B1F52" w14:textId="3BF0617C" w:rsidR="00750849" w:rsidRPr="00683183" w:rsidRDefault="00750849" w:rsidP="0056672B">
      <w:pPr>
        <w:bidi w:val="0"/>
        <w:spacing w:after="0" w:line="360" w:lineRule="auto"/>
        <w:rPr>
          <w:rFonts w:ascii="Arial" w:hAnsi="Arial"/>
          <w:color w:val="365F91"/>
          <w:sz w:val="24"/>
          <w:szCs w:val="24"/>
        </w:rPr>
      </w:pPr>
    </w:p>
    <w:p w14:paraId="51CC2C93" w14:textId="77777777" w:rsidR="00E540F6" w:rsidRPr="00683183" w:rsidRDefault="00E540F6" w:rsidP="0056672B">
      <w:pPr>
        <w:pStyle w:val="12"/>
      </w:pPr>
      <w:bookmarkStart w:id="0" w:name="_Toc128476800"/>
      <w:r w:rsidRPr="00683183">
        <w:rPr>
          <w:rtl/>
        </w:rPr>
        <w:t>מולטימדיה</w:t>
      </w:r>
      <w:bookmarkEnd w:id="0"/>
    </w:p>
    <w:p w14:paraId="20D6DA06" w14:textId="77777777" w:rsidR="00E540F6" w:rsidRPr="00683183" w:rsidRDefault="005A6BC4" w:rsidP="0056672B">
      <w:pPr>
        <w:pStyle w:val="22"/>
      </w:pPr>
      <w:bookmarkStart w:id="1" w:name="_Toc128476801"/>
      <w:r w:rsidRPr="00683183">
        <w:rPr>
          <w:rtl/>
        </w:rPr>
        <w:t>כללי</w:t>
      </w:r>
      <w:bookmarkEnd w:id="1"/>
    </w:p>
    <w:p w14:paraId="6D76CAC1" w14:textId="77777777" w:rsidR="00E540F6" w:rsidRPr="00683183" w:rsidRDefault="00E540F6" w:rsidP="008E7EB7">
      <w:pPr>
        <w:pStyle w:val="32"/>
      </w:pPr>
      <w:r w:rsidRPr="00683183">
        <w:rPr>
          <w:rtl/>
        </w:rPr>
        <w:t xml:space="preserve">מערכת המולטימדיה מהווה ממשק בין מחשבי הקליינט של המערכות השונות במוקד לבין מסכי ה- </w:t>
      </w:r>
      <w:r w:rsidRPr="00683183">
        <w:t>LCD</w:t>
      </w:r>
      <w:r w:rsidRPr="00683183">
        <w:rPr>
          <w:rtl/>
        </w:rPr>
        <w:t xml:space="preserve"> המותקנים על הקיר.</w:t>
      </w:r>
    </w:p>
    <w:p w14:paraId="014D3F42" w14:textId="77777777" w:rsidR="00E540F6" w:rsidRPr="00683183" w:rsidRDefault="00E540F6" w:rsidP="008E7EB7">
      <w:pPr>
        <w:pStyle w:val="32"/>
      </w:pPr>
      <w:r w:rsidRPr="00683183">
        <w:rPr>
          <w:rtl/>
        </w:rPr>
        <w:t>מסכי המחשב בשולחן המוקדנים משמשים את המוקדנים בניהול השוטף של המוקד בשגרה ובחירום.</w:t>
      </w:r>
    </w:p>
    <w:p w14:paraId="0B80853F" w14:textId="77777777" w:rsidR="00E540F6" w:rsidRPr="00683183" w:rsidRDefault="00E540F6" w:rsidP="008E7EB7">
      <w:pPr>
        <w:pStyle w:val="32"/>
      </w:pPr>
      <w:r w:rsidRPr="00683183">
        <w:rPr>
          <w:rtl/>
        </w:rPr>
        <w:t xml:space="preserve">המסכים שעל הקיר אינם מהווים אמצעי לעבודה השוטפת של המוקדנים אלה משמשים לתצוגה בעת נוכחות צוות ניהול אירועים. </w:t>
      </w:r>
    </w:p>
    <w:p w14:paraId="5C847330" w14:textId="77777777" w:rsidR="00E540F6" w:rsidRPr="00683183" w:rsidRDefault="00E540F6" w:rsidP="008E7EB7">
      <w:pPr>
        <w:pStyle w:val="32"/>
      </w:pPr>
      <w:r w:rsidRPr="00683183">
        <w:rPr>
          <w:rtl/>
        </w:rPr>
        <w:t xml:space="preserve">על גבי מסכי הקיר ניתן יהיה להציג כל  מסך מכל מחשב קליינט של כל תת מערכת, לרבות מערכת </w:t>
      </w:r>
      <w:r w:rsidR="00FE0EE8" w:rsidRPr="00683183">
        <w:rPr>
          <w:rtl/>
        </w:rPr>
        <w:t>הווידיאו</w:t>
      </w:r>
      <w:r w:rsidRPr="00683183">
        <w:rPr>
          <w:rtl/>
        </w:rPr>
        <w:t xml:space="preserve"> ומערכת השו"ב.</w:t>
      </w:r>
    </w:p>
    <w:p w14:paraId="6043F1B5" w14:textId="77777777" w:rsidR="00E540F6" w:rsidRPr="00683183" w:rsidRDefault="00E540F6" w:rsidP="008E7EB7">
      <w:pPr>
        <w:pStyle w:val="32"/>
      </w:pPr>
      <w:r w:rsidRPr="00683183">
        <w:rPr>
          <w:rtl/>
        </w:rPr>
        <w:t>לצורך כך תסופק ותותקן מערכת מולטימדיה שתאפשר מיתוג מהיר ונוח באמצעות מסך מגע הכולל אייקונים לתפעול.</w:t>
      </w:r>
    </w:p>
    <w:p w14:paraId="299C9940" w14:textId="77777777" w:rsidR="00E540F6" w:rsidRPr="00683183" w:rsidRDefault="00E540F6" w:rsidP="008E7EB7">
      <w:pPr>
        <w:pStyle w:val="32"/>
      </w:pPr>
      <w:r w:rsidRPr="00683183">
        <w:rPr>
          <w:rtl/>
        </w:rPr>
        <w:t xml:space="preserve">המערכת תבוסס על בקר </w:t>
      </w:r>
      <w:r w:rsidRPr="00683183">
        <w:t>AV</w:t>
      </w:r>
      <w:r w:rsidRPr="00683183">
        <w:rPr>
          <w:rtl/>
        </w:rPr>
        <w:t xml:space="preserve"> (מולטימדיה) בר תכנות, מטריצת וידיאו ושמע (</w:t>
      </w:r>
      <w:r w:rsidRPr="00683183">
        <w:t>DVI</w:t>
      </w:r>
      <w:r w:rsidRPr="00683183">
        <w:rPr>
          <w:rtl/>
        </w:rPr>
        <w:t>) ומסך מגע לתפעול.</w:t>
      </w:r>
    </w:p>
    <w:p w14:paraId="77B006AF" w14:textId="77777777" w:rsidR="00E540F6" w:rsidRPr="00683183" w:rsidRDefault="00E540F6" w:rsidP="008E7EB7">
      <w:pPr>
        <w:pStyle w:val="32"/>
        <w:rPr>
          <w:rtl/>
        </w:rPr>
      </w:pPr>
      <w:r w:rsidRPr="00683183">
        <w:rPr>
          <w:rtl/>
        </w:rPr>
        <w:t>תפוקות השמע במערכות המוקד, הינם צלילי התרעה מהשרתים השונים, אשר נועדו לספק התרעות קוליות לתשומת ליבו של המוקדן בעת קבלת אירוע, אודות התרחש</w:t>
      </w:r>
      <w:r w:rsidR="009009C7" w:rsidRPr="00683183">
        <w:rPr>
          <w:rtl/>
        </w:rPr>
        <w:t>ות כל שהיא</w:t>
      </w:r>
      <w:r w:rsidRPr="00683183">
        <w:rPr>
          <w:rtl/>
        </w:rPr>
        <w:t>.</w:t>
      </w:r>
    </w:p>
    <w:p w14:paraId="36FD70FE" w14:textId="77777777" w:rsidR="00E540F6" w:rsidRPr="00683183" w:rsidRDefault="00E540F6" w:rsidP="008E7EB7">
      <w:pPr>
        <w:pStyle w:val="32"/>
      </w:pPr>
      <w:r w:rsidRPr="00683183">
        <w:rPr>
          <w:rtl/>
        </w:rPr>
        <w:t>השליטה על החלפת התצוגות והשמע תבוצע באמצעות מסך המגע הממוקם בשולחן המוקד.</w:t>
      </w:r>
    </w:p>
    <w:p w14:paraId="33E49F35" w14:textId="77777777" w:rsidR="00E540F6" w:rsidRPr="00683183" w:rsidRDefault="00E540F6" w:rsidP="008E7EB7">
      <w:pPr>
        <w:pStyle w:val="32"/>
      </w:pPr>
      <w:r w:rsidRPr="00683183">
        <w:rPr>
          <w:rtl/>
        </w:rPr>
        <w:t>ניתן יהיה לשלוט על עוצמת השמע מכל מקור באמצעות מסך המגע.</w:t>
      </w:r>
    </w:p>
    <w:p w14:paraId="64BC9369" w14:textId="77777777" w:rsidR="00E540F6" w:rsidRPr="00683183" w:rsidRDefault="00E540F6" w:rsidP="008E7EB7">
      <w:pPr>
        <w:pStyle w:val="32"/>
      </w:pPr>
      <w:r w:rsidRPr="00683183">
        <w:rPr>
          <w:rtl/>
        </w:rPr>
        <w:t>ניתן יהיה לכבות את כלל המערכות בלחיצת כפתור אחת במסך המגע.</w:t>
      </w:r>
    </w:p>
    <w:p w14:paraId="31701736" w14:textId="77777777" w:rsidR="00D73036" w:rsidRPr="00683183" w:rsidRDefault="00D73036" w:rsidP="008E7EB7">
      <w:pPr>
        <w:pStyle w:val="32"/>
      </w:pPr>
      <w:r w:rsidRPr="00683183">
        <w:rPr>
          <w:rtl/>
        </w:rPr>
        <w:t xml:space="preserve">כל שינוי בפלטפורמת ההפעלה של מערכת המולטימדיה </w:t>
      </w:r>
      <w:r w:rsidR="00B65597" w:rsidRPr="00683183">
        <w:rPr>
          <w:rtl/>
        </w:rPr>
        <w:t>יהיה בנוסף לתכנון המקורי ובתמחור נפרד.</w:t>
      </w:r>
    </w:p>
    <w:p w14:paraId="343733F5" w14:textId="77777777" w:rsidR="00E540F6" w:rsidRPr="00683183" w:rsidRDefault="00E540F6" w:rsidP="0056672B">
      <w:pPr>
        <w:pStyle w:val="a4"/>
        <w:spacing w:before="240" w:after="120" w:line="360" w:lineRule="auto"/>
        <w:ind w:left="1076"/>
        <w:contextualSpacing w:val="0"/>
        <w:jc w:val="both"/>
        <w:rPr>
          <w:rFonts w:ascii="Arial" w:hAnsi="Arial"/>
          <w:sz w:val="24"/>
          <w:szCs w:val="24"/>
          <w:rtl/>
        </w:rPr>
      </w:pPr>
    </w:p>
    <w:p w14:paraId="44D10077" w14:textId="77777777" w:rsidR="00E540F6" w:rsidRPr="00683183" w:rsidRDefault="00E540F6" w:rsidP="0056672B">
      <w:pPr>
        <w:spacing w:before="240" w:after="120" w:line="360" w:lineRule="auto"/>
        <w:jc w:val="both"/>
        <w:outlineLvl w:val="1"/>
        <w:rPr>
          <w:rFonts w:ascii="Arial" w:hAnsi="Arial"/>
          <w:sz w:val="24"/>
          <w:szCs w:val="24"/>
          <w:u w:val="single"/>
          <w:rtl/>
        </w:rPr>
      </w:pPr>
      <w:r w:rsidRPr="00683183">
        <w:rPr>
          <w:rFonts w:ascii="Arial" w:hAnsi="Arial"/>
          <w:sz w:val="24"/>
          <w:szCs w:val="24"/>
          <w:u w:val="single"/>
          <w:rtl/>
        </w:rPr>
        <w:br w:type="page"/>
      </w:r>
    </w:p>
    <w:p w14:paraId="210BB37E" w14:textId="6930B57F" w:rsidR="00E540F6" w:rsidRPr="00683183" w:rsidRDefault="0081352D" w:rsidP="008E7EB7">
      <w:pPr>
        <w:pStyle w:val="32"/>
      </w:pPr>
      <w:r w:rsidRPr="00683183">
        <w:drawing>
          <wp:anchor distT="0" distB="0" distL="114300" distR="114300" simplePos="0" relativeHeight="251650048" behindDoc="0" locked="0" layoutInCell="1" allowOverlap="1" wp14:anchorId="305DF720" wp14:editId="401E8422">
            <wp:simplePos x="0" y="0"/>
            <wp:positionH relativeFrom="margin">
              <wp:align>center</wp:align>
            </wp:positionH>
            <wp:positionV relativeFrom="paragraph">
              <wp:posOffset>440055</wp:posOffset>
            </wp:positionV>
            <wp:extent cx="4812030" cy="7419975"/>
            <wp:effectExtent l="0" t="0" r="7620" b="9525"/>
            <wp:wrapSquare wrapText="bothSides"/>
            <wp:docPr id="56" name="תמונה 55" descr="מולטימדיה -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5" descr="מולטימדיה - חדש"/>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12030" cy="7419975"/>
                    </a:xfrm>
                    <a:prstGeom prst="rect">
                      <a:avLst/>
                    </a:prstGeom>
                    <a:noFill/>
                    <a:ln>
                      <a:noFill/>
                    </a:ln>
                  </pic:spPr>
                </pic:pic>
              </a:graphicData>
            </a:graphic>
            <wp14:sizeRelH relativeFrom="page">
              <wp14:pctWidth>0</wp14:pctWidth>
            </wp14:sizeRelH>
            <wp14:sizeRelV relativeFrom="page">
              <wp14:pctHeight>0</wp14:pctHeight>
            </wp14:sizeRelV>
          </wp:anchor>
        </w:drawing>
      </w:r>
      <w:r w:rsidR="00E540F6" w:rsidRPr="00683183">
        <w:rPr>
          <w:rtl/>
        </w:rPr>
        <w:t>להלן דוגמה לתרשים מערכת המולטימדיה במוקד</w:t>
      </w:r>
      <w:r w:rsidR="009009C7" w:rsidRPr="00683183">
        <w:rPr>
          <w:rtl/>
        </w:rPr>
        <w:t xml:space="preserve"> בקרה.</w:t>
      </w:r>
    </w:p>
    <w:p w14:paraId="4AE9B38E" w14:textId="6DBFD1F5" w:rsidR="00E540F6" w:rsidRPr="00683183" w:rsidRDefault="00E540F6" w:rsidP="0056672B">
      <w:pPr>
        <w:pStyle w:val="a4"/>
        <w:numPr>
          <w:ilvl w:val="2"/>
          <w:numId w:val="1"/>
        </w:numPr>
        <w:spacing w:line="360" w:lineRule="auto"/>
        <w:ind w:left="1643" w:right="-567" w:hanging="923"/>
        <w:outlineLvl w:val="2"/>
        <w:rPr>
          <w:rFonts w:ascii="Arial" w:hAnsi="Arial"/>
          <w:sz w:val="24"/>
          <w:szCs w:val="24"/>
          <w:u w:val="single"/>
        </w:rPr>
      </w:pPr>
      <w:bookmarkStart w:id="2" w:name="_Toc355018011"/>
      <w:r w:rsidRPr="00683183">
        <w:rPr>
          <w:rFonts w:ascii="Arial" w:hAnsi="Arial"/>
          <w:sz w:val="24"/>
          <w:szCs w:val="24"/>
          <w:u w:val="single"/>
          <w:rtl/>
        </w:rPr>
        <w:t>ניהול עמדות עבודה משניות</w:t>
      </w:r>
      <w:bookmarkEnd w:id="2"/>
    </w:p>
    <w:p w14:paraId="029A32EB" w14:textId="77777777" w:rsidR="00E540F6" w:rsidRPr="00683183" w:rsidRDefault="00E540F6" w:rsidP="0056672B">
      <w:pPr>
        <w:pStyle w:val="a4"/>
        <w:numPr>
          <w:ilvl w:val="3"/>
          <w:numId w:val="1"/>
        </w:numPr>
        <w:spacing w:line="360" w:lineRule="auto"/>
        <w:ind w:left="2777" w:right="-567" w:hanging="1134"/>
        <w:outlineLvl w:val="2"/>
        <w:rPr>
          <w:rFonts w:ascii="Arial" w:hAnsi="Arial"/>
          <w:sz w:val="24"/>
          <w:szCs w:val="24"/>
        </w:rPr>
      </w:pPr>
      <w:r w:rsidRPr="00683183">
        <w:rPr>
          <w:rFonts w:ascii="Arial" w:hAnsi="Arial"/>
          <w:sz w:val="24"/>
          <w:szCs w:val="24"/>
          <w:rtl/>
        </w:rPr>
        <w:t>לאור העובדה כי קיימות מספר עמדות של תתי מערכות בשולחן המוקד, קיים הצורך בצמצום מספר המקלדות והעכברים לצורך ניהול ושליטה.</w:t>
      </w:r>
    </w:p>
    <w:p w14:paraId="70A01D29" w14:textId="77777777" w:rsidR="00E540F6" w:rsidRPr="00683183" w:rsidRDefault="00E540F6" w:rsidP="0056672B">
      <w:pPr>
        <w:pStyle w:val="a4"/>
        <w:numPr>
          <w:ilvl w:val="3"/>
          <w:numId w:val="1"/>
        </w:numPr>
        <w:spacing w:line="360" w:lineRule="auto"/>
        <w:ind w:left="2777" w:right="-567" w:hanging="1134"/>
        <w:outlineLvl w:val="2"/>
        <w:rPr>
          <w:rFonts w:ascii="Arial" w:hAnsi="Arial"/>
          <w:sz w:val="24"/>
          <w:szCs w:val="24"/>
        </w:rPr>
      </w:pPr>
      <w:r w:rsidRPr="00683183">
        <w:rPr>
          <w:rFonts w:ascii="Arial" w:hAnsi="Arial"/>
          <w:sz w:val="24"/>
          <w:szCs w:val="24"/>
          <w:rtl/>
        </w:rPr>
        <w:t>אי לכך יש להתקין מפצלי</w:t>
      </w:r>
      <w:r w:rsidRPr="00683183">
        <w:rPr>
          <w:rFonts w:ascii="Arial" w:hAnsi="Arial"/>
          <w:sz w:val="24"/>
          <w:szCs w:val="24"/>
        </w:rPr>
        <w:t>KVM</w:t>
      </w:r>
      <w:r w:rsidR="00213232" w:rsidRPr="00683183">
        <w:rPr>
          <w:rFonts w:ascii="Arial" w:hAnsi="Arial"/>
          <w:sz w:val="24"/>
          <w:szCs w:val="24"/>
        </w:rPr>
        <w:t xml:space="preserve"> </w:t>
      </w:r>
      <w:r w:rsidRPr="00683183">
        <w:rPr>
          <w:rFonts w:ascii="Arial" w:hAnsi="Arial"/>
          <w:sz w:val="24"/>
          <w:szCs w:val="24"/>
          <w:rtl/>
        </w:rPr>
        <w:t xml:space="preserve"> בעמדות.</w:t>
      </w:r>
    </w:p>
    <w:p w14:paraId="498BAC27" w14:textId="77777777" w:rsidR="00E540F6" w:rsidRPr="00683183" w:rsidRDefault="00E540F6" w:rsidP="0056672B">
      <w:pPr>
        <w:pStyle w:val="a4"/>
        <w:numPr>
          <w:ilvl w:val="3"/>
          <w:numId w:val="1"/>
        </w:numPr>
        <w:spacing w:line="360" w:lineRule="auto"/>
        <w:ind w:left="2777" w:right="-567" w:hanging="1134"/>
        <w:outlineLvl w:val="2"/>
        <w:rPr>
          <w:rFonts w:ascii="Arial" w:hAnsi="Arial"/>
          <w:sz w:val="24"/>
          <w:szCs w:val="24"/>
          <w:u w:val="single"/>
        </w:rPr>
      </w:pPr>
      <w:r w:rsidRPr="00683183">
        <w:rPr>
          <w:rFonts w:ascii="Arial" w:hAnsi="Arial"/>
          <w:sz w:val="24"/>
          <w:szCs w:val="24"/>
          <w:u w:val="single"/>
          <w:rtl/>
        </w:rPr>
        <w:t>להלן התרשים</w:t>
      </w:r>
      <w:r w:rsidR="009009C7" w:rsidRPr="00683183">
        <w:rPr>
          <w:rFonts w:ascii="Arial" w:hAnsi="Arial"/>
          <w:sz w:val="24"/>
          <w:szCs w:val="24"/>
          <w:u w:val="single"/>
          <w:rtl/>
        </w:rPr>
        <w:t xml:space="preserve"> להמחשה:</w:t>
      </w:r>
    </w:p>
    <w:p w14:paraId="0E58211F" w14:textId="76CC84BF" w:rsidR="00E540F6" w:rsidRPr="00683183" w:rsidRDefault="0081352D" w:rsidP="0056672B">
      <w:pPr>
        <w:spacing w:before="240" w:after="120" w:line="360" w:lineRule="auto"/>
        <w:rPr>
          <w:rFonts w:ascii="Arial" w:hAnsi="Arial"/>
          <w:sz w:val="24"/>
          <w:szCs w:val="24"/>
          <w:rtl/>
        </w:rPr>
      </w:pPr>
      <w:r w:rsidRPr="00683183">
        <w:rPr>
          <w:rFonts w:ascii="Arial" w:hAnsi="Arial"/>
          <w:noProof/>
          <w:sz w:val="24"/>
          <w:szCs w:val="24"/>
        </w:rPr>
        <w:drawing>
          <wp:anchor distT="0" distB="0" distL="114300" distR="114300" simplePos="0" relativeHeight="251651072" behindDoc="0" locked="0" layoutInCell="1" allowOverlap="1" wp14:anchorId="2FA6583C" wp14:editId="00EC442A">
            <wp:simplePos x="0" y="0"/>
            <wp:positionH relativeFrom="column">
              <wp:posOffset>1151255</wp:posOffset>
            </wp:positionH>
            <wp:positionV relativeFrom="paragraph">
              <wp:posOffset>142240</wp:posOffset>
            </wp:positionV>
            <wp:extent cx="3010535" cy="6025515"/>
            <wp:effectExtent l="0" t="0" r="0" b="0"/>
            <wp:wrapSquare wrapText="bothSides"/>
            <wp:docPr id="55" name="תמונה 56" descr="ניהול מחשב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6" descr="ניהול מחשבים"/>
                    <pic:cNvPicPr>
                      <a:picLocks noChangeAspect="1" noChangeArrowheads="1"/>
                    </pic:cNvPicPr>
                  </pic:nvPicPr>
                  <pic:blipFill>
                    <a:blip r:embed="rId10">
                      <a:extLst>
                        <a:ext uri="{28A0092B-C50C-407E-A947-70E740481C1C}">
                          <a14:useLocalDpi xmlns:a14="http://schemas.microsoft.com/office/drawing/2010/main" val="0"/>
                        </a:ext>
                      </a:extLst>
                    </a:blip>
                    <a:srcRect l="705" t="252" r="-2"/>
                    <a:stretch>
                      <a:fillRect/>
                    </a:stretch>
                  </pic:blipFill>
                  <pic:spPr bwMode="auto">
                    <a:xfrm>
                      <a:off x="0" y="0"/>
                      <a:ext cx="3010535" cy="60255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5FB6AA4" w14:textId="42203DD8" w:rsidR="00E540F6" w:rsidRPr="00683183" w:rsidRDefault="00E540F6" w:rsidP="0056672B">
      <w:pPr>
        <w:spacing w:before="240" w:after="120" w:line="360" w:lineRule="auto"/>
        <w:rPr>
          <w:rFonts w:ascii="Arial" w:hAnsi="Arial"/>
          <w:sz w:val="24"/>
          <w:szCs w:val="24"/>
          <w:rtl/>
        </w:rPr>
      </w:pPr>
    </w:p>
    <w:p w14:paraId="7937013F" w14:textId="738CACC2" w:rsidR="00E540F6" w:rsidRPr="00683183" w:rsidRDefault="00E540F6" w:rsidP="0056672B">
      <w:pPr>
        <w:pStyle w:val="a4"/>
        <w:spacing w:line="360" w:lineRule="auto"/>
        <w:ind w:left="-58"/>
        <w:outlineLvl w:val="0"/>
        <w:rPr>
          <w:rFonts w:ascii="Arial" w:hAnsi="Arial"/>
          <w:sz w:val="24"/>
          <w:szCs w:val="24"/>
          <w:u w:val="single"/>
        </w:rPr>
      </w:pPr>
      <w:r w:rsidRPr="00683183">
        <w:rPr>
          <w:rFonts w:ascii="Arial" w:hAnsi="Arial"/>
          <w:sz w:val="24"/>
          <w:szCs w:val="24"/>
          <w:rtl/>
        </w:rPr>
        <w:br w:type="page"/>
      </w:r>
    </w:p>
    <w:p w14:paraId="4E37CEC3" w14:textId="4F24AD85" w:rsidR="0085502C" w:rsidRPr="00683183" w:rsidRDefault="0085502C" w:rsidP="0056672B">
      <w:pPr>
        <w:pStyle w:val="22"/>
      </w:pPr>
      <w:bookmarkStart w:id="3" w:name="_Toc356734478"/>
      <w:bookmarkStart w:id="4" w:name="_Toc128476802"/>
      <w:r w:rsidRPr="00683183">
        <w:rPr>
          <w:rtl/>
        </w:rPr>
        <w:t>מסך מחשב לתחנת עבודה – "2</w:t>
      </w:r>
      <w:bookmarkEnd w:id="3"/>
      <w:r w:rsidR="00FB596F">
        <w:rPr>
          <w:rFonts w:hint="cs"/>
          <w:rtl/>
        </w:rPr>
        <w:t>4</w:t>
      </w:r>
      <w:bookmarkEnd w:id="4"/>
    </w:p>
    <w:p w14:paraId="4E03F8DD" w14:textId="77777777" w:rsidR="0085502C" w:rsidRPr="00683183" w:rsidRDefault="0085502C" w:rsidP="008E7EB7">
      <w:pPr>
        <w:pStyle w:val="32"/>
      </w:pPr>
      <w:r w:rsidRPr="00683183">
        <w:rPr>
          <w:rtl/>
        </w:rPr>
        <w:t>אפיון זה מתייחס למסכים אשר יותקנו בשולחן הבקרה.</w:t>
      </w:r>
    </w:p>
    <w:p w14:paraId="096F10F4" w14:textId="77777777" w:rsidR="0085502C" w:rsidRPr="00683183" w:rsidRDefault="0085502C" w:rsidP="008E7EB7">
      <w:pPr>
        <w:pStyle w:val="32"/>
      </w:pPr>
      <w:r w:rsidRPr="00683183">
        <w:rPr>
          <w:rtl/>
        </w:rPr>
        <w:t xml:space="preserve">יסופק מסך מחשב </w:t>
      </w:r>
      <w:r w:rsidRPr="00683183">
        <w:t xml:space="preserve">TFT LCD </w:t>
      </w:r>
      <w:r w:rsidRPr="00683183">
        <w:rPr>
          <w:rtl/>
        </w:rPr>
        <w:t xml:space="preserve"> </w:t>
      </w:r>
      <w:r w:rsidR="0029400A" w:rsidRPr="00683183">
        <w:rPr>
          <w:rtl/>
        </w:rPr>
        <w:t>עם פאנל</w:t>
      </w:r>
      <w:r w:rsidRPr="00683183">
        <w:rPr>
          <w:rtl/>
        </w:rPr>
        <w:t xml:space="preserve"> </w:t>
      </w:r>
      <w:r w:rsidRPr="00683183">
        <w:t xml:space="preserve">IPS </w:t>
      </w:r>
      <w:r w:rsidRPr="00683183">
        <w:rPr>
          <w:rtl/>
        </w:rPr>
        <w:t xml:space="preserve"> ותאורת רקע בטכנולוגיית </w:t>
      </w:r>
      <w:r w:rsidRPr="00683183">
        <w:t>LED</w:t>
      </w:r>
      <w:r w:rsidRPr="00683183">
        <w:rPr>
          <w:rtl/>
        </w:rPr>
        <w:t xml:space="preserve"> מתוצרת אחד המותגים הבאים:</w:t>
      </w:r>
    </w:p>
    <w:p w14:paraId="04EA0BE1" w14:textId="77777777" w:rsidR="0085502C" w:rsidRPr="00683183" w:rsidRDefault="0085502C" w:rsidP="0056672B">
      <w:pPr>
        <w:pStyle w:val="42"/>
      </w:pPr>
      <w:r w:rsidRPr="00683183">
        <w:t>LG</w:t>
      </w:r>
      <w:r w:rsidRPr="00683183">
        <w:rPr>
          <w:rtl/>
        </w:rPr>
        <w:t>.</w:t>
      </w:r>
    </w:p>
    <w:p w14:paraId="21D662CC" w14:textId="77777777" w:rsidR="0085502C" w:rsidRPr="00683183" w:rsidRDefault="0085502C" w:rsidP="0056672B">
      <w:pPr>
        <w:pStyle w:val="42"/>
      </w:pPr>
      <w:r w:rsidRPr="00683183">
        <w:t>Dell</w:t>
      </w:r>
      <w:r w:rsidRPr="00683183">
        <w:rPr>
          <w:rtl/>
        </w:rPr>
        <w:t>.</w:t>
      </w:r>
    </w:p>
    <w:p w14:paraId="3898FE75" w14:textId="77777777" w:rsidR="0085502C" w:rsidRPr="00683183" w:rsidRDefault="0085502C" w:rsidP="0056672B">
      <w:pPr>
        <w:pStyle w:val="42"/>
      </w:pPr>
      <w:r w:rsidRPr="00683183">
        <w:rPr>
          <w:rtl/>
        </w:rPr>
        <w:t xml:space="preserve"> </w:t>
      </w:r>
      <w:r w:rsidRPr="00683183">
        <w:t>Sony</w:t>
      </w:r>
      <w:r w:rsidRPr="00683183">
        <w:rPr>
          <w:rtl/>
        </w:rPr>
        <w:t>.</w:t>
      </w:r>
    </w:p>
    <w:p w14:paraId="606699E1" w14:textId="77777777" w:rsidR="0085502C" w:rsidRPr="00683183" w:rsidRDefault="0085502C" w:rsidP="0056672B">
      <w:pPr>
        <w:pStyle w:val="42"/>
      </w:pPr>
      <w:r w:rsidRPr="00683183">
        <w:rPr>
          <w:rtl/>
        </w:rPr>
        <w:t xml:space="preserve"> </w:t>
      </w:r>
      <w:r w:rsidRPr="00683183">
        <w:t>Samsung</w:t>
      </w:r>
      <w:r w:rsidRPr="00683183">
        <w:rPr>
          <w:rtl/>
        </w:rPr>
        <w:t>.</w:t>
      </w:r>
    </w:p>
    <w:p w14:paraId="5B2A4299" w14:textId="77777777" w:rsidR="0085502C" w:rsidRPr="00683183" w:rsidRDefault="0085502C" w:rsidP="0056672B">
      <w:pPr>
        <w:pStyle w:val="42"/>
      </w:pPr>
      <w:proofErr w:type="spellStart"/>
      <w:r w:rsidRPr="00683183">
        <w:t>Viewsonic</w:t>
      </w:r>
      <w:proofErr w:type="spellEnd"/>
      <w:r w:rsidRPr="00683183">
        <w:rPr>
          <w:rtl/>
        </w:rPr>
        <w:t>.</w:t>
      </w:r>
    </w:p>
    <w:p w14:paraId="7F49DD11" w14:textId="77777777" w:rsidR="0085502C" w:rsidRPr="00683183" w:rsidRDefault="0085502C" w:rsidP="0056672B">
      <w:pPr>
        <w:pStyle w:val="42"/>
      </w:pPr>
      <w:r w:rsidRPr="00683183">
        <w:t>Panasonic</w:t>
      </w:r>
      <w:r w:rsidRPr="00683183">
        <w:rPr>
          <w:rtl/>
        </w:rPr>
        <w:t>.</w:t>
      </w:r>
    </w:p>
    <w:p w14:paraId="4FB2CE2F" w14:textId="77777777" w:rsidR="0085502C" w:rsidRPr="00683183" w:rsidRDefault="0085502C" w:rsidP="0056672B">
      <w:pPr>
        <w:pStyle w:val="42"/>
      </w:pPr>
      <w:r w:rsidRPr="00683183">
        <w:t>Lenovo</w:t>
      </w:r>
      <w:r w:rsidRPr="00683183">
        <w:rPr>
          <w:rtl/>
        </w:rPr>
        <w:t>.</w:t>
      </w:r>
    </w:p>
    <w:p w14:paraId="199CC867" w14:textId="77777777" w:rsidR="0085502C" w:rsidRPr="00683183" w:rsidRDefault="0085502C" w:rsidP="0056672B">
      <w:pPr>
        <w:pStyle w:val="42"/>
      </w:pPr>
      <w:r w:rsidRPr="00683183">
        <w:t>Philips</w:t>
      </w:r>
      <w:r w:rsidRPr="00683183">
        <w:rPr>
          <w:rtl/>
        </w:rPr>
        <w:t>.</w:t>
      </w:r>
    </w:p>
    <w:p w14:paraId="2EC0DD67" w14:textId="77777777" w:rsidR="0085502C" w:rsidRPr="00683183" w:rsidRDefault="0085502C" w:rsidP="0056672B">
      <w:pPr>
        <w:pStyle w:val="42"/>
      </w:pPr>
      <w:r w:rsidRPr="00683183">
        <w:t>Sharp</w:t>
      </w:r>
    </w:p>
    <w:p w14:paraId="37FA84EC" w14:textId="77777777" w:rsidR="0085502C" w:rsidRPr="00683183" w:rsidRDefault="0085502C" w:rsidP="0056672B">
      <w:pPr>
        <w:pStyle w:val="42"/>
      </w:pPr>
      <w:r w:rsidRPr="00683183">
        <w:t>Toshiba</w:t>
      </w:r>
      <w:r w:rsidRPr="00683183">
        <w:rPr>
          <w:rtl/>
        </w:rPr>
        <w:t>.</w:t>
      </w:r>
    </w:p>
    <w:p w14:paraId="20CA16AC" w14:textId="77777777" w:rsidR="0085502C" w:rsidRPr="00683183" w:rsidRDefault="0085502C" w:rsidP="0056672B">
      <w:pPr>
        <w:pStyle w:val="42"/>
      </w:pPr>
      <w:r w:rsidRPr="00683183">
        <w:t>HP</w:t>
      </w:r>
      <w:r w:rsidRPr="00683183">
        <w:rPr>
          <w:rtl/>
        </w:rPr>
        <w:t>.</w:t>
      </w:r>
    </w:p>
    <w:p w14:paraId="03D47C29" w14:textId="77777777" w:rsidR="0085502C" w:rsidRPr="00683183" w:rsidRDefault="0085502C" w:rsidP="0056672B">
      <w:pPr>
        <w:pStyle w:val="42"/>
      </w:pPr>
      <w:proofErr w:type="spellStart"/>
      <w:r w:rsidRPr="00683183">
        <w:t>Nec</w:t>
      </w:r>
      <w:proofErr w:type="spellEnd"/>
      <w:r w:rsidRPr="00683183">
        <w:rPr>
          <w:rtl/>
        </w:rPr>
        <w:t>.</w:t>
      </w:r>
    </w:p>
    <w:p w14:paraId="077F4EC3" w14:textId="3726E719" w:rsidR="0085502C" w:rsidRPr="00683183" w:rsidRDefault="0085502C" w:rsidP="008E7EB7">
      <w:pPr>
        <w:pStyle w:val="32"/>
      </w:pPr>
      <w:r w:rsidRPr="00683183">
        <w:rPr>
          <w:rtl/>
        </w:rPr>
        <w:t>אורך אלכסון המסך בין  "2</w:t>
      </w:r>
      <w:r w:rsidR="00FB596F">
        <w:rPr>
          <w:rFonts w:hint="cs"/>
          <w:rtl/>
        </w:rPr>
        <w:t>3</w:t>
      </w:r>
      <w:r w:rsidRPr="00683183">
        <w:rPr>
          <w:rtl/>
        </w:rPr>
        <w:t xml:space="preserve"> ל "2</w:t>
      </w:r>
      <w:r w:rsidR="00FB596F">
        <w:rPr>
          <w:rFonts w:hint="cs"/>
          <w:rtl/>
        </w:rPr>
        <w:t>4</w:t>
      </w:r>
      <w:r w:rsidRPr="00683183">
        <w:rPr>
          <w:rtl/>
        </w:rPr>
        <w:t>.</w:t>
      </w:r>
    </w:p>
    <w:p w14:paraId="39FD5533" w14:textId="77777777" w:rsidR="0085502C" w:rsidRPr="00683183" w:rsidRDefault="0085502C" w:rsidP="008E7EB7">
      <w:pPr>
        <w:pStyle w:val="32"/>
      </w:pPr>
      <w:r w:rsidRPr="00683183">
        <w:rPr>
          <w:rtl/>
        </w:rPr>
        <w:t>יחס צלעות 16:9 או 16:10.</w:t>
      </w:r>
    </w:p>
    <w:p w14:paraId="46BA4E82" w14:textId="77777777" w:rsidR="0085502C" w:rsidRPr="00683183" w:rsidRDefault="0085502C" w:rsidP="008E7EB7">
      <w:pPr>
        <w:pStyle w:val="32"/>
      </w:pPr>
      <w:r w:rsidRPr="00683183">
        <w:rPr>
          <w:rtl/>
        </w:rPr>
        <w:t>רזולוציה טבעית:</w:t>
      </w:r>
      <w:r w:rsidRPr="00683183">
        <w:t>1680x1050</w:t>
      </w:r>
      <w:r w:rsidRPr="00683183">
        <w:rPr>
          <w:rtl/>
        </w:rPr>
        <w:t xml:space="preserve"> ביחס 16:10 או </w:t>
      </w:r>
      <w:r w:rsidRPr="00683183">
        <w:t>1920x1080</w:t>
      </w:r>
      <w:r w:rsidRPr="00683183">
        <w:rPr>
          <w:rtl/>
        </w:rPr>
        <w:t xml:space="preserve"> ביחס 16:9.</w:t>
      </w:r>
    </w:p>
    <w:p w14:paraId="7462A7EA" w14:textId="77777777" w:rsidR="0085502C" w:rsidRPr="00683183" w:rsidRDefault="0085502C" w:rsidP="008E7EB7">
      <w:pPr>
        <w:pStyle w:val="32"/>
      </w:pPr>
      <w:r w:rsidRPr="00683183">
        <w:rPr>
          <w:rtl/>
        </w:rPr>
        <w:t>קונטרסט: 1:1,000 לפחות.</w:t>
      </w:r>
    </w:p>
    <w:p w14:paraId="07D0C248" w14:textId="77777777" w:rsidR="0085502C" w:rsidRPr="00683183" w:rsidRDefault="0085502C" w:rsidP="008E7EB7">
      <w:pPr>
        <w:pStyle w:val="32"/>
      </w:pPr>
      <w:r w:rsidRPr="00683183">
        <w:rPr>
          <w:rtl/>
        </w:rPr>
        <w:t xml:space="preserve">זמן תגובה:  </w:t>
      </w:r>
      <w:r w:rsidRPr="00683183">
        <w:t>5ms</w:t>
      </w:r>
      <w:r w:rsidRPr="00683183">
        <w:rPr>
          <w:rtl/>
        </w:rPr>
        <w:t xml:space="preserve"> מקסימום.</w:t>
      </w:r>
    </w:p>
    <w:p w14:paraId="6EBA0AD0" w14:textId="77777777" w:rsidR="0085502C" w:rsidRPr="00683183" w:rsidRDefault="0085502C" w:rsidP="008E7EB7">
      <w:pPr>
        <w:pStyle w:val="32"/>
      </w:pPr>
      <w:r w:rsidRPr="00683183">
        <w:rPr>
          <w:rtl/>
        </w:rPr>
        <w:t xml:space="preserve">זווית ראיה: </w:t>
      </w:r>
      <w:r w:rsidRPr="00683183">
        <w:t>170\160</w:t>
      </w:r>
      <w:r w:rsidRPr="00683183">
        <w:rPr>
          <w:rtl/>
        </w:rPr>
        <w:t xml:space="preserve"> לפחות.</w:t>
      </w:r>
    </w:p>
    <w:p w14:paraId="723DB26A" w14:textId="77777777" w:rsidR="0085502C" w:rsidRPr="00683183" w:rsidRDefault="0085502C" w:rsidP="008E7EB7">
      <w:pPr>
        <w:pStyle w:val="32"/>
      </w:pPr>
      <w:r w:rsidRPr="00683183">
        <w:rPr>
          <w:rtl/>
        </w:rPr>
        <w:t xml:space="preserve">בהירות:  </w:t>
      </w:r>
      <w:r w:rsidRPr="00683183">
        <w:t>250cd/m²</w:t>
      </w:r>
      <w:r w:rsidRPr="00683183">
        <w:rPr>
          <w:rtl/>
        </w:rPr>
        <w:t>.</w:t>
      </w:r>
    </w:p>
    <w:p w14:paraId="43F2793B" w14:textId="77777777" w:rsidR="0085502C" w:rsidRPr="00683183" w:rsidRDefault="0085502C" w:rsidP="008E7EB7">
      <w:pPr>
        <w:pStyle w:val="32"/>
      </w:pPr>
      <w:r w:rsidRPr="00683183">
        <w:t>Pixel Pitch</w:t>
      </w:r>
      <w:r w:rsidRPr="00683183">
        <w:rPr>
          <w:rtl/>
        </w:rPr>
        <w:t xml:space="preserve"> : </w:t>
      </w:r>
      <w:r w:rsidR="00B36831" w:rsidRPr="00683183">
        <w:rPr>
          <w:rtl/>
        </w:rPr>
        <w:t>מקסימום</w:t>
      </w:r>
      <w:r w:rsidRPr="00683183">
        <w:rPr>
          <w:rtl/>
        </w:rPr>
        <w:t xml:space="preserve"> </w:t>
      </w:r>
      <w:r w:rsidRPr="00683183">
        <w:t>0.253 mm</w:t>
      </w:r>
      <w:r w:rsidRPr="00683183">
        <w:rPr>
          <w:rtl/>
        </w:rPr>
        <w:t>.</w:t>
      </w:r>
    </w:p>
    <w:p w14:paraId="4821957D" w14:textId="77777777" w:rsidR="0085502C" w:rsidRPr="00683183" w:rsidRDefault="0085502C" w:rsidP="008E7EB7">
      <w:pPr>
        <w:pStyle w:val="32"/>
      </w:pPr>
      <w:r w:rsidRPr="00683183">
        <w:rPr>
          <w:rtl/>
        </w:rPr>
        <w:t xml:space="preserve">ממשק (חיבור) </w:t>
      </w:r>
      <w:r w:rsidRPr="00683183">
        <w:t>DVI</w:t>
      </w:r>
      <w:r w:rsidRPr="00683183">
        <w:rPr>
          <w:rtl/>
        </w:rPr>
        <w:t xml:space="preserve"> ו- </w:t>
      </w:r>
      <w:r w:rsidRPr="00683183">
        <w:t>VGA</w:t>
      </w:r>
      <w:r w:rsidR="00B36831" w:rsidRPr="00683183">
        <w:rPr>
          <w:rtl/>
        </w:rPr>
        <w:t xml:space="preserve"> לפחות</w:t>
      </w:r>
      <w:r w:rsidR="0029400A" w:rsidRPr="00683183">
        <w:rPr>
          <w:rtl/>
        </w:rPr>
        <w:t xml:space="preserve"> עם מתאמים ע"פ הצורך</w:t>
      </w:r>
      <w:r w:rsidRPr="00683183">
        <w:rPr>
          <w:rtl/>
        </w:rPr>
        <w:t>.</w:t>
      </w:r>
    </w:p>
    <w:p w14:paraId="4B70BA12" w14:textId="77777777" w:rsidR="0040158F" w:rsidRPr="00683183" w:rsidRDefault="0040158F" w:rsidP="0056672B">
      <w:pPr>
        <w:bidi w:val="0"/>
        <w:spacing w:after="0" w:line="360" w:lineRule="auto"/>
        <w:rPr>
          <w:rFonts w:ascii="Arial" w:hAnsi="Arial"/>
          <w:sz w:val="24"/>
          <w:szCs w:val="24"/>
          <w:rtl/>
        </w:rPr>
      </w:pPr>
      <w:r w:rsidRPr="00683183">
        <w:rPr>
          <w:rFonts w:ascii="Arial" w:hAnsi="Arial"/>
          <w:sz w:val="24"/>
          <w:szCs w:val="24"/>
          <w:rtl/>
        </w:rPr>
        <w:br w:type="page"/>
      </w:r>
    </w:p>
    <w:p w14:paraId="4E1A6BC0" w14:textId="77777777" w:rsidR="0085502C" w:rsidRPr="00683183" w:rsidRDefault="0085502C" w:rsidP="0056672B">
      <w:pPr>
        <w:pStyle w:val="22"/>
      </w:pPr>
      <w:bookmarkStart w:id="5" w:name="_Toc355018018"/>
      <w:bookmarkStart w:id="6" w:name="_Toc356734480"/>
      <w:bookmarkStart w:id="7" w:name="_Toc128476803"/>
      <w:bookmarkStart w:id="8" w:name="_Toc266709474"/>
      <w:bookmarkStart w:id="9" w:name="_Toc355018013"/>
      <w:r w:rsidRPr="00683183">
        <w:rPr>
          <w:rtl/>
        </w:rPr>
        <w:t>התקן לחיבור 4 מסכי מחשב לשולחן בקרה</w:t>
      </w:r>
      <w:bookmarkEnd w:id="5"/>
      <w:bookmarkEnd w:id="6"/>
      <w:bookmarkEnd w:id="7"/>
    </w:p>
    <w:p w14:paraId="66A48674" w14:textId="77777777" w:rsidR="0085502C" w:rsidRPr="00683183" w:rsidRDefault="0085502C" w:rsidP="008E7EB7">
      <w:pPr>
        <w:pStyle w:val="32"/>
      </w:pPr>
      <w:r w:rsidRPr="00683183">
        <w:rPr>
          <w:rtl/>
        </w:rPr>
        <w:t>מבנה:</w:t>
      </w:r>
    </w:p>
    <w:p w14:paraId="50C70AF3" w14:textId="77777777" w:rsidR="0085502C" w:rsidRPr="00683183" w:rsidRDefault="0085502C" w:rsidP="0056672B">
      <w:pPr>
        <w:pStyle w:val="42"/>
      </w:pPr>
      <w:r w:rsidRPr="00683183">
        <w:rPr>
          <w:rtl/>
        </w:rPr>
        <w:t>עמוד תמך מרכזי.</w:t>
      </w:r>
    </w:p>
    <w:p w14:paraId="7EFBDAF3" w14:textId="77777777" w:rsidR="0085502C" w:rsidRPr="00683183" w:rsidRDefault="0085502C" w:rsidP="0056672B">
      <w:pPr>
        <w:pStyle w:val="42"/>
      </w:pPr>
      <w:r w:rsidRPr="00683183">
        <w:rPr>
          <w:rtl/>
        </w:rPr>
        <w:t>זרוע רב מפרקית בעלת אפשרות הטיה לכל כיוון</w:t>
      </w:r>
    </w:p>
    <w:p w14:paraId="1F0B91D8" w14:textId="77777777" w:rsidR="0085502C" w:rsidRPr="00683183" w:rsidRDefault="0085502C" w:rsidP="0056672B">
      <w:pPr>
        <w:pStyle w:val="42"/>
      </w:pPr>
      <w:r w:rsidRPr="00683183">
        <w:rPr>
          <w:rtl/>
        </w:rPr>
        <w:t>התקן חיבור לשולחן בקרה.</w:t>
      </w:r>
    </w:p>
    <w:p w14:paraId="44325BD8" w14:textId="77777777" w:rsidR="0085502C" w:rsidRPr="00683183" w:rsidRDefault="0085502C" w:rsidP="008E7EB7">
      <w:pPr>
        <w:pStyle w:val="32"/>
      </w:pPr>
      <w:r w:rsidRPr="00683183">
        <w:rPr>
          <w:rtl/>
        </w:rPr>
        <w:t>חומרים: מתכת צבועה בתנור.</w:t>
      </w:r>
    </w:p>
    <w:p w14:paraId="5AFA4F19" w14:textId="77777777" w:rsidR="0085502C" w:rsidRPr="00683183" w:rsidRDefault="0085502C" w:rsidP="0056672B">
      <w:pPr>
        <w:pStyle w:val="42"/>
      </w:pPr>
      <w:r w:rsidRPr="00683183">
        <w:rPr>
          <w:rtl/>
        </w:rPr>
        <w:t>המתקן יאפשר כיוונוני גובה וזוויות קיבוע המסכים.</w:t>
      </w:r>
    </w:p>
    <w:p w14:paraId="4FB965EC" w14:textId="77777777" w:rsidR="0085502C" w:rsidRPr="00683183" w:rsidRDefault="0085502C" w:rsidP="0056672B">
      <w:pPr>
        <w:pStyle w:val="42"/>
      </w:pPr>
      <w:r w:rsidRPr="00683183">
        <w:rPr>
          <w:rtl/>
        </w:rPr>
        <w:t>המתקן יכלול מתאמי התקנה לכל מסך הכולל הברגות מתאימות באמצעות מתקן מסוג זה.</w:t>
      </w:r>
    </w:p>
    <w:p w14:paraId="1687E188" w14:textId="77777777" w:rsidR="0085502C" w:rsidRPr="00683183" w:rsidRDefault="0085502C" w:rsidP="0056672B">
      <w:pPr>
        <w:pStyle w:val="a4"/>
        <w:spacing w:before="240" w:after="120" w:line="360" w:lineRule="auto"/>
        <w:ind w:left="792"/>
        <w:contextualSpacing w:val="0"/>
        <w:jc w:val="both"/>
        <w:rPr>
          <w:rFonts w:ascii="Arial" w:hAnsi="Arial"/>
          <w:sz w:val="24"/>
          <w:szCs w:val="24"/>
        </w:rPr>
      </w:pPr>
    </w:p>
    <w:p w14:paraId="75E3ED3A" w14:textId="77777777" w:rsidR="0085502C" w:rsidRPr="00683183" w:rsidRDefault="0085502C" w:rsidP="008E7EB7">
      <w:pPr>
        <w:pStyle w:val="32"/>
      </w:pPr>
      <w:r w:rsidRPr="00683183">
        <w:rPr>
          <w:rtl/>
        </w:rPr>
        <w:t xml:space="preserve">הטיית המסכים תתאפשר ללא שימוש בכלים. </w:t>
      </w:r>
    </w:p>
    <w:p w14:paraId="4410CD92" w14:textId="77777777" w:rsidR="0085502C" w:rsidRPr="00683183" w:rsidRDefault="0085502C" w:rsidP="008E7EB7">
      <w:pPr>
        <w:pStyle w:val="32"/>
      </w:pPr>
      <w:r w:rsidRPr="00683183">
        <w:rPr>
          <w:rtl/>
        </w:rPr>
        <w:t>יכולת העברת החוטים בתוך הזרוע לקבלת מראה נקי ומעוצב.</w:t>
      </w:r>
    </w:p>
    <w:p w14:paraId="53AB2B7C" w14:textId="77777777" w:rsidR="0085502C" w:rsidRPr="00683183" w:rsidRDefault="0085502C" w:rsidP="0056672B">
      <w:pPr>
        <w:pStyle w:val="a4"/>
        <w:spacing w:before="240" w:after="120" w:line="360" w:lineRule="auto"/>
        <w:ind w:left="792"/>
        <w:contextualSpacing w:val="0"/>
        <w:jc w:val="both"/>
        <w:rPr>
          <w:rFonts w:ascii="Arial" w:hAnsi="Arial"/>
          <w:sz w:val="24"/>
          <w:szCs w:val="24"/>
          <w:rtl/>
        </w:rPr>
      </w:pPr>
    </w:p>
    <w:p w14:paraId="68B01EE4" w14:textId="77777777" w:rsidR="0085502C" w:rsidRPr="00683183" w:rsidRDefault="00C0094E" w:rsidP="0056672B">
      <w:pPr>
        <w:pStyle w:val="a4"/>
        <w:spacing w:before="240" w:after="120" w:line="360" w:lineRule="auto"/>
        <w:ind w:left="792"/>
        <w:contextualSpacing w:val="0"/>
        <w:jc w:val="both"/>
        <w:rPr>
          <w:rFonts w:ascii="Arial" w:hAnsi="Arial"/>
          <w:sz w:val="24"/>
          <w:szCs w:val="24"/>
          <w:rtl/>
        </w:rPr>
      </w:pPr>
      <w:r w:rsidRPr="00683183">
        <w:rPr>
          <w:rFonts w:ascii="Arial" w:hAnsi="Arial"/>
          <w:noProof/>
          <w:sz w:val="24"/>
          <w:szCs w:val="24"/>
        </w:rPr>
        <w:drawing>
          <wp:inline distT="0" distB="0" distL="0" distR="0" wp14:anchorId="0D051AC2" wp14:editId="17E03568">
            <wp:extent cx="3611880" cy="2590800"/>
            <wp:effectExtent l="0" t="0" r="0" b="0"/>
            <wp:docPr id="1" name="תמונה 1" descr="mon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mon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11880" cy="2590800"/>
                    </a:xfrm>
                    <a:prstGeom prst="rect">
                      <a:avLst/>
                    </a:prstGeom>
                    <a:noFill/>
                    <a:ln>
                      <a:noFill/>
                    </a:ln>
                  </pic:spPr>
                </pic:pic>
              </a:graphicData>
            </a:graphic>
          </wp:inline>
        </w:drawing>
      </w:r>
    </w:p>
    <w:p w14:paraId="161CF04A" w14:textId="77777777" w:rsidR="0085502C" w:rsidRPr="00683183" w:rsidRDefault="0085502C" w:rsidP="0056672B">
      <w:pPr>
        <w:pStyle w:val="22"/>
      </w:pPr>
      <w:bookmarkStart w:id="10" w:name="_Toc355018019"/>
      <w:bookmarkStart w:id="11" w:name="_Toc356734481"/>
      <w:bookmarkStart w:id="12" w:name="_Toc128476804"/>
      <w:r w:rsidRPr="00683183">
        <w:rPr>
          <w:rtl/>
        </w:rPr>
        <w:t>התקן לחיבור 2 מסכי מחשב לשולחן בקרה</w:t>
      </w:r>
      <w:bookmarkEnd w:id="10"/>
      <w:bookmarkEnd w:id="11"/>
      <w:bookmarkEnd w:id="12"/>
    </w:p>
    <w:p w14:paraId="6F3AF70F" w14:textId="77777777" w:rsidR="0085502C" w:rsidRPr="00683183" w:rsidRDefault="0085502C" w:rsidP="008E7EB7">
      <w:pPr>
        <w:pStyle w:val="32"/>
      </w:pPr>
      <w:r w:rsidRPr="00683183">
        <w:rPr>
          <w:rtl/>
        </w:rPr>
        <w:t>מבנה:</w:t>
      </w:r>
    </w:p>
    <w:p w14:paraId="4424F2C9" w14:textId="77777777" w:rsidR="0085502C" w:rsidRPr="00683183" w:rsidRDefault="0085502C" w:rsidP="0056672B">
      <w:pPr>
        <w:pStyle w:val="42"/>
      </w:pPr>
      <w:r w:rsidRPr="00683183">
        <w:rPr>
          <w:rtl/>
        </w:rPr>
        <w:t>עמוד תמך מרכזי.</w:t>
      </w:r>
    </w:p>
    <w:p w14:paraId="5882D811" w14:textId="77777777" w:rsidR="0085502C" w:rsidRPr="00683183" w:rsidRDefault="0085502C" w:rsidP="0056672B">
      <w:pPr>
        <w:pStyle w:val="42"/>
      </w:pPr>
      <w:r w:rsidRPr="00683183">
        <w:rPr>
          <w:rtl/>
        </w:rPr>
        <w:t>זרוע רב מפרקית בעלת אפשרות הטיה לכל כיוון</w:t>
      </w:r>
    </w:p>
    <w:p w14:paraId="2EA7F638" w14:textId="77777777" w:rsidR="0085502C" w:rsidRPr="00683183" w:rsidRDefault="0085502C" w:rsidP="0056672B">
      <w:pPr>
        <w:pStyle w:val="42"/>
      </w:pPr>
      <w:r w:rsidRPr="00683183">
        <w:rPr>
          <w:rtl/>
        </w:rPr>
        <w:t>התקן חיבור לשולחן בקרה.</w:t>
      </w:r>
    </w:p>
    <w:p w14:paraId="425E6CB3" w14:textId="77777777" w:rsidR="0085502C" w:rsidRPr="00683183" w:rsidRDefault="0085502C" w:rsidP="008E7EB7">
      <w:pPr>
        <w:pStyle w:val="32"/>
      </w:pPr>
      <w:r w:rsidRPr="00683183">
        <w:rPr>
          <w:rtl/>
        </w:rPr>
        <w:t>חומרים: מתכת צבועה בתנור.</w:t>
      </w:r>
    </w:p>
    <w:p w14:paraId="3B7CE32C" w14:textId="77777777" w:rsidR="0085502C" w:rsidRPr="00683183" w:rsidRDefault="0085502C" w:rsidP="0056672B">
      <w:pPr>
        <w:pStyle w:val="42"/>
      </w:pPr>
      <w:r w:rsidRPr="00683183">
        <w:rPr>
          <w:rtl/>
        </w:rPr>
        <w:t>המתקן יאפשר כיוונוני גובה וזוויות קיבוע המסכים.</w:t>
      </w:r>
    </w:p>
    <w:p w14:paraId="4123E826" w14:textId="77777777" w:rsidR="0085502C" w:rsidRPr="00683183" w:rsidRDefault="0085502C" w:rsidP="0056672B">
      <w:pPr>
        <w:pStyle w:val="42"/>
      </w:pPr>
      <w:r w:rsidRPr="00683183">
        <w:rPr>
          <w:rtl/>
        </w:rPr>
        <w:t>המתקן יכלול מתאמי התקנה לכל מסך הכולל הברגות מתאימות באמצעות מתקן מסוג זה.</w:t>
      </w:r>
    </w:p>
    <w:p w14:paraId="198DD97E" w14:textId="77777777" w:rsidR="0085502C" w:rsidRPr="00683183" w:rsidRDefault="0085502C" w:rsidP="0056672B">
      <w:pPr>
        <w:pStyle w:val="a4"/>
        <w:spacing w:before="240" w:after="120" w:line="360" w:lineRule="auto"/>
        <w:ind w:left="792"/>
        <w:contextualSpacing w:val="0"/>
        <w:jc w:val="both"/>
        <w:rPr>
          <w:rFonts w:ascii="Arial" w:hAnsi="Arial"/>
          <w:sz w:val="24"/>
          <w:szCs w:val="24"/>
        </w:rPr>
      </w:pPr>
    </w:p>
    <w:p w14:paraId="71DD6886" w14:textId="77777777" w:rsidR="0085502C" w:rsidRPr="00683183" w:rsidRDefault="0085502C" w:rsidP="008E7EB7">
      <w:pPr>
        <w:pStyle w:val="32"/>
      </w:pPr>
      <w:r w:rsidRPr="00683183">
        <w:rPr>
          <w:rtl/>
        </w:rPr>
        <w:t xml:space="preserve">הטיית המסכים תתאפשר ללא שימוש בכלים. </w:t>
      </w:r>
    </w:p>
    <w:p w14:paraId="55FFCDE5" w14:textId="77777777" w:rsidR="0085502C" w:rsidRPr="00683183" w:rsidRDefault="00C0094E" w:rsidP="008E7EB7">
      <w:pPr>
        <w:pStyle w:val="32"/>
      </w:pPr>
      <w:r w:rsidRPr="00683183">
        <w:drawing>
          <wp:anchor distT="0" distB="0" distL="114300" distR="114300" simplePos="0" relativeHeight="251654144" behindDoc="0" locked="0" layoutInCell="1" allowOverlap="1" wp14:anchorId="0F6DA1B6" wp14:editId="7BE18F2B">
            <wp:simplePos x="0" y="0"/>
            <wp:positionH relativeFrom="column">
              <wp:posOffset>1073150</wp:posOffset>
            </wp:positionH>
            <wp:positionV relativeFrom="paragraph">
              <wp:posOffset>516255</wp:posOffset>
            </wp:positionV>
            <wp:extent cx="3155950" cy="2762250"/>
            <wp:effectExtent l="0" t="0" r="0" b="0"/>
            <wp:wrapTopAndBottom/>
            <wp:docPr id="54" name="תמונה 10" descr="http://www.ergodirect.com/images/ISE_Ergonomics/Monitor_Arms/ISE_MA-2-L-G_Two_Monitors_Long_Arm_Grommet_Mou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0" descr="http://www.ergodirect.com/images/ISE_Ergonomics/Monitor_Arms/ISE_MA-2-L-G_Two_Monitors_Long_Arm_Grommet_Mount.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55950" cy="2762250"/>
                    </a:xfrm>
                    <a:prstGeom prst="rect">
                      <a:avLst/>
                    </a:prstGeom>
                    <a:noFill/>
                    <a:ln>
                      <a:noFill/>
                    </a:ln>
                  </pic:spPr>
                </pic:pic>
              </a:graphicData>
            </a:graphic>
            <wp14:sizeRelH relativeFrom="page">
              <wp14:pctWidth>0</wp14:pctWidth>
            </wp14:sizeRelH>
            <wp14:sizeRelV relativeFrom="page">
              <wp14:pctHeight>0</wp14:pctHeight>
            </wp14:sizeRelV>
          </wp:anchor>
        </w:drawing>
      </w:r>
      <w:r w:rsidR="0085502C" w:rsidRPr="00683183">
        <w:rPr>
          <w:rtl/>
        </w:rPr>
        <w:t>יכולת העברת החוטים בתוך הזרוע לקבלת מראה נקי ומעוצב</w:t>
      </w:r>
    </w:p>
    <w:p w14:paraId="518AB5B6" w14:textId="77777777" w:rsidR="0085502C" w:rsidRPr="00683183" w:rsidRDefault="0085502C" w:rsidP="0056672B">
      <w:pPr>
        <w:pStyle w:val="a4"/>
        <w:spacing w:line="360" w:lineRule="auto"/>
        <w:ind w:left="1643"/>
        <w:rPr>
          <w:rFonts w:ascii="Arial" w:hAnsi="Arial"/>
          <w:sz w:val="24"/>
          <w:szCs w:val="24"/>
        </w:rPr>
      </w:pPr>
    </w:p>
    <w:p w14:paraId="5169FA0E" w14:textId="77777777" w:rsidR="0085502C" w:rsidRPr="00683183" w:rsidRDefault="0085502C" w:rsidP="0056672B">
      <w:pPr>
        <w:bidi w:val="0"/>
        <w:spacing w:line="360" w:lineRule="auto"/>
        <w:rPr>
          <w:rFonts w:ascii="Arial" w:hAnsi="Arial"/>
          <w:sz w:val="24"/>
          <w:szCs w:val="24"/>
        </w:rPr>
      </w:pPr>
      <w:r w:rsidRPr="00683183">
        <w:rPr>
          <w:rFonts w:ascii="Arial" w:hAnsi="Arial"/>
          <w:sz w:val="24"/>
          <w:szCs w:val="24"/>
          <w:rtl/>
        </w:rPr>
        <w:br w:type="page"/>
      </w:r>
    </w:p>
    <w:p w14:paraId="23519B07" w14:textId="77777777" w:rsidR="005F622B" w:rsidRPr="00683183" w:rsidRDefault="005F622B" w:rsidP="0056672B">
      <w:pPr>
        <w:pStyle w:val="22"/>
        <w:rPr>
          <w:rtl/>
        </w:rPr>
      </w:pPr>
      <w:bookmarkStart w:id="13" w:name="_Toc472435166"/>
      <w:bookmarkStart w:id="14" w:name="_Toc499568307"/>
      <w:bookmarkStart w:id="15" w:name="_Toc128476805"/>
      <w:bookmarkStart w:id="16" w:name="_Toc355018020"/>
      <w:bookmarkStart w:id="17" w:name="_Toc356734485"/>
      <w:bookmarkEnd w:id="8"/>
      <w:bookmarkEnd w:id="9"/>
      <w:r w:rsidRPr="00683183">
        <w:rPr>
          <w:rtl/>
        </w:rPr>
        <w:t xml:space="preserve">מסך קיר 55" </w:t>
      </w:r>
      <w:r w:rsidRPr="00683183">
        <w:t>K</w:t>
      </w:r>
      <w:r w:rsidRPr="00683183">
        <w:rPr>
          <w:rtl/>
        </w:rPr>
        <w:t>4</w:t>
      </w:r>
      <w:bookmarkEnd w:id="13"/>
      <w:bookmarkEnd w:id="14"/>
      <w:bookmarkEnd w:id="15"/>
    </w:p>
    <w:p w14:paraId="0CB51DB5" w14:textId="77777777" w:rsidR="005F622B" w:rsidRPr="00683183" w:rsidRDefault="005F622B" w:rsidP="008E7EB7">
      <w:pPr>
        <w:pStyle w:val="32"/>
      </w:pPr>
      <w:r w:rsidRPr="00683183">
        <w:rPr>
          <w:rtl/>
        </w:rPr>
        <w:t xml:space="preserve">המסך יהיה מסוג המוגדר להפעלה רציפה </w:t>
      </w:r>
      <w:r w:rsidRPr="00683183">
        <w:t>24/7</w:t>
      </w:r>
      <w:r w:rsidRPr="00683183">
        <w:rPr>
          <w:rtl/>
        </w:rPr>
        <w:t xml:space="preserve"> .</w:t>
      </w:r>
    </w:p>
    <w:p w14:paraId="1B416B25" w14:textId="77777777" w:rsidR="005F622B" w:rsidRPr="00683183" w:rsidRDefault="005F622B" w:rsidP="008E7EB7">
      <w:pPr>
        <w:pStyle w:val="32"/>
      </w:pPr>
      <w:r w:rsidRPr="00683183">
        <w:rPr>
          <w:rtl/>
        </w:rPr>
        <w:t xml:space="preserve">יסופק מסך </w:t>
      </w:r>
      <w:r w:rsidRPr="00683183">
        <w:t>TFT LCD</w:t>
      </w:r>
      <w:r w:rsidRPr="00683183">
        <w:rPr>
          <w:rtl/>
        </w:rPr>
        <w:t xml:space="preserve"> בטכנולוגיית </w:t>
      </w:r>
      <w:r w:rsidRPr="00683183">
        <w:t>IPS</w:t>
      </w:r>
      <w:r w:rsidRPr="00683183">
        <w:rPr>
          <w:rtl/>
        </w:rPr>
        <w:t>/</w:t>
      </w:r>
      <w:r w:rsidRPr="00683183">
        <w:t>SPVA</w:t>
      </w:r>
      <w:r w:rsidRPr="00683183">
        <w:rPr>
          <w:rtl/>
        </w:rPr>
        <w:t xml:space="preserve"> ותאורת רקע בטכנולוגיית </w:t>
      </w:r>
      <w:r w:rsidRPr="00683183">
        <w:t>LED</w:t>
      </w:r>
      <w:r w:rsidRPr="00683183">
        <w:rPr>
          <w:rtl/>
        </w:rPr>
        <w:t>.</w:t>
      </w:r>
    </w:p>
    <w:p w14:paraId="37B81B5F" w14:textId="77777777" w:rsidR="005F622B" w:rsidRPr="00683183" w:rsidRDefault="005F622B" w:rsidP="008E7EB7">
      <w:pPr>
        <w:pStyle w:val="32"/>
      </w:pPr>
      <w:r w:rsidRPr="00683183">
        <w:rPr>
          <w:rtl/>
        </w:rPr>
        <w:t>אורך אלכסון המסך "55-"56.</w:t>
      </w:r>
    </w:p>
    <w:p w14:paraId="2CFED671" w14:textId="77777777" w:rsidR="005F622B" w:rsidRPr="00683183" w:rsidRDefault="005F622B" w:rsidP="008E7EB7">
      <w:pPr>
        <w:pStyle w:val="32"/>
      </w:pPr>
      <w:r w:rsidRPr="00683183">
        <w:rPr>
          <w:rtl/>
        </w:rPr>
        <w:t>יחס צלעות</w:t>
      </w:r>
      <w:r w:rsidRPr="00683183">
        <w:t xml:space="preserve"> 16:9 </w:t>
      </w:r>
      <w:r w:rsidRPr="00683183">
        <w:rPr>
          <w:rtl/>
        </w:rPr>
        <w:t>.</w:t>
      </w:r>
    </w:p>
    <w:p w14:paraId="4775791A" w14:textId="77777777" w:rsidR="005F622B" w:rsidRPr="00683183" w:rsidRDefault="005F622B" w:rsidP="008E7EB7">
      <w:pPr>
        <w:pStyle w:val="32"/>
      </w:pPr>
      <w:r w:rsidRPr="00683183">
        <w:rPr>
          <w:rtl/>
        </w:rPr>
        <w:t xml:space="preserve">רזולוציה טבעית: </w:t>
      </w:r>
      <w:r w:rsidRPr="00683183">
        <w:t>4K</w:t>
      </w:r>
      <w:r w:rsidRPr="00683183">
        <w:rPr>
          <w:rtl/>
        </w:rPr>
        <w:t xml:space="preserve"> </w:t>
      </w:r>
      <w:r w:rsidRPr="00683183">
        <w:t>3840x2160</w:t>
      </w:r>
      <w:r w:rsidRPr="00683183">
        <w:rPr>
          <w:rtl/>
        </w:rPr>
        <w:t>.</w:t>
      </w:r>
    </w:p>
    <w:p w14:paraId="00B3C24D" w14:textId="77777777" w:rsidR="005F622B" w:rsidRPr="00683183" w:rsidRDefault="005F622B" w:rsidP="008E7EB7">
      <w:pPr>
        <w:pStyle w:val="32"/>
      </w:pPr>
      <w:r w:rsidRPr="00683183">
        <w:rPr>
          <w:rtl/>
        </w:rPr>
        <w:t xml:space="preserve">המסך יכלול פונקציית </w:t>
      </w:r>
      <w:r w:rsidRPr="00683183">
        <w:t>Upscaling</w:t>
      </w:r>
      <w:r w:rsidRPr="00683183">
        <w:rPr>
          <w:rtl/>
        </w:rPr>
        <w:t xml:space="preserve"> להצגת רצפי וידאו הנקלטים ברזולוציית </w:t>
      </w:r>
      <w:r w:rsidRPr="00683183">
        <w:t>FHD</w:t>
      </w:r>
      <w:r w:rsidRPr="00683183">
        <w:rPr>
          <w:rtl/>
        </w:rPr>
        <w:t xml:space="preserve"> כתצוגה ברזולוציית </w:t>
      </w:r>
      <w:r w:rsidRPr="00683183">
        <w:t>K</w:t>
      </w:r>
      <w:r w:rsidRPr="00683183">
        <w:rPr>
          <w:rtl/>
        </w:rPr>
        <w:t>4 על גבי המסך, ללא יצירת עיוותים או ריצודים בתמונה.</w:t>
      </w:r>
    </w:p>
    <w:p w14:paraId="0B31AE03" w14:textId="77777777" w:rsidR="005F622B" w:rsidRPr="00683183" w:rsidRDefault="005F622B" w:rsidP="008E7EB7">
      <w:pPr>
        <w:pStyle w:val="32"/>
      </w:pPr>
      <w:r w:rsidRPr="00683183">
        <w:rPr>
          <w:rtl/>
        </w:rPr>
        <w:t>קונטרסט: 1:1,500 לפחות.</w:t>
      </w:r>
    </w:p>
    <w:p w14:paraId="0BED58C0" w14:textId="77777777" w:rsidR="005F622B" w:rsidRPr="00683183" w:rsidRDefault="005F622B" w:rsidP="008E7EB7">
      <w:pPr>
        <w:pStyle w:val="32"/>
      </w:pPr>
      <w:r w:rsidRPr="00683183">
        <w:rPr>
          <w:rtl/>
        </w:rPr>
        <w:t xml:space="preserve">זווית ראיה: </w:t>
      </w:r>
      <w:r w:rsidRPr="00683183">
        <w:t>170\170</w:t>
      </w:r>
      <w:r w:rsidRPr="00683183">
        <w:rPr>
          <w:rtl/>
        </w:rPr>
        <w:t xml:space="preserve"> מעלות מהצד לפחות.</w:t>
      </w:r>
    </w:p>
    <w:p w14:paraId="2B726A72" w14:textId="77777777" w:rsidR="005F622B" w:rsidRPr="00683183" w:rsidRDefault="005F622B" w:rsidP="008E7EB7">
      <w:pPr>
        <w:pStyle w:val="32"/>
      </w:pPr>
      <w:r w:rsidRPr="00683183">
        <w:rPr>
          <w:rtl/>
        </w:rPr>
        <w:t xml:space="preserve">בהירות: </w:t>
      </w:r>
      <w:r w:rsidRPr="00683183">
        <w:t>400cd/m²</w:t>
      </w:r>
      <w:r w:rsidRPr="00683183">
        <w:rPr>
          <w:rtl/>
        </w:rPr>
        <w:t xml:space="preserve">. </w:t>
      </w:r>
    </w:p>
    <w:p w14:paraId="5F6A6B72" w14:textId="77777777" w:rsidR="005F622B" w:rsidRPr="00683183" w:rsidRDefault="005F622B" w:rsidP="008E7EB7">
      <w:pPr>
        <w:pStyle w:val="32"/>
      </w:pPr>
      <w:r w:rsidRPr="00683183">
        <w:rPr>
          <w:rtl/>
        </w:rPr>
        <w:t>אורך חיי מסך – 50,000 שעות לפחות.</w:t>
      </w:r>
    </w:p>
    <w:p w14:paraId="10A8D650" w14:textId="77777777" w:rsidR="005F622B" w:rsidRPr="00683183" w:rsidRDefault="005F622B" w:rsidP="008E7EB7">
      <w:pPr>
        <w:pStyle w:val="32"/>
      </w:pPr>
      <w:r w:rsidRPr="00683183">
        <w:rPr>
          <w:rtl/>
        </w:rPr>
        <w:t>כניסות</w:t>
      </w:r>
    </w:p>
    <w:p w14:paraId="3832676C" w14:textId="77777777" w:rsidR="005F622B" w:rsidRPr="00683183" w:rsidRDefault="005F622B" w:rsidP="0056672B">
      <w:pPr>
        <w:pStyle w:val="42"/>
      </w:pPr>
      <w:proofErr w:type="spellStart"/>
      <w:r w:rsidRPr="00683183">
        <w:t>Hdmi</w:t>
      </w:r>
      <w:proofErr w:type="spellEnd"/>
      <w:r w:rsidRPr="00683183">
        <w:rPr>
          <w:rtl/>
        </w:rPr>
        <w:t xml:space="preserve"> 2.0 לפחות 2 כניסות.</w:t>
      </w:r>
    </w:p>
    <w:p w14:paraId="00B66218" w14:textId="77777777" w:rsidR="005F622B" w:rsidRPr="00683183" w:rsidRDefault="005F622B" w:rsidP="0056672B">
      <w:pPr>
        <w:pStyle w:val="42"/>
      </w:pPr>
      <w:r w:rsidRPr="00683183">
        <w:t>Audio</w:t>
      </w:r>
      <w:r w:rsidRPr="00683183">
        <w:rPr>
          <w:rtl/>
        </w:rPr>
        <w:t>.</w:t>
      </w:r>
    </w:p>
    <w:p w14:paraId="6FDDED9C" w14:textId="77777777" w:rsidR="005F622B" w:rsidRPr="00683183" w:rsidRDefault="005F622B" w:rsidP="0056672B">
      <w:pPr>
        <w:pStyle w:val="42"/>
      </w:pPr>
      <w:r w:rsidRPr="00683183">
        <w:t>USB</w:t>
      </w:r>
      <w:r w:rsidRPr="00683183">
        <w:rPr>
          <w:rtl/>
        </w:rPr>
        <w:t>.</w:t>
      </w:r>
    </w:p>
    <w:p w14:paraId="2FF17109" w14:textId="77777777" w:rsidR="005F622B" w:rsidRPr="00683183" w:rsidRDefault="005F622B" w:rsidP="008E7EB7">
      <w:pPr>
        <w:pStyle w:val="32"/>
      </w:pPr>
      <w:r w:rsidRPr="00683183">
        <w:rPr>
          <w:rtl/>
        </w:rPr>
        <w:t>פיקוד וחיוויים</w:t>
      </w:r>
    </w:p>
    <w:p w14:paraId="5C8A32EB" w14:textId="77777777" w:rsidR="005F622B" w:rsidRPr="00683183" w:rsidRDefault="005F622B" w:rsidP="0056672B">
      <w:pPr>
        <w:pStyle w:val="42"/>
      </w:pPr>
      <w:r w:rsidRPr="00683183">
        <w:rPr>
          <w:rtl/>
        </w:rPr>
        <w:t xml:space="preserve">כניסה\יציאה </w:t>
      </w:r>
      <w:r w:rsidRPr="00683183">
        <w:t>RS232</w:t>
      </w:r>
      <w:r w:rsidRPr="00683183">
        <w:rPr>
          <w:rtl/>
        </w:rPr>
        <w:t xml:space="preserve"> או מחבר </w:t>
      </w:r>
      <w:r w:rsidRPr="00683183">
        <w:t>RJ45</w:t>
      </w:r>
      <w:r w:rsidRPr="00683183">
        <w:rPr>
          <w:rtl/>
        </w:rPr>
        <w:t xml:space="preserve"> לפיקוד מרחוק.</w:t>
      </w:r>
    </w:p>
    <w:p w14:paraId="3CD05A9B" w14:textId="77777777" w:rsidR="005F622B" w:rsidRPr="00683183" w:rsidRDefault="005F622B" w:rsidP="0056672B">
      <w:pPr>
        <w:pStyle w:val="42"/>
      </w:pPr>
      <w:r w:rsidRPr="00683183">
        <w:rPr>
          <w:rtl/>
        </w:rPr>
        <w:t>מתג הפעלה.</w:t>
      </w:r>
    </w:p>
    <w:p w14:paraId="2030C21B" w14:textId="77777777" w:rsidR="005F622B" w:rsidRPr="00683183" w:rsidRDefault="005F622B" w:rsidP="0056672B">
      <w:pPr>
        <w:pStyle w:val="42"/>
        <w:rPr>
          <w:rtl/>
        </w:rPr>
      </w:pPr>
      <w:r w:rsidRPr="00683183">
        <w:rPr>
          <w:rtl/>
        </w:rPr>
        <w:t>מתגי המכשיר, יאפשרו תפעול בסיסי של פונקציות בסיסיות, כולל מיתוג כל הכניסות ללא שלט.</w:t>
      </w:r>
    </w:p>
    <w:p w14:paraId="09933877" w14:textId="77777777" w:rsidR="005F622B" w:rsidRPr="00683183" w:rsidRDefault="005F622B" w:rsidP="0056672B">
      <w:pPr>
        <w:pStyle w:val="42"/>
      </w:pPr>
      <w:r w:rsidRPr="00683183">
        <w:rPr>
          <w:rtl/>
        </w:rPr>
        <w:t xml:space="preserve">שלט רחוק </w:t>
      </w:r>
      <w:r w:rsidRPr="00683183">
        <w:t>–</w:t>
      </w:r>
      <w:r w:rsidRPr="00683183">
        <w:rPr>
          <w:rtl/>
        </w:rPr>
        <w:t xml:space="preserve"> יאפשר תפעול מלא של כל פונקציות המכשיר.</w:t>
      </w:r>
    </w:p>
    <w:p w14:paraId="6FE9D89D" w14:textId="77777777" w:rsidR="005F622B" w:rsidRPr="00683183" w:rsidRDefault="005F622B" w:rsidP="0056672B">
      <w:pPr>
        <w:pStyle w:val="42"/>
      </w:pPr>
      <w:r w:rsidRPr="00683183">
        <w:rPr>
          <w:rtl/>
        </w:rPr>
        <w:t xml:space="preserve">תמיכה באותות וידיאו ממחשבי </w:t>
      </w:r>
      <w:r w:rsidRPr="00683183">
        <w:t>PC</w:t>
      </w:r>
      <w:r w:rsidRPr="00683183">
        <w:rPr>
          <w:rtl/>
        </w:rPr>
        <w:t xml:space="preserve"> ברזולוציה </w:t>
      </w:r>
      <w:r w:rsidRPr="00683183">
        <w:t>VGA</w:t>
      </w:r>
      <w:r w:rsidRPr="00683183">
        <w:rPr>
          <w:rtl/>
        </w:rPr>
        <w:t xml:space="preserve"> ,</w:t>
      </w:r>
      <w:r w:rsidRPr="00683183">
        <w:t>SVGA</w:t>
      </w:r>
      <w:r w:rsidRPr="00683183">
        <w:rPr>
          <w:rtl/>
        </w:rPr>
        <w:t xml:space="preserve"> ,</w:t>
      </w:r>
      <w:r w:rsidRPr="00683183">
        <w:t>XGA</w:t>
      </w:r>
      <w:r w:rsidRPr="00683183">
        <w:rPr>
          <w:rtl/>
        </w:rPr>
        <w:t xml:space="preserve">, </w:t>
      </w:r>
      <w:r w:rsidRPr="00683183">
        <w:t>SXGA</w:t>
      </w:r>
      <w:r w:rsidRPr="00683183">
        <w:rPr>
          <w:rtl/>
        </w:rPr>
        <w:t xml:space="preserve">, </w:t>
      </w:r>
      <w:r w:rsidRPr="00683183">
        <w:t>HD 720</w:t>
      </w:r>
      <w:r w:rsidRPr="00683183">
        <w:rPr>
          <w:rtl/>
        </w:rPr>
        <w:t xml:space="preserve">, </w:t>
      </w:r>
      <w:r w:rsidRPr="00683183">
        <w:t>HD 1080</w:t>
      </w:r>
      <w:r w:rsidRPr="00683183">
        <w:rPr>
          <w:rtl/>
        </w:rPr>
        <w:t xml:space="preserve">, </w:t>
      </w:r>
      <w:r w:rsidRPr="00683183">
        <w:t>K</w:t>
      </w:r>
      <w:r w:rsidRPr="00683183">
        <w:rPr>
          <w:rtl/>
        </w:rPr>
        <w:t>4.</w:t>
      </w:r>
    </w:p>
    <w:p w14:paraId="7927DF64" w14:textId="77777777" w:rsidR="005F622B" w:rsidRPr="00683183" w:rsidRDefault="005F622B" w:rsidP="0056672B">
      <w:pPr>
        <w:pStyle w:val="42"/>
      </w:pPr>
      <w:r w:rsidRPr="00683183">
        <w:rPr>
          <w:rtl/>
        </w:rPr>
        <w:t xml:space="preserve">מתח הפעלה - מתח רשת </w:t>
      </w:r>
      <w:r w:rsidRPr="00683183">
        <w:t>220v</w:t>
      </w:r>
      <w:r w:rsidRPr="00683183">
        <w:rPr>
          <w:rtl/>
        </w:rPr>
        <w:t xml:space="preserve"> (</w:t>
      </w:r>
      <w:r w:rsidRPr="00683183">
        <w:t>50Hz</w:t>
      </w:r>
      <w:r w:rsidRPr="00683183">
        <w:rPr>
          <w:rtl/>
        </w:rPr>
        <w:t>).</w:t>
      </w:r>
    </w:p>
    <w:p w14:paraId="09B1EFF3" w14:textId="77777777" w:rsidR="005F622B" w:rsidRPr="00683183" w:rsidRDefault="005F622B" w:rsidP="0056672B">
      <w:pPr>
        <w:pStyle w:val="42"/>
      </w:pPr>
      <w:r w:rsidRPr="00683183">
        <w:rPr>
          <w:rtl/>
        </w:rPr>
        <w:t>למכשיר יצורפו כל הכבלים, המחברים ואביזרים הנדרשים להתקנתו והפעלתו.</w:t>
      </w:r>
    </w:p>
    <w:p w14:paraId="2291B4D9" w14:textId="724B41D4" w:rsidR="00F11FDD" w:rsidRPr="00683183" w:rsidRDefault="00F11FDD" w:rsidP="0056672B">
      <w:pPr>
        <w:pStyle w:val="22"/>
        <w:rPr>
          <w:rtl/>
        </w:rPr>
      </w:pPr>
      <w:bookmarkStart w:id="18" w:name="_Toc128476806"/>
      <w:bookmarkStart w:id="19" w:name="_Toc472435167"/>
      <w:bookmarkStart w:id="20" w:name="_Toc499568308"/>
      <w:bookmarkEnd w:id="16"/>
      <w:bookmarkEnd w:id="17"/>
      <w:r w:rsidRPr="00683183">
        <w:rPr>
          <w:rtl/>
        </w:rPr>
        <w:t>מסך קיר</w:t>
      </w:r>
      <w:r w:rsidR="004F4922">
        <w:rPr>
          <w:rFonts w:hint="cs"/>
          <w:rtl/>
        </w:rPr>
        <w:t xml:space="preserve">  </w:t>
      </w:r>
      <w:r>
        <w:rPr>
          <w:rFonts w:hint="cs"/>
          <w:rtl/>
        </w:rPr>
        <w:t xml:space="preserve">"65 </w:t>
      </w:r>
      <w:r w:rsidRPr="00683183">
        <w:t>K</w:t>
      </w:r>
      <w:r w:rsidRPr="00683183">
        <w:rPr>
          <w:rtl/>
        </w:rPr>
        <w:t>4</w:t>
      </w:r>
      <w:bookmarkEnd w:id="18"/>
    </w:p>
    <w:p w14:paraId="79E107C6" w14:textId="09701846" w:rsidR="003B0270" w:rsidRDefault="003B0270" w:rsidP="008E7EB7">
      <w:pPr>
        <w:pStyle w:val="32"/>
        <w:rPr>
          <w:rtl/>
        </w:rPr>
      </w:pPr>
      <w:r w:rsidRPr="003B0270">
        <w:rPr>
          <w:rtl/>
        </w:rPr>
        <w:t xml:space="preserve">מאפיינים זהים </w:t>
      </w:r>
      <w:r>
        <w:rPr>
          <w:rFonts w:hint="cs"/>
          <w:rtl/>
        </w:rPr>
        <w:t>למסך "55</w:t>
      </w:r>
      <w:r w:rsidRPr="003B0270">
        <w:rPr>
          <w:rtl/>
        </w:rPr>
        <w:t xml:space="preserve"> כנ"ל, למעט גודל המסך שיהיה</w:t>
      </w:r>
      <w:r>
        <w:rPr>
          <w:rFonts w:hint="cs"/>
          <w:rtl/>
        </w:rPr>
        <w:t>"65.</w:t>
      </w:r>
    </w:p>
    <w:p w14:paraId="11826D45" w14:textId="48F43B07" w:rsidR="005F622B" w:rsidRPr="00683183" w:rsidRDefault="005F622B" w:rsidP="0056672B">
      <w:pPr>
        <w:pStyle w:val="22"/>
      </w:pPr>
      <w:bookmarkStart w:id="21" w:name="_Toc128476807"/>
      <w:r w:rsidRPr="00683183">
        <w:rPr>
          <w:rtl/>
        </w:rPr>
        <w:t>התקן חיבור מסך עד "</w:t>
      </w:r>
      <w:r w:rsidR="00B01A30">
        <w:rPr>
          <w:rFonts w:hint="cs"/>
          <w:rtl/>
        </w:rPr>
        <w:t>65</w:t>
      </w:r>
      <w:r w:rsidRPr="00683183">
        <w:rPr>
          <w:rtl/>
        </w:rPr>
        <w:t xml:space="preserve"> לקיר</w:t>
      </w:r>
      <w:bookmarkEnd w:id="19"/>
      <w:bookmarkEnd w:id="20"/>
      <w:bookmarkEnd w:id="21"/>
    </w:p>
    <w:p w14:paraId="53A6B8F9" w14:textId="77777777" w:rsidR="005F622B" w:rsidRPr="00683183" w:rsidRDefault="005F622B" w:rsidP="008E7EB7">
      <w:pPr>
        <w:pStyle w:val="32"/>
      </w:pPr>
      <w:r w:rsidRPr="00683183">
        <w:rPr>
          <w:rtl/>
        </w:rPr>
        <w:t>המתקן יאפשר חיבור לקיר של מסכי הקיר המוצעים.</w:t>
      </w:r>
    </w:p>
    <w:p w14:paraId="3E12F82E" w14:textId="77777777" w:rsidR="005F622B" w:rsidRPr="00683183" w:rsidRDefault="005F622B" w:rsidP="008E7EB7">
      <w:pPr>
        <w:pStyle w:val="32"/>
      </w:pPr>
      <w:r w:rsidRPr="00683183">
        <w:rPr>
          <w:rtl/>
        </w:rPr>
        <w:t>יסופק מתקן תליה על קיר המאפשר כיוון גובה המסך ±5 ס"מ.</w:t>
      </w:r>
    </w:p>
    <w:p w14:paraId="78C7E0BD" w14:textId="30AA0BD8" w:rsidR="005F622B" w:rsidRPr="00683183" w:rsidRDefault="005F622B" w:rsidP="008E7EB7">
      <w:pPr>
        <w:pStyle w:val="32"/>
      </w:pPr>
      <w:r w:rsidRPr="00683183">
        <w:rPr>
          <w:rtl/>
        </w:rPr>
        <w:t xml:space="preserve">המתקן יותאם לתליית מסכי </w:t>
      </w:r>
      <w:r w:rsidRPr="00683183">
        <w:t>LCD</w:t>
      </w:r>
      <w:r w:rsidRPr="00683183">
        <w:rPr>
          <w:rtl/>
        </w:rPr>
        <w:t xml:space="preserve"> בגדלים שבין </w:t>
      </w:r>
      <w:r w:rsidR="00686115">
        <w:rPr>
          <w:rFonts w:hint="cs"/>
          <w:rtl/>
        </w:rPr>
        <w:t xml:space="preserve">"42 </w:t>
      </w:r>
      <w:r w:rsidR="00686115">
        <w:rPr>
          <w:rtl/>
        </w:rPr>
        <w:t>–</w:t>
      </w:r>
      <w:r w:rsidR="00686115">
        <w:rPr>
          <w:rFonts w:hint="cs"/>
          <w:rtl/>
        </w:rPr>
        <w:t xml:space="preserve"> "65.</w:t>
      </w:r>
    </w:p>
    <w:p w14:paraId="27059F4F" w14:textId="77777777" w:rsidR="005F622B" w:rsidRPr="00683183" w:rsidRDefault="005F622B" w:rsidP="008E7EB7">
      <w:pPr>
        <w:pStyle w:val="32"/>
      </w:pPr>
      <w:r w:rsidRPr="00683183">
        <w:rPr>
          <w:rtl/>
        </w:rPr>
        <w:t>המתקן יותאם להתקנה גם על קיר גבס מבחינת חוזק החומר ללא צורך בתמיכה נוספת.</w:t>
      </w:r>
    </w:p>
    <w:p w14:paraId="1DBD5BDD" w14:textId="77777777" w:rsidR="005F622B" w:rsidRPr="00683183" w:rsidRDefault="005F622B" w:rsidP="008E7EB7">
      <w:pPr>
        <w:pStyle w:val="32"/>
      </w:pPr>
      <w:r w:rsidRPr="00683183">
        <w:rPr>
          <w:rtl/>
        </w:rPr>
        <w:t>המתקן יכלול פתחים המאפשרים מעבר כבילה.</w:t>
      </w:r>
    </w:p>
    <w:p w14:paraId="0479EFAD" w14:textId="77777777" w:rsidR="005F622B" w:rsidRPr="00683183" w:rsidRDefault="005F622B" w:rsidP="008E7EB7">
      <w:pPr>
        <w:pStyle w:val="32"/>
      </w:pPr>
      <w:r w:rsidRPr="00683183">
        <w:rPr>
          <w:rtl/>
        </w:rPr>
        <w:t xml:space="preserve">תהיה אפשרות להטיה אנכית של המסך של לפחות </w:t>
      </w:r>
      <w:smartTag w:uri="urn:schemas-microsoft-com:office:smarttags" w:element="metricconverter">
        <w:smartTagPr>
          <w:attr w:name="ProductID" w:val="15 ס&quot;מ"/>
        </w:smartTagPr>
        <w:r w:rsidRPr="00683183">
          <w:rPr>
            <w:rtl/>
          </w:rPr>
          <w:t>15 ס"מ</w:t>
        </w:r>
      </w:smartTag>
      <w:r w:rsidRPr="00683183">
        <w:rPr>
          <w:rtl/>
        </w:rPr>
        <w:t>.</w:t>
      </w:r>
    </w:p>
    <w:p w14:paraId="54EC70C6" w14:textId="77777777" w:rsidR="005F622B" w:rsidRPr="00683183" w:rsidRDefault="005F622B" w:rsidP="008E7EB7">
      <w:pPr>
        <w:pStyle w:val="32"/>
      </w:pPr>
      <w:r w:rsidRPr="00683183">
        <w:rPr>
          <w:rtl/>
        </w:rPr>
        <w:t>הנחיות לאספקת פריט:</w:t>
      </w:r>
    </w:p>
    <w:p w14:paraId="0DAF4D3A" w14:textId="77777777" w:rsidR="005F622B" w:rsidRPr="00683183" w:rsidRDefault="005F622B" w:rsidP="008E7EB7">
      <w:pPr>
        <w:pStyle w:val="32"/>
        <w:rPr>
          <w:rtl/>
        </w:rPr>
      </w:pPr>
      <w:r w:rsidRPr="00683183">
        <w:rPr>
          <w:rtl/>
        </w:rPr>
        <w:t>יסופקו מוצרים גנריים (ללא מגבלה ו/או הנחייה).</w:t>
      </w:r>
    </w:p>
    <w:p w14:paraId="4094AE5E" w14:textId="77777777" w:rsidR="0085502C" w:rsidRPr="00683183" w:rsidRDefault="0085502C" w:rsidP="0056672B">
      <w:pPr>
        <w:pStyle w:val="22"/>
      </w:pPr>
      <w:bookmarkStart w:id="22" w:name="_Toc356734488"/>
      <w:bookmarkStart w:id="23" w:name="_Toc128476808"/>
      <w:r w:rsidRPr="00683183">
        <w:rPr>
          <w:rtl/>
        </w:rPr>
        <w:t xml:space="preserve">מפצל אות </w:t>
      </w:r>
      <w:r w:rsidR="00EF4270" w:rsidRPr="00683183">
        <w:t>DVI</w:t>
      </w:r>
      <w:r w:rsidR="00EF4270" w:rsidRPr="00683183">
        <w:rPr>
          <w:rtl/>
        </w:rPr>
        <w:t>\</w:t>
      </w:r>
      <w:r w:rsidR="00EF4270" w:rsidRPr="00683183">
        <w:t>HDMI</w:t>
      </w:r>
      <w:r w:rsidRPr="00683183">
        <w:rPr>
          <w:rtl/>
        </w:rPr>
        <w:t xml:space="preserve">  ל- 2 יציאות</w:t>
      </w:r>
      <w:bookmarkEnd w:id="22"/>
      <w:bookmarkEnd w:id="23"/>
    </w:p>
    <w:p w14:paraId="22F22DEF" w14:textId="77777777" w:rsidR="0085502C" w:rsidRPr="00683183" w:rsidRDefault="0085502C" w:rsidP="008E7EB7">
      <w:pPr>
        <w:pStyle w:val="32"/>
      </w:pPr>
      <w:r w:rsidRPr="00683183">
        <w:rPr>
          <w:rtl/>
        </w:rPr>
        <w:t xml:space="preserve">פיצול מקור וידיאו מסוג </w:t>
      </w:r>
      <w:r w:rsidR="00EF4270" w:rsidRPr="00683183">
        <w:t>HDMI\DVI</w:t>
      </w:r>
      <w:r w:rsidRPr="00683183">
        <w:rPr>
          <w:rtl/>
        </w:rPr>
        <w:t xml:space="preserve"> לשני אמצעי תצוגה.</w:t>
      </w:r>
    </w:p>
    <w:p w14:paraId="3FD8DEE0" w14:textId="77777777" w:rsidR="0085502C" w:rsidRPr="00683183" w:rsidRDefault="0085502C" w:rsidP="008E7EB7">
      <w:pPr>
        <w:pStyle w:val="32"/>
      </w:pPr>
      <w:r w:rsidRPr="00683183">
        <w:rPr>
          <w:rtl/>
        </w:rPr>
        <w:t>תסופק יחידה אקטיבית בעלת מתח חיצוני.</w:t>
      </w:r>
    </w:p>
    <w:p w14:paraId="7DEB01ED" w14:textId="77777777" w:rsidR="0085502C" w:rsidRPr="00683183" w:rsidRDefault="0085502C" w:rsidP="008E7EB7">
      <w:pPr>
        <w:pStyle w:val="32"/>
      </w:pPr>
      <w:r w:rsidRPr="00683183">
        <w:rPr>
          <w:rtl/>
        </w:rPr>
        <w:t xml:space="preserve">רזולוציה מקסימאלית : </w:t>
      </w:r>
      <w:r w:rsidRPr="00683183">
        <w:t>1920x1200</w:t>
      </w:r>
      <w:r w:rsidRPr="00683183">
        <w:rPr>
          <w:rtl/>
        </w:rPr>
        <w:t>.</w:t>
      </w:r>
    </w:p>
    <w:p w14:paraId="3BB5D709" w14:textId="77777777" w:rsidR="0085502C" w:rsidRPr="00683183" w:rsidRDefault="0085502C" w:rsidP="008E7EB7">
      <w:pPr>
        <w:pStyle w:val="32"/>
      </w:pPr>
      <w:r w:rsidRPr="00683183">
        <w:rPr>
          <w:rtl/>
        </w:rPr>
        <w:t xml:space="preserve">כניסות: </w:t>
      </w:r>
      <w:r w:rsidR="00EF4270" w:rsidRPr="00683183">
        <w:t>HDMI\DVI</w:t>
      </w:r>
      <w:r w:rsidRPr="00683183">
        <w:t xml:space="preserve"> x1</w:t>
      </w:r>
      <w:r w:rsidRPr="00683183">
        <w:rPr>
          <w:rtl/>
        </w:rPr>
        <w:t>.</w:t>
      </w:r>
    </w:p>
    <w:p w14:paraId="4A074A83" w14:textId="77777777" w:rsidR="0085502C" w:rsidRPr="00683183" w:rsidRDefault="00C0094E" w:rsidP="008E7EB7">
      <w:pPr>
        <w:pStyle w:val="32"/>
      </w:pPr>
      <w:r w:rsidRPr="00683183">
        <w:drawing>
          <wp:anchor distT="0" distB="0" distL="114300" distR="114300" simplePos="0" relativeHeight="251655168" behindDoc="0" locked="0" layoutInCell="1" allowOverlap="1" wp14:anchorId="53BC6091" wp14:editId="7CD17B68">
            <wp:simplePos x="0" y="0"/>
            <wp:positionH relativeFrom="column">
              <wp:posOffset>132715</wp:posOffset>
            </wp:positionH>
            <wp:positionV relativeFrom="paragraph">
              <wp:posOffset>497840</wp:posOffset>
            </wp:positionV>
            <wp:extent cx="2066925" cy="888365"/>
            <wp:effectExtent l="0" t="0" r="0" b="0"/>
            <wp:wrapTopAndBottom/>
            <wp:docPr id="53" name="תמונה 16" descr="http://www.gefen.com/images/dvidlsplitterb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descr="http://www.gefen.com/images/dvidlsplitterback.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66925" cy="8883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83183">
        <w:drawing>
          <wp:anchor distT="0" distB="0" distL="114300" distR="114300" simplePos="0" relativeHeight="251656192" behindDoc="0" locked="0" layoutInCell="1" allowOverlap="1" wp14:anchorId="0B7831BB" wp14:editId="1D188A9C">
            <wp:simplePos x="0" y="0"/>
            <wp:positionH relativeFrom="column">
              <wp:posOffset>2390140</wp:posOffset>
            </wp:positionH>
            <wp:positionV relativeFrom="paragraph">
              <wp:posOffset>634365</wp:posOffset>
            </wp:positionV>
            <wp:extent cx="1927225" cy="609600"/>
            <wp:effectExtent l="0" t="0" r="0" b="0"/>
            <wp:wrapTopAndBottom/>
            <wp:docPr id="52"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27225" cy="609600"/>
                    </a:xfrm>
                    <a:prstGeom prst="rect">
                      <a:avLst/>
                    </a:prstGeom>
                    <a:noFill/>
                    <a:ln>
                      <a:noFill/>
                    </a:ln>
                  </pic:spPr>
                </pic:pic>
              </a:graphicData>
            </a:graphic>
            <wp14:sizeRelH relativeFrom="page">
              <wp14:pctWidth>0</wp14:pctWidth>
            </wp14:sizeRelH>
            <wp14:sizeRelV relativeFrom="page">
              <wp14:pctHeight>0</wp14:pctHeight>
            </wp14:sizeRelV>
          </wp:anchor>
        </w:drawing>
      </w:r>
      <w:r w:rsidR="0085502C" w:rsidRPr="00683183">
        <w:rPr>
          <w:rtl/>
        </w:rPr>
        <w:t xml:space="preserve">יציאות: </w:t>
      </w:r>
      <w:r w:rsidR="00EF4270" w:rsidRPr="00683183">
        <w:t>HDMI\DVI</w:t>
      </w:r>
      <w:r w:rsidR="0085502C" w:rsidRPr="00683183">
        <w:t xml:space="preserve"> x2</w:t>
      </w:r>
      <w:r w:rsidR="0085502C" w:rsidRPr="00683183">
        <w:rPr>
          <w:rtl/>
        </w:rPr>
        <w:t>.</w:t>
      </w:r>
    </w:p>
    <w:p w14:paraId="14C2600E" w14:textId="77777777" w:rsidR="0085502C" w:rsidRPr="00683183" w:rsidRDefault="00EF4270" w:rsidP="0056672B">
      <w:pPr>
        <w:pStyle w:val="a4"/>
        <w:tabs>
          <w:tab w:val="left" w:pos="1076"/>
        </w:tabs>
        <w:spacing w:before="240" w:after="120" w:line="360" w:lineRule="auto"/>
        <w:ind w:left="1643"/>
        <w:contextualSpacing w:val="0"/>
        <w:jc w:val="both"/>
        <w:rPr>
          <w:rFonts w:ascii="Arial" w:hAnsi="Arial"/>
          <w:sz w:val="24"/>
          <w:szCs w:val="24"/>
          <w:highlight w:val="yellow"/>
        </w:rPr>
      </w:pPr>
      <w:r w:rsidRPr="00683183">
        <w:rPr>
          <w:rFonts w:ascii="Arial" w:hAnsi="Arial"/>
          <w:noProof/>
          <w:sz w:val="24"/>
          <w:szCs w:val="24"/>
        </w:rPr>
        <w:drawing>
          <wp:anchor distT="0" distB="0" distL="114300" distR="114300" simplePos="0" relativeHeight="251731968" behindDoc="0" locked="0" layoutInCell="1" allowOverlap="1" wp14:anchorId="518A3493" wp14:editId="3E0FC431">
            <wp:simplePos x="0" y="0"/>
            <wp:positionH relativeFrom="column">
              <wp:posOffset>978714</wp:posOffset>
            </wp:positionH>
            <wp:positionV relativeFrom="paragraph">
              <wp:posOffset>1333185</wp:posOffset>
            </wp:positionV>
            <wp:extent cx="2711450" cy="568011"/>
            <wp:effectExtent l="0" t="0" r="0" b="3810"/>
            <wp:wrapTopAndBottom/>
            <wp:docPr id="62" name="תמונה 48" descr="http://www.aten.com/images/uploadImages/Video-Products/Video-Splitter/products/VS182-Video-Splitters-RL-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ten.com/images/uploadImages/Video-Products/Video-Splitter/products/VS182-Video-Splitters-RL-large.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7657" t="29369" r="8112" b="44903"/>
                    <a:stretch/>
                  </pic:blipFill>
                  <pic:spPr bwMode="auto">
                    <a:xfrm>
                      <a:off x="0" y="0"/>
                      <a:ext cx="2711450" cy="568011"/>
                    </a:xfrm>
                    <a:prstGeom prst="rect">
                      <a:avLst/>
                    </a:prstGeom>
                    <a:noFill/>
                    <a:ln>
                      <a:noFill/>
                    </a:ln>
                    <a:extLst>
                      <a:ext uri="{53640926-AAD7-44D8-BBD7-CCE9431645EC}">
                        <a14:shadowObscured xmlns:a14="http://schemas.microsoft.com/office/drawing/2010/main"/>
                      </a:ext>
                    </a:extLst>
                  </pic:spPr>
                </pic:pic>
              </a:graphicData>
            </a:graphic>
          </wp:anchor>
        </w:drawing>
      </w:r>
    </w:p>
    <w:p w14:paraId="101C986B" w14:textId="77777777" w:rsidR="008F68ED" w:rsidRPr="00683183" w:rsidRDefault="008F68ED" w:rsidP="0056672B">
      <w:pPr>
        <w:pStyle w:val="a4"/>
        <w:spacing w:line="360" w:lineRule="auto"/>
        <w:ind w:left="651"/>
        <w:rPr>
          <w:rFonts w:ascii="Arial" w:hAnsi="Arial"/>
          <w:sz w:val="24"/>
          <w:szCs w:val="24"/>
          <w:u w:val="single"/>
          <w:rtl/>
        </w:rPr>
      </w:pPr>
      <w:bookmarkStart w:id="24" w:name="_Toc356734490"/>
    </w:p>
    <w:p w14:paraId="26A86191" w14:textId="77777777" w:rsidR="0085502C" w:rsidRPr="00683183" w:rsidRDefault="0085502C" w:rsidP="0056672B">
      <w:pPr>
        <w:pStyle w:val="22"/>
      </w:pPr>
      <w:bookmarkStart w:id="25" w:name="_Toc128476809"/>
      <w:r w:rsidRPr="00683183">
        <w:rPr>
          <w:rtl/>
        </w:rPr>
        <w:t xml:space="preserve">מרחיק </w:t>
      </w:r>
      <w:r w:rsidRPr="00683183">
        <w:t>KVM</w:t>
      </w:r>
      <w:r w:rsidRPr="00683183">
        <w:rPr>
          <w:rtl/>
        </w:rPr>
        <w:t xml:space="preserve"> תומך 2 מסכי </w:t>
      </w:r>
      <w:bookmarkEnd w:id="24"/>
      <w:r w:rsidR="00EF4270" w:rsidRPr="00683183">
        <w:t>HDMI\DVI</w:t>
      </w:r>
      <w:bookmarkEnd w:id="25"/>
    </w:p>
    <w:p w14:paraId="24B3CD65" w14:textId="77777777" w:rsidR="0085502C" w:rsidRPr="00683183" w:rsidRDefault="0085502C" w:rsidP="008E7EB7">
      <w:pPr>
        <w:pStyle w:val="32"/>
      </w:pPr>
      <w:r w:rsidRPr="00683183">
        <w:rPr>
          <w:rtl/>
        </w:rPr>
        <w:t xml:space="preserve">אפיון זה מתייחס לזוג יחידות, משדר ומקלט אקטיביות שבאמצעותם ניתן יהיה לחבר מחשב תחנת עבודה המותקן בחדר שרתים לשני מסכים, עכבר ומקלדת הממוקמים בחדר שליטה ובקרה באמצעות כבל </w:t>
      </w:r>
      <w:r w:rsidRPr="00683183">
        <w:t xml:space="preserve">\ </w:t>
      </w:r>
      <w:r w:rsidRPr="00683183">
        <w:rPr>
          <w:rtl/>
        </w:rPr>
        <w:t xml:space="preserve"> סיב אופטי.</w:t>
      </w:r>
    </w:p>
    <w:p w14:paraId="20DB6DBD" w14:textId="77777777" w:rsidR="0085502C" w:rsidRPr="00683183" w:rsidRDefault="0085502C" w:rsidP="008E7EB7">
      <w:pPr>
        <w:pStyle w:val="32"/>
      </w:pPr>
      <w:r w:rsidRPr="00683183">
        <w:rPr>
          <w:rtl/>
        </w:rPr>
        <w:t xml:space="preserve">רזולוציה מקסימאלית : </w:t>
      </w:r>
      <w:r w:rsidRPr="00683183">
        <w:t>1920x1200</w:t>
      </w:r>
      <w:r w:rsidRPr="00683183">
        <w:rPr>
          <w:rtl/>
        </w:rPr>
        <w:t xml:space="preserve"> לכל אות וידאו.</w:t>
      </w:r>
    </w:p>
    <w:p w14:paraId="1D0DC188" w14:textId="77777777" w:rsidR="0085502C" w:rsidRPr="00683183" w:rsidRDefault="0085502C" w:rsidP="008E7EB7">
      <w:pPr>
        <w:pStyle w:val="32"/>
      </w:pPr>
      <w:r w:rsidRPr="00683183">
        <w:rPr>
          <w:rtl/>
        </w:rPr>
        <w:t>תסופק יחידה כפולה:</w:t>
      </w:r>
    </w:p>
    <w:p w14:paraId="33C63807" w14:textId="77777777" w:rsidR="0085502C" w:rsidRPr="00683183" w:rsidRDefault="0085502C" w:rsidP="0056672B">
      <w:pPr>
        <w:pStyle w:val="42"/>
      </w:pPr>
      <w:r w:rsidRPr="00683183">
        <w:rPr>
          <w:rtl/>
        </w:rPr>
        <w:t>יחידת משדר להתקנה בארון הציוד.</w:t>
      </w:r>
    </w:p>
    <w:p w14:paraId="5660322B" w14:textId="77777777" w:rsidR="0085502C" w:rsidRPr="00683183" w:rsidRDefault="0085502C" w:rsidP="0056672B">
      <w:pPr>
        <w:pStyle w:val="42"/>
      </w:pPr>
      <w:r w:rsidRPr="00683183">
        <w:rPr>
          <w:rtl/>
        </w:rPr>
        <w:t>יחידת מקלט תחובר בשולחן הבקרה בסמוך למסכי מחשב.</w:t>
      </w:r>
    </w:p>
    <w:p w14:paraId="43717C5B" w14:textId="77777777" w:rsidR="0085502C" w:rsidRPr="00683183" w:rsidRDefault="0085502C" w:rsidP="008E7EB7">
      <w:pPr>
        <w:pStyle w:val="32"/>
      </w:pPr>
      <w:r w:rsidRPr="00683183">
        <w:rPr>
          <w:rtl/>
        </w:rPr>
        <w:t>החיבור בין שתי היחידות ייעשה באמצעות כבל תקשורת 7</w:t>
      </w:r>
      <w:r w:rsidRPr="00683183">
        <w:t>\</w:t>
      </w:r>
      <w:r w:rsidRPr="00683183">
        <w:rPr>
          <w:rtl/>
        </w:rPr>
        <w:t>6\5</w:t>
      </w:r>
      <w:r w:rsidRPr="00683183">
        <w:t>CAT</w:t>
      </w:r>
      <w:r w:rsidRPr="00683183">
        <w:rPr>
          <w:rtl/>
        </w:rPr>
        <w:t xml:space="preserve"> או סיב אופטי.</w:t>
      </w:r>
    </w:p>
    <w:p w14:paraId="73BC75A3" w14:textId="77777777" w:rsidR="0085502C" w:rsidRPr="00683183" w:rsidRDefault="0085502C" w:rsidP="008E7EB7">
      <w:pPr>
        <w:pStyle w:val="32"/>
      </w:pPr>
      <w:r w:rsidRPr="00683183">
        <w:rPr>
          <w:rtl/>
        </w:rPr>
        <w:t>חיבורי מקלט:</w:t>
      </w:r>
    </w:p>
    <w:p w14:paraId="1FF9F277" w14:textId="77777777" w:rsidR="0085502C" w:rsidRPr="00683183" w:rsidRDefault="0085502C" w:rsidP="0056672B">
      <w:pPr>
        <w:pStyle w:val="42"/>
      </w:pPr>
      <w:r w:rsidRPr="00683183">
        <w:rPr>
          <w:rtl/>
        </w:rPr>
        <w:t xml:space="preserve">2 כניסות </w:t>
      </w:r>
      <w:r w:rsidR="00EF4270" w:rsidRPr="00683183">
        <w:t>HDMI\DVI</w:t>
      </w:r>
      <w:r w:rsidRPr="00683183">
        <w:rPr>
          <w:rtl/>
        </w:rPr>
        <w:t xml:space="preserve"> נקבה.</w:t>
      </w:r>
    </w:p>
    <w:p w14:paraId="52D789A2" w14:textId="77777777" w:rsidR="0085502C" w:rsidRPr="00683183" w:rsidRDefault="0085502C" w:rsidP="0056672B">
      <w:pPr>
        <w:pStyle w:val="42"/>
      </w:pPr>
      <w:r w:rsidRPr="00683183">
        <w:t>USB</w:t>
      </w:r>
      <w:r w:rsidRPr="00683183">
        <w:rPr>
          <w:rtl/>
        </w:rPr>
        <w:t xml:space="preserve"> </w:t>
      </w:r>
    </w:p>
    <w:p w14:paraId="31C7F3DA" w14:textId="77777777" w:rsidR="0085502C" w:rsidRPr="00683183" w:rsidRDefault="0085502C" w:rsidP="0056672B">
      <w:pPr>
        <w:pStyle w:val="42"/>
      </w:pPr>
      <w:r w:rsidRPr="00683183">
        <w:rPr>
          <w:rtl/>
        </w:rPr>
        <w:t>יציאות 45</w:t>
      </w:r>
      <w:r w:rsidRPr="00683183">
        <w:t>RJ</w:t>
      </w:r>
      <w:r w:rsidRPr="00683183">
        <w:rPr>
          <w:rtl/>
        </w:rPr>
        <w:t xml:space="preserve"> או אופטי.</w:t>
      </w:r>
    </w:p>
    <w:p w14:paraId="5EE2D087" w14:textId="77777777" w:rsidR="0085502C" w:rsidRPr="00683183" w:rsidRDefault="0085502C" w:rsidP="008E7EB7">
      <w:pPr>
        <w:pStyle w:val="32"/>
      </w:pPr>
      <w:r w:rsidRPr="00683183">
        <w:rPr>
          <w:rtl/>
        </w:rPr>
        <w:t>חיבורי משדר</w:t>
      </w:r>
    </w:p>
    <w:p w14:paraId="3E66BF2F" w14:textId="77777777" w:rsidR="0085502C" w:rsidRPr="00683183" w:rsidRDefault="0085502C" w:rsidP="0056672B">
      <w:pPr>
        <w:pStyle w:val="42"/>
      </w:pPr>
      <w:r w:rsidRPr="00683183">
        <w:rPr>
          <w:rtl/>
        </w:rPr>
        <w:t>כניסות 45</w:t>
      </w:r>
      <w:r w:rsidRPr="00683183">
        <w:t>RJ</w:t>
      </w:r>
      <w:r w:rsidRPr="00683183">
        <w:rPr>
          <w:rtl/>
        </w:rPr>
        <w:t xml:space="preserve"> או אופטי.</w:t>
      </w:r>
    </w:p>
    <w:p w14:paraId="06C13662" w14:textId="4E22C142" w:rsidR="0085502C" w:rsidRPr="00683183" w:rsidRDefault="0085502C" w:rsidP="0056672B">
      <w:pPr>
        <w:pStyle w:val="42"/>
      </w:pPr>
      <w:r w:rsidRPr="00683183">
        <w:t>USB</w:t>
      </w:r>
      <w:r w:rsidRPr="00683183">
        <w:rPr>
          <w:rtl/>
        </w:rPr>
        <w:t xml:space="preserve"> </w:t>
      </w:r>
    </w:p>
    <w:p w14:paraId="3D500BF1" w14:textId="265CF2F2" w:rsidR="0085502C" w:rsidRPr="00683183" w:rsidRDefault="00EC46BB" w:rsidP="0056672B">
      <w:pPr>
        <w:pStyle w:val="42"/>
      </w:pPr>
      <w:r w:rsidRPr="00683183">
        <w:rPr>
          <w:noProof/>
        </w:rPr>
        <w:drawing>
          <wp:anchor distT="0" distB="0" distL="114300" distR="114300" simplePos="0" relativeHeight="251662336" behindDoc="0" locked="0" layoutInCell="1" allowOverlap="1" wp14:anchorId="7DE66F01" wp14:editId="7BC22C03">
            <wp:simplePos x="0" y="0"/>
            <wp:positionH relativeFrom="column">
              <wp:posOffset>1381124</wp:posOffset>
            </wp:positionH>
            <wp:positionV relativeFrom="paragraph">
              <wp:posOffset>195580</wp:posOffset>
            </wp:positionV>
            <wp:extent cx="2408919" cy="2124075"/>
            <wp:effectExtent l="0" t="0" r="0" b="0"/>
            <wp:wrapTopAndBottom/>
            <wp:docPr id="51"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10688" cy="2125635"/>
                    </a:xfrm>
                    <a:prstGeom prst="rect">
                      <a:avLst/>
                    </a:prstGeom>
                    <a:noFill/>
                    <a:ln>
                      <a:noFill/>
                    </a:ln>
                  </pic:spPr>
                </pic:pic>
              </a:graphicData>
            </a:graphic>
            <wp14:sizeRelH relativeFrom="page">
              <wp14:pctWidth>0</wp14:pctWidth>
            </wp14:sizeRelH>
            <wp14:sizeRelV relativeFrom="page">
              <wp14:pctHeight>0</wp14:pctHeight>
            </wp14:sizeRelV>
          </wp:anchor>
        </w:drawing>
      </w:r>
      <w:r w:rsidR="0085502C" w:rsidRPr="00683183">
        <w:rPr>
          <w:rtl/>
        </w:rPr>
        <w:t xml:space="preserve">2 יציאות </w:t>
      </w:r>
      <w:r w:rsidR="00EF4270" w:rsidRPr="00683183">
        <w:t>HDMI\DVI</w:t>
      </w:r>
      <w:r w:rsidR="0085502C" w:rsidRPr="00683183">
        <w:rPr>
          <w:rtl/>
        </w:rPr>
        <w:t xml:space="preserve"> נקבה.</w:t>
      </w:r>
    </w:p>
    <w:p w14:paraId="3B4A4E64" w14:textId="77777777" w:rsidR="0085502C" w:rsidRPr="00683183" w:rsidRDefault="0085502C" w:rsidP="0056672B">
      <w:pPr>
        <w:pStyle w:val="22"/>
      </w:pPr>
      <w:bookmarkStart w:id="26" w:name="_Toc356734492"/>
      <w:bookmarkStart w:id="27" w:name="_Toc128476810"/>
      <w:r w:rsidRPr="00683183">
        <w:rPr>
          <w:rtl/>
        </w:rPr>
        <w:t xml:space="preserve">מרחיק </w:t>
      </w:r>
      <w:r w:rsidRPr="00683183">
        <w:t>KVM</w:t>
      </w:r>
      <w:r w:rsidRPr="00683183">
        <w:rPr>
          <w:rtl/>
        </w:rPr>
        <w:t xml:space="preserve"> תומך מסך </w:t>
      </w:r>
      <w:r w:rsidR="00D91723" w:rsidRPr="00683183">
        <w:t>HDMI\DVI</w:t>
      </w:r>
      <w:r w:rsidRPr="00683183">
        <w:rPr>
          <w:rtl/>
        </w:rPr>
        <w:t xml:space="preserve"> אחד</w:t>
      </w:r>
      <w:bookmarkEnd w:id="26"/>
      <w:bookmarkEnd w:id="27"/>
    </w:p>
    <w:p w14:paraId="2CAE3888" w14:textId="2B4E8062" w:rsidR="0085502C" w:rsidRPr="00683183" w:rsidRDefault="0085502C" w:rsidP="008E7EB7">
      <w:pPr>
        <w:pStyle w:val="32"/>
      </w:pPr>
      <w:r w:rsidRPr="00683183">
        <w:rPr>
          <w:rtl/>
        </w:rPr>
        <w:t xml:space="preserve">אפיון זה מתייחס לזוג יחידות, משדר ומקלט אקטיביות שבאמצעותם ניתן יהיה לחבר מחשב תחנת עבודה המותקן בחדר שרתים למסך, עכבר ומקלדת הממוקמים בחדר שליטה ובקרה באמצעות כבל </w:t>
      </w:r>
      <w:r w:rsidR="004322F6" w:rsidRPr="00683183">
        <w:rPr>
          <w:rtl/>
        </w:rPr>
        <w:t xml:space="preserve">תקשורת </w:t>
      </w:r>
      <w:r w:rsidR="004322F6" w:rsidRPr="00683183">
        <w:t>Cat5\6\7</w:t>
      </w:r>
      <w:r w:rsidR="004322F6" w:rsidRPr="00683183">
        <w:rPr>
          <w:rtl/>
        </w:rPr>
        <w:t xml:space="preserve"> \</w:t>
      </w:r>
      <w:r w:rsidRPr="00683183">
        <w:t xml:space="preserve"> </w:t>
      </w:r>
      <w:r w:rsidRPr="00683183">
        <w:rPr>
          <w:rtl/>
        </w:rPr>
        <w:t xml:space="preserve"> סיב אופטי.</w:t>
      </w:r>
    </w:p>
    <w:p w14:paraId="32BB89F5" w14:textId="2765283D" w:rsidR="0085502C" w:rsidRPr="00683183" w:rsidRDefault="0085502C" w:rsidP="008E7EB7">
      <w:pPr>
        <w:pStyle w:val="32"/>
      </w:pPr>
      <w:r w:rsidRPr="00683183">
        <w:rPr>
          <w:rtl/>
        </w:rPr>
        <w:t xml:space="preserve">רזולוציה מקסימאלית : </w:t>
      </w:r>
      <w:r w:rsidRPr="00683183">
        <w:t>1920x1200</w:t>
      </w:r>
      <w:r w:rsidRPr="00683183">
        <w:rPr>
          <w:rtl/>
        </w:rPr>
        <w:t>.</w:t>
      </w:r>
    </w:p>
    <w:p w14:paraId="5FA83998" w14:textId="77777777" w:rsidR="0085502C" w:rsidRPr="00683183" w:rsidRDefault="0085502C" w:rsidP="008E7EB7">
      <w:pPr>
        <w:pStyle w:val="32"/>
      </w:pPr>
      <w:r w:rsidRPr="00683183">
        <w:rPr>
          <w:rtl/>
        </w:rPr>
        <w:t>תסופק יחידה כפולה:</w:t>
      </w:r>
    </w:p>
    <w:p w14:paraId="53B661E5" w14:textId="77777777" w:rsidR="0085502C" w:rsidRPr="00683183" w:rsidRDefault="0085502C" w:rsidP="0056672B">
      <w:pPr>
        <w:pStyle w:val="42"/>
      </w:pPr>
      <w:r w:rsidRPr="00683183">
        <w:rPr>
          <w:rtl/>
        </w:rPr>
        <w:t>יחידת משדר להתקנה בארון הציוד.</w:t>
      </w:r>
    </w:p>
    <w:p w14:paraId="16D67AB1" w14:textId="1A143A50" w:rsidR="0085502C" w:rsidRPr="00683183" w:rsidRDefault="0085502C" w:rsidP="0056672B">
      <w:pPr>
        <w:pStyle w:val="42"/>
      </w:pPr>
      <w:r w:rsidRPr="00683183">
        <w:rPr>
          <w:rtl/>
        </w:rPr>
        <w:t>יחידת מקלט תחובר בשולחן הבקרה בסמוך למסכי מחשב.</w:t>
      </w:r>
    </w:p>
    <w:p w14:paraId="3D2D8C60" w14:textId="77777777" w:rsidR="0085502C" w:rsidRPr="00683183" w:rsidRDefault="0085502C" w:rsidP="008E7EB7">
      <w:pPr>
        <w:pStyle w:val="32"/>
      </w:pPr>
      <w:r w:rsidRPr="00683183">
        <w:rPr>
          <w:rtl/>
        </w:rPr>
        <w:t>החיבור בין שתי היחידות ייעשה באמצעות כבל תקשורת 7</w:t>
      </w:r>
      <w:r w:rsidRPr="00683183">
        <w:t>\</w:t>
      </w:r>
      <w:r w:rsidRPr="00683183">
        <w:rPr>
          <w:rtl/>
        </w:rPr>
        <w:t>6\5</w:t>
      </w:r>
      <w:r w:rsidRPr="00683183">
        <w:t>CAT</w:t>
      </w:r>
      <w:r w:rsidRPr="00683183">
        <w:rPr>
          <w:rtl/>
        </w:rPr>
        <w:t xml:space="preserve"> או סיב אופטי.</w:t>
      </w:r>
    </w:p>
    <w:p w14:paraId="176F21EF" w14:textId="22D5BB1D" w:rsidR="0085502C" w:rsidRPr="002C5913" w:rsidRDefault="0085502C" w:rsidP="008E7EB7">
      <w:pPr>
        <w:pStyle w:val="32"/>
      </w:pPr>
      <w:r w:rsidRPr="002C5913">
        <w:rPr>
          <w:rtl/>
        </w:rPr>
        <w:t>חיבורי מקלט:</w:t>
      </w:r>
    </w:p>
    <w:p w14:paraId="1D75863F" w14:textId="77777777" w:rsidR="0085502C" w:rsidRPr="00683183" w:rsidRDefault="0085502C" w:rsidP="0056672B">
      <w:pPr>
        <w:pStyle w:val="42"/>
      </w:pPr>
      <w:r w:rsidRPr="00683183">
        <w:rPr>
          <w:rtl/>
        </w:rPr>
        <w:t xml:space="preserve">כניסת </w:t>
      </w:r>
      <w:r w:rsidR="00D91723" w:rsidRPr="00683183">
        <w:t>HDMI\DVI</w:t>
      </w:r>
      <w:r w:rsidRPr="00683183">
        <w:rPr>
          <w:rtl/>
        </w:rPr>
        <w:t xml:space="preserve"> נקבה.</w:t>
      </w:r>
    </w:p>
    <w:p w14:paraId="40ABF01C" w14:textId="77777777" w:rsidR="0085502C" w:rsidRPr="00683183" w:rsidRDefault="0085502C" w:rsidP="0056672B">
      <w:pPr>
        <w:pStyle w:val="42"/>
      </w:pPr>
      <w:r w:rsidRPr="00683183">
        <w:t>USB</w:t>
      </w:r>
      <w:r w:rsidRPr="00683183">
        <w:rPr>
          <w:rtl/>
        </w:rPr>
        <w:t xml:space="preserve"> </w:t>
      </w:r>
    </w:p>
    <w:p w14:paraId="1F27381E" w14:textId="78E8A9BA" w:rsidR="0085502C" w:rsidRPr="00683183" w:rsidRDefault="0085502C" w:rsidP="0056672B">
      <w:pPr>
        <w:pStyle w:val="42"/>
      </w:pPr>
      <w:r w:rsidRPr="00683183">
        <w:rPr>
          <w:rtl/>
        </w:rPr>
        <w:t>יציאות 45</w:t>
      </w:r>
      <w:r w:rsidRPr="00683183">
        <w:t>RJ</w:t>
      </w:r>
      <w:r w:rsidRPr="00683183">
        <w:rPr>
          <w:rtl/>
        </w:rPr>
        <w:t xml:space="preserve"> או אופטי.</w:t>
      </w:r>
    </w:p>
    <w:p w14:paraId="3EA0977D" w14:textId="68A9C76A" w:rsidR="0085502C" w:rsidRPr="002C5913" w:rsidRDefault="0085502C" w:rsidP="008E7EB7">
      <w:pPr>
        <w:pStyle w:val="32"/>
      </w:pPr>
      <w:r w:rsidRPr="002C5913">
        <w:rPr>
          <w:rtl/>
        </w:rPr>
        <w:t>חיבורי משדר</w:t>
      </w:r>
    </w:p>
    <w:p w14:paraId="31E05FEA" w14:textId="77777777" w:rsidR="0085502C" w:rsidRPr="00683183" w:rsidRDefault="0085502C" w:rsidP="0056672B">
      <w:pPr>
        <w:pStyle w:val="42"/>
      </w:pPr>
      <w:r w:rsidRPr="00683183">
        <w:rPr>
          <w:rtl/>
        </w:rPr>
        <w:t>כניסות 45</w:t>
      </w:r>
      <w:r w:rsidRPr="00683183">
        <w:t>RJ</w:t>
      </w:r>
      <w:r w:rsidRPr="00683183">
        <w:rPr>
          <w:rtl/>
        </w:rPr>
        <w:t xml:space="preserve"> או אופטי.</w:t>
      </w:r>
    </w:p>
    <w:p w14:paraId="07CC751E" w14:textId="0E4692DB" w:rsidR="0085502C" w:rsidRPr="00683183" w:rsidRDefault="0085502C" w:rsidP="0056672B">
      <w:pPr>
        <w:pStyle w:val="42"/>
      </w:pPr>
      <w:r w:rsidRPr="00683183">
        <w:t>USB</w:t>
      </w:r>
      <w:r w:rsidRPr="00683183">
        <w:rPr>
          <w:rtl/>
        </w:rPr>
        <w:t xml:space="preserve"> </w:t>
      </w:r>
    </w:p>
    <w:p w14:paraId="49B5C2F6" w14:textId="4A9F722A" w:rsidR="0085502C" w:rsidRPr="00683183" w:rsidRDefault="002C5913" w:rsidP="0056672B">
      <w:pPr>
        <w:pStyle w:val="42"/>
      </w:pPr>
      <w:r w:rsidRPr="00683183">
        <w:rPr>
          <w:noProof/>
        </w:rPr>
        <w:drawing>
          <wp:anchor distT="0" distB="0" distL="114300" distR="114300" simplePos="0" relativeHeight="251657216" behindDoc="0" locked="0" layoutInCell="1" allowOverlap="1" wp14:anchorId="2A82230D" wp14:editId="14795BEE">
            <wp:simplePos x="0" y="0"/>
            <wp:positionH relativeFrom="column">
              <wp:posOffset>1696720</wp:posOffset>
            </wp:positionH>
            <wp:positionV relativeFrom="paragraph">
              <wp:posOffset>355600</wp:posOffset>
            </wp:positionV>
            <wp:extent cx="2160270" cy="1905000"/>
            <wp:effectExtent l="0" t="0" r="0" b="0"/>
            <wp:wrapTopAndBottom/>
            <wp:docPr id="49"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160270" cy="1905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5502C" w:rsidRPr="00683183">
        <w:rPr>
          <w:rtl/>
        </w:rPr>
        <w:t xml:space="preserve">יציאת </w:t>
      </w:r>
      <w:r w:rsidR="00D91723" w:rsidRPr="00683183">
        <w:t>HDMI\DVI</w:t>
      </w:r>
      <w:r w:rsidR="0085502C" w:rsidRPr="00683183">
        <w:rPr>
          <w:rtl/>
        </w:rPr>
        <w:t xml:space="preserve"> נקבה.</w:t>
      </w:r>
    </w:p>
    <w:p w14:paraId="67865CD2" w14:textId="5E31E67B" w:rsidR="00875298" w:rsidRPr="00683183" w:rsidRDefault="00BB0E44" w:rsidP="0056672B">
      <w:pPr>
        <w:pStyle w:val="22"/>
      </w:pPr>
      <w:bookmarkStart w:id="28" w:name="_Toc390071280"/>
      <w:bookmarkStart w:id="29" w:name="_Toc391225974"/>
      <w:bookmarkStart w:id="30" w:name="_Toc128476811"/>
      <w:bookmarkStart w:id="31" w:name="_Toc356734496"/>
      <w:r>
        <w:rPr>
          <w:rFonts w:hint="cs"/>
          <w:rtl/>
        </w:rPr>
        <w:t>מ</w:t>
      </w:r>
      <w:r w:rsidR="00875298" w:rsidRPr="00683183">
        <w:rPr>
          <w:rtl/>
        </w:rPr>
        <w:t xml:space="preserve">מתג </w:t>
      </w:r>
      <w:r w:rsidR="00875298" w:rsidRPr="00683183">
        <w:t>KVM</w:t>
      </w:r>
      <w:r w:rsidR="00875298" w:rsidRPr="00683183">
        <w:rPr>
          <w:rtl/>
        </w:rPr>
        <w:t xml:space="preserve"> </w:t>
      </w:r>
      <w:r>
        <w:rPr>
          <w:rFonts w:hint="cs"/>
          <w:rtl/>
        </w:rPr>
        <w:t>ארבע (4)</w:t>
      </w:r>
      <w:r w:rsidR="00875298" w:rsidRPr="00683183">
        <w:rPr>
          <w:rtl/>
        </w:rPr>
        <w:t xml:space="preserve"> ערוצים תומך </w:t>
      </w:r>
      <w:bookmarkEnd w:id="28"/>
      <w:bookmarkEnd w:id="29"/>
      <w:r w:rsidR="00D91723" w:rsidRPr="00683183">
        <w:t>HDMI\DVI</w:t>
      </w:r>
      <w:bookmarkEnd w:id="30"/>
    </w:p>
    <w:p w14:paraId="28A3E16C" w14:textId="031222DC" w:rsidR="00875298" w:rsidRPr="00683183" w:rsidRDefault="00875298" w:rsidP="008E7EB7">
      <w:pPr>
        <w:pStyle w:val="32"/>
      </w:pPr>
      <w:r w:rsidRPr="00683183">
        <w:rPr>
          <w:rtl/>
        </w:rPr>
        <w:t xml:space="preserve">מיתוג בין </w:t>
      </w:r>
      <w:r w:rsidR="00BB0E44">
        <w:rPr>
          <w:rFonts w:hint="cs"/>
          <w:rtl/>
        </w:rPr>
        <w:t>4</w:t>
      </w:r>
      <w:r w:rsidRPr="00683183">
        <w:rPr>
          <w:rtl/>
        </w:rPr>
        <w:t xml:space="preserve"> אותות וידאו, מקלדת ועכבר ושליטה באמצעות מסך אחד מקלדת אחת ועכבר אחד.</w:t>
      </w:r>
    </w:p>
    <w:p w14:paraId="320BACC0" w14:textId="77777777" w:rsidR="00875298" w:rsidRPr="00683183" w:rsidRDefault="00875298" w:rsidP="008E7EB7">
      <w:pPr>
        <w:pStyle w:val="32"/>
      </w:pPr>
      <w:r w:rsidRPr="00683183">
        <w:rPr>
          <w:rtl/>
        </w:rPr>
        <w:t>תסופק יחידה אקטיבית בעלת מתח חיצוני.</w:t>
      </w:r>
    </w:p>
    <w:p w14:paraId="04EF044A" w14:textId="77777777" w:rsidR="00875298" w:rsidRPr="00683183" w:rsidRDefault="00875298" w:rsidP="008E7EB7">
      <w:pPr>
        <w:pStyle w:val="32"/>
      </w:pPr>
      <w:r w:rsidRPr="00683183">
        <w:rPr>
          <w:rtl/>
        </w:rPr>
        <w:t xml:space="preserve">רזולוציה אופטימאלית : </w:t>
      </w:r>
      <w:r w:rsidRPr="00683183">
        <w:t>1920x1080</w:t>
      </w:r>
      <w:r w:rsidRPr="00683183">
        <w:rPr>
          <w:rtl/>
        </w:rPr>
        <w:t>.</w:t>
      </w:r>
    </w:p>
    <w:p w14:paraId="608449BF" w14:textId="77777777" w:rsidR="00875298" w:rsidRPr="00683183" w:rsidRDefault="00875298" w:rsidP="008E7EB7">
      <w:pPr>
        <w:pStyle w:val="32"/>
      </w:pPr>
      <w:r w:rsidRPr="00683183">
        <w:rPr>
          <w:rtl/>
        </w:rPr>
        <w:t>כניסות:</w:t>
      </w:r>
    </w:p>
    <w:p w14:paraId="4E0E0D70" w14:textId="14FAABA0" w:rsidR="00875298" w:rsidRPr="00683183" w:rsidRDefault="00875298" w:rsidP="0056672B">
      <w:pPr>
        <w:pStyle w:val="42"/>
      </w:pPr>
      <w:r w:rsidRPr="00683183">
        <w:rPr>
          <w:rtl/>
        </w:rPr>
        <w:t xml:space="preserve"> </w:t>
      </w:r>
      <w:r w:rsidR="00D91723" w:rsidRPr="00683183">
        <w:t>HDMI\DVI</w:t>
      </w:r>
      <w:r w:rsidRPr="00683183">
        <w:t xml:space="preserve"> x</w:t>
      </w:r>
      <w:r w:rsidR="00BB0E44">
        <w:t>4</w:t>
      </w:r>
      <w:r w:rsidRPr="00683183">
        <w:rPr>
          <w:rtl/>
        </w:rPr>
        <w:t>.</w:t>
      </w:r>
    </w:p>
    <w:p w14:paraId="0C264E7E" w14:textId="082296E3" w:rsidR="00875298" w:rsidRPr="00683183" w:rsidRDefault="00875298" w:rsidP="0056672B">
      <w:pPr>
        <w:pStyle w:val="42"/>
      </w:pPr>
      <w:r w:rsidRPr="00683183">
        <w:rPr>
          <w:rtl/>
        </w:rPr>
        <w:t xml:space="preserve">עכבר </w:t>
      </w:r>
      <w:r w:rsidRPr="00683183">
        <w:t>x</w:t>
      </w:r>
      <w:r w:rsidR="00BB0E44">
        <w:t>4</w:t>
      </w:r>
      <w:r w:rsidRPr="00683183">
        <w:rPr>
          <w:rtl/>
        </w:rPr>
        <w:t xml:space="preserve"> </w:t>
      </w:r>
      <w:r w:rsidRPr="00683183">
        <w:t>USB</w:t>
      </w:r>
      <w:r w:rsidRPr="00683183">
        <w:rPr>
          <w:rtl/>
        </w:rPr>
        <w:t>.</w:t>
      </w:r>
    </w:p>
    <w:p w14:paraId="349DF238" w14:textId="40A66B4F" w:rsidR="00875298" w:rsidRPr="00683183" w:rsidRDefault="00875298" w:rsidP="0056672B">
      <w:pPr>
        <w:pStyle w:val="42"/>
      </w:pPr>
      <w:r w:rsidRPr="00683183">
        <w:rPr>
          <w:rtl/>
        </w:rPr>
        <w:t xml:space="preserve">מקלדת </w:t>
      </w:r>
      <w:r w:rsidRPr="00683183">
        <w:t>x</w:t>
      </w:r>
      <w:r w:rsidR="00BB0E44">
        <w:t>4</w:t>
      </w:r>
      <w:r w:rsidRPr="00683183">
        <w:rPr>
          <w:rtl/>
        </w:rPr>
        <w:t xml:space="preserve"> </w:t>
      </w:r>
      <w:r w:rsidRPr="00683183">
        <w:t>USB</w:t>
      </w:r>
      <w:r w:rsidRPr="00683183">
        <w:rPr>
          <w:rtl/>
        </w:rPr>
        <w:t>.</w:t>
      </w:r>
    </w:p>
    <w:p w14:paraId="2A621BE5" w14:textId="77777777" w:rsidR="00875298" w:rsidRPr="00683183" w:rsidRDefault="00875298" w:rsidP="008E7EB7">
      <w:pPr>
        <w:pStyle w:val="32"/>
      </w:pPr>
      <w:r w:rsidRPr="00683183">
        <w:rPr>
          <w:rtl/>
        </w:rPr>
        <w:t xml:space="preserve">יציאות: </w:t>
      </w:r>
    </w:p>
    <w:p w14:paraId="10D4F9F5" w14:textId="77777777" w:rsidR="00875298" w:rsidRPr="00683183" w:rsidRDefault="00875298" w:rsidP="0056672B">
      <w:pPr>
        <w:pStyle w:val="42"/>
      </w:pPr>
      <w:r w:rsidRPr="00683183">
        <w:rPr>
          <w:rtl/>
        </w:rPr>
        <w:t xml:space="preserve"> </w:t>
      </w:r>
      <w:r w:rsidR="00D91723" w:rsidRPr="00683183">
        <w:t>HDMI\DVI</w:t>
      </w:r>
      <w:r w:rsidRPr="00683183">
        <w:t xml:space="preserve"> x1</w:t>
      </w:r>
      <w:r w:rsidRPr="00683183">
        <w:rPr>
          <w:rtl/>
        </w:rPr>
        <w:t>.</w:t>
      </w:r>
    </w:p>
    <w:p w14:paraId="5585F6B5" w14:textId="77777777" w:rsidR="00875298" w:rsidRPr="00683183" w:rsidRDefault="00875298" w:rsidP="0056672B">
      <w:pPr>
        <w:pStyle w:val="42"/>
      </w:pPr>
      <w:r w:rsidRPr="00683183">
        <w:rPr>
          <w:rtl/>
        </w:rPr>
        <w:t xml:space="preserve">עכבר </w:t>
      </w:r>
      <w:r w:rsidRPr="00683183">
        <w:t>x</w:t>
      </w:r>
      <w:r w:rsidRPr="00683183">
        <w:rPr>
          <w:rtl/>
        </w:rPr>
        <w:t xml:space="preserve">1 </w:t>
      </w:r>
      <w:r w:rsidRPr="00683183">
        <w:t>USB</w:t>
      </w:r>
      <w:r w:rsidRPr="00683183">
        <w:rPr>
          <w:rtl/>
        </w:rPr>
        <w:t>.</w:t>
      </w:r>
    </w:p>
    <w:p w14:paraId="0F565B45" w14:textId="77777777" w:rsidR="00875298" w:rsidRPr="00683183" w:rsidRDefault="00875298" w:rsidP="0056672B">
      <w:pPr>
        <w:pStyle w:val="42"/>
      </w:pPr>
      <w:r w:rsidRPr="00683183">
        <w:rPr>
          <w:noProof/>
        </w:rPr>
        <w:drawing>
          <wp:anchor distT="0" distB="0" distL="114300" distR="114300" simplePos="0" relativeHeight="251677696" behindDoc="0" locked="0" layoutInCell="1" allowOverlap="1" wp14:anchorId="2DA1D89B" wp14:editId="06F4582A">
            <wp:simplePos x="0" y="0"/>
            <wp:positionH relativeFrom="column">
              <wp:posOffset>895350</wp:posOffset>
            </wp:positionH>
            <wp:positionV relativeFrom="paragraph">
              <wp:posOffset>534670</wp:posOffset>
            </wp:positionV>
            <wp:extent cx="3201035" cy="3343275"/>
            <wp:effectExtent l="0" t="0" r="0" b="9525"/>
            <wp:wrapTopAndBottom/>
            <wp:docPr id="65"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201035" cy="3343275"/>
                    </a:xfrm>
                    <a:prstGeom prst="rect">
                      <a:avLst/>
                    </a:prstGeom>
                  </pic:spPr>
                </pic:pic>
              </a:graphicData>
            </a:graphic>
            <wp14:sizeRelH relativeFrom="margin">
              <wp14:pctWidth>0</wp14:pctWidth>
            </wp14:sizeRelH>
            <wp14:sizeRelV relativeFrom="margin">
              <wp14:pctHeight>0</wp14:pctHeight>
            </wp14:sizeRelV>
          </wp:anchor>
        </w:drawing>
      </w:r>
      <w:r w:rsidRPr="00683183">
        <w:rPr>
          <w:rtl/>
        </w:rPr>
        <w:t xml:space="preserve">מקלדת </w:t>
      </w:r>
      <w:r w:rsidRPr="00683183">
        <w:t>x</w:t>
      </w:r>
      <w:r w:rsidRPr="00683183">
        <w:rPr>
          <w:rtl/>
        </w:rPr>
        <w:t xml:space="preserve">1 </w:t>
      </w:r>
      <w:r w:rsidRPr="00683183">
        <w:t>USB</w:t>
      </w:r>
      <w:r w:rsidRPr="00683183">
        <w:rPr>
          <w:rtl/>
        </w:rPr>
        <w:t>.</w:t>
      </w:r>
    </w:p>
    <w:p w14:paraId="7EF80D8D" w14:textId="77777777" w:rsidR="00785560" w:rsidRPr="00683183" w:rsidRDefault="00785560" w:rsidP="0056672B">
      <w:pPr>
        <w:pStyle w:val="a4"/>
        <w:spacing w:line="360" w:lineRule="auto"/>
        <w:ind w:left="651"/>
        <w:rPr>
          <w:rFonts w:ascii="Arial" w:hAnsi="Arial"/>
          <w:b/>
          <w:bCs/>
          <w:sz w:val="24"/>
          <w:szCs w:val="24"/>
          <w:u w:val="single"/>
        </w:rPr>
      </w:pPr>
    </w:p>
    <w:p w14:paraId="26DEF29E" w14:textId="77777777" w:rsidR="00D91723" w:rsidRPr="00683183" w:rsidRDefault="00D91723" w:rsidP="0056672B">
      <w:pPr>
        <w:pStyle w:val="a4"/>
        <w:spacing w:line="360" w:lineRule="auto"/>
        <w:ind w:left="651"/>
        <w:rPr>
          <w:rFonts w:ascii="Arial" w:hAnsi="Arial"/>
          <w:sz w:val="24"/>
          <w:szCs w:val="24"/>
          <w:rtl/>
        </w:rPr>
      </w:pPr>
    </w:p>
    <w:p w14:paraId="520E4EEB" w14:textId="34530272" w:rsidR="0085502C" w:rsidRPr="00683183" w:rsidRDefault="0085502C" w:rsidP="0056672B">
      <w:pPr>
        <w:pStyle w:val="22"/>
      </w:pPr>
      <w:bookmarkStart w:id="32" w:name="_Toc128476812"/>
      <w:r w:rsidRPr="00683183">
        <w:rPr>
          <w:rtl/>
        </w:rPr>
        <w:t xml:space="preserve">מטריצת וידאו </w:t>
      </w:r>
      <w:bookmarkEnd w:id="31"/>
      <w:r w:rsidR="00F0163A">
        <w:rPr>
          <w:rFonts w:hint="cs"/>
          <w:rtl/>
        </w:rPr>
        <w:t>וירטואלית</w:t>
      </w:r>
      <w:bookmarkEnd w:id="32"/>
    </w:p>
    <w:p w14:paraId="09F67E11" w14:textId="6F91A6A1" w:rsidR="0085502C" w:rsidRPr="00683183" w:rsidRDefault="0085502C" w:rsidP="008E7EB7">
      <w:pPr>
        <w:pStyle w:val="32"/>
      </w:pPr>
      <w:r w:rsidRPr="00683183">
        <w:rPr>
          <w:rtl/>
        </w:rPr>
        <w:t xml:space="preserve">ייעוד: מיתוג תצוגת מכשירים בעלי יציאות </w:t>
      </w:r>
      <w:r w:rsidRPr="00683183">
        <w:t>DHDMI</w:t>
      </w:r>
      <w:r w:rsidRPr="00683183">
        <w:rPr>
          <w:rtl/>
        </w:rPr>
        <w:t xml:space="preserve"> שונים לרבות מחשבים. </w:t>
      </w:r>
    </w:p>
    <w:p w14:paraId="504F0CD8" w14:textId="77777777" w:rsidR="0085502C" w:rsidRPr="00683183" w:rsidRDefault="0085502C" w:rsidP="008E7EB7">
      <w:pPr>
        <w:pStyle w:val="32"/>
      </w:pPr>
      <w:r w:rsidRPr="00683183">
        <w:rPr>
          <w:rtl/>
        </w:rPr>
        <w:t xml:space="preserve">המטריצה תאפשר לנתב כל כניסה לכל יציאה ללא קשר ביניהן וניתן </w:t>
      </w:r>
      <w:r w:rsidR="0090358C" w:rsidRPr="00683183">
        <w:rPr>
          <w:rtl/>
        </w:rPr>
        <w:t xml:space="preserve">יהיה </w:t>
      </w:r>
      <w:r w:rsidRPr="00683183">
        <w:rPr>
          <w:rtl/>
        </w:rPr>
        <w:t>לצפות בכל מקור ע"ג כל מסך.</w:t>
      </w:r>
    </w:p>
    <w:p w14:paraId="03AC9CEE" w14:textId="77777777" w:rsidR="0085502C" w:rsidRDefault="0085502C" w:rsidP="008E7EB7">
      <w:pPr>
        <w:pStyle w:val="32"/>
      </w:pPr>
      <w:r w:rsidRPr="00683183">
        <w:rPr>
          <w:rtl/>
        </w:rPr>
        <w:t>כל הכניסות והיציאות מותאמות להעברת אות וידיאו ברזולוציה של 1920</w:t>
      </w:r>
      <w:r w:rsidRPr="00683183">
        <w:t>X</w:t>
      </w:r>
      <w:r w:rsidRPr="00683183">
        <w:rPr>
          <w:rtl/>
        </w:rPr>
        <w:t>1080 לפחות.</w:t>
      </w:r>
    </w:p>
    <w:p w14:paraId="20DD98A8" w14:textId="77777777" w:rsidR="00F0163A" w:rsidRDefault="00F0163A" w:rsidP="008E7EB7">
      <w:pPr>
        <w:pStyle w:val="32"/>
        <w:rPr>
          <w:rtl/>
        </w:rPr>
      </w:pPr>
      <w:r>
        <w:rPr>
          <w:rFonts w:hint="cs"/>
          <w:rtl/>
        </w:rPr>
        <w:t>כללי</w:t>
      </w:r>
    </w:p>
    <w:p w14:paraId="70361D00" w14:textId="77777777" w:rsidR="00F0163A" w:rsidRPr="006D2D2E" w:rsidRDefault="00F0163A" w:rsidP="0056672B">
      <w:pPr>
        <w:pStyle w:val="42"/>
      </w:pPr>
      <w:r w:rsidRPr="006D2D2E">
        <w:rPr>
          <w:rFonts w:hint="cs"/>
          <w:rtl/>
        </w:rPr>
        <w:t xml:space="preserve">המערכת מיועדת לשליטה ובקרה בשמע, וידאו והתקני </w:t>
      </w:r>
      <w:r w:rsidRPr="006D2D2E">
        <w:rPr>
          <w:rFonts w:hint="cs"/>
        </w:rPr>
        <w:t>USB</w:t>
      </w:r>
      <w:r w:rsidRPr="006D2D2E">
        <w:rPr>
          <w:rFonts w:hint="cs"/>
          <w:rtl/>
        </w:rPr>
        <w:t>.</w:t>
      </w:r>
    </w:p>
    <w:p w14:paraId="67037D23" w14:textId="77777777" w:rsidR="00F0163A" w:rsidRPr="006D2D2E" w:rsidRDefault="00F0163A" w:rsidP="0056672B">
      <w:pPr>
        <w:pStyle w:val="42"/>
      </w:pPr>
      <w:r w:rsidRPr="006D2D2E">
        <w:rPr>
          <w:rFonts w:hint="cs"/>
          <w:rtl/>
        </w:rPr>
        <w:t xml:space="preserve">המערכת תתמוך בפרוטוקול </w:t>
      </w:r>
      <w:r w:rsidRPr="006D2D2E">
        <w:t>Dante</w:t>
      </w:r>
      <w:r w:rsidRPr="006D2D2E">
        <w:rPr>
          <w:rFonts w:hint="cs"/>
          <w:rtl/>
        </w:rPr>
        <w:t xml:space="preserve"> לטובת שליטה בהתקני השמע.</w:t>
      </w:r>
    </w:p>
    <w:p w14:paraId="0BE4968A" w14:textId="77777777" w:rsidR="00F0163A" w:rsidRPr="006D2D2E" w:rsidRDefault="00F0163A" w:rsidP="0056672B">
      <w:pPr>
        <w:pStyle w:val="42"/>
      </w:pPr>
      <w:r w:rsidRPr="006D2D2E">
        <w:rPr>
          <w:rFonts w:hint="cs"/>
          <w:rtl/>
        </w:rPr>
        <w:t xml:space="preserve">השמע הדיגיטאלי ישלט באמצעות תוכנת מיקסר דיגיטאלית והגברה באמצעות מגברים מובנים ברמקולים המוזנים במתח הפעלה </w:t>
      </w:r>
      <w:r w:rsidRPr="006D2D2E">
        <w:rPr>
          <w:rFonts w:hint="cs"/>
        </w:rPr>
        <w:t>POE</w:t>
      </w:r>
      <w:r w:rsidRPr="006D2D2E">
        <w:rPr>
          <w:rFonts w:hint="cs"/>
          <w:rtl/>
        </w:rPr>
        <w:t>.</w:t>
      </w:r>
    </w:p>
    <w:p w14:paraId="5B6FD20C" w14:textId="77777777" w:rsidR="00F0163A" w:rsidRPr="006D2D2E" w:rsidRDefault="00F0163A" w:rsidP="0056672B">
      <w:pPr>
        <w:pStyle w:val="42"/>
      </w:pPr>
      <w:r w:rsidRPr="006D2D2E">
        <w:rPr>
          <w:rFonts w:hint="cs"/>
          <w:rtl/>
        </w:rPr>
        <w:t>המערכת תאפשר מימוש לש המטריצה באמצעות תחנת עבודה, ללא מסך המגע. יחד עם זאת, יתאשר ניהול של המטריצה באמצעות מסך מגע ייעודי.</w:t>
      </w:r>
    </w:p>
    <w:p w14:paraId="6BD9ECC0" w14:textId="77777777" w:rsidR="00F0163A" w:rsidRPr="006D2D2E" w:rsidRDefault="00F0163A" w:rsidP="0056672B">
      <w:pPr>
        <w:pStyle w:val="42"/>
      </w:pPr>
      <w:r w:rsidRPr="006D2D2E">
        <w:rPr>
          <w:rFonts w:hint="cs"/>
          <w:rtl/>
        </w:rPr>
        <w:t xml:space="preserve"> </w:t>
      </w:r>
      <w:proofErr w:type="spellStart"/>
      <w:r w:rsidRPr="006D2D2E">
        <w:rPr>
          <w:rFonts w:hint="cs"/>
          <w:rtl/>
        </w:rPr>
        <w:t>האנקודרים</w:t>
      </w:r>
      <w:proofErr w:type="spellEnd"/>
      <w:r w:rsidRPr="006D2D2E">
        <w:rPr>
          <w:rFonts w:hint="cs"/>
          <w:rtl/>
        </w:rPr>
        <w:t xml:space="preserve"> </w:t>
      </w:r>
      <w:proofErr w:type="spellStart"/>
      <w:r w:rsidRPr="006D2D2E">
        <w:rPr>
          <w:rFonts w:hint="cs"/>
          <w:rtl/>
        </w:rPr>
        <w:t>והדקודרים</w:t>
      </w:r>
      <w:proofErr w:type="spellEnd"/>
      <w:r w:rsidRPr="006D2D2E">
        <w:rPr>
          <w:rFonts w:hint="cs"/>
          <w:rtl/>
        </w:rPr>
        <w:t xml:space="preserve"> יהיו בעלי כניסות ומוצאים כנדרש בכל נקודת חיבור.</w:t>
      </w:r>
    </w:p>
    <w:p w14:paraId="41B258D0" w14:textId="77777777" w:rsidR="00F0163A" w:rsidRPr="00683183" w:rsidRDefault="00F0163A" w:rsidP="008E7EB7">
      <w:pPr>
        <w:pStyle w:val="32"/>
        <w:numPr>
          <w:ilvl w:val="0"/>
          <w:numId w:val="0"/>
        </w:numPr>
        <w:ind w:left="2352"/>
      </w:pPr>
    </w:p>
    <w:p w14:paraId="032A63C8" w14:textId="77777777" w:rsidR="00F0163A" w:rsidRDefault="00F0163A" w:rsidP="008E7EB7">
      <w:pPr>
        <w:pStyle w:val="32"/>
        <w:rPr>
          <w:rtl/>
        </w:rPr>
      </w:pPr>
      <w:r>
        <w:rPr>
          <w:rFonts w:hint="cs"/>
          <w:rtl/>
        </w:rPr>
        <w:t xml:space="preserve">מערכת להעברה וניתוב של וידאו ואודיו על גבי רשת תקשורת סטנדרטית </w:t>
      </w:r>
      <w:r>
        <w:rPr>
          <w:rFonts w:hint="cs"/>
        </w:rPr>
        <w:t>E</w:t>
      </w:r>
      <w:r>
        <w:t>thernet 1Gb</w:t>
      </w:r>
      <w:r>
        <w:rPr>
          <w:rFonts w:hint="cs"/>
          <w:rtl/>
        </w:rPr>
        <w:t>, הכוללת יחידות דוחס ופורס.</w:t>
      </w:r>
    </w:p>
    <w:p w14:paraId="0C42A263" w14:textId="77777777" w:rsidR="00F0163A" w:rsidRDefault="00F0163A" w:rsidP="008E7EB7">
      <w:pPr>
        <w:pStyle w:val="32"/>
        <w:rPr>
          <w:rtl/>
        </w:rPr>
      </w:pPr>
      <w:r>
        <w:rPr>
          <w:rFonts w:hint="cs"/>
          <w:rtl/>
        </w:rPr>
        <w:t xml:space="preserve">היחידות יתמחו בהעברה בזמן אמת, של וידאו בחיבור </w:t>
      </w:r>
      <w:r>
        <w:rPr>
          <w:rFonts w:hint="cs"/>
        </w:rPr>
        <w:t>HDMI</w:t>
      </w:r>
      <w:r>
        <w:rPr>
          <w:rFonts w:hint="cs"/>
          <w:rtl/>
        </w:rPr>
        <w:t xml:space="preserve"> ברזולוציה של </w:t>
      </w:r>
      <w:r>
        <w:t>4K HDR</w:t>
      </w:r>
      <w:r>
        <w:rPr>
          <w:rFonts w:hint="cs"/>
          <w:rtl/>
        </w:rPr>
        <w:t xml:space="preserve"> ואודיו עד 8 ערוצים, עם שיהוי מקסימלי של </w:t>
      </w:r>
      <w:r>
        <w:rPr>
          <w:rFonts w:hint="cs"/>
        </w:rPr>
        <w:t>F</w:t>
      </w:r>
      <w:r>
        <w:t>rame</w:t>
      </w:r>
      <w:r w:rsidRPr="00FC0EC6">
        <w:rPr>
          <w:rtl/>
        </w:rPr>
        <w:t>1 מקצה לקצה (כולל קידוד ופענוח).</w:t>
      </w:r>
    </w:p>
    <w:p w14:paraId="735C6251" w14:textId="77777777" w:rsidR="00F0163A" w:rsidRDefault="00F0163A" w:rsidP="008E7EB7">
      <w:pPr>
        <w:pStyle w:val="32"/>
        <w:rPr>
          <w:rtl/>
        </w:rPr>
      </w:pPr>
      <w:r>
        <w:rPr>
          <w:rFonts w:hint="cs"/>
          <w:rtl/>
        </w:rPr>
        <w:t xml:space="preserve">יחידות הדוחס והפורס יופעלו באמצעות מתח </w:t>
      </w:r>
      <w:r>
        <w:rPr>
          <w:rFonts w:hint="cs"/>
        </w:rPr>
        <w:t>POE</w:t>
      </w:r>
      <w:r>
        <w:rPr>
          <w:rFonts w:hint="cs"/>
          <w:rtl/>
        </w:rPr>
        <w:t>, ויאפשרו קירור פסיבי ללא מאוורים מובנים ביחידה.</w:t>
      </w:r>
    </w:p>
    <w:p w14:paraId="3A34B0A8" w14:textId="77777777" w:rsidR="00F0163A" w:rsidRDefault="00F0163A" w:rsidP="008E7EB7">
      <w:pPr>
        <w:pStyle w:val="32"/>
        <w:rPr>
          <w:rtl/>
        </w:rPr>
      </w:pPr>
      <w:r>
        <w:rPr>
          <w:rFonts w:hint="cs"/>
          <w:rtl/>
        </w:rPr>
        <w:t xml:space="preserve">יחידות הפורס יהיו כוללות </w:t>
      </w:r>
      <w:r>
        <w:rPr>
          <w:rFonts w:hint="cs"/>
        </w:rPr>
        <w:t>VIDEO S</w:t>
      </w:r>
      <w:r>
        <w:t>CALER</w:t>
      </w:r>
      <w:r>
        <w:rPr>
          <w:rFonts w:hint="cs"/>
          <w:rtl/>
        </w:rPr>
        <w:t xml:space="preserve"> מובנה, ויאפשרו בין היתר יצירת קירות וידאו ממספר מסכי תצוגה, עד ל 16</w:t>
      </w:r>
      <w:r>
        <w:rPr>
          <w:rFonts w:hint="cs"/>
        </w:rPr>
        <w:t xml:space="preserve"> X </w:t>
      </w:r>
      <w:r>
        <w:rPr>
          <w:rFonts w:hint="cs"/>
          <w:rtl/>
        </w:rPr>
        <w:t>16</w:t>
      </w:r>
    </w:p>
    <w:p w14:paraId="1269F5AD" w14:textId="77777777" w:rsidR="00F0163A" w:rsidRDefault="00F0163A" w:rsidP="008E7EB7">
      <w:pPr>
        <w:pStyle w:val="32"/>
        <w:rPr>
          <w:rtl/>
        </w:rPr>
      </w:pPr>
      <w:r>
        <w:rPr>
          <w:rFonts w:hint="cs"/>
          <w:rtl/>
        </w:rPr>
        <w:t xml:space="preserve">יחידות הדוחס והפורס יכללו ממשק </w:t>
      </w:r>
      <w:r>
        <w:rPr>
          <w:rFonts w:hint="cs"/>
        </w:rPr>
        <w:t>USB</w:t>
      </w:r>
      <w:r>
        <w:rPr>
          <w:rFonts w:hint="cs"/>
          <w:rtl/>
        </w:rPr>
        <w:t xml:space="preserve"> המאפשר ניתוב </w:t>
      </w:r>
      <w:r>
        <w:rPr>
          <w:rFonts w:hint="cs"/>
        </w:rPr>
        <w:t>KVM</w:t>
      </w:r>
      <w:r>
        <w:rPr>
          <w:rFonts w:hint="cs"/>
          <w:rtl/>
        </w:rPr>
        <w:t>.</w:t>
      </w:r>
    </w:p>
    <w:p w14:paraId="06029CC2" w14:textId="77777777" w:rsidR="00F0163A" w:rsidRDefault="00F0163A" w:rsidP="008E7EB7">
      <w:pPr>
        <w:pStyle w:val="32"/>
        <w:rPr>
          <w:rtl/>
        </w:rPr>
      </w:pPr>
      <w:r w:rsidRPr="00873589">
        <w:rPr>
          <w:rtl/>
        </w:rPr>
        <w:t xml:space="preserve">המערכת תוכל לתמוך </w:t>
      </w:r>
      <w:r>
        <w:rPr>
          <w:rFonts w:hint="cs"/>
          <w:rtl/>
        </w:rPr>
        <w:t xml:space="preserve">ב- 50 </w:t>
      </w:r>
      <w:r>
        <w:rPr>
          <w:rtl/>
        </w:rPr>
        <w:t>נקודות קצ</w:t>
      </w:r>
      <w:r>
        <w:rPr>
          <w:rFonts w:hint="cs"/>
          <w:rtl/>
        </w:rPr>
        <w:t>ה לכל הפחות</w:t>
      </w:r>
      <w:r w:rsidRPr="00873589">
        <w:rPr>
          <w:rtl/>
        </w:rPr>
        <w:t>.</w:t>
      </w:r>
    </w:p>
    <w:p w14:paraId="2D4466B7" w14:textId="77777777" w:rsidR="00F0163A" w:rsidRDefault="00F0163A" w:rsidP="008E7EB7">
      <w:pPr>
        <w:pStyle w:val="32"/>
        <w:rPr>
          <w:rtl/>
        </w:rPr>
      </w:pPr>
      <w:r>
        <w:rPr>
          <w:rFonts w:hint="cs"/>
          <w:rtl/>
        </w:rPr>
        <w:t>המערכת תכלול ממשק שליטה לאינטגרציה עם מערכות וידאו ובקרה צד ג.</w:t>
      </w:r>
    </w:p>
    <w:p w14:paraId="342542B6" w14:textId="77777777" w:rsidR="00F0163A" w:rsidRDefault="00F0163A" w:rsidP="008E7EB7">
      <w:pPr>
        <w:pStyle w:val="32"/>
        <w:rPr>
          <w:rtl/>
        </w:rPr>
      </w:pPr>
      <w:r w:rsidRPr="00334C06">
        <w:rPr>
          <w:rtl/>
        </w:rPr>
        <w:t>המערכת תוכל להציג</w:t>
      </w:r>
      <w:r>
        <w:rPr>
          <w:rFonts w:hint="cs"/>
          <w:rtl/>
        </w:rPr>
        <w:t xml:space="preserve"> בממשק משתמש של צד ג',</w:t>
      </w:r>
      <w:r w:rsidRPr="00334C06">
        <w:rPr>
          <w:rtl/>
        </w:rPr>
        <w:t xml:space="preserve"> תצוגות מקדימות ממוזערות, עבור כל התוכן, בפורמט תמונת </w:t>
      </w:r>
      <w:r w:rsidRPr="00334C06">
        <w:t>JPEG</w:t>
      </w:r>
      <w:r w:rsidRPr="00334C06">
        <w:rPr>
          <w:rtl/>
        </w:rPr>
        <w:t>, המתעדכן פעם בשנייה.</w:t>
      </w:r>
    </w:p>
    <w:p w14:paraId="147D1DDB" w14:textId="77777777" w:rsidR="00F0163A" w:rsidRDefault="00F0163A" w:rsidP="008E7EB7">
      <w:pPr>
        <w:pStyle w:val="32"/>
      </w:pPr>
      <w:r>
        <w:rPr>
          <w:rFonts w:hint="cs"/>
          <w:rtl/>
        </w:rPr>
        <w:t>המערכת תתמוך ותאפשר אינטגרציה עם מערכות בקרה וניהול, כול דיווח על תקינות היחידות השונות.</w:t>
      </w:r>
    </w:p>
    <w:p w14:paraId="1EEF16F4" w14:textId="77777777" w:rsidR="00F0163A" w:rsidRDefault="00F0163A" w:rsidP="008E7EB7">
      <w:pPr>
        <w:pStyle w:val="32"/>
      </w:pPr>
      <w:r>
        <w:rPr>
          <w:rFonts w:hint="cs"/>
          <w:rtl/>
        </w:rPr>
        <w:t xml:space="preserve">שליטה והגדרות לציוד הקצה של מערכות צד ג' תתאפשר באמצעות ממשקי </w:t>
      </w:r>
      <w:r w:rsidRPr="00873589">
        <w:rPr>
          <w:rtl/>
        </w:rPr>
        <w:t xml:space="preserve">בקרה </w:t>
      </w:r>
      <w:r w:rsidRPr="00873589">
        <w:rPr>
          <w:rFonts w:hint="cs"/>
          <w:rtl/>
        </w:rPr>
        <w:t>מובני</w:t>
      </w:r>
      <w:r>
        <w:rPr>
          <w:rFonts w:hint="cs"/>
          <w:rtl/>
        </w:rPr>
        <w:t>ם</w:t>
      </w:r>
      <w:r w:rsidRPr="00873589">
        <w:rPr>
          <w:rtl/>
        </w:rPr>
        <w:t xml:space="preserve">: </w:t>
      </w:r>
      <w:r w:rsidRPr="00873589">
        <w:t>RS-232</w:t>
      </w:r>
      <w:r w:rsidRPr="00873589">
        <w:rPr>
          <w:rtl/>
        </w:rPr>
        <w:t xml:space="preserve">, </w:t>
      </w:r>
      <w:r w:rsidRPr="00873589">
        <w:t>IP</w:t>
      </w:r>
      <w:r w:rsidRPr="00873589">
        <w:rPr>
          <w:rtl/>
        </w:rPr>
        <w:t xml:space="preserve"> ו- </w:t>
      </w:r>
      <w:r w:rsidRPr="00873589">
        <w:t>CEC</w:t>
      </w:r>
      <w:r w:rsidRPr="00873589">
        <w:rPr>
          <w:rtl/>
        </w:rPr>
        <w:t>.</w:t>
      </w:r>
    </w:p>
    <w:p w14:paraId="09A1A935" w14:textId="77777777" w:rsidR="00F0163A" w:rsidRDefault="00F0163A" w:rsidP="008E7EB7">
      <w:pPr>
        <w:pStyle w:val="32"/>
        <w:rPr>
          <w:rStyle w:val="45"/>
        </w:rPr>
      </w:pPr>
      <w:r w:rsidRPr="00CD42FF">
        <w:rPr>
          <w:rFonts w:hint="cs"/>
          <w:rtl/>
        </w:rPr>
        <w:t>הנחיות לאספקת הפריט:</w:t>
      </w:r>
    </w:p>
    <w:p w14:paraId="19E50982" w14:textId="77777777" w:rsidR="00F0163A" w:rsidRDefault="00F0163A" w:rsidP="0056672B">
      <w:pPr>
        <w:pStyle w:val="42"/>
        <w:numPr>
          <w:ilvl w:val="0"/>
          <w:numId w:val="0"/>
        </w:numPr>
        <w:ind w:left="2312"/>
        <w:rPr>
          <w:rStyle w:val="45"/>
        </w:rPr>
      </w:pPr>
      <w:r w:rsidRPr="00CD42FF">
        <w:rPr>
          <w:rStyle w:val="45"/>
          <w:rFonts w:hint="cs"/>
          <w:rtl/>
        </w:rPr>
        <w:t>יסופקו פתרונות של חבר</w:t>
      </w:r>
      <w:r>
        <w:rPr>
          <w:rStyle w:val="45"/>
          <w:rFonts w:hint="cs"/>
          <w:rtl/>
        </w:rPr>
        <w:t>ו</w:t>
      </w:r>
      <w:r w:rsidRPr="00CD42FF">
        <w:rPr>
          <w:rStyle w:val="45"/>
          <w:rFonts w:hint="cs"/>
          <w:rtl/>
        </w:rPr>
        <w:t>ת</w:t>
      </w:r>
      <w:r>
        <w:rPr>
          <w:rStyle w:val="45"/>
          <w:rFonts w:hint="cs"/>
          <w:rtl/>
        </w:rPr>
        <w:t>:</w:t>
      </w:r>
      <w:r w:rsidRPr="00CD42FF">
        <w:rPr>
          <w:rStyle w:val="45"/>
          <w:rFonts w:hint="cs"/>
          <w:rtl/>
        </w:rPr>
        <w:t xml:space="preserve"> </w:t>
      </w:r>
    </w:p>
    <w:p w14:paraId="02AA7CFF" w14:textId="77777777" w:rsidR="00F0163A" w:rsidRDefault="00F0163A" w:rsidP="0056672B">
      <w:pPr>
        <w:pStyle w:val="42"/>
        <w:rPr>
          <w:rStyle w:val="45"/>
        </w:rPr>
      </w:pPr>
      <w:r w:rsidRPr="00CD42FF">
        <w:rPr>
          <w:rStyle w:val="45"/>
        </w:rPr>
        <w:t>Visionary</w:t>
      </w:r>
      <w:r>
        <w:rPr>
          <w:rStyle w:val="45"/>
          <w:rFonts w:hint="cs"/>
          <w:rtl/>
        </w:rPr>
        <w:t>.</w:t>
      </w:r>
    </w:p>
    <w:p w14:paraId="618A0206" w14:textId="77777777" w:rsidR="00F0163A" w:rsidRDefault="00F0163A" w:rsidP="0056672B">
      <w:pPr>
        <w:pStyle w:val="42"/>
        <w:rPr>
          <w:rStyle w:val="45"/>
        </w:rPr>
      </w:pPr>
      <w:r w:rsidRPr="00CD42FF">
        <w:rPr>
          <w:rStyle w:val="45"/>
        </w:rPr>
        <w:t>Crestron</w:t>
      </w:r>
      <w:r>
        <w:rPr>
          <w:rStyle w:val="45"/>
          <w:rFonts w:hint="cs"/>
          <w:rtl/>
        </w:rPr>
        <w:t>.</w:t>
      </w:r>
    </w:p>
    <w:p w14:paraId="4BE4FAB4" w14:textId="2A72A7A1" w:rsidR="00F0163A" w:rsidRDefault="00F0163A" w:rsidP="0056672B">
      <w:pPr>
        <w:pStyle w:val="42"/>
        <w:rPr>
          <w:rStyle w:val="45"/>
        </w:rPr>
      </w:pPr>
      <w:r>
        <w:rPr>
          <w:rStyle w:val="45"/>
        </w:rPr>
        <w:t>Fiber Net</w:t>
      </w:r>
    </w:p>
    <w:p w14:paraId="0B9595F8" w14:textId="0962DCAD" w:rsidR="00F0163A" w:rsidRDefault="00F0163A" w:rsidP="0056672B">
      <w:pPr>
        <w:pStyle w:val="42"/>
        <w:rPr>
          <w:rStyle w:val="45"/>
          <w:rtl/>
        </w:rPr>
      </w:pPr>
      <w:proofErr w:type="spellStart"/>
      <w:r>
        <w:rPr>
          <w:rStyle w:val="45"/>
          <w:rFonts w:hint="cs"/>
          <w:rtl/>
        </w:rPr>
        <w:t>שוו"ע</w:t>
      </w:r>
      <w:proofErr w:type="spellEnd"/>
      <w:r>
        <w:rPr>
          <w:rStyle w:val="45"/>
          <w:rFonts w:hint="cs"/>
          <w:rtl/>
        </w:rPr>
        <w:t xml:space="preserve"> </w:t>
      </w:r>
    </w:p>
    <w:p w14:paraId="7205F3CF" w14:textId="77777777" w:rsidR="00F0163A" w:rsidRDefault="00F0163A" w:rsidP="008E7EB7">
      <w:pPr>
        <w:pStyle w:val="32"/>
        <w:numPr>
          <w:ilvl w:val="0"/>
          <w:numId w:val="0"/>
        </w:numPr>
        <w:ind w:left="2352"/>
      </w:pPr>
    </w:p>
    <w:p w14:paraId="5F7A0428" w14:textId="77777777" w:rsidR="00F0163A" w:rsidRDefault="00F0163A" w:rsidP="0056672B">
      <w:pPr>
        <w:bidi w:val="0"/>
        <w:spacing w:after="0" w:line="360" w:lineRule="auto"/>
        <w:rPr>
          <w:rFonts w:ascii="Arial" w:hAnsi="Arial"/>
          <w:sz w:val="24"/>
          <w:szCs w:val="24"/>
          <w:u w:val="single"/>
          <w:rtl/>
        </w:rPr>
      </w:pPr>
      <w:bookmarkStart w:id="33" w:name="_Toc113377055"/>
      <w:r>
        <w:rPr>
          <w:rtl/>
        </w:rPr>
        <w:br w:type="page"/>
      </w:r>
    </w:p>
    <w:p w14:paraId="32722464" w14:textId="17818939" w:rsidR="00F0163A" w:rsidRPr="00CD42FF" w:rsidRDefault="00F0163A" w:rsidP="0056672B">
      <w:pPr>
        <w:pStyle w:val="22"/>
        <w:spacing w:before="240"/>
        <w:ind w:left="1196" w:right="-709" w:hanging="630"/>
        <w:rPr>
          <w:rtl/>
        </w:rPr>
      </w:pPr>
      <w:bookmarkStart w:id="34" w:name="_Toc128476813"/>
      <w:r w:rsidRPr="00CD42FF">
        <w:rPr>
          <w:rFonts w:hint="cs"/>
          <w:rtl/>
        </w:rPr>
        <w:t>דוחס וידאו (</w:t>
      </w:r>
      <w:r w:rsidRPr="00CD42FF">
        <w:t>video encoder</w:t>
      </w:r>
      <w:r w:rsidRPr="00CD42FF">
        <w:rPr>
          <w:rFonts w:hint="cs"/>
          <w:rtl/>
        </w:rPr>
        <w:t>) למטריצת הווידא</w:t>
      </w:r>
      <w:r w:rsidRPr="00CD42FF">
        <w:rPr>
          <w:rFonts w:hint="eastAsia"/>
          <w:rtl/>
        </w:rPr>
        <w:t>ו</w:t>
      </w:r>
      <w:bookmarkEnd w:id="33"/>
      <w:bookmarkEnd w:id="34"/>
    </w:p>
    <w:p w14:paraId="5FEAEA17" w14:textId="77777777" w:rsidR="00F0163A" w:rsidRPr="00F47585" w:rsidRDefault="00F0163A" w:rsidP="008E7EB7">
      <w:pPr>
        <w:pStyle w:val="32"/>
      </w:pPr>
      <w:r w:rsidRPr="00F47585">
        <w:rPr>
          <w:rtl/>
        </w:rPr>
        <w:t xml:space="preserve">ייעוד: </w:t>
      </w:r>
      <w:r>
        <w:rPr>
          <w:rFonts w:hint="cs"/>
          <w:rtl/>
        </w:rPr>
        <w:t>קישור חומרות ומקורות החוזי והאודיו למערכת המולטימדיה וקיר הוידאו</w:t>
      </w:r>
      <w:r w:rsidRPr="00F47585">
        <w:rPr>
          <w:rtl/>
        </w:rPr>
        <w:t xml:space="preserve">. </w:t>
      </w:r>
    </w:p>
    <w:p w14:paraId="5223656C" w14:textId="77777777" w:rsidR="00F0163A" w:rsidRDefault="00F0163A" w:rsidP="008E7EB7">
      <w:pPr>
        <w:pStyle w:val="32"/>
      </w:pPr>
      <w:r>
        <w:rPr>
          <w:rFonts w:hint="cs"/>
          <w:rtl/>
        </w:rPr>
        <w:t>הדוחס יתמוך בהעברת אות חוזי ברזולוציה כמפורט:</w:t>
      </w:r>
    </w:p>
    <w:p w14:paraId="32F6BDBF" w14:textId="77777777" w:rsidR="00F0163A" w:rsidRDefault="00F0163A" w:rsidP="0056672B">
      <w:pPr>
        <w:pStyle w:val="42"/>
        <w:rPr>
          <w:rtl/>
        </w:rPr>
      </w:pPr>
      <w:r w:rsidRPr="004F467E">
        <w:t>Real-Time 4K Ultra-High-Definition [UHD] 2160p60 [4:2:0]</w:t>
      </w:r>
    </w:p>
    <w:p w14:paraId="3EDA163D" w14:textId="77777777" w:rsidR="00F0163A" w:rsidRDefault="00F0163A" w:rsidP="0056672B">
      <w:pPr>
        <w:pStyle w:val="42"/>
        <w:rPr>
          <w:rtl/>
        </w:rPr>
      </w:pPr>
      <w:r w:rsidRPr="004F467E">
        <w:t>2160p30 [4:4:4] HDR content transmission</w:t>
      </w:r>
    </w:p>
    <w:p w14:paraId="4F93F16F" w14:textId="77777777" w:rsidR="00F0163A" w:rsidRPr="00FB6133" w:rsidRDefault="00F0163A" w:rsidP="0056672B">
      <w:pPr>
        <w:spacing w:line="360" w:lineRule="auto"/>
        <w:rPr>
          <w:rtl/>
        </w:rPr>
      </w:pPr>
    </w:p>
    <w:p w14:paraId="79A20FE7" w14:textId="77777777" w:rsidR="00F0163A" w:rsidRDefault="00F0163A" w:rsidP="008E7EB7">
      <w:pPr>
        <w:pStyle w:val="32"/>
      </w:pPr>
      <w:r>
        <w:rPr>
          <w:rFonts w:hint="cs"/>
          <w:rtl/>
        </w:rPr>
        <w:t xml:space="preserve">תמיכה בערוצי אודיו: </w:t>
      </w:r>
      <w:r>
        <w:t xml:space="preserve">2CH, LPCM, 8Ch LPCM5.1\7.1 </w:t>
      </w:r>
    </w:p>
    <w:p w14:paraId="63E8FB02" w14:textId="77777777" w:rsidR="00F0163A" w:rsidRDefault="00F0163A" w:rsidP="008E7EB7">
      <w:pPr>
        <w:pStyle w:val="32"/>
      </w:pPr>
      <w:r>
        <w:rPr>
          <w:rFonts w:hint="cs"/>
          <w:rtl/>
        </w:rPr>
        <w:t xml:space="preserve">הדוחס יתמוך בחיבורי התקשורת הבאים בקצב העברת האות של </w:t>
      </w:r>
      <w:r>
        <w:t>1000Mbps</w:t>
      </w:r>
      <w:r>
        <w:rPr>
          <w:rFonts w:hint="cs"/>
          <w:rtl/>
        </w:rPr>
        <w:t>:</w:t>
      </w:r>
    </w:p>
    <w:p w14:paraId="7BF26BAB" w14:textId="77777777" w:rsidR="00F0163A" w:rsidRDefault="00F0163A" w:rsidP="0056672B">
      <w:pPr>
        <w:pStyle w:val="42"/>
      </w:pPr>
      <w:r>
        <w:t>PoE</w:t>
      </w:r>
    </w:p>
    <w:p w14:paraId="1E196733" w14:textId="77777777" w:rsidR="00F0163A" w:rsidRDefault="00F0163A" w:rsidP="0056672B">
      <w:pPr>
        <w:pStyle w:val="42"/>
      </w:pPr>
      <w:r>
        <w:t>UTP</w:t>
      </w:r>
    </w:p>
    <w:p w14:paraId="4F98CE8B" w14:textId="77777777" w:rsidR="00F0163A" w:rsidRDefault="00F0163A" w:rsidP="0056672B">
      <w:pPr>
        <w:pStyle w:val="42"/>
      </w:pPr>
      <w:r>
        <w:t>STP</w:t>
      </w:r>
    </w:p>
    <w:p w14:paraId="34387B1F" w14:textId="77777777" w:rsidR="00F0163A" w:rsidRDefault="00F0163A" w:rsidP="0056672B">
      <w:pPr>
        <w:pStyle w:val="42"/>
      </w:pPr>
      <w:r>
        <w:t>HDCP 2.2</w:t>
      </w:r>
    </w:p>
    <w:p w14:paraId="75D818D1" w14:textId="77777777" w:rsidR="00F0163A" w:rsidRDefault="00F0163A" w:rsidP="0056672B">
      <w:pPr>
        <w:pStyle w:val="42"/>
        <w:rPr>
          <w:rtl/>
        </w:rPr>
      </w:pPr>
      <w:r>
        <w:t>RS-232</w:t>
      </w:r>
    </w:p>
    <w:p w14:paraId="7E3D11D8" w14:textId="77777777" w:rsidR="00F0163A" w:rsidRPr="00FB6133" w:rsidRDefault="00F0163A" w:rsidP="0056672B">
      <w:pPr>
        <w:spacing w:line="360" w:lineRule="auto"/>
      </w:pPr>
    </w:p>
    <w:p w14:paraId="07E2787E" w14:textId="77777777" w:rsidR="00F0163A" w:rsidRPr="00860227" w:rsidRDefault="00F0163A" w:rsidP="008E7EB7">
      <w:pPr>
        <w:pStyle w:val="32"/>
      </w:pPr>
      <w:r>
        <w:rPr>
          <w:rFonts w:hint="cs"/>
          <w:rtl/>
        </w:rPr>
        <w:t>חיבורים</w:t>
      </w:r>
      <w:r w:rsidRPr="00860227">
        <w:rPr>
          <w:rtl/>
        </w:rPr>
        <w:t xml:space="preserve">: </w:t>
      </w:r>
    </w:p>
    <w:p w14:paraId="16353857" w14:textId="77777777" w:rsidR="00F0163A" w:rsidRDefault="00F0163A" w:rsidP="0056672B">
      <w:pPr>
        <w:pStyle w:val="42"/>
        <w:rPr>
          <w:rtl/>
        </w:rPr>
      </w:pPr>
      <w:r w:rsidRPr="00FF2F48">
        <w:t>H</w:t>
      </w:r>
      <w:r>
        <w:t>DMI In</w:t>
      </w:r>
      <w:r>
        <w:rPr>
          <w:rFonts w:hint="cs"/>
          <w:rtl/>
        </w:rPr>
        <w:t xml:space="preserve"> </w:t>
      </w:r>
    </w:p>
    <w:p w14:paraId="12BF2EC9" w14:textId="77777777" w:rsidR="00F0163A" w:rsidRDefault="00F0163A" w:rsidP="0056672B">
      <w:pPr>
        <w:pStyle w:val="42"/>
        <w:rPr>
          <w:rtl/>
        </w:rPr>
      </w:pPr>
      <w:r w:rsidRPr="00FF2F48">
        <w:t>H</w:t>
      </w:r>
      <w:r>
        <w:t>DMI Out</w:t>
      </w:r>
      <w:r>
        <w:rPr>
          <w:rFonts w:hint="cs"/>
          <w:rtl/>
        </w:rPr>
        <w:t xml:space="preserve"> </w:t>
      </w:r>
    </w:p>
    <w:p w14:paraId="4B728BF1" w14:textId="77777777" w:rsidR="00F0163A" w:rsidRDefault="00F0163A" w:rsidP="0056672B">
      <w:pPr>
        <w:pStyle w:val="42"/>
      </w:pPr>
      <w:r>
        <w:t>ST audio IN</w:t>
      </w:r>
    </w:p>
    <w:p w14:paraId="046F7BDD" w14:textId="77777777" w:rsidR="00F0163A" w:rsidRPr="00FB6133" w:rsidRDefault="00F0163A" w:rsidP="0056672B">
      <w:pPr>
        <w:pStyle w:val="42"/>
      </w:pPr>
      <w:r>
        <w:t>KM over IP: USB2.0 Type-B</w:t>
      </w:r>
    </w:p>
    <w:p w14:paraId="43EF828F" w14:textId="77777777" w:rsidR="00F0163A" w:rsidRDefault="00F0163A" w:rsidP="008E7EB7">
      <w:pPr>
        <w:pStyle w:val="32"/>
        <w:numPr>
          <w:ilvl w:val="0"/>
          <w:numId w:val="0"/>
        </w:numPr>
        <w:ind w:left="1376"/>
      </w:pPr>
    </w:p>
    <w:p w14:paraId="459F205B" w14:textId="77777777" w:rsidR="00F0163A" w:rsidRDefault="00F0163A" w:rsidP="0056672B">
      <w:pPr>
        <w:bidi w:val="0"/>
        <w:spacing w:after="0" w:line="360" w:lineRule="auto"/>
        <w:rPr>
          <w:rFonts w:ascii="Arial" w:hAnsi="Arial"/>
          <w:noProof/>
          <w:sz w:val="24"/>
          <w:szCs w:val="24"/>
          <w:rtl/>
        </w:rPr>
      </w:pPr>
      <w:r>
        <w:rPr>
          <w:rtl/>
        </w:rPr>
        <w:br w:type="page"/>
      </w:r>
    </w:p>
    <w:p w14:paraId="56708768" w14:textId="66FE5210" w:rsidR="00F0163A" w:rsidRDefault="00F0163A" w:rsidP="008E7EB7">
      <w:pPr>
        <w:pStyle w:val="32"/>
      </w:pPr>
      <w:r>
        <w:rPr>
          <w:rFonts w:hint="cs"/>
          <w:rtl/>
        </w:rPr>
        <w:t>אבטחה:</w:t>
      </w:r>
    </w:p>
    <w:p w14:paraId="36078A5B" w14:textId="77777777" w:rsidR="00F0163A" w:rsidRDefault="00F0163A" w:rsidP="0056672B">
      <w:pPr>
        <w:pStyle w:val="42"/>
      </w:pPr>
      <w:r>
        <w:t>AES Stream Encryption</w:t>
      </w:r>
    </w:p>
    <w:p w14:paraId="5A539C46" w14:textId="77777777" w:rsidR="00F0163A" w:rsidRDefault="00F0163A" w:rsidP="0056672B">
      <w:pPr>
        <w:pStyle w:val="42"/>
      </w:pPr>
      <w:r>
        <w:t>HTTPS Secure API</w:t>
      </w:r>
    </w:p>
    <w:p w14:paraId="549F13C1" w14:textId="77777777" w:rsidR="00F0163A" w:rsidRDefault="00F0163A" w:rsidP="0056672B">
      <w:pPr>
        <w:pStyle w:val="42"/>
        <w:rPr>
          <w:rtl/>
        </w:rPr>
      </w:pPr>
      <w:r>
        <w:t>X</w:t>
      </w:r>
      <w:r>
        <w:rPr>
          <w:rFonts w:hint="cs"/>
          <w:rtl/>
        </w:rPr>
        <w:t>802.1</w:t>
      </w:r>
      <w:r>
        <w:t xml:space="preserve"> Authentication for Network access control </w:t>
      </w:r>
    </w:p>
    <w:p w14:paraId="75C5A349" w14:textId="77777777" w:rsidR="00F0163A" w:rsidRDefault="00F0163A" w:rsidP="0056672B">
      <w:pPr>
        <w:pStyle w:val="42"/>
        <w:rPr>
          <w:rtl/>
        </w:rPr>
      </w:pPr>
      <w:r>
        <w:t>SSH Network Protocol</w:t>
      </w:r>
    </w:p>
    <w:p w14:paraId="3A160EFF" w14:textId="77777777" w:rsidR="00F0163A" w:rsidRPr="00CD42FF" w:rsidRDefault="00F0163A" w:rsidP="0056672B">
      <w:pPr>
        <w:spacing w:line="360" w:lineRule="auto"/>
      </w:pPr>
    </w:p>
    <w:p w14:paraId="7B4A20A1" w14:textId="77777777" w:rsidR="00F0163A" w:rsidRDefault="00F0163A" w:rsidP="008E7EB7">
      <w:pPr>
        <w:pStyle w:val="32"/>
      </w:pPr>
      <w:r>
        <w:rPr>
          <w:rFonts w:hint="cs"/>
          <w:rtl/>
        </w:rPr>
        <w:t xml:space="preserve">הדוחס יסופק עם </w:t>
      </w:r>
      <w:r>
        <w:t>API</w:t>
      </w:r>
      <w:r>
        <w:rPr>
          <w:rFonts w:hint="cs"/>
          <w:rtl/>
        </w:rPr>
        <w:t xml:space="preserve"> לממשק</w:t>
      </w:r>
      <w:r>
        <w:rPr>
          <w:rtl/>
        </w:rPr>
        <w:t xml:space="preserve"> </w:t>
      </w:r>
      <w:r>
        <w:rPr>
          <w:rFonts w:hint="cs"/>
          <w:rtl/>
        </w:rPr>
        <w:t xml:space="preserve">עבור </w:t>
      </w:r>
      <w:r>
        <w:rPr>
          <w:rtl/>
        </w:rPr>
        <w:t>מערכות שליטה ובקרה</w:t>
      </w:r>
      <w:r>
        <w:rPr>
          <w:rFonts w:hint="cs"/>
          <w:rtl/>
        </w:rPr>
        <w:t>.</w:t>
      </w:r>
    </w:p>
    <w:p w14:paraId="65D2B214" w14:textId="77777777" w:rsidR="00F0163A" w:rsidRDefault="00F0163A" w:rsidP="008E7EB7">
      <w:pPr>
        <w:pStyle w:val="32"/>
        <w:rPr>
          <w:rStyle w:val="45"/>
        </w:rPr>
      </w:pPr>
      <w:r w:rsidRPr="00CD42FF">
        <w:rPr>
          <w:rFonts w:hint="cs"/>
          <w:rtl/>
        </w:rPr>
        <w:t>הנחיות לאספקת הפריט:</w:t>
      </w:r>
    </w:p>
    <w:p w14:paraId="5F069131" w14:textId="77777777" w:rsidR="00F0163A" w:rsidRPr="00F0163A" w:rsidRDefault="00F0163A" w:rsidP="0056672B">
      <w:pPr>
        <w:pStyle w:val="42"/>
        <w:numPr>
          <w:ilvl w:val="0"/>
          <w:numId w:val="0"/>
        </w:numPr>
        <w:ind w:left="2312"/>
      </w:pPr>
      <w:r w:rsidRPr="00F0163A">
        <w:rPr>
          <w:rFonts w:hint="cs"/>
          <w:rtl/>
        </w:rPr>
        <w:t xml:space="preserve">יסופקו פתרונות של חברות: </w:t>
      </w:r>
    </w:p>
    <w:p w14:paraId="19FCDC2B" w14:textId="77777777" w:rsidR="00F0163A" w:rsidRDefault="00F0163A" w:rsidP="0056672B">
      <w:pPr>
        <w:pStyle w:val="42"/>
        <w:rPr>
          <w:rStyle w:val="45"/>
        </w:rPr>
      </w:pPr>
      <w:r w:rsidRPr="00CD42FF">
        <w:t>VISIONARY SOLUTIONS E4100</w:t>
      </w:r>
      <w:r>
        <w:rPr>
          <w:rStyle w:val="45"/>
          <w:rFonts w:hint="cs"/>
          <w:rtl/>
        </w:rPr>
        <w:t>.</w:t>
      </w:r>
    </w:p>
    <w:p w14:paraId="14972F85" w14:textId="77777777" w:rsidR="00F0163A" w:rsidRDefault="00F0163A" w:rsidP="0056672B">
      <w:pPr>
        <w:pStyle w:val="42"/>
        <w:rPr>
          <w:rStyle w:val="45"/>
        </w:rPr>
      </w:pPr>
      <w:r w:rsidRPr="00CD42FF">
        <w:rPr>
          <w:rStyle w:val="45"/>
        </w:rPr>
        <w:t>Crestron</w:t>
      </w:r>
      <w:r>
        <w:rPr>
          <w:rStyle w:val="45"/>
        </w:rPr>
        <w:t xml:space="preserve"> NVX</w:t>
      </w:r>
      <w:r>
        <w:rPr>
          <w:rStyle w:val="45"/>
          <w:rFonts w:hint="cs"/>
          <w:rtl/>
        </w:rPr>
        <w:t>.</w:t>
      </w:r>
    </w:p>
    <w:p w14:paraId="4439B943" w14:textId="405753D4" w:rsidR="00F0163A" w:rsidRDefault="00F0163A" w:rsidP="0056672B">
      <w:pPr>
        <w:pStyle w:val="42"/>
        <w:rPr>
          <w:rStyle w:val="45"/>
        </w:rPr>
      </w:pPr>
      <w:proofErr w:type="spellStart"/>
      <w:r>
        <w:rPr>
          <w:rStyle w:val="45"/>
        </w:rPr>
        <w:t>FiberNet</w:t>
      </w:r>
      <w:proofErr w:type="spellEnd"/>
    </w:p>
    <w:p w14:paraId="7137B538" w14:textId="1A2AA3DE" w:rsidR="00F0163A" w:rsidRDefault="00F0163A" w:rsidP="0056672B">
      <w:pPr>
        <w:pStyle w:val="42"/>
        <w:rPr>
          <w:rStyle w:val="45"/>
          <w:rtl/>
        </w:rPr>
      </w:pPr>
      <w:proofErr w:type="spellStart"/>
      <w:r>
        <w:rPr>
          <w:rStyle w:val="45"/>
          <w:rFonts w:hint="cs"/>
          <w:rtl/>
        </w:rPr>
        <w:t>שוו"ע</w:t>
      </w:r>
      <w:proofErr w:type="spellEnd"/>
      <w:r>
        <w:rPr>
          <w:rStyle w:val="45"/>
          <w:rFonts w:hint="cs"/>
          <w:rtl/>
        </w:rPr>
        <w:t>.</w:t>
      </w:r>
    </w:p>
    <w:p w14:paraId="70DD3B13" w14:textId="77777777" w:rsidR="00F0163A" w:rsidRDefault="00F0163A" w:rsidP="0056672B">
      <w:pPr>
        <w:pStyle w:val="22"/>
        <w:numPr>
          <w:ilvl w:val="0"/>
          <w:numId w:val="0"/>
        </w:numPr>
        <w:spacing w:before="240"/>
        <w:ind w:left="1196" w:right="-709"/>
      </w:pPr>
      <w:bookmarkStart w:id="35" w:name="_Toc113377056"/>
    </w:p>
    <w:p w14:paraId="2A635E1D" w14:textId="77777777" w:rsidR="00F0163A" w:rsidRPr="00DE49D2" w:rsidRDefault="00F0163A" w:rsidP="0056672B">
      <w:pPr>
        <w:pStyle w:val="22"/>
        <w:spacing w:before="240"/>
        <w:ind w:left="1196" w:right="-709" w:hanging="630"/>
        <w:rPr>
          <w:rtl/>
        </w:rPr>
      </w:pPr>
      <w:bookmarkStart w:id="36" w:name="_Toc128476814"/>
      <w:r w:rsidRPr="00DE49D2">
        <w:rPr>
          <w:rFonts w:hint="cs"/>
          <w:rtl/>
        </w:rPr>
        <w:t>פורס וידאו (</w:t>
      </w:r>
      <w:r w:rsidRPr="00DE49D2">
        <w:t>video decoder</w:t>
      </w:r>
      <w:r w:rsidRPr="00DE49D2">
        <w:rPr>
          <w:rFonts w:hint="cs"/>
          <w:rtl/>
        </w:rPr>
        <w:t>) למטריצת הווידא</w:t>
      </w:r>
      <w:r w:rsidRPr="00DE49D2">
        <w:rPr>
          <w:rFonts w:hint="eastAsia"/>
          <w:rtl/>
        </w:rPr>
        <w:t>ו</w:t>
      </w:r>
      <w:bookmarkEnd w:id="35"/>
      <w:bookmarkEnd w:id="36"/>
      <w:r w:rsidRPr="00DE49D2">
        <w:rPr>
          <w:rFonts w:hint="cs"/>
          <w:rtl/>
        </w:rPr>
        <w:t xml:space="preserve"> </w:t>
      </w:r>
    </w:p>
    <w:p w14:paraId="411E4B69" w14:textId="77777777" w:rsidR="00F0163A" w:rsidRPr="00F47585" w:rsidRDefault="00F0163A" w:rsidP="008E7EB7">
      <w:pPr>
        <w:pStyle w:val="32"/>
      </w:pPr>
      <w:r w:rsidRPr="00F47585">
        <w:rPr>
          <w:rtl/>
        </w:rPr>
        <w:t xml:space="preserve">ייעוד: </w:t>
      </w:r>
      <w:r>
        <w:rPr>
          <w:rFonts w:hint="cs"/>
          <w:rtl/>
        </w:rPr>
        <w:t>קישור אמצעי החוזי והאודיו למערכת המולטימדיה וחומרות המקור</w:t>
      </w:r>
      <w:r w:rsidRPr="00F47585">
        <w:rPr>
          <w:rtl/>
        </w:rPr>
        <w:t xml:space="preserve">. </w:t>
      </w:r>
    </w:p>
    <w:p w14:paraId="423FE2EC" w14:textId="77777777" w:rsidR="00F0163A" w:rsidRDefault="00F0163A" w:rsidP="008E7EB7">
      <w:pPr>
        <w:pStyle w:val="32"/>
      </w:pPr>
      <w:r>
        <w:rPr>
          <w:rFonts w:hint="cs"/>
          <w:rtl/>
        </w:rPr>
        <w:t>הדוחס יתמוך בהעברת אות חוזי ברזולוציה כמפורט:</w:t>
      </w:r>
    </w:p>
    <w:p w14:paraId="27F1412A" w14:textId="77777777" w:rsidR="00F0163A" w:rsidRDefault="00F0163A" w:rsidP="0056672B">
      <w:pPr>
        <w:pStyle w:val="42"/>
        <w:rPr>
          <w:rtl/>
        </w:rPr>
      </w:pPr>
      <w:r w:rsidRPr="004F467E">
        <w:t>Real-Time 4K Ultra-High-Definition [UHD] 2160p60 [4:2:0]</w:t>
      </w:r>
    </w:p>
    <w:p w14:paraId="6D5DC265" w14:textId="77777777" w:rsidR="00F0163A" w:rsidRDefault="00F0163A" w:rsidP="0056672B">
      <w:pPr>
        <w:pStyle w:val="42"/>
        <w:rPr>
          <w:rtl/>
        </w:rPr>
      </w:pPr>
      <w:r w:rsidRPr="004F467E">
        <w:t>2160p30 [4:4:4] HDR content transmission</w:t>
      </w:r>
    </w:p>
    <w:p w14:paraId="40F78A3D" w14:textId="77777777" w:rsidR="00F0163A" w:rsidRPr="00FB6133" w:rsidRDefault="00F0163A" w:rsidP="0056672B">
      <w:pPr>
        <w:spacing w:line="360" w:lineRule="auto"/>
        <w:rPr>
          <w:rtl/>
        </w:rPr>
      </w:pPr>
    </w:p>
    <w:p w14:paraId="737F0F36" w14:textId="77777777" w:rsidR="00F0163A" w:rsidRDefault="00F0163A" w:rsidP="008E7EB7">
      <w:pPr>
        <w:pStyle w:val="32"/>
      </w:pPr>
      <w:r>
        <w:rPr>
          <w:rFonts w:hint="cs"/>
          <w:rtl/>
        </w:rPr>
        <w:t xml:space="preserve">תמיכה בערוצי אודיו: </w:t>
      </w:r>
      <w:r>
        <w:t xml:space="preserve">2CH, LPCM, 8Ch LPCM5.1\7.1 </w:t>
      </w:r>
    </w:p>
    <w:p w14:paraId="3D082699" w14:textId="77777777" w:rsidR="00F0163A" w:rsidRDefault="00F0163A" w:rsidP="0056672B">
      <w:pPr>
        <w:bidi w:val="0"/>
        <w:spacing w:after="0" w:line="360" w:lineRule="auto"/>
        <w:rPr>
          <w:rFonts w:ascii="Arial" w:hAnsi="Arial"/>
          <w:noProof/>
          <w:sz w:val="24"/>
          <w:szCs w:val="24"/>
          <w:rtl/>
        </w:rPr>
      </w:pPr>
      <w:r>
        <w:rPr>
          <w:rtl/>
        </w:rPr>
        <w:br w:type="page"/>
      </w:r>
    </w:p>
    <w:p w14:paraId="6C778EA3" w14:textId="72302BAB" w:rsidR="00F0163A" w:rsidRDefault="00F0163A" w:rsidP="008E7EB7">
      <w:pPr>
        <w:pStyle w:val="32"/>
      </w:pPr>
      <w:r>
        <w:rPr>
          <w:rFonts w:hint="cs"/>
          <w:rtl/>
        </w:rPr>
        <w:t xml:space="preserve">הפורס יתמוך בחיבורי התקשורת הבאים בקצב העברת האות של </w:t>
      </w:r>
      <w:r>
        <w:t>1000Mbps</w:t>
      </w:r>
      <w:r>
        <w:rPr>
          <w:rFonts w:hint="cs"/>
          <w:rtl/>
        </w:rPr>
        <w:t>:</w:t>
      </w:r>
    </w:p>
    <w:p w14:paraId="41A80584" w14:textId="77777777" w:rsidR="00F0163A" w:rsidRDefault="00F0163A" w:rsidP="0056672B">
      <w:pPr>
        <w:pStyle w:val="42"/>
      </w:pPr>
      <w:r>
        <w:t>PoE</w:t>
      </w:r>
    </w:p>
    <w:p w14:paraId="65E86DFF" w14:textId="77777777" w:rsidR="00F0163A" w:rsidRDefault="00F0163A" w:rsidP="0056672B">
      <w:pPr>
        <w:pStyle w:val="42"/>
      </w:pPr>
      <w:r>
        <w:t>UTP</w:t>
      </w:r>
    </w:p>
    <w:p w14:paraId="20D0AFB2" w14:textId="77777777" w:rsidR="00F0163A" w:rsidRDefault="00F0163A" w:rsidP="0056672B">
      <w:pPr>
        <w:pStyle w:val="42"/>
      </w:pPr>
      <w:r>
        <w:t>STP</w:t>
      </w:r>
    </w:p>
    <w:p w14:paraId="00F11443" w14:textId="77777777" w:rsidR="00F0163A" w:rsidRDefault="00F0163A" w:rsidP="0056672B">
      <w:pPr>
        <w:pStyle w:val="42"/>
      </w:pPr>
      <w:r>
        <w:t>HDCP 2.2</w:t>
      </w:r>
    </w:p>
    <w:p w14:paraId="3BA30497" w14:textId="77777777" w:rsidR="00F0163A" w:rsidRDefault="00F0163A" w:rsidP="0056672B">
      <w:pPr>
        <w:pStyle w:val="42"/>
        <w:rPr>
          <w:rtl/>
        </w:rPr>
      </w:pPr>
      <w:r>
        <w:t>RS-232</w:t>
      </w:r>
    </w:p>
    <w:p w14:paraId="6144A063" w14:textId="77777777" w:rsidR="00F0163A" w:rsidRPr="00860227" w:rsidRDefault="00F0163A" w:rsidP="008E7EB7">
      <w:pPr>
        <w:pStyle w:val="32"/>
      </w:pPr>
      <w:r>
        <w:rPr>
          <w:rFonts w:hint="cs"/>
          <w:rtl/>
        </w:rPr>
        <w:t>חיבורים</w:t>
      </w:r>
      <w:r w:rsidRPr="00860227">
        <w:rPr>
          <w:rtl/>
        </w:rPr>
        <w:t xml:space="preserve">: </w:t>
      </w:r>
    </w:p>
    <w:p w14:paraId="20C9F07A" w14:textId="77777777" w:rsidR="00F0163A" w:rsidRDefault="00F0163A" w:rsidP="0056672B">
      <w:pPr>
        <w:pStyle w:val="42"/>
        <w:rPr>
          <w:rtl/>
        </w:rPr>
      </w:pPr>
      <w:r w:rsidRPr="00FF2F48">
        <w:t>H</w:t>
      </w:r>
      <w:r>
        <w:t>DMI Out</w:t>
      </w:r>
      <w:r w:rsidRPr="00FF2F48">
        <w:rPr>
          <w:rtl/>
        </w:rPr>
        <w:t>.</w:t>
      </w:r>
    </w:p>
    <w:p w14:paraId="7E1B2B1E" w14:textId="77777777" w:rsidR="00F0163A" w:rsidRDefault="00F0163A" w:rsidP="0056672B">
      <w:pPr>
        <w:pStyle w:val="42"/>
      </w:pPr>
      <w:r>
        <w:t>ST audio Out</w:t>
      </w:r>
    </w:p>
    <w:p w14:paraId="735223F1" w14:textId="77777777" w:rsidR="00F0163A" w:rsidRPr="00FB6133" w:rsidRDefault="00F0163A" w:rsidP="0056672B">
      <w:pPr>
        <w:pStyle w:val="42"/>
      </w:pPr>
      <w:r>
        <w:t>KM over IP: USB2.0 Type-B</w:t>
      </w:r>
    </w:p>
    <w:p w14:paraId="126484B5" w14:textId="77777777" w:rsidR="00F0163A" w:rsidRDefault="00F0163A" w:rsidP="008E7EB7">
      <w:pPr>
        <w:pStyle w:val="32"/>
      </w:pPr>
      <w:r>
        <w:rPr>
          <w:rFonts w:hint="cs"/>
          <w:rtl/>
        </w:rPr>
        <w:t>אבטחה:</w:t>
      </w:r>
    </w:p>
    <w:p w14:paraId="3543DBB0" w14:textId="77777777" w:rsidR="00F0163A" w:rsidRDefault="00F0163A" w:rsidP="0056672B">
      <w:pPr>
        <w:pStyle w:val="42"/>
      </w:pPr>
      <w:r>
        <w:t>Enterprise Level Security</w:t>
      </w:r>
    </w:p>
    <w:p w14:paraId="074FB0CE" w14:textId="77777777" w:rsidR="00F0163A" w:rsidRDefault="00F0163A" w:rsidP="0056672B">
      <w:pPr>
        <w:pStyle w:val="42"/>
      </w:pPr>
      <w:r>
        <w:t>AES Stream Encryption</w:t>
      </w:r>
    </w:p>
    <w:p w14:paraId="173E755A" w14:textId="77777777" w:rsidR="00F0163A" w:rsidRDefault="00F0163A" w:rsidP="0056672B">
      <w:pPr>
        <w:pStyle w:val="42"/>
      </w:pPr>
      <w:r>
        <w:t>HTTPS Secure API</w:t>
      </w:r>
    </w:p>
    <w:p w14:paraId="5228BF1B" w14:textId="77777777" w:rsidR="00F0163A" w:rsidRDefault="00F0163A" w:rsidP="0056672B">
      <w:pPr>
        <w:pStyle w:val="42"/>
        <w:rPr>
          <w:rtl/>
        </w:rPr>
      </w:pPr>
      <w:r>
        <w:t>X</w:t>
      </w:r>
      <w:r>
        <w:rPr>
          <w:rFonts w:hint="cs"/>
          <w:rtl/>
        </w:rPr>
        <w:t>802.1</w:t>
      </w:r>
      <w:r>
        <w:t xml:space="preserve"> Authentication for Network access control </w:t>
      </w:r>
    </w:p>
    <w:p w14:paraId="00385E9B" w14:textId="77777777" w:rsidR="00F0163A" w:rsidRDefault="00F0163A" w:rsidP="0056672B">
      <w:pPr>
        <w:pStyle w:val="42"/>
        <w:rPr>
          <w:rtl/>
        </w:rPr>
      </w:pPr>
      <w:r>
        <w:t>SSH Network Protocol</w:t>
      </w:r>
    </w:p>
    <w:p w14:paraId="3F32309F" w14:textId="77777777" w:rsidR="00F0163A" w:rsidRDefault="00F0163A" w:rsidP="008E7EB7">
      <w:pPr>
        <w:pStyle w:val="32"/>
      </w:pPr>
      <w:r>
        <w:rPr>
          <w:rFonts w:hint="cs"/>
          <w:rtl/>
        </w:rPr>
        <w:t xml:space="preserve">יכולת מוצא וידואו </w:t>
      </w:r>
      <w:r>
        <w:t>scalable</w:t>
      </w:r>
    </w:p>
    <w:p w14:paraId="03801690" w14:textId="77777777" w:rsidR="00F0163A" w:rsidRDefault="00F0163A" w:rsidP="0056672B">
      <w:pPr>
        <w:pStyle w:val="42"/>
      </w:pPr>
      <w:r>
        <w:rPr>
          <w:rFonts w:hint="cs"/>
          <w:rtl/>
        </w:rPr>
        <w:t>תמיכה בעיבוד 16 אותות וידאו בו זמנית (</w:t>
      </w:r>
      <w:r>
        <w:t>(Video Wall Processing up to 16x16</w:t>
      </w:r>
    </w:p>
    <w:p w14:paraId="45519B11" w14:textId="77777777" w:rsidR="00F0163A" w:rsidRDefault="00F0163A" w:rsidP="008E7EB7">
      <w:pPr>
        <w:pStyle w:val="32"/>
      </w:pPr>
      <w:r>
        <w:rPr>
          <w:rFonts w:hint="cs"/>
          <w:rtl/>
        </w:rPr>
        <w:t xml:space="preserve">הדוחס יסופק עם </w:t>
      </w:r>
      <w:r>
        <w:t>API</w:t>
      </w:r>
      <w:r>
        <w:rPr>
          <w:rFonts w:hint="cs"/>
          <w:rtl/>
        </w:rPr>
        <w:t xml:space="preserve"> לממשק</w:t>
      </w:r>
      <w:r>
        <w:rPr>
          <w:rtl/>
        </w:rPr>
        <w:t xml:space="preserve"> </w:t>
      </w:r>
      <w:r>
        <w:rPr>
          <w:rFonts w:hint="cs"/>
          <w:rtl/>
        </w:rPr>
        <w:t xml:space="preserve">עבור </w:t>
      </w:r>
      <w:r>
        <w:rPr>
          <w:rtl/>
        </w:rPr>
        <w:t>מערכות שליטה ובקרה</w:t>
      </w:r>
      <w:r>
        <w:rPr>
          <w:rFonts w:hint="cs"/>
          <w:rtl/>
        </w:rPr>
        <w:t>.</w:t>
      </w:r>
    </w:p>
    <w:p w14:paraId="66B6AC8C" w14:textId="77777777" w:rsidR="00F0163A" w:rsidRDefault="00F0163A" w:rsidP="008E7EB7">
      <w:pPr>
        <w:pStyle w:val="32"/>
        <w:rPr>
          <w:rStyle w:val="45"/>
        </w:rPr>
      </w:pPr>
      <w:r w:rsidRPr="00CD42FF">
        <w:rPr>
          <w:rFonts w:hint="cs"/>
          <w:rtl/>
        </w:rPr>
        <w:t>הנחיות לאספקת הפריט:</w:t>
      </w:r>
    </w:p>
    <w:p w14:paraId="09065ABE" w14:textId="77777777" w:rsidR="00F0163A" w:rsidRPr="00F0163A" w:rsidRDefault="00F0163A" w:rsidP="0056672B">
      <w:pPr>
        <w:pStyle w:val="42"/>
        <w:numPr>
          <w:ilvl w:val="0"/>
          <w:numId w:val="0"/>
        </w:numPr>
        <w:ind w:left="2312"/>
      </w:pPr>
      <w:r w:rsidRPr="00F0163A">
        <w:rPr>
          <w:rFonts w:hint="cs"/>
          <w:rtl/>
        </w:rPr>
        <w:t xml:space="preserve">יסופקו פתרונות של חברות: </w:t>
      </w:r>
    </w:p>
    <w:p w14:paraId="53D3E35E" w14:textId="77777777" w:rsidR="00F0163A" w:rsidRDefault="00F0163A" w:rsidP="0056672B">
      <w:pPr>
        <w:pStyle w:val="42"/>
        <w:rPr>
          <w:rStyle w:val="45"/>
        </w:rPr>
      </w:pPr>
      <w:r w:rsidRPr="00CD42FF">
        <w:t xml:space="preserve">VISIONARY SOLUTIONS </w:t>
      </w:r>
      <w:r>
        <w:rPr>
          <w:rFonts w:hint="cs"/>
        </w:rPr>
        <w:t>D</w:t>
      </w:r>
      <w:r w:rsidRPr="00CD42FF">
        <w:t>4100</w:t>
      </w:r>
      <w:r>
        <w:rPr>
          <w:rStyle w:val="45"/>
          <w:rFonts w:hint="cs"/>
          <w:rtl/>
        </w:rPr>
        <w:t>.</w:t>
      </w:r>
    </w:p>
    <w:p w14:paraId="02C67DC5" w14:textId="77777777" w:rsidR="00F0163A" w:rsidRDefault="00F0163A" w:rsidP="0056672B">
      <w:pPr>
        <w:pStyle w:val="42"/>
        <w:rPr>
          <w:rStyle w:val="45"/>
          <w:rtl/>
        </w:rPr>
      </w:pPr>
      <w:r w:rsidRPr="00CD42FF">
        <w:rPr>
          <w:rStyle w:val="45"/>
        </w:rPr>
        <w:t>Crestron</w:t>
      </w:r>
      <w:r>
        <w:rPr>
          <w:rStyle w:val="45"/>
        </w:rPr>
        <w:t xml:space="preserve"> NVX</w:t>
      </w:r>
      <w:r>
        <w:rPr>
          <w:rStyle w:val="45"/>
          <w:rFonts w:hint="cs"/>
          <w:rtl/>
        </w:rPr>
        <w:t>.</w:t>
      </w:r>
    </w:p>
    <w:p w14:paraId="3CB82117" w14:textId="77777777" w:rsidR="00F0163A" w:rsidRDefault="00F0163A" w:rsidP="0056672B">
      <w:pPr>
        <w:pStyle w:val="42"/>
        <w:rPr>
          <w:rStyle w:val="45"/>
        </w:rPr>
      </w:pPr>
      <w:proofErr w:type="spellStart"/>
      <w:r>
        <w:rPr>
          <w:rStyle w:val="45"/>
        </w:rPr>
        <w:t>FiberNet</w:t>
      </w:r>
      <w:proofErr w:type="spellEnd"/>
    </w:p>
    <w:p w14:paraId="7EDA3748" w14:textId="77777777" w:rsidR="00F0163A" w:rsidRDefault="00F0163A" w:rsidP="0056672B">
      <w:pPr>
        <w:pStyle w:val="42"/>
        <w:rPr>
          <w:rStyle w:val="45"/>
          <w:rtl/>
        </w:rPr>
      </w:pPr>
      <w:proofErr w:type="spellStart"/>
      <w:r>
        <w:rPr>
          <w:rStyle w:val="45"/>
          <w:rFonts w:hint="cs"/>
          <w:rtl/>
        </w:rPr>
        <w:t>שוו"ע</w:t>
      </w:r>
      <w:proofErr w:type="spellEnd"/>
      <w:r>
        <w:rPr>
          <w:rStyle w:val="45"/>
          <w:rFonts w:hint="cs"/>
          <w:rtl/>
        </w:rPr>
        <w:t>.</w:t>
      </w:r>
    </w:p>
    <w:p w14:paraId="69673AA4" w14:textId="77777777" w:rsidR="00F0163A" w:rsidRDefault="00F0163A" w:rsidP="008E7EB7">
      <w:pPr>
        <w:pStyle w:val="32"/>
        <w:numPr>
          <w:ilvl w:val="0"/>
          <w:numId w:val="0"/>
        </w:numPr>
        <w:ind w:left="1922"/>
      </w:pPr>
    </w:p>
    <w:p w14:paraId="292B787F" w14:textId="77777777" w:rsidR="00113D3E" w:rsidRPr="00683183" w:rsidRDefault="00113D3E" w:rsidP="0056672B">
      <w:pPr>
        <w:pStyle w:val="22"/>
      </w:pPr>
      <w:bookmarkStart w:id="37" w:name="_Toc280174607"/>
      <w:bookmarkStart w:id="38" w:name="_Toc355018027"/>
      <w:bookmarkStart w:id="39" w:name="_Toc128476815"/>
      <w:r w:rsidRPr="00683183">
        <w:rPr>
          <w:rtl/>
        </w:rPr>
        <w:t>ערבל שמע</w:t>
      </w:r>
      <w:bookmarkEnd w:id="37"/>
      <w:r w:rsidRPr="00683183">
        <w:rPr>
          <w:rtl/>
        </w:rPr>
        <w:t xml:space="preserve"> למערכת המולטימדיה</w:t>
      </w:r>
      <w:bookmarkEnd w:id="38"/>
      <w:bookmarkEnd w:id="39"/>
    </w:p>
    <w:p w14:paraId="03BA7B1B" w14:textId="77777777" w:rsidR="00113D3E" w:rsidRPr="00683183" w:rsidRDefault="00113D3E" w:rsidP="008E7EB7">
      <w:pPr>
        <w:pStyle w:val="32"/>
      </w:pPr>
      <w:r w:rsidRPr="00683183">
        <w:rPr>
          <w:rtl/>
        </w:rPr>
        <w:t>ייעוד: חיבור למוצאי השמע של</w:t>
      </w:r>
      <w:r w:rsidR="00074ABB" w:rsidRPr="00683183">
        <w:rPr>
          <w:rtl/>
        </w:rPr>
        <w:t xml:space="preserve"> מערכות הבקרה השונות בחדרי הבקרה</w:t>
      </w:r>
      <w:r w:rsidRPr="00683183">
        <w:rPr>
          <w:rtl/>
        </w:rPr>
        <w:t xml:space="preserve"> לטובת </w:t>
      </w:r>
      <w:r w:rsidR="00213232" w:rsidRPr="00683183">
        <w:rPr>
          <w:rtl/>
        </w:rPr>
        <w:t>ערבולם</w:t>
      </w:r>
      <w:r w:rsidRPr="00683183">
        <w:rPr>
          <w:rtl/>
        </w:rPr>
        <w:t xml:space="preserve"> והעברתם להגברה.</w:t>
      </w:r>
    </w:p>
    <w:p w14:paraId="24115B8E" w14:textId="77777777" w:rsidR="00113D3E" w:rsidRPr="00683183" w:rsidRDefault="00113D3E" w:rsidP="008E7EB7">
      <w:pPr>
        <w:pStyle w:val="32"/>
      </w:pPr>
      <w:r w:rsidRPr="00683183">
        <w:rPr>
          <w:rtl/>
        </w:rPr>
        <w:t xml:space="preserve">6 כניסות </w:t>
      </w:r>
      <w:r w:rsidRPr="00683183">
        <w:t>Line level</w:t>
      </w:r>
      <w:r w:rsidRPr="00683183">
        <w:rPr>
          <w:rtl/>
        </w:rPr>
        <w:t xml:space="preserve"> סטריאו מאוזנות </w:t>
      </w:r>
      <w:r w:rsidRPr="00683183">
        <w:t>+26db</w:t>
      </w:r>
      <w:r w:rsidRPr="00683183">
        <w:rPr>
          <w:rtl/>
        </w:rPr>
        <w:t>.</w:t>
      </w:r>
    </w:p>
    <w:p w14:paraId="48F21886" w14:textId="77777777" w:rsidR="00113D3E" w:rsidRPr="00683183" w:rsidRDefault="00113D3E" w:rsidP="008E7EB7">
      <w:pPr>
        <w:pStyle w:val="32"/>
      </w:pPr>
      <w:r w:rsidRPr="00683183">
        <w:rPr>
          <w:rtl/>
        </w:rPr>
        <w:t>מספר כניסות רב יותר במידת הצורך ניתן יהיה למימוש באמצעות שילוב ערבל נוסף.</w:t>
      </w:r>
    </w:p>
    <w:p w14:paraId="0AA3A087" w14:textId="77777777" w:rsidR="00113D3E" w:rsidRPr="00683183" w:rsidRDefault="00113D3E" w:rsidP="008E7EB7">
      <w:pPr>
        <w:pStyle w:val="32"/>
      </w:pPr>
      <w:r w:rsidRPr="00683183">
        <w:rPr>
          <w:rtl/>
        </w:rPr>
        <w:t xml:space="preserve">הווליום ניתן לשינוי בכל אחד מהכניסות </w:t>
      </w:r>
      <w:r w:rsidR="0090358C" w:rsidRPr="00683183">
        <w:rPr>
          <w:rtl/>
        </w:rPr>
        <w:t xml:space="preserve">בנפרד ע"י פקד ייעודי </w:t>
      </w:r>
      <w:r w:rsidRPr="00683183">
        <w:rPr>
          <w:rtl/>
        </w:rPr>
        <w:t xml:space="preserve">ולכל הכניסות יחדיו </w:t>
      </w:r>
      <w:r w:rsidR="0090358C" w:rsidRPr="00683183">
        <w:rPr>
          <w:rtl/>
        </w:rPr>
        <w:t xml:space="preserve">ע"י פקד </w:t>
      </w:r>
      <w:r w:rsidRPr="00683183">
        <w:t>Master volume</w:t>
      </w:r>
      <w:r w:rsidRPr="00683183">
        <w:rPr>
          <w:rtl/>
        </w:rPr>
        <w:t>.</w:t>
      </w:r>
    </w:p>
    <w:p w14:paraId="42521856" w14:textId="77777777" w:rsidR="00113D3E" w:rsidRPr="00683183" w:rsidRDefault="00113D3E" w:rsidP="008E7EB7">
      <w:pPr>
        <w:pStyle w:val="32"/>
      </w:pPr>
      <w:r w:rsidRPr="00683183">
        <w:rPr>
          <w:rtl/>
        </w:rPr>
        <w:t xml:space="preserve">עבודה בתחום תדרי השמע שבין </w:t>
      </w:r>
      <w:r w:rsidRPr="00683183">
        <w:t>20Hz</w:t>
      </w:r>
      <w:r w:rsidRPr="00683183">
        <w:rPr>
          <w:rtl/>
        </w:rPr>
        <w:t xml:space="preserve"> ל- </w:t>
      </w:r>
      <w:r w:rsidRPr="00683183">
        <w:t>20kHz</w:t>
      </w:r>
      <w:r w:rsidRPr="00683183">
        <w:rPr>
          <w:rtl/>
        </w:rPr>
        <w:t>.</w:t>
      </w:r>
    </w:p>
    <w:p w14:paraId="627C650B" w14:textId="77777777" w:rsidR="00113D3E" w:rsidRPr="00683183" w:rsidRDefault="00113D3E" w:rsidP="008E7EB7">
      <w:pPr>
        <w:pStyle w:val="32"/>
      </w:pPr>
      <w:r w:rsidRPr="00683183">
        <w:rPr>
          <w:rtl/>
        </w:rPr>
        <w:t xml:space="preserve">יכולת הפרדת ערוצי סטריאו בכל כניסה. </w:t>
      </w:r>
    </w:p>
    <w:p w14:paraId="593D53FA" w14:textId="77777777" w:rsidR="00113D3E" w:rsidRPr="00683183" w:rsidRDefault="00113D3E" w:rsidP="008E7EB7">
      <w:pPr>
        <w:pStyle w:val="32"/>
      </w:pPr>
      <w:r w:rsidRPr="00683183">
        <w:rPr>
          <w:rtl/>
        </w:rPr>
        <w:t xml:space="preserve">תקשורת טורית בין הבקר לערבל מסוג </w:t>
      </w:r>
      <w:r w:rsidRPr="00683183">
        <w:t>rs232</w:t>
      </w:r>
      <w:r w:rsidRPr="00683183">
        <w:rPr>
          <w:rtl/>
        </w:rPr>
        <w:t xml:space="preserve"> או אחרת שתיתן את האפשרות לשליטה על:</w:t>
      </w:r>
    </w:p>
    <w:p w14:paraId="20CB76C3" w14:textId="77777777" w:rsidR="00113D3E" w:rsidRPr="00683183" w:rsidRDefault="00113D3E" w:rsidP="0056672B">
      <w:pPr>
        <w:pStyle w:val="42"/>
      </w:pPr>
      <w:r w:rsidRPr="00683183">
        <w:rPr>
          <w:rtl/>
        </w:rPr>
        <w:t>רמת הווליום לכל כניסה.</w:t>
      </w:r>
    </w:p>
    <w:p w14:paraId="3897E19E" w14:textId="77777777" w:rsidR="00113D3E" w:rsidRPr="00683183" w:rsidRDefault="00113D3E" w:rsidP="0056672B">
      <w:pPr>
        <w:pStyle w:val="42"/>
      </w:pPr>
      <w:r w:rsidRPr="00683183">
        <w:rPr>
          <w:rtl/>
        </w:rPr>
        <w:t>רמת הווליום הכללית.</w:t>
      </w:r>
    </w:p>
    <w:p w14:paraId="35B74EE1" w14:textId="345924E0" w:rsidR="00113D3E" w:rsidRPr="00683183" w:rsidRDefault="00113D3E" w:rsidP="0056672B">
      <w:pPr>
        <w:pStyle w:val="42"/>
      </w:pPr>
      <w:r w:rsidRPr="00683183">
        <w:rPr>
          <w:rtl/>
        </w:rPr>
        <w:t>כיבוי והדלקת ה</w:t>
      </w:r>
      <w:r w:rsidR="001213DD">
        <w:rPr>
          <w:rFonts w:hint="cs"/>
          <w:rtl/>
        </w:rPr>
        <w:t>מ</w:t>
      </w:r>
      <w:r w:rsidRPr="00683183">
        <w:rPr>
          <w:rtl/>
        </w:rPr>
        <w:t>ערבל.</w:t>
      </w:r>
    </w:p>
    <w:p w14:paraId="5459D778" w14:textId="77777777" w:rsidR="00113D3E" w:rsidRPr="00683183" w:rsidRDefault="00113D3E" w:rsidP="0056672B">
      <w:pPr>
        <w:pStyle w:val="a4"/>
        <w:tabs>
          <w:tab w:val="left" w:pos="1076"/>
        </w:tabs>
        <w:spacing w:before="240" w:after="120" w:line="360" w:lineRule="auto"/>
        <w:ind w:left="1728"/>
        <w:contextualSpacing w:val="0"/>
        <w:jc w:val="both"/>
        <w:rPr>
          <w:rFonts w:ascii="Arial" w:hAnsi="Arial"/>
          <w:sz w:val="24"/>
          <w:szCs w:val="24"/>
        </w:rPr>
      </w:pPr>
    </w:p>
    <w:p w14:paraId="15ABE63F" w14:textId="5AE8771F" w:rsidR="00113D3E" w:rsidRPr="00683183" w:rsidRDefault="00113D3E" w:rsidP="008E7EB7">
      <w:pPr>
        <w:pStyle w:val="32"/>
      </w:pPr>
      <w:r w:rsidRPr="00683183">
        <w:rPr>
          <w:rtl/>
        </w:rPr>
        <w:t>ה</w:t>
      </w:r>
      <w:r w:rsidR="001213DD">
        <w:rPr>
          <w:rFonts w:hint="cs"/>
          <w:rtl/>
        </w:rPr>
        <w:t>מ</w:t>
      </w:r>
      <w:r w:rsidRPr="00683183">
        <w:rPr>
          <w:rtl/>
        </w:rPr>
        <w:t xml:space="preserve">ערבל יחובר לאחד מהמגברים </w:t>
      </w:r>
      <w:r w:rsidR="00496333" w:rsidRPr="00683183">
        <w:rPr>
          <w:rtl/>
        </w:rPr>
        <w:t xml:space="preserve">והרמקולים </w:t>
      </w:r>
      <w:r w:rsidRPr="00683183">
        <w:rPr>
          <w:rtl/>
        </w:rPr>
        <w:t>המוגדרים בפרק הדן במערכות הכריזה בהתאם לתכנון המפורט עבור כל אתר.</w:t>
      </w:r>
    </w:p>
    <w:p w14:paraId="42BF05E5" w14:textId="77777777" w:rsidR="002237B6" w:rsidRPr="00683183" w:rsidRDefault="002237B6" w:rsidP="0056672B">
      <w:pPr>
        <w:bidi w:val="0"/>
        <w:spacing w:after="0" w:line="360" w:lineRule="auto"/>
        <w:rPr>
          <w:rFonts w:ascii="Arial" w:hAnsi="Arial"/>
          <w:b/>
          <w:bCs/>
          <w:sz w:val="24"/>
          <w:szCs w:val="24"/>
          <w:rtl/>
        </w:rPr>
      </w:pPr>
      <w:bookmarkStart w:id="40" w:name="_Toc280174608"/>
      <w:bookmarkStart w:id="41" w:name="_Toc355018028"/>
      <w:bookmarkStart w:id="42" w:name="_Toc390071283"/>
      <w:bookmarkStart w:id="43" w:name="_Toc391225977"/>
      <w:r w:rsidRPr="00683183">
        <w:rPr>
          <w:rFonts w:ascii="Arial" w:hAnsi="Arial"/>
          <w:b/>
          <w:bCs/>
          <w:sz w:val="24"/>
          <w:szCs w:val="24"/>
          <w:rtl/>
        </w:rPr>
        <w:br w:type="page"/>
      </w:r>
    </w:p>
    <w:p w14:paraId="35520A45" w14:textId="77777777" w:rsidR="007344E6" w:rsidRPr="00683183" w:rsidRDefault="007344E6" w:rsidP="0056672B">
      <w:pPr>
        <w:pStyle w:val="22"/>
      </w:pPr>
      <w:bookmarkStart w:id="44" w:name="_Toc128476816"/>
      <w:r w:rsidRPr="00683183">
        <w:rPr>
          <w:rtl/>
        </w:rPr>
        <w:t>רמקול תקרתי/ קיר</w:t>
      </w:r>
      <w:bookmarkEnd w:id="40"/>
      <w:bookmarkEnd w:id="41"/>
      <w:bookmarkEnd w:id="42"/>
      <w:bookmarkEnd w:id="43"/>
      <w:bookmarkEnd w:id="44"/>
    </w:p>
    <w:p w14:paraId="2760B802" w14:textId="77777777" w:rsidR="00947641" w:rsidRPr="00683183" w:rsidRDefault="00947641" w:rsidP="008E7EB7">
      <w:pPr>
        <w:pStyle w:val="32"/>
        <w:rPr>
          <w:rtl/>
        </w:rPr>
      </w:pPr>
      <w:r w:rsidRPr="00683183">
        <w:rPr>
          <w:rtl/>
        </w:rPr>
        <w:t xml:space="preserve">מבנה: רמקול </w:t>
      </w:r>
      <w:r w:rsidRPr="00683183">
        <w:t>2Way</w:t>
      </w:r>
      <w:r w:rsidRPr="00683183">
        <w:rPr>
          <w:rtl/>
        </w:rPr>
        <w:t xml:space="preserve"> קואקסיאלי בעל אלמנט מיד-בס "</w:t>
      </w:r>
      <w:r w:rsidRPr="00683183">
        <w:t>6.5</w:t>
      </w:r>
      <w:r w:rsidRPr="00683183">
        <w:rPr>
          <w:rtl/>
        </w:rPr>
        <w:t xml:space="preserve"> , טוויטר "</w:t>
      </w:r>
      <w:r w:rsidRPr="00683183">
        <w:t>1</w:t>
      </w:r>
      <w:r w:rsidRPr="00683183">
        <w:rPr>
          <w:rtl/>
        </w:rPr>
        <w:t>.</w:t>
      </w:r>
    </w:p>
    <w:p w14:paraId="447FEE62" w14:textId="77777777" w:rsidR="00947641" w:rsidRPr="00683183" w:rsidRDefault="00947641" w:rsidP="008E7EB7">
      <w:pPr>
        <w:pStyle w:val="32"/>
      </w:pPr>
      <w:r w:rsidRPr="00683183">
        <w:rPr>
          <w:rtl/>
        </w:rPr>
        <w:t xml:space="preserve">הספק עבודה: </w:t>
      </w:r>
      <w:r w:rsidRPr="00683183">
        <w:t>W</w:t>
      </w:r>
      <w:r w:rsidRPr="00683183">
        <w:rPr>
          <w:rtl/>
        </w:rPr>
        <w:t>30.</w:t>
      </w:r>
    </w:p>
    <w:p w14:paraId="7AE8EE47" w14:textId="77777777" w:rsidR="00947641" w:rsidRPr="00683183" w:rsidRDefault="00947641" w:rsidP="008E7EB7">
      <w:pPr>
        <w:pStyle w:val="32"/>
      </w:pPr>
      <w:r w:rsidRPr="00683183">
        <w:rPr>
          <w:rtl/>
        </w:rPr>
        <w:t>עכבה: 8 אום.</w:t>
      </w:r>
    </w:p>
    <w:p w14:paraId="550A2156" w14:textId="77777777" w:rsidR="00947641" w:rsidRPr="00683183" w:rsidRDefault="00947641" w:rsidP="008E7EB7">
      <w:pPr>
        <w:pStyle w:val="32"/>
      </w:pPr>
      <w:r w:rsidRPr="00683183">
        <w:rPr>
          <w:rtl/>
        </w:rPr>
        <w:t xml:space="preserve">רגישות: </w:t>
      </w:r>
      <w:r w:rsidRPr="00683183">
        <w:t>90dB @ 1w/1m</w:t>
      </w:r>
      <w:r w:rsidRPr="00683183">
        <w:rPr>
          <w:rtl/>
        </w:rPr>
        <w:t>.</w:t>
      </w:r>
    </w:p>
    <w:p w14:paraId="00ADD0B7" w14:textId="77777777" w:rsidR="00947641" w:rsidRPr="00683183" w:rsidRDefault="00947641" w:rsidP="008E7EB7">
      <w:pPr>
        <w:pStyle w:val="32"/>
      </w:pPr>
      <w:r w:rsidRPr="00683183">
        <w:rPr>
          <w:rtl/>
        </w:rPr>
        <w:t xml:space="preserve">תחום הענות: </w:t>
      </w:r>
      <w:r w:rsidRPr="00683183">
        <w:t>Hz</w:t>
      </w:r>
      <w:r w:rsidRPr="00683183">
        <w:rPr>
          <w:rtl/>
        </w:rPr>
        <w:t xml:space="preserve"> </w:t>
      </w:r>
      <w:r w:rsidRPr="00683183">
        <w:t>70</w:t>
      </w:r>
      <w:r w:rsidRPr="00683183">
        <w:rPr>
          <w:rtl/>
        </w:rPr>
        <w:t xml:space="preserve"> עד </w:t>
      </w:r>
      <w:r w:rsidRPr="00683183">
        <w:t>16kHz</w:t>
      </w:r>
      <w:r w:rsidRPr="00683183">
        <w:rPr>
          <w:rtl/>
        </w:rPr>
        <w:t xml:space="preserve"> </w:t>
      </w:r>
    </w:p>
    <w:p w14:paraId="272CA23F" w14:textId="77777777" w:rsidR="007344E6" w:rsidRPr="00683183" w:rsidRDefault="007013A0" w:rsidP="008E7EB7">
      <w:pPr>
        <w:pStyle w:val="32"/>
      </w:pPr>
      <w:r w:rsidRPr="00683183">
        <w:rPr>
          <w:rtl/>
        </w:rPr>
        <w:drawing>
          <wp:anchor distT="0" distB="0" distL="114300" distR="114300" simplePos="0" relativeHeight="251679744" behindDoc="1" locked="0" layoutInCell="1" allowOverlap="1" wp14:anchorId="14280573" wp14:editId="5E65DA1A">
            <wp:simplePos x="0" y="0"/>
            <wp:positionH relativeFrom="column">
              <wp:posOffset>970280</wp:posOffset>
            </wp:positionH>
            <wp:positionV relativeFrom="paragraph">
              <wp:posOffset>387410</wp:posOffset>
            </wp:positionV>
            <wp:extent cx="3191510" cy="2809240"/>
            <wp:effectExtent l="0" t="0" r="8890" b="0"/>
            <wp:wrapNone/>
            <wp:docPr id="66" name="תמונה 2" descr="רמקולים באקוס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רמקולים באקוסטי"/>
                    <pic:cNvPicPr>
                      <a:picLocks noChangeAspect="1" noChangeArrowheads="1"/>
                    </pic:cNvPicPr>
                  </pic:nvPicPr>
                  <pic:blipFill rotWithShape="1">
                    <a:blip r:embed="rId19" cstate="print"/>
                    <a:srcRect b="10636"/>
                    <a:stretch/>
                  </pic:blipFill>
                  <pic:spPr bwMode="auto">
                    <a:xfrm>
                      <a:off x="0" y="0"/>
                      <a:ext cx="3191510" cy="28092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344E6" w:rsidRPr="00683183">
        <w:rPr>
          <w:rtl/>
        </w:rPr>
        <w:t xml:space="preserve">להלן אופן ההתקנה: </w:t>
      </w:r>
    </w:p>
    <w:p w14:paraId="76591357" w14:textId="77777777" w:rsidR="007344E6" w:rsidRPr="00683183" w:rsidRDefault="007344E6" w:rsidP="0056672B">
      <w:pPr>
        <w:pStyle w:val="a4"/>
        <w:tabs>
          <w:tab w:val="left" w:pos="1076"/>
        </w:tabs>
        <w:spacing w:before="240" w:after="120" w:line="360" w:lineRule="auto"/>
        <w:ind w:left="1076"/>
        <w:contextualSpacing w:val="0"/>
        <w:jc w:val="both"/>
        <w:rPr>
          <w:rFonts w:ascii="Arial" w:hAnsi="Arial"/>
          <w:sz w:val="24"/>
          <w:szCs w:val="24"/>
          <w:u w:val="single"/>
          <w:rtl/>
        </w:rPr>
      </w:pPr>
    </w:p>
    <w:p w14:paraId="5247EEBF" w14:textId="77777777" w:rsidR="007013A0" w:rsidRPr="00683183" w:rsidRDefault="007013A0" w:rsidP="0056672B">
      <w:pPr>
        <w:spacing w:line="360" w:lineRule="auto"/>
        <w:ind w:left="720"/>
        <w:rPr>
          <w:rFonts w:ascii="Arial" w:hAnsi="Arial"/>
          <w:noProof/>
          <w:sz w:val="24"/>
          <w:szCs w:val="24"/>
          <w:rtl/>
        </w:rPr>
      </w:pPr>
    </w:p>
    <w:p w14:paraId="2C9EFA77" w14:textId="77777777" w:rsidR="007344E6" w:rsidRPr="00683183" w:rsidRDefault="007344E6" w:rsidP="0056672B">
      <w:pPr>
        <w:spacing w:line="360" w:lineRule="auto"/>
        <w:ind w:left="720"/>
        <w:rPr>
          <w:rFonts w:ascii="Arial" w:hAnsi="Arial"/>
          <w:sz w:val="24"/>
          <w:szCs w:val="24"/>
          <w:u w:val="single"/>
        </w:rPr>
      </w:pPr>
    </w:p>
    <w:p w14:paraId="69FB8257" w14:textId="77777777" w:rsidR="007344E6" w:rsidRPr="00683183" w:rsidRDefault="007344E6" w:rsidP="0056672B">
      <w:pPr>
        <w:pStyle w:val="a4"/>
        <w:spacing w:line="360" w:lineRule="auto"/>
        <w:rPr>
          <w:rFonts w:ascii="Arial" w:hAnsi="Arial"/>
          <w:sz w:val="24"/>
          <w:szCs w:val="24"/>
          <w:u w:val="single"/>
          <w:rtl/>
        </w:rPr>
      </w:pPr>
    </w:p>
    <w:p w14:paraId="33B23626" w14:textId="77777777" w:rsidR="007344E6" w:rsidRPr="00683183" w:rsidRDefault="007344E6" w:rsidP="0056672B">
      <w:pPr>
        <w:bidi w:val="0"/>
        <w:spacing w:after="0" w:line="360" w:lineRule="auto"/>
        <w:rPr>
          <w:rFonts w:ascii="Arial" w:hAnsi="Arial"/>
          <w:noProof/>
          <w:sz w:val="24"/>
          <w:szCs w:val="24"/>
          <w:rtl/>
        </w:rPr>
      </w:pPr>
    </w:p>
    <w:p w14:paraId="56D4248C" w14:textId="77777777" w:rsidR="007344E6" w:rsidRPr="00683183" w:rsidRDefault="007344E6" w:rsidP="0056672B">
      <w:pPr>
        <w:bidi w:val="0"/>
        <w:spacing w:after="0" w:line="360" w:lineRule="auto"/>
        <w:rPr>
          <w:rFonts w:ascii="Arial" w:hAnsi="Arial"/>
          <w:sz w:val="24"/>
          <w:szCs w:val="24"/>
          <w:rtl/>
        </w:rPr>
      </w:pPr>
      <w:r w:rsidRPr="00683183">
        <w:rPr>
          <w:rFonts w:ascii="Arial" w:hAnsi="Arial"/>
          <w:sz w:val="24"/>
          <w:szCs w:val="24"/>
          <w:rtl/>
        </w:rPr>
        <w:br w:type="page"/>
      </w:r>
    </w:p>
    <w:p w14:paraId="238AF969" w14:textId="77777777" w:rsidR="00947641" w:rsidRPr="00683183" w:rsidRDefault="00947641" w:rsidP="0056672B">
      <w:pPr>
        <w:pStyle w:val="22"/>
      </w:pPr>
      <w:bookmarkStart w:id="45" w:name="_Toc499568320"/>
      <w:bookmarkStart w:id="46" w:name="_Toc128476817"/>
      <w:r w:rsidRPr="00683183">
        <w:rPr>
          <w:rtl/>
        </w:rPr>
        <w:t>בקר מולטימדיה</w:t>
      </w:r>
      <w:bookmarkEnd w:id="45"/>
      <w:bookmarkEnd w:id="46"/>
      <w:r w:rsidRPr="00683183">
        <w:rPr>
          <w:rtl/>
        </w:rPr>
        <w:t xml:space="preserve"> </w:t>
      </w:r>
    </w:p>
    <w:p w14:paraId="258EEFDD" w14:textId="77777777" w:rsidR="00947641" w:rsidRPr="00683183" w:rsidRDefault="00947641" w:rsidP="008E7EB7">
      <w:pPr>
        <w:pStyle w:val="32"/>
      </w:pPr>
      <w:bookmarkStart w:id="47" w:name="_Toc89655465"/>
      <w:r w:rsidRPr="00683183">
        <w:rPr>
          <w:rtl/>
        </w:rPr>
        <w:t>הבקר יאפשר ממשק בין אמצעי המולטימדיה הקיימים ותפקידו לבצע פעולות שונות, לרבות ניתוב במערכת בלחיצת כפתור אחת ללא ידע מוקדם בהפעלת מערכות מולטימדיה, באמצעות מסך מגע שיחובר אליו.</w:t>
      </w:r>
      <w:bookmarkEnd w:id="47"/>
    </w:p>
    <w:p w14:paraId="7794A608" w14:textId="77777777" w:rsidR="00947641" w:rsidRPr="00683183" w:rsidRDefault="00947641" w:rsidP="008E7EB7">
      <w:pPr>
        <w:pStyle w:val="32"/>
      </w:pPr>
      <w:bookmarkStart w:id="48" w:name="_Toc89655470"/>
      <w:r w:rsidRPr="00683183">
        <w:rPr>
          <w:rtl/>
        </w:rPr>
        <w:t>ה</w:t>
      </w:r>
      <w:r w:rsidRPr="00683183">
        <w:t>GUI</w:t>
      </w:r>
      <w:r w:rsidRPr="00683183">
        <w:rPr>
          <w:rtl/>
        </w:rPr>
        <w:t xml:space="preserve"> של תוכנת ההפעלה ייבנו </w:t>
      </w:r>
      <w:bookmarkEnd w:id="48"/>
      <w:r w:rsidRPr="00683183">
        <w:rPr>
          <w:rtl/>
        </w:rPr>
        <w:t>בתצורה גרפית צבעונית ויכללו לחצנים וירטואליים שכל אחד מהם ישלח סט פקודות רצויות מהתקני המולטימדיה על פי דרישת המזמין.</w:t>
      </w:r>
    </w:p>
    <w:p w14:paraId="1CB27C51" w14:textId="77777777" w:rsidR="00947641" w:rsidRPr="00683183" w:rsidRDefault="00947641" w:rsidP="008E7EB7">
      <w:pPr>
        <w:pStyle w:val="32"/>
      </w:pPr>
      <w:r w:rsidRPr="00683183">
        <w:rPr>
          <w:rtl/>
        </w:rPr>
        <w:t>ייעוד: תמיכה בתצורת המימוש כדלקמן:</w:t>
      </w:r>
    </w:p>
    <w:p w14:paraId="0657E933" w14:textId="77777777" w:rsidR="00947641" w:rsidRPr="00683183" w:rsidRDefault="00947641" w:rsidP="0056672B">
      <w:pPr>
        <w:pStyle w:val="42"/>
      </w:pPr>
      <w:r w:rsidRPr="00683183">
        <w:rPr>
          <w:rtl/>
        </w:rPr>
        <w:t xml:space="preserve">ניהול מסכים בחדר שליטה ובקרה. באמצעות שליטה ע"ג מטריצות וידאו, </w:t>
      </w:r>
      <w:r w:rsidRPr="00683183">
        <w:t>DVI</w:t>
      </w:r>
      <w:r w:rsidRPr="00683183">
        <w:rPr>
          <w:rtl/>
        </w:rPr>
        <w:t xml:space="preserve"> ו </w:t>
      </w:r>
      <w:r w:rsidRPr="00683183">
        <w:t xml:space="preserve">HDMI </w:t>
      </w:r>
      <w:r w:rsidRPr="00683183">
        <w:rPr>
          <w:rtl/>
        </w:rPr>
        <w:t>.</w:t>
      </w:r>
    </w:p>
    <w:p w14:paraId="7599FEB9" w14:textId="77777777" w:rsidR="00947641" w:rsidRPr="00683183" w:rsidRDefault="00947641" w:rsidP="0056672B">
      <w:pPr>
        <w:pStyle w:val="42"/>
        <w:rPr>
          <w:rtl/>
        </w:rPr>
      </w:pPr>
      <w:r w:rsidRPr="00683183">
        <w:rPr>
          <w:rtl/>
        </w:rPr>
        <w:t xml:space="preserve">כל אמצעי הכניסה/ יציאה והשמע ישולבו במערכת שליטה מרכזית ויופעלו באמצעות מסך מגע </w:t>
      </w:r>
      <w:r w:rsidRPr="00683183">
        <w:t>LCD</w:t>
      </w:r>
      <w:r w:rsidRPr="00683183">
        <w:rPr>
          <w:rtl/>
        </w:rPr>
        <w:t xml:space="preserve"> צבעוני.</w:t>
      </w:r>
      <w:bookmarkStart w:id="49" w:name="_Toc89655468"/>
      <w:bookmarkEnd w:id="49"/>
    </w:p>
    <w:p w14:paraId="0C987339" w14:textId="77777777" w:rsidR="00947641" w:rsidRPr="00683183" w:rsidRDefault="00947641" w:rsidP="008E7EB7">
      <w:pPr>
        <w:pStyle w:val="32"/>
      </w:pPr>
      <w:r w:rsidRPr="00683183">
        <w:rPr>
          <w:rtl/>
        </w:rPr>
        <w:t>ההתקנים יחוברו אל הבקר במספר אופציות התקשורת:</w:t>
      </w:r>
    </w:p>
    <w:p w14:paraId="4F890927" w14:textId="77777777" w:rsidR="00947641" w:rsidRPr="00683183" w:rsidRDefault="00947641" w:rsidP="0056672B">
      <w:pPr>
        <w:pStyle w:val="42"/>
      </w:pPr>
      <w:r w:rsidRPr="00683183">
        <w:rPr>
          <w:rtl/>
        </w:rPr>
        <w:t xml:space="preserve">לפחות 8 – </w:t>
      </w:r>
      <w:r w:rsidRPr="00683183">
        <w:t>IR</w:t>
      </w:r>
      <w:r w:rsidRPr="00683183">
        <w:rPr>
          <w:rtl/>
        </w:rPr>
        <w:t xml:space="preserve"> חד כיווני טורי.</w:t>
      </w:r>
    </w:p>
    <w:p w14:paraId="573106E4" w14:textId="77777777" w:rsidR="00947641" w:rsidRPr="00683183" w:rsidRDefault="00947641" w:rsidP="0056672B">
      <w:pPr>
        <w:pStyle w:val="42"/>
      </w:pPr>
      <w:r w:rsidRPr="00683183">
        <w:rPr>
          <w:rtl/>
        </w:rPr>
        <w:t>לפחות 7 - תקשורת טורית</w:t>
      </w:r>
      <w:r w:rsidRPr="00683183">
        <w:t xml:space="preserve"> RS-232/485 </w:t>
      </w:r>
      <w:r w:rsidRPr="00683183">
        <w:rPr>
          <w:rtl/>
        </w:rPr>
        <w:t>דו כיווני.</w:t>
      </w:r>
    </w:p>
    <w:p w14:paraId="0EE23DFC" w14:textId="77777777" w:rsidR="00947641" w:rsidRPr="00683183" w:rsidRDefault="00947641" w:rsidP="0056672B">
      <w:pPr>
        <w:pStyle w:val="42"/>
      </w:pPr>
      <w:r w:rsidRPr="00683183">
        <w:rPr>
          <w:rtl/>
        </w:rPr>
        <w:t xml:space="preserve">לפחות 8 - </w:t>
      </w:r>
      <w:r w:rsidRPr="00683183">
        <w:t>TCP/IP</w:t>
      </w:r>
      <w:r w:rsidRPr="00683183">
        <w:rPr>
          <w:rtl/>
        </w:rPr>
        <w:t xml:space="preserve"> דו כיווני (אפשרי באמצעות מתג חיצוני).</w:t>
      </w:r>
    </w:p>
    <w:p w14:paraId="1870A844" w14:textId="77777777" w:rsidR="00947641" w:rsidRPr="00683183" w:rsidRDefault="00947641" w:rsidP="0056672B">
      <w:pPr>
        <w:pStyle w:val="42"/>
        <w:rPr>
          <w:rtl/>
        </w:rPr>
      </w:pPr>
      <w:r w:rsidRPr="00683183">
        <w:rPr>
          <w:rtl/>
        </w:rPr>
        <w:t>לפחות 8 מגעים יבשים, כניסה ויציאה (במידה ויש צורך להפעיל מכשירים במתח הרשת יתווספו ממסרים שיופעלו דרך המגעים היבשים).</w:t>
      </w:r>
    </w:p>
    <w:p w14:paraId="11221F90" w14:textId="77777777" w:rsidR="00947641" w:rsidRPr="00683183" w:rsidRDefault="00947641" w:rsidP="008E7EB7">
      <w:pPr>
        <w:pStyle w:val="32"/>
      </w:pPr>
      <w:bookmarkStart w:id="50" w:name="_Toc89655471"/>
      <w:r w:rsidRPr="00683183">
        <w:rPr>
          <w:rtl/>
        </w:rPr>
        <w:t>הבקר יותאם להתקנה במסד "19 סטנדרטי ויכלול נוריות חיווי לכל כניסת תקשורת.</w:t>
      </w:r>
      <w:bookmarkEnd w:id="50"/>
    </w:p>
    <w:p w14:paraId="65218205" w14:textId="77777777" w:rsidR="00947641" w:rsidRPr="00683183" w:rsidRDefault="00947641" w:rsidP="008E7EB7">
      <w:pPr>
        <w:pStyle w:val="32"/>
      </w:pPr>
      <w:r w:rsidRPr="00683183">
        <w:rPr>
          <w:rtl/>
        </w:rPr>
        <w:t>באחריות הקבלן לספק את כל האמצעי התצוגה המתחברים לבקר עם יכולת התממשקות ותכנות על פי הפרוטוקולים של כל חברה.</w:t>
      </w:r>
    </w:p>
    <w:p w14:paraId="5185E82F" w14:textId="77777777" w:rsidR="00947641" w:rsidRPr="00683183" w:rsidRDefault="00947641" w:rsidP="008E7EB7">
      <w:pPr>
        <w:pStyle w:val="32"/>
      </w:pPr>
      <w:r w:rsidRPr="00683183">
        <w:rPr>
          <w:rtl/>
        </w:rPr>
        <w:t>אספקת הבקר תכלול את כל האביזרים והכבלים לחיבור התקשורת של אמצעי המולטימדיה וספק המתח.</w:t>
      </w:r>
    </w:p>
    <w:p w14:paraId="19294245" w14:textId="77777777" w:rsidR="00947641" w:rsidRPr="00683183" w:rsidRDefault="00947641" w:rsidP="008E7EB7">
      <w:pPr>
        <w:pStyle w:val="32"/>
      </w:pPr>
      <w:r w:rsidRPr="00683183">
        <w:rPr>
          <w:rtl/>
        </w:rPr>
        <w:t>התוכנה תסופק כחלק בלתי נפרד מהיחידה כולל קוד התוכנה פתוח שיאפשר ביצוע תחזוקה, שינויים ופיתוח ע"י אחרים.</w:t>
      </w:r>
    </w:p>
    <w:p w14:paraId="5EE019D2" w14:textId="77777777" w:rsidR="00947641" w:rsidRPr="00683183" w:rsidRDefault="00947641" w:rsidP="008E7EB7">
      <w:pPr>
        <w:pStyle w:val="32"/>
        <w:rPr>
          <w:rtl/>
        </w:rPr>
      </w:pPr>
      <w:r w:rsidRPr="00683183">
        <w:rPr>
          <w:rtl/>
        </w:rPr>
        <w:t>מובהר בזאת כי ה-</w:t>
      </w:r>
      <w:r w:rsidRPr="00683183">
        <w:t>GUI</w:t>
      </w:r>
      <w:r w:rsidRPr="00683183">
        <w:rPr>
          <w:rtl/>
        </w:rPr>
        <w:t xml:space="preserve"> אשר יוצג במסך המגע והתוכנה יהיו חלק בלתי נפרד מהפריט ולא תשולם לקבלן כל תוספת בעבורו.</w:t>
      </w:r>
    </w:p>
    <w:p w14:paraId="564B7570" w14:textId="77777777" w:rsidR="00947641" w:rsidRPr="00683183" w:rsidRDefault="00947641" w:rsidP="008E7EB7">
      <w:pPr>
        <w:pStyle w:val="32"/>
        <w:rPr>
          <w:rtl/>
        </w:rPr>
      </w:pPr>
      <w:r w:rsidRPr="00683183">
        <w:rPr>
          <w:rtl/>
        </w:rPr>
        <w:t xml:space="preserve">כנ"ל לגבי עבודת התכנות הנדרשת לטובת ייצור הממשקים וביצוע הגדרת </w:t>
      </w:r>
      <w:r w:rsidRPr="00683183">
        <w:t>setup</w:t>
      </w:r>
      <w:r w:rsidRPr="00683183">
        <w:rPr>
          <w:rtl/>
        </w:rPr>
        <w:t>.</w:t>
      </w:r>
    </w:p>
    <w:p w14:paraId="27E535F6" w14:textId="77777777" w:rsidR="00947641" w:rsidRPr="00683183" w:rsidRDefault="00947641" w:rsidP="008E7EB7">
      <w:pPr>
        <w:pStyle w:val="32"/>
      </w:pPr>
      <w:r w:rsidRPr="00683183">
        <w:rPr>
          <w:rtl/>
        </w:rPr>
        <w:t>ניתן יהיה לחבר מספר בקרים לצורך הרחבת יכולות השליטה והבקרה באמצעים.</w:t>
      </w:r>
    </w:p>
    <w:p w14:paraId="1F53E3E7" w14:textId="77777777" w:rsidR="00947641" w:rsidRPr="00683183" w:rsidRDefault="00947641" w:rsidP="008E7EB7">
      <w:pPr>
        <w:pStyle w:val="32"/>
      </w:pPr>
      <w:r w:rsidRPr="00683183">
        <w:rPr>
          <w:rtl/>
        </w:rPr>
        <w:t>ניתן יהיה לחבר יותר ממסך מגע אחד לבקר אחד.</w:t>
      </w:r>
    </w:p>
    <w:p w14:paraId="6902771D" w14:textId="0CED1E27" w:rsidR="00947641" w:rsidRPr="00683183" w:rsidRDefault="00947641" w:rsidP="0056672B">
      <w:pPr>
        <w:pStyle w:val="22"/>
      </w:pPr>
      <w:bookmarkStart w:id="51" w:name="_Toc472435179"/>
      <w:bookmarkStart w:id="52" w:name="_Toc499568321"/>
      <w:bookmarkStart w:id="53" w:name="_Toc128476818"/>
      <w:r w:rsidRPr="00683183">
        <w:rPr>
          <w:rtl/>
        </w:rPr>
        <w:t xml:space="preserve">מסך מגע </w:t>
      </w:r>
      <w:bookmarkEnd w:id="51"/>
      <w:bookmarkEnd w:id="52"/>
      <w:r w:rsidR="005B5A40" w:rsidRPr="00683183">
        <w:rPr>
          <w:rFonts w:hint="cs"/>
          <w:rtl/>
        </w:rPr>
        <w:t>"7</w:t>
      </w:r>
      <w:bookmarkEnd w:id="53"/>
    </w:p>
    <w:p w14:paraId="1EA095D6" w14:textId="77777777" w:rsidR="00947641" w:rsidRPr="00683183" w:rsidRDefault="00947641" w:rsidP="008E7EB7">
      <w:pPr>
        <w:pStyle w:val="32"/>
      </w:pPr>
      <w:r w:rsidRPr="00683183">
        <w:rPr>
          <w:rtl/>
        </w:rPr>
        <w:t>ייעוד: הפעלת בקר המולטימדיה בשתי תצורות מימוש:</w:t>
      </w:r>
    </w:p>
    <w:p w14:paraId="11A107B7" w14:textId="77777777" w:rsidR="00947641" w:rsidRPr="00683183" w:rsidRDefault="00947641" w:rsidP="0056672B">
      <w:pPr>
        <w:pStyle w:val="42"/>
      </w:pPr>
      <w:r w:rsidRPr="00683183">
        <w:rPr>
          <w:rtl/>
        </w:rPr>
        <w:t>ניהול מסכים בחדר שליטה ובקרה.</w:t>
      </w:r>
    </w:p>
    <w:p w14:paraId="69B1AA34" w14:textId="77777777" w:rsidR="00947641" w:rsidRPr="00683183" w:rsidRDefault="00947641" w:rsidP="0056672B">
      <w:pPr>
        <w:pStyle w:val="42"/>
        <w:rPr>
          <w:rtl/>
        </w:rPr>
      </w:pPr>
      <w:r w:rsidRPr="00683183">
        <w:rPr>
          <w:rtl/>
        </w:rPr>
        <w:t>ניהול אביזרי קצה שונים המחוברים לבקר.</w:t>
      </w:r>
    </w:p>
    <w:p w14:paraId="04958556" w14:textId="43173D7C" w:rsidR="00947641" w:rsidRPr="00683183" w:rsidRDefault="005B5A40" w:rsidP="008E7EB7">
      <w:pPr>
        <w:pStyle w:val="32"/>
      </w:pPr>
      <w:r w:rsidRPr="00683183">
        <w:rPr>
          <w:rtl/>
        </w:rPr>
        <w:t xml:space="preserve">יסופק מסך בגודל </w:t>
      </w:r>
      <w:r w:rsidRPr="00683183">
        <w:rPr>
          <w:rFonts w:hint="cs"/>
          <w:rtl/>
        </w:rPr>
        <w:t>"7.</w:t>
      </w:r>
    </w:p>
    <w:p w14:paraId="7728D85B" w14:textId="77777777" w:rsidR="00947641" w:rsidRPr="00683183" w:rsidRDefault="00947641" w:rsidP="008E7EB7">
      <w:pPr>
        <w:pStyle w:val="32"/>
      </w:pPr>
      <w:r w:rsidRPr="00683183">
        <w:rPr>
          <w:rtl/>
        </w:rPr>
        <w:t>חיישן תנועה בשיטת המטריצה האקטיבית.</w:t>
      </w:r>
    </w:p>
    <w:p w14:paraId="75010A06" w14:textId="77777777" w:rsidR="00947641" w:rsidRPr="00683183" w:rsidRDefault="00947641" w:rsidP="008E7EB7">
      <w:pPr>
        <w:pStyle w:val="32"/>
      </w:pPr>
      <w:r w:rsidRPr="00683183">
        <w:rPr>
          <w:rtl/>
        </w:rPr>
        <w:t>חיישן הארת מסך.</w:t>
      </w:r>
    </w:p>
    <w:p w14:paraId="43EA88D5" w14:textId="77777777" w:rsidR="00947641" w:rsidRPr="00683183" w:rsidRDefault="00947641" w:rsidP="008E7EB7">
      <w:pPr>
        <w:pStyle w:val="32"/>
      </w:pPr>
      <w:r w:rsidRPr="00683183">
        <w:rPr>
          <w:rtl/>
        </w:rPr>
        <w:t xml:space="preserve">התקשורת בין מסך המגע לבקר תהיה באמצעות חיבור ישיר (תקשורת טורית או </w:t>
      </w:r>
      <w:r w:rsidRPr="00683183">
        <w:t>TCP/IP</w:t>
      </w:r>
      <w:r w:rsidRPr="00683183">
        <w:rPr>
          <w:rtl/>
        </w:rPr>
        <w:t xml:space="preserve"> או ייעודית).</w:t>
      </w:r>
    </w:p>
    <w:p w14:paraId="17902893" w14:textId="77777777" w:rsidR="00947641" w:rsidRPr="00683183" w:rsidRDefault="00947641" w:rsidP="008E7EB7">
      <w:pPr>
        <w:pStyle w:val="32"/>
      </w:pPr>
      <w:r w:rsidRPr="00683183">
        <w:rPr>
          <w:rtl/>
        </w:rPr>
        <w:t>תכנות מסך המגע יבוצע באמצעות תוכנה גרפית או קודי תוכנה.</w:t>
      </w:r>
    </w:p>
    <w:p w14:paraId="10715709" w14:textId="77777777" w:rsidR="00947641" w:rsidRPr="00683183" w:rsidRDefault="00947641" w:rsidP="008E7EB7">
      <w:pPr>
        <w:pStyle w:val="32"/>
      </w:pPr>
      <w:r w:rsidRPr="00683183">
        <w:rPr>
          <w:rtl/>
        </w:rPr>
        <w:t>המסך שיסופק יותאם להתקנה שקועה בשולחן, או על קיר או עם מעמד שולחני.</w:t>
      </w:r>
    </w:p>
    <w:p w14:paraId="6724C09F" w14:textId="77777777" w:rsidR="00947641" w:rsidRPr="00683183" w:rsidRDefault="00947641" w:rsidP="008E7EB7">
      <w:pPr>
        <w:pStyle w:val="32"/>
      </w:pPr>
      <w:r w:rsidRPr="00683183">
        <w:rPr>
          <w:rtl/>
        </w:rPr>
        <w:t xml:space="preserve">מסך מגע בגימור מט מסוג </w:t>
      </w:r>
      <w:r w:rsidRPr="00683183">
        <w:t>LCD TFT</w:t>
      </w:r>
      <w:r w:rsidRPr="00683183">
        <w:rPr>
          <w:rtl/>
        </w:rPr>
        <w:t xml:space="preserve"> צבעוני עם תאורה אחורית בטכנולוגית </w:t>
      </w:r>
      <w:r w:rsidRPr="00683183">
        <w:t>LED</w:t>
      </w:r>
      <w:r w:rsidRPr="00683183">
        <w:rPr>
          <w:rtl/>
        </w:rPr>
        <w:t xml:space="preserve"> או פלורסנט.</w:t>
      </w:r>
    </w:p>
    <w:p w14:paraId="07FE7120" w14:textId="77777777" w:rsidR="00947641" w:rsidRPr="00683183" w:rsidRDefault="00947641" w:rsidP="008E7EB7">
      <w:pPr>
        <w:pStyle w:val="32"/>
      </w:pPr>
      <w:r w:rsidRPr="00683183">
        <w:rPr>
          <w:rtl/>
        </w:rPr>
        <w:t xml:space="preserve">רזולוציה: </w:t>
      </w:r>
      <w:r w:rsidRPr="00683183">
        <w:t>640x480 pixels</w:t>
      </w:r>
      <w:r w:rsidRPr="00683183">
        <w:rPr>
          <w:rtl/>
        </w:rPr>
        <w:t xml:space="preserve"> לפחות ביחס צלעות 3:4 או טוב יותר ביחס צלעות 16:9.</w:t>
      </w:r>
    </w:p>
    <w:p w14:paraId="4746988A" w14:textId="77777777" w:rsidR="00947641" w:rsidRPr="00683183" w:rsidRDefault="00947641" w:rsidP="008E7EB7">
      <w:pPr>
        <w:pStyle w:val="32"/>
      </w:pPr>
      <w:r w:rsidRPr="00683183">
        <w:rPr>
          <w:rtl/>
        </w:rPr>
        <w:t xml:space="preserve">בהירות: </w:t>
      </w:r>
      <w:r w:rsidRPr="00683183">
        <w:t>350 cd\m²</w:t>
      </w:r>
      <w:r w:rsidRPr="00683183">
        <w:rPr>
          <w:rtl/>
        </w:rPr>
        <w:t>.</w:t>
      </w:r>
    </w:p>
    <w:p w14:paraId="7A56BDA5" w14:textId="77777777" w:rsidR="00947641" w:rsidRPr="00683183" w:rsidRDefault="00947641" w:rsidP="008E7EB7">
      <w:pPr>
        <w:pStyle w:val="32"/>
      </w:pPr>
      <w:r w:rsidRPr="00683183">
        <w:rPr>
          <w:rtl/>
        </w:rPr>
        <w:t>קונטרסט: 1:400.</w:t>
      </w:r>
    </w:p>
    <w:p w14:paraId="6CB66923" w14:textId="77777777" w:rsidR="00947641" w:rsidRPr="00683183" w:rsidRDefault="00947641" w:rsidP="008E7EB7">
      <w:pPr>
        <w:pStyle w:val="32"/>
      </w:pPr>
      <w:r w:rsidRPr="00683183">
        <w:rPr>
          <w:rtl/>
        </w:rPr>
        <w:t xml:space="preserve">זוויות צפייה : </w:t>
      </w:r>
      <w:r w:rsidRPr="00683183">
        <w:t>+\- 70°</w:t>
      </w:r>
      <w:r w:rsidRPr="00683183">
        <w:rPr>
          <w:rtl/>
        </w:rPr>
        <w:t xml:space="preserve"> אופקי ואנכי.</w:t>
      </w:r>
    </w:p>
    <w:p w14:paraId="2CEC49D8" w14:textId="77777777" w:rsidR="00947641" w:rsidRPr="00683183" w:rsidRDefault="00947641" w:rsidP="008E7EB7">
      <w:pPr>
        <w:pStyle w:val="32"/>
      </w:pPr>
      <w:r w:rsidRPr="00683183">
        <w:rPr>
          <w:rtl/>
        </w:rPr>
        <w:t>היחידה תכלול ממשק הפעלה (</w:t>
      </w:r>
      <w:r w:rsidRPr="00683183">
        <w:t>GUI</w:t>
      </w:r>
      <w:r w:rsidRPr="00683183">
        <w:rPr>
          <w:rtl/>
        </w:rPr>
        <w:t>) גראפי עם תפריטים בהתאם להנחיות המזמין, לרבות תמיכה בשתי תצורות ההפעלה כנ"ל.</w:t>
      </w:r>
    </w:p>
    <w:p w14:paraId="7FD9AD1F" w14:textId="77777777" w:rsidR="00947641" w:rsidRPr="00683183" w:rsidRDefault="00947641" w:rsidP="008E7EB7">
      <w:pPr>
        <w:pStyle w:val="32"/>
      </w:pPr>
      <w:r w:rsidRPr="00683183">
        <w:rPr>
          <w:rtl/>
        </w:rPr>
        <w:t>ניתן יהיה לשלוט באמצעות התוכנה על הכיוונים השונים של המסך כגון בהירות, קונטרסט וכדומה.</w:t>
      </w:r>
    </w:p>
    <w:p w14:paraId="5CD36D4E" w14:textId="77777777" w:rsidR="00947641" w:rsidRPr="00683183" w:rsidRDefault="00947641" w:rsidP="008E7EB7">
      <w:pPr>
        <w:pStyle w:val="32"/>
      </w:pPr>
      <w:r w:rsidRPr="00683183">
        <w:rPr>
          <w:rtl/>
        </w:rPr>
        <w:t>התוכנה תהיה מודולארית ותאפשר תוספת אלמנטים בכל דף והוספת דפים חדשים בעתיד.</w:t>
      </w:r>
    </w:p>
    <w:p w14:paraId="36152AAB" w14:textId="77777777" w:rsidR="00947641" w:rsidRPr="00683183" w:rsidRDefault="00947641" w:rsidP="008E7EB7">
      <w:pPr>
        <w:pStyle w:val="32"/>
      </w:pPr>
      <w:r w:rsidRPr="00683183">
        <w:rPr>
          <w:rtl/>
        </w:rPr>
        <w:t>בחלקו העליון של המסך תוצג באופן קבוע שורת לחצנים שתאפשר מעבר מהיר בין כל המסכים שבתוכנה. לחליפין ניתן למימוש ע"י מסך מגע משולב לחצנים מכאניים בשוליים.</w:t>
      </w:r>
    </w:p>
    <w:p w14:paraId="6512BA16" w14:textId="77777777" w:rsidR="00947641" w:rsidRPr="00683183" w:rsidRDefault="00947641" w:rsidP="008E7EB7">
      <w:pPr>
        <w:pStyle w:val="32"/>
      </w:pPr>
      <w:r w:rsidRPr="00683183">
        <w:rPr>
          <w:rtl/>
        </w:rPr>
        <w:t>התוכנה תסופק כחלק בלתי נפרד מהיחידה כולל קוד התוכנה פתוח שיאפשר ביצוע תחזוקה, שינויים ופיתוח ע"י אחרים.</w:t>
      </w:r>
    </w:p>
    <w:p w14:paraId="1A79C146" w14:textId="77777777" w:rsidR="00947641" w:rsidRPr="00683183" w:rsidRDefault="00947641" w:rsidP="008E7EB7">
      <w:pPr>
        <w:pStyle w:val="32"/>
        <w:rPr>
          <w:u w:val="single"/>
        </w:rPr>
      </w:pPr>
      <w:r w:rsidRPr="00683183">
        <w:rPr>
          <w:rtl/>
        </w:rPr>
        <w:t>הנחיות לאספקת הפריט - המסך יהיה מתוצרת יצרן הבקר.</w:t>
      </w:r>
    </w:p>
    <w:p w14:paraId="4BF867C1" w14:textId="77777777" w:rsidR="007344E6" w:rsidRPr="00683183" w:rsidRDefault="007344E6" w:rsidP="0056672B">
      <w:pPr>
        <w:bidi w:val="0"/>
        <w:spacing w:after="0" w:line="360" w:lineRule="auto"/>
        <w:rPr>
          <w:rFonts w:ascii="Arial" w:hAnsi="Arial"/>
          <w:color w:val="365F91"/>
          <w:sz w:val="24"/>
          <w:szCs w:val="24"/>
        </w:rPr>
      </w:pPr>
      <w:r w:rsidRPr="00683183">
        <w:rPr>
          <w:rFonts w:ascii="Arial" w:hAnsi="Arial"/>
          <w:color w:val="365F91"/>
          <w:sz w:val="24"/>
          <w:szCs w:val="24"/>
          <w:rtl/>
        </w:rPr>
        <w:br w:type="page"/>
      </w:r>
    </w:p>
    <w:p w14:paraId="13B14257" w14:textId="77777777" w:rsidR="008048BA" w:rsidRPr="00683183" w:rsidRDefault="008048BA" w:rsidP="0056672B">
      <w:pPr>
        <w:pStyle w:val="12"/>
      </w:pPr>
      <w:bookmarkStart w:id="54" w:name="_Toc128476819"/>
      <w:r w:rsidRPr="00683183">
        <w:rPr>
          <w:rtl/>
        </w:rPr>
        <w:t xml:space="preserve">מערכות ניהול </w:t>
      </w:r>
      <w:r w:rsidR="001F7A95" w:rsidRPr="00683183">
        <w:rPr>
          <w:rtl/>
        </w:rPr>
        <w:t>ה</w:t>
      </w:r>
      <w:r w:rsidRPr="00683183">
        <w:rPr>
          <w:rtl/>
        </w:rPr>
        <w:t>ו</w:t>
      </w:r>
      <w:r w:rsidR="00FE0EE8" w:rsidRPr="00683183">
        <w:rPr>
          <w:rtl/>
        </w:rPr>
        <w:t>ו</w:t>
      </w:r>
      <w:r w:rsidRPr="00683183">
        <w:rPr>
          <w:rtl/>
        </w:rPr>
        <w:t>ידיאו</w:t>
      </w:r>
      <w:bookmarkEnd w:id="54"/>
    </w:p>
    <w:p w14:paraId="124AB450" w14:textId="77777777" w:rsidR="00365A31" w:rsidRPr="00683183" w:rsidRDefault="00365A31" w:rsidP="0056672B">
      <w:pPr>
        <w:pStyle w:val="a4"/>
        <w:spacing w:line="360" w:lineRule="auto"/>
        <w:ind w:left="466"/>
        <w:rPr>
          <w:rFonts w:ascii="Arial" w:hAnsi="Arial"/>
          <w:sz w:val="24"/>
          <w:szCs w:val="24"/>
        </w:rPr>
      </w:pPr>
      <w:r w:rsidRPr="00683183">
        <w:rPr>
          <w:rFonts w:ascii="Arial" w:hAnsi="Arial"/>
          <w:sz w:val="24"/>
          <w:szCs w:val="24"/>
          <w:rtl/>
        </w:rPr>
        <w:t xml:space="preserve">על הקבלן הזוכה חלה האחריות </w:t>
      </w:r>
      <w:r w:rsidR="000B26E1" w:rsidRPr="00683183">
        <w:rPr>
          <w:rFonts w:ascii="Arial" w:hAnsi="Arial"/>
          <w:sz w:val="24"/>
          <w:szCs w:val="24"/>
          <w:rtl/>
        </w:rPr>
        <w:t>להגיש בצמוד ל</w:t>
      </w:r>
      <w:r w:rsidR="00784C61" w:rsidRPr="00683183">
        <w:rPr>
          <w:rFonts w:ascii="Arial" w:hAnsi="Arial"/>
          <w:sz w:val="24"/>
          <w:szCs w:val="24"/>
          <w:rtl/>
        </w:rPr>
        <w:t>מסמכי ה</w:t>
      </w:r>
      <w:r w:rsidR="000B26E1" w:rsidRPr="00683183">
        <w:rPr>
          <w:rFonts w:ascii="Arial" w:hAnsi="Arial"/>
          <w:sz w:val="24"/>
          <w:szCs w:val="24"/>
          <w:rtl/>
        </w:rPr>
        <w:t>מערכת המוצעת</w:t>
      </w:r>
      <w:r w:rsidRPr="00683183">
        <w:rPr>
          <w:rFonts w:ascii="Arial" w:hAnsi="Arial"/>
          <w:sz w:val="24"/>
          <w:szCs w:val="24"/>
          <w:rtl/>
        </w:rPr>
        <w:t xml:space="preserve"> מסמך התחייבות מטעם הספק\יצרן הרשמי של המערכת ליכולת</w:t>
      </w:r>
      <w:r w:rsidR="00784C61" w:rsidRPr="00683183">
        <w:rPr>
          <w:rFonts w:ascii="Arial" w:hAnsi="Arial"/>
          <w:sz w:val="24"/>
          <w:szCs w:val="24"/>
          <w:rtl/>
        </w:rPr>
        <w:t xml:space="preserve"> של</w:t>
      </w:r>
      <w:r w:rsidRPr="00683183">
        <w:rPr>
          <w:rFonts w:ascii="Arial" w:hAnsi="Arial"/>
          <w:sz w:val="24"/>
          <w:szCs w:val="24"/>
          <w:rtl/>
        </w:rPr>
        <w:t xml:space="preserve"> לפחות עוד שני </w:t>
      </w:r>
      <w:proofErr w:type="spellStart"/>
      <w:r w:rsidRPr="00683183">
        <w:rPr>
          <w:rFonts w:ascii="Arial" w:hAnsi="Arial"/>
          <w:sz w:val="24"/>
          <w:szCs w:val="24"/>
          <w:rtl/>
        </w:rPr>
        <w:t>אינטגרטורים</w:t>
      </w:r>
      <w:proofErr w:type="spellEnd"/>
      <w:r w:rsidRPr="00683183">
        <w:rPr>
          <w:rFonts w:ascii="Arial" w:hAnsi="Arial"/>
          <w:sz w:val="24"/>
          <w:szCs w:val="24"/>
          <w:rtl/>
        </w:rPr>
        <w:t xml:space="preserve"> למתן שרות ותחז</w:t>
      </w:r>
      <w:r w:rsidR="00784C61" w:rsidRPr="00683183">
        <w:rPr>
          <w:rFonts w:ascii="Arial" w:hAnsi="Arial"/>
          <w:sz w:val="24"/>
          <w:szCs w:val="24"/>
          <w:rtl/>
        </w:rPr>
        <w:t>וקה למערכת המוצעת על כל מרכיביה, סעיף זה הינו תנאי חובה לאישור המערכת.</w:t>
      </w:r>
    </w:p>
    <w:p w14:paraId="78F29F81" w14:textId="77777777" w:rsidR="00DF1DE5" w:rsidRPr="00683183" w:rsidRDefault="00DF1DE5" w:rsidP="0056672B">
      <w:pPr>
        <w:pStyle w:val="22"/>
      </w:pPr>
      <w:bookmarkStart w:id="55" w:name="_Toc499568324"/>
      <w:bookmarkStart w:id="56" w:name="_Toc128476820"/>
      <w:bookmarkStart w:id="57" w:name="_Toc292212126"/>
      <w:r w:rsidRPr="00683183">
        <w:rPr>
          <w:rtl/>
        </w:rPr>
        <w:t>הקדמה</w:t>
      </w:r>
      <w:bookmarkEnd w:id="55"/>
      <w:bookmarkEnd w:id="56"/>
    </w:p>
    <w:p w14:paraId="0EDE1945" w14:textId="77777777" w:rsidR="00DF1DE5" w:rsidRPr="0078231D" w:rsidRDefault="00DF1DE5" w:rsidP="008E7EB7">
      <w:pPr>
        <w:pStyle w:val="32"/>
      </w:pPr>
      <w:r w:rsidRPr="0078231D">
        <w:rPr>
          <w:rtl/>
        </w:rPr>
        <w:t>במסגרת פרויקט זה ולבקשת הלקוח בלבד, תסופק ותותקן חבילת התוכנות המוצעת בהצעה הזוכה, בגרסתה העדכנית והיציבה ביותר נכון ליום ההתקנה, כאשר זו תותקן בתצורה שעונה לכלל הדרישות המוגדרות בפרק זה בפרט ובמסמכי מכרז זה בכלל לרבות ההתממשקות לתוכנת השו"ב המוצעת במכרז זה.</w:t>
      </w:r>
    </w:p>
    <w:p w14:paraId="797C13DA" w14:textId="77777777" w:rsidR="00DF1DE5" w:rsidRPr="0078231D" w:rsidRDefault="00DF1DE5" w:rsidP="008E7EB7">
      <w:pPr>
        <w:pStyle w:val="32"/>
      </w:pPr>
      <w:r w:rsidRPr="0078231D">
        <w:rPr>
          <w:rtl/>
        </w:rPr>
        <w:t>המערכת תהיה מבוססת על "חבילת" תוכנות: לניהול, צפייה, הקלטה, אחזור והפצה של וידיאו, אשר יותקנו על גבי חומרת מחשוב סטנדרטית.</w:t>
      </w:r>
    </w:p>
    <w:p w14:paraId="28127D58" w14:textId="77777777" w:rsidR="00DF1DE5" w:rsidRPr="0078231D" w:rsidRDefault="00DF1DE5" w:rsidP="008E7EB7">
      <w:pPr>
        <w:pStyle w:val="32"/>
      </w:pPr>
      <w:r w:rsidRPr="0078231D">
        <w:rPr>
          <w:rtl/>
        </w:rPr>
        <w:t>בעת החלפת המערכת הקיימת לזו המוצעת בהצעה הזוכה, לא תשולם לקבלן תמורה נוספת בעבור הרישיונות הנדרשים לחיבור ערוצי הווידאו הקיימים (אלה המחוברים למערכת ניהול הווידאו הקיימת).</w:t>
      </w:r>
    </w:p>
    <w:p w14:paraId="685F6937" w14:textId="77777777" w:rsidR="00DF1DE5" w:rsidRPr="00683183" w:rsidRDefault="00DF1DE5" w:rsidP="008E7EB7">
      <w:pPr>
        <w:pStyle w:val="32"/>
      </w:pPr>
      <w:r w:rsidRPr="0078231D">
        <w:rPr>
          <w:rtl/>
        </w:rPr>
        <w:t>באחריות הקבלן יהיה לשדרג את מערכת ניהול הווידאו הקיימת לגרסתה העדכנית ביותר במסגרת התחזוקה השוטפת למערך הקיים.</w:t>
      </w:r>
      <w:r w:rsidRPr="0078231D">
        <w:rPr>
          <w:rtl/>
        </w:rPr>
        <w:br/>
      </w:r>
    </w:p>
    <w:p w14:paraId="2F54516D" w14:textId="77777777" w:rsidR="00DF1DE5" w:rsidRPr="00683183" w:rsidRDefault="00DF1DE5" w:rsidP="0056672B">
      <w:pPr>
        <w:bidi w:val="0"/>
        <w:spacing w:line="360" w:lineRule="auto"/>
        <w:rPr>
          <w:rFonts w:ascii="Arial" w:hAnsi="Arial"/>
          <w:b/>
          <w:bCs/>
          <w:sz w:val="24"/>
          <w:szCs w:val="24"/>
          <w:u w:val="single"/>
        </w:rPr>
      </w:pPr>
      <w:r w:rsidRPr="00683183">
        <w:rPr>
          <w:rFonts w:ascii="Arial" w:hAnsi="Arial"/>
          <w:sz w:val="24"/>
          <w:szCs w:val="24"/>
          <w:rtl/>
        </w:rPr>
        <w:br w:type="page"/>
      </w:r>
    </w:p>
    <w:p w14:paraId="50C49265" w14:textId="77777777" w:rsidR="00DF1DE5" w:rsidRPr="00683183" w:rsidRDefault="00DF1DE5" w:rsidP="0056672B">
      <w:pPr>
        <w:pStyle w:val="22"/>
      </w:pPr>
      <w:bookmarkStart w:id="58" w:name="_Toc499568325"/>
      <w:bookmarkStart w:id="59" w:name="_Toc128476821"/>
      <w:r w:rsidRPr="00683183">
        <w:rPr>
          <w:rtl/>
        </w:rPr>
        <w:t>דרישות כלליות</w:t>
      </w:r>
      <w:bookmarkEnd w:id="58"/>
      <w:bookmarkEnd w:id="59"/>
    </w:p>
    <w:p w14:paraId="203117B1" w14:textId="77777777" w:rsidR="00DF1DE5" w:rsidRPr="00683183" w:rsidRDefault="00DF1DE5" w:rsidP="008E7EB7">
      <w:pPr>
        <w:pStyle w:val="32"/>
      </w:pPr>
      <w:r w:rsidRPr="00683183">
        <w:rPr>
          <w:rtl/>
        </w:rPr>
        <w:t xml:space="preserve">המערכת תהיה מסוג </w:t>
      </w:r>
      <w:r w:rsidRPr="00683183">
        <w:t>over ip server client</w:t>
      </w:r>
      <w:r w:rsidRPr="00683183">
        <w:rPr>
          <w:rtl/>
        </w:rPr>
        <w:t xml:space="preserve"> מקצה לקצה.</w:t>
      </w:r>
    </w:p>
    <w:p w14:paraId="1666A377" w14:textId="77777777" w:rsidR="00DF1DE5" w:rsidRPr="00683183" w:rsidRDefault="00DF1DE5" w:rsidP="008E7EB7">
      <w:pPr>
        <w:pStyle w:val="32"/>
      </w:pPr>
      <w:r w:rsidRPr="00683183">
        <w:rPr>
          <w:rtl/>
        </w:rPr>
        <w:t xml:space="preserve">פורמט הווידיאו יהיה </w:t>
      </w:r>
      <w:r w:rsidRPr="00683183">
        <w:t>H264 (mpeg 4 part 10)</w:t>
      </w:r>
      <w:r w:rsidRPr="00683183">
        <w:rPr>
          <w:rtl/>
        </w:rPr>
        <w:t xml:space="preserve"> .</w:t>
      </w:r>
    </w:p>
    <w:p w14:paraId="7A99CE9D" w14:textId="77777777" w:rsidR="00DF1DE5" w:rsidRDefault="00DF1DE5" w:rsidP="008E7EB7">
      <w:pPr>
        <w:pStyle w:val="32"/>
      </w:pPr>
      <w:r w:rsidRPr="00683183">
        <w:rPr>
          <w:rtl/>
        </w:rPr>
        <w:t>המערכת תתמוך בכל המצלמות המוצעות במסגרת המכרז, לרבות התממשקות מלאה לכלל הפונקציות של כל מצלמה, צפייה והקלטה של רצפי הווידאו ברזולוציה וקצב העברת התמונות הגבוהים ביותר שמתאפשרים ע"י כל מצלמה וכיו"ב.</w:t>
      </w:r>
    </w:p>
    <w:p w14:paraId="6E3F9E30" w14:textId="628DDF7F" w:rsidR="0038463F" w:rsidRPr="00683183" w:rsidRDefault="0038463F" w:rsidP="008E7EB7">
      <w:pPr>
        <w:pStyle w:val="32"/>
      </w:pPr>
      <w:r>
        <w:rPr>
          <w:rFonts w:hint="cs"/>
          <w:rtl/>
        </w:rPr>
        <w:t>כחלק ממחיר מערכת הניהול, יכלול גם 3 תוכנות לתחנות עבודה עבור מערכות הטמ"ס.</w:t>
      </w:r>
    </w:p>
    <w:p w14:paraId="79985AB0" w14:textId="77777777" w:rsidR="00DF1DE5" w:rsidRPr="00683183" w:rsidRDefault="00DF1DE5" w:rsidP="008E7EB7">
      <w:pPr>
        <w:pStyle w:val="32"/>
      </w:pPr>
      <w:r w:rsidRPr="00683183">
        <w:rPr>
          <w:rtl/>
        </w:rPr>
        <w:t>מרכיבי המערכת</w:t>
      </w:r>
    </w:p>
    <w:p w14:paraId="64DC034D" w14:textId="77777777" w:rsidR="00DF1DE5" w:rsidRPr="0078231D" w:rsidRDefault="00DF1DE5" w:rsidP="0056672B">
      <w:pPr>
        <w:pStyle w:val="42"/>
      </w:pPr>
      <w:r w:rsidRPr="0078231D">
        <w:rPr>
          <w:rtl/>
        </w:rPr>
        <w:t>חומרות מחשוב:</w:t>
      </w:r>
    </w:p>
    <w:p w14:paraId="67779A6E" w14:textId="77777777" w:rsidR="00DF1DE5" w:rsidRPr="0078231D" w:rsidRDefault="00DF1DE5" w:rsidP="0056672B">
      <w:pPr>
        <w:pStyle w:val="50"/>
        <w:spacing w:line="360" w:lineRule="auto"/>
      </w:pPr>
      <w:r w:rsidRPr="0078231D">
        <w:rPr>
          <w:rtl/>
        </w:rPr>
        <w:t>שרתי הקלטה וניהול מערכת.</w:t>
      </w:r>
    </w:p>
    <w:p w14:paraId="726C58A8" w14:textId="77777777" w:rsidR="00DF1DE5" w:rsidRPr="0078231D" w:rsidRDefault="00DF1DE5" w:rsidP="0056672B">
      <w:pPr>
        <w:pStyle w:val="50"/>
        <w:spacing w:line="360" w:lineRule="auto"/>
      </w:pPr>
      <w:r w:rsidRPr="0078231D">
        <w:rPr>
          <w:rtl/>
        </w:rPr>
        <w:t>מחשבי תחנות עבודה.</w:t>
      </w:r>
    </w:p>
    <w:p w14:paraId="4192180C" w14:textId="77777777" w:rsidR="00DF1DE5" w:rsidRPr="0078231D" w:rsidRDefault="00DF1DE5" w:rsidP="0056672B">
      <w:pPr>
        <w:pStyle w:val="50"/>
        <w:spacing w:line="360" w:lineRule="auto"/>
      </w:pPr>
      <w:r w:rsidRPr="0078231D">
        <w:rPr>
          <w:rtl/>
        </w:rPr>
        <w:t>בקרי מגעים יבשים.</w:t>
      </w:r>
    </w:p>
    <w:p w14:paraId="1CB1574F" w14:textId="77777777" w:rsidR="00DF1DE5" w:rsidRPr="0078231D" w:rsidRDefault="00DF1DE5" w:rsidP="0056672B">
      <w:pPr>
        <w:pStyle w:val="50"/>
        <w:spacing w:line="360" w:lineRule="auto"/>
      </w:pPr>
      <w:r w:rsidRPr="0078231D">
        <w:rPr>
          <w:rtl/>
        </w:rPr>
        <w:t>מקלדות שליטה וניהוג מצלמות.</w:t>
      </w:r>
    </w:p>
    <w:p w14:paraId="5A6F2819" w14:textId="77777777" w:rsidR="00DF1DE5" w:rsidRPr="0078231D" w:rsidRDefault="00DF1DE5" w:rsidP="0056672B">
      <w:pPr>
        <w:pStyle w:val="50"/>
        <w:spacing w:line="360" w:lineRule="auto"/>
      </w:pPr>
      <w:r w:rsidRPr="0078231D">
        <w:rPr>
          <w:rtl/>
        </w:rPr>
        <w:t xml:space="preserve">מתגים, נתבים וממירי תקשורת שונים עבור רשתות </w:t>
      </w:r>
      <w:r w:rsidRPr="0078231D">
        <w:t>IP</w:t>
      </w:r>
      <w:r w:rsidRPr="0078231D">
        <w:rPr>
          <w:rtl/>
        </w:rPr>
        <w:t>.</w:t>
      </w:r>
    </w:p>
    <w:p w14:paraId="75621BF9" w14:textId="77777777" w:rsidR="00DF1DE5" w:rsidRPr="0078231D" w:rsidRDefault="00DF1DE5" w:rsidP="0056672B">
      <w:pPr>
        <w:pStyle w:val="50"/>
        <w:spacing w:line="360" w:lineRule="auto"/>
      </w:pPr>
      <w:r w:rsidRPr="0078231D">
        <w:t>Video encoders</w:t>
      </w:r>
      <w:r w:rsidRPr="0078231D">
        <w:rPr>
          <w:rtl/>
        </w:rPr>
        <w:t xml:space="preserve"> (משמשים בעיקר לכריזה באתרי הקצה).</w:t>
      </w:r>
    </w:p>
    <w:p w14:paraId="5D1814B5" w14:textId="77777777" w:rsidR="0078231D" w:rsidRDefault="00DF1DE5" w:rsidP="0056672B">
      <w:pPr>
        <w:pStyle w:val="42"/>
      </w:pPr>
      <w:r w:rsidRPr="00683183">
        <w:rPr>
          <w:rtl/>
        </w:rPr>
        <w:t>חבילת התוכנות:</w:t>
      </w:r>
    </w:p>
    <w:p w14:paraId="23A792D4" w14:textId="7FDF477B" w:rsidR="00DF1DE5" w:rsidRPr="00683183" w:rsidRDefault="00DF1DE5" w:rsidP="0056672B">
      <w:pPr>
        <w:pStyle w:val="50"/>
        <w:spacing w:line="360" w:lineRule="auto"/>
      </w:pPr>
      <w:r w:rsidRPr="00683183">
        <w:rPr>
          <w:rtl/>
        </w:rPr>
        <w:t>צפייה, אחזור והפצה ברשת בזמן אמיתי.</w:t>
      </w:r>
    </w:p>
    <w:p w14:paraId="6EB89D03" w14:textId="77777777" w:rsidR="00DF1DE5" w:rsidRPr="00683183" w:rsidRDefault="00DF1DE5" w:rsidP="0056672B">
      <w:pPr>
        <w:pStyle w:val="50"/>
        <w:spacing w:line="360" w:lineRule="auto"/>
      </w:pPr>
      <w:r w:rsidRPr="00683183">
        <w:rPr>
          <w:rtl/>
        </w:rPr>
        <w:t>הקלטה.</w:t>
      </w:r>
    </w:p>
    <w:p w14:paraId="3B6C7FAA" w14:textId="77777777" w:rsidR="00DF1DE5" w:rsidRPr="00683183" w:rsidRDefault="00DF1DE5" w:rsidP="0056672B">
      <w:pPr>
        <w:pStyle w:val="50"/>
        <w:spacing w:line="360" w:lineRule="auto"/>
      </w:pPr>
      <w:r w:rsidRPr="00683183">
        <w:rPr>
          <w:rtl/>
        </w:rPr>
        <w:t>ניהול.</w:t>
      </w:r>
    </w:p>
    <w:p w14:paraId="2B1B1FD8" w14:textId="77777777" w:rsidR="00DF1DE5" w:rsidRPr="00683183" w:rsidRDefault="00DF1DE5" w:rsidP="0056672B">
      <w:pPr>
        <w:pStyle w:val="42"/>
      </w:pPr>
      <w:r w:rsidRPr="00683183">
        <w:rPr>
          <w:rtl/>
        </w:rPr>
        <w:t>מצלמות קבועות</w:t>
      </w:r>
    </w:p>
    <w:p w14:paraId="4AA15A30" w14:textId="77777777" w:rsidR="00DF1DE5" w:rsidRPr="00683183" w:rsidRDefault="00DF1DE5" w:rsidP="0056672B">
      <w:pPr>
        <w:pStyle w:val="50"/>
        <w:spacing w:line="360" w:lineRule="auto"/>
      </w:pPr>
      <w:r w:rsidRPr="00683183">
        <w:t>4K</w:t>
      </w:r>
      <w:r w:rsidRPr="00683183">
        <w:rPr>
          <w:rtl/>
        </w:rPr>
        <w:t>.</w:t>
      </w:r>
    </w:p>
    <w:p w14:paraId="2B0DD089" w14:textId="77777777" w:rsidR="00DF1DE5" w:rsidRPr="00683183" w:rsidRDefault="00DF1DE5" w:rsidP="0056672B">
      <w:pPr>
        <w:pStyle w:val="50"/>
        <w:spacing w:line="360" w:lineRule="auto"/>
      </w:pPr>
      <w:r w:rsidRPr="00683183">
        <w:t>MP</w:t>
      </w:r>
      <w:r w:rsidRPr="00683183">
        <w:rPr>
          <w:rtl/>
        </w:rPr>
        <w:t>5</w:t>
      </w:r>
    </w:p>
    <w:p w14:paraId="4C05DD3A" w14:textId="77777777" w:rsidR="00DF1DE5" w:rsidRPr="00683183" w:rsidRDefault="00DF1DE5" w:rsidP="0056672B">
      <w:pPr>
        <w:pStyle w:val="50"/>
        <w:spacing w:line="360" w:lineRule="auto"/>
      </w:pPr>
      <w:r w:rsidRPr="00683183">
        <w:t>MP</w:t>
      </w:r>
      <w:r w:rsidRPr="00683183">
        <w:rPr>
          <w:rtl/>
        </w:rPr>
        <w:t>3</w:t>
      </w:r>
    </w:p>
    <w:p w14:paraId="1804E286" w14:textId="77777777" w:rsidR="00DF1DE5" w:rsidRPr="00683183" w:rsidRDefault="00DF1DE5" w:rsidP="0056672B">
      <w:pPr>
        <w:pStyle w:val="50"/>
        <w:spacing w:line="360" w:lineRule="auto"/>
      </w:pPr>
      <w:r w:rsidRPr="00683183">
        <w:t xml:space="preserve">FHD </w:t>
      </w:r>
      <w:r w:rsidRPr="00683183">
        <w:rPr>
          <w:rtl/>
        </w:rPr>
        <w:t xml:space="preserve"> 1080.</w:t>
      </w:r>
    </w:p>
    <w:p w14:paraId="0E72EA1A" w14:textId="77777777" w:rsidR="00DF1DE5" w:rsidRPr="00683183" w:rsidRDefault="00DF1DE5" w:rsidP="0056672B">
      <w:pPr>
        <w:pStyle w:val="50"/>
        <w:spacing w:line="360" w:lineRule="auto"/>
      </w:pPr>
      <w:r w:rsidRPr="00683183">
        <w:t>HD</w:t>
      </w:r>
      <w:r w:rsidRPr="00683183">
        <w:rPr>
          <w:rtl/>
        </w:rPr>
        <w:t xml:space="preserve"> 720.</w:t>
      </w:r>
    </w:p>
    <w:p w14:paraId="698B9C7E" w14:textId="77777777" w:rsidR="00DF1DE5" w:rsidRDefault="00DF1DE5" w:rsidP="0056672B">
      <w:pPr>
        <w:pStyle w:val="50"/>
        <w:spacing w:line="360" w:lineRule="auto"/>
      </w:pPr>
      <w:r w:rsidRPr="00683183">
        <w:rPr>
          <w:rtl/>
        </w:rPr>
        <w:t>אנלוגיות .</w:t>
      </w:r>
    </w:p>
    <w:p w14:paraId="5D9EEB1B" w14:textId="77777777" w:rsidR="006C12EE" w:rsidRPr="00683183" w:rsidRDefault="00DF1DE5" w:rsidP="0056672B">
      <w:pPr>
        <w:pStyle w:val="42"/>
      </w:pPr>
      <w:r w:rsidRPr="00683183">
        <w:rPr>
          <w:rtl/>
        </w:rPr>
        <w:t xml:space="preserve">מצלמות מתנייעות </w:t>
      </w:r>
      <w:r w:rsidRPr="00683183">
        <w:t>Speed Dome</w:t>
      </w:r>
    </w:p>
    <w:p w14:paraId="03AC1BE1" w14:textId="1FC840BC" w:rsidR="00DF1DE5" w:rsidRPr="00683183" w:rsidRDefault="00DF1DE5" w:rsidP="0056672B">
      <w:pPr>
        <w:pStyle w:val="50"/>
        <w:spacing w:line="360" w:lineRule="auto"/>
      </w:pPr>
      <w:r w:rsidRPr="00683183">
        <w:rPr>
          <w:rtl/>
        </w:rPr>
        <w:t>ברזולוציות המוגדרות לעיל עבור המצלמות הקבועות.</w:t>
      </w:r>
    </w:p>
    <w:p w14:paraId="7554681E" w14:textId="77777777" w:rsidR="00DF1DE5" w:rsidRPr="00683183" w:rsidRDefault="00DF1DE5" w:rsidP="008E7EB7">
      <w:pPr>
        <w:pStyle w:val="32"/>
        <w:rPr>
          <w:rtl/>
        </w:rPr>
      </w:pPr>
      <w:r w:rsidRPr="00683183">
        <w:rPr>
          <w:rtl/>
        </w:rPr>
        <w:t>האיכות המינימאלית (של המערכת מקצה לקצה, המצלמות, השרתים, תחנות העבודה, הממירים השונים והתוכנות) תהייה:</w:t>
      </w:r>
    </w:p>
    <w:p w14:paraId="422B2E86" w14:textId="77777777" w:rsidR="00DF1DE5" w:rsidRPr="00683183" w:rsidRDefault="00DF1DE5" w:rsidP="0056672B">
      <w:pPr>
        <w:pStyle w:val="42"/>
      </w:pPr>
      <w:r w:rsidRPr="00683183">
        <w:t xml:space="preserve">FHD – 2.1mpixel @ 25 </w:t>
      </w:r>
      <w:proofErr w:type="gramStart"/>
      <w:r w:rsidRPr="00683183">
        <w:t>fps</w:t>
      </w:r>
      <w:r w:rsidRPr="00683183">
        <w:rPr>
          <w:rtl/>
        </w:rPr>
        <w:t xml:space="preserve"> .</w:t>
      </w:r>
      <w:proofErr w:type="gramEnd"/>
    </w:p>
    <w:p w14:paraId="0DA4AC9D" w14:textId="77777777" w:rsidR="00DF1DE5" w:rsidRPr="00683183" w:rsidRDefault="00DF1DE5" w:rsidP="0056672B">
      <w:pPr>
        <w:pStyle w:val="42"/>
      </w:pPr>
      <w:r w:rsidRPr="00683183">
        <w:t xml:space="preserve">4k – 8.2mpixel @ 25 </w:t>
      </w:r>
      <w:proofErr w:type="gramStart"/>
      <w:r w:rsidRPr="00683183">
        <w:t>fps</w:t>
      </w:r>
      <w:r w:rsidRPr="00683183">
        <w:rPr>
          <w:rtl/>
        </w:rPr>
        <w:t xml:space="preserve"> .</w:t>
      </w:r>
      <w:proofErr w:type="gramEnd"/>
    </w:p>
    <w:p w14:paraId="017EC606" w14:textId="77777777" w:rsidR="00DF1DE5" w:rsidRDefault="00DF1DE5" w:rsidP="0056672B">
      <w:pPr>
        <w:pStyle w:val="42"/>
      </w:pPr>
      <w:r w:rsidRPr="00683183">
        <w:t>Video encoder – 0.4mpixel @ 25 fps (full D1)</w:t>
      </w:r>
    </w:p>
    <w:p w14:paraId="5AEA4B4E" w14:textId="77777777" w:rsidR="0078231D" w:rsidRPr="00683183" w:rsidRDefault="0078231D" w:rsidP="0056672B">
      <w:pPr>
        <w:pStyle w:val="42"/>
        <w:numPr>
          <w:ilvl w:val="0"/>
          <w:numId w:val="0"/>
        </w:numPr>
        <w:ind w:left="3326"/>
      </w:pPr>
    </w:p>
    <w:p w14:paraId="74BD3018" w14:textId="77777777" w:rsidR="00DF1DE5" w:rsidRPr="00683183" w:rsidRDefault="00DF1DE5" w:rsidP="008E7EB7">
      <w:pPr>
        <w:pStyle w:val="32"/>
      </w:pPr>
      <w:r w:rsidRPr="00683183">
        <w:rPr>
          <w:rtl/>
        </w:rPr>
        <w:t>המערכת תאפשר צפייה בזמן אמיתי, הקלטה, איחזור חומר מוקלט והפצה ברשת, בעת ובעונה אחת, באיכות מקסימאלית, לכל הערוצים ללא ירידה בביצועים.</w:t>
      </w:r>
    </w:p>
    <w:p w14:paraId="18EB09AC" w14:textId="77777777" w:rsidR="00DF1DE5" w:rsidRPr="00683183" w:rsidRDefault="00DF1DE5" w:rsidP="008E7EB7">
      <w:pPr>
        <w:pStyle w:val="32"/>
      </w:pPr>
      <w:r w:rsidRPr="00683183">
        <w:rPr>
          <w:rtl/>
        </w:rPr>
        <w:t xml:space="preserve">המערכת תקיים סנכרון השעון בזמן אמת בין השרת לבין עמדות העבודה והמצלמות המחוברות באמצעות השעה המוגדרת במערכת ההפעלה של השרת גם בהעדר תקשורת אינטרנט, באמצעות פרוטוקול סטנדרטי כדוגמת </w:t>
      </w:r>
      <w:r w:rsidRPr="00683183">
        <w:t>NTP</w:t>
      </w:r>
      <w:r w:rsidRPr="00683183">
        <w:rPr>
          <w:rtl/>
        </w:rPr>
        <w:t>.</w:t>
      </w:r>
    </w:p>
    <w:p w14:paraId="0BDED631" w14:textId="77777777" w:rsidR="00DF1DE5" w:rsidRPr="00683183" w:rsidRDefault="00DF1DE5" w:rsidP="008E7EB7">
      <w:pPr>
        <w:pStyle w:val="32"/>
      </w:pPr>
      <w:r w:rsidRPr="00683183">
        <w:rPr>
          <w:rtl/>
        </w:rPr>
        <w:t xml:space="preserve">עבור כל תחנת עבודה בודדת נדרשות יכולות לצפייה בעד - 16 רצפי וידיאו באיכות </w:t>
      </w:r>
      <w:r w:rsidRPr="00683183">
        <w:t>FHD@25fps</w:t>
      </w:r>
      <w:r w:rsidRPr="00683183">
        <w:rPr>
          <w:rtl/>
        </w:rPr>
        <w:t xml:space="preserve"> בעת ובעונה אחת ללא ירידה בביצועים באמצעות תכונת </w:t>
      </w:r>
      <w:r w:rsidRPr="00683183">
        <w:t>scaling</w:t>
      </w:r>
      <w:r w:rsidRPr="00683183">
        <w:rPr>
          <w:rtl/>
        </w:rPr>
        <w:t xml:space="preserve"> שתהיה מובנית באפליקצית תחנת העבודה שתאפשר רידוד והגדלת כמות הפיקסלים של כל רצף וידאו שמוצג כפונקציה של גודל חלון הוידאו בו הוא מוצג.</w:t>
      </w:r>
    </w:p>
    <w:p w14:paraId="6B825420" w14:textId="77777777" w:rsidR="00DF1DE5" w:rsidRPr="00683183" w:rsidRDefault="00DF1DE5" w:rsidP="008E7EB7">
      <w:pPr>
        <w:pStyle w:val="32"/>
      </w:pPr>
      <w:r w:rsidRPr="00683183">
        <w:rPr>
          <w:rtl/>
        </w:rPr>
        <w:t>המערכת תאפשר צפייה, הקלטה, איחזור והפצה ברשת  של כל מקורות הווידיאו ב:</w:t>
      </w:r>
    </w:p>
    <w:p w14:paraId="01E24557" w14:textId="77777777" w:rsidR="00DF1DE5" w:rsidRPr="00683183" w:rsidRDefault="00DF1DE5" w:rsidP="0056672B">
      <w:pPr>
        <w:pStyle w:val="42"/>
      </w:pPr>
      <w:r w:rsidRPr="00683183">
        <w:rPr>
          <w:rtl/>
        </w:rPr>
        <w:t xml:space="preserve">קצב תמונות ניתן לשינוי ע"פ בחירת המשתמש </w:t>
      </w:r>
      <w:r w:rsidRPr="00683183">
        <w:t xml:space="preserve">1-60 FPS </w:t>
      </w:r>
      <w:r w:rsidRPr="00683183">
        <w:rPr>
          <w:rtl/>
        </w:rPr>
        <w:t>.</w:t>
      </w:r>
    </w:p>
    <w:p w14:paraId="608ADBDE" w14:textId="77777777" w:rsidR="00DF1DE5" w:rsidRPr="00683183" w:rsidRDefault="00DF1DE5" w:rsidP="0056672B">
      <w:pPr>
        <w:pStyle w:val="42"/>
      </w:pPr>
      <w:r w:rsidRPr="00683183">
        <w:rPr>
          <w:rtl/>
        </w:rPr>
        <w:t>רזולוציה ניתנת לשינוי ע"פ בחירת המשתמש:</w:t>
      </w:r>
      <w:r w:rsidRPr="00683183">
        <w:t xml:space="preserve">2.1mp/5mp/8.2mp </w:t>
      </w:r>
      <w:r w:rsidRPr="00683183">
        <w:rPr>
          <w:rtl/>
        </w:rPr>
        <w:t>/</w:t>
      </w:r>
      <w:r w:rsidRPr="00683183">
        <w:t>1cif/2cif/4cif/0.9mp/1.3mp</w:t>
      </w:r>
      <w:r w:rsidRPr="00683183">
        <w:rPr>
          <w:rtl/>
        </w:rPr>
        <w:t xml:space="preserve"> .</w:t>
      </w:r>
    </w:p>
    <w:p w14:paraId="4A21B582" w14:textId="77777777" w:rsidR="00DF1DE5" w:rsidRPr="00683183" w:rsidRDefault="00DF1DE5" w:rsidP="0056672B">
      <w:pPr>
        <w:pStyle w:val="42"/>
      </w:pPr>
      <w:r w:rsidRPr="00683183">
        <w:rPr>
          <w:rtl/>
        </w:rPr>
        <w:t>לטובת ניצול מרבי של רוחב הסרט הקיים בכל אתר קצה, ניתן יהיה לקבוע עבור כל מצלמה באמצעות תוכנת ניהול הווידיאו את איכות הווידיאו שהיא תשדר לכיוון המוקד.</w:t>
      </w:r>
    </w:p>
    <w:p w14:paraId="0A3D0F40" w14:textId="77777777" w:rsidR="00DF1DE5" w:rsidRPr="00683183" w:rsidRDefault="00DF1DE5" w:rsidP="0056672B">
      <w:pPr>
        <w:pStyle w:val="42"/>
      </w:pPr>
      <w:r w:rsidRPr="00683183">
        <w:rPr>
          <w:rtl/>
        </w:rPr>
        <w:t>ניתן יהיה לקבוע את האיכות של כל רצף וידיאו באמצעות הגדרה של מספר תמונות לשנייה ורזולוציה, שינוי שני פרמטרים אילו יביא בסופו של דבר לשינוי רוחב הסרט הנדרש מעורק התקשורת להעברת הווידיאו למוקד.</w:t>
      </w:r>
    </w:p>
    <w:p w14:paraId="637EC79D" w14:textId="77777777" w:rsidR="00DF1DE5" w:rsidRPr="00683183" w:rsidRDefault="00DF1DE5" w:rsidP="0056672B">
      <w:pPr>
        <w:pStyle w:val="42"/>
      </w:pPr>
      <w:r w:rsidRPr="00683183">
        <w:rPr>
          <w:rtl/>
        </w:rPr>
        <w:t>עבור כל מצלמה, בכל אחד מן הרצפים, ניתן יהיה להגדיר איכות וידיאו קבועה מראש שהיא תשדר בזמן אמיתי .</w:t>
      </w:r>
    </w:p>
    <w:p w14:paraId="11BCC92D" w14:textId="77777777" w:rsidR="00DF1DE5" w:rsidRPr="00683183" w:rsidRDefault="00DF1DE5" w:rsidP="0056672B">
      <w:pPr>
        <w:pStyle w:val="42"/>
      </w:pPr>
      <w:r w:rsidRPr="00683183">
        <w:rPr>
          <w:rtl/>
        </w:rPr>
        <w:t xml:space="preserve">כל עמדות העבודה יחוברו לשרת בממשק </w:t>
      </w:r>
      <w:r w:rsidRPr="00683183">
        <w:t>TCP/IP</w:t>
      </w:r>
      <w:r w:rsidRPr="00683183">
        <w:rPr>
          <w:rtl/>
        </w:rPr>
        <w:t xml:space="preserve"> .</w:t>
      </w:r>
    </w:p>
    <w:p w14:paraId="127E6F7C" w14:textId="77777777" w:rsidR="00DF1DE5" w:rsidRPr="00683183" w:rsidRDefault="00DF1DE5" w:rsidP="0056672B">
      <w:pPr>
        <w:pStyle w:val="42"/>
      </w:pPr>
      <w:r w:rsidRPr="00683183">
        <w:rPr>
          <w:rtl/>
        </w:rPr>
        <w:t xml:space="preserve">כל חלקי המערכת יתמכו באופן מלא ב </w:t>
      </w:r>
      <w:r w:rsidRPr="00683183">
        <w:t>MULTICAST</w:t>
      </w:r>
      <w:r w:rsidRPr="00683183">
        <w:rPr>
          <w:rtl/>
        </w:rPr>
        <w:t xml:space="preserve"> ו- </w:t>
      </w:r>
      <w:r w:rsidRPr="00683183">
        <w:t>UNICAST</w:t>
      </w:r>
      <w:r w:rsidRPr="00683183">
        <w:rPr>
          <w:rtl/>
        </w:rPr>
        <w:t>.</w:t>
      </w:r>
    </w:p>
    <w:p w14:paraId="17879B00" w14:textId="77777777" w:rsidR="00DF1DE5" w:rsidRPr="00683183" w:rsidRDefault="00DF1DE5" w:rsidP="0056672B">
      <w:pPr>
        <w:pStyle w:val="42"/>
      </w:pPr>
      <w:r w:rsidRPr="00683183">
        <w:rPr>
          <w:rtl/>
        </w:rPr>
        <w:t xml:space="preserve">לצרכי צפייה ברצפי הווידיאו בזמן אמיתי, תאפשר המערכת פנייה מתחנות העבודה ישירות אל </w:t>
      </w:r>
      <w:proofErr w:type="spellStart"/>
      <w:r w:rsidRPr="00683183">
        <w:rPr>
          <w:rtl/>
        </w:rPr>
        <w:t>האנקודרים</w:t>
      </w:r>
      <w:proofErr w:type="spellEnd"/>
      <w:r w:rsidRPr="00683183">
        <w:rPr>
          <w:rtl/>
        </w:rPr>
        <w:t xml:space="preserve"> (החיצוניים והמובנים במצלמות) באתרי הקצה, אל שרתי ההקלטה במוקד ואל מחשבי ההקלטה המקומיים. </w:t>
      </w:r>
      <w:proofErr w:type="spellStart"/>
      <w:r w:rsidRPr="00683183">
        <w:rPr>
          <w:rtl/>
        </w:rPr>
        <w:t>הכל</w:t>
      </w:r>
      <w:proofErr w:type="spellEnd"/>
      <w:r w:rsidRPr="00683183">
        <w:rPr>
          <w:rtl/>
        </w:rPr>
        <w:t xml:space="preserve"> ע"פ הגדרת הלקוח בהתאם לתנאים האובייקטיביים עבור כל אתר קצה.</w:t>
      </w:r>
    </w:p>
    <w:p w14:paraId="48521642" w14:textId="77777777" w:rsidR="00DF1DE5" w:rsidRPr="00683183" w:rsidRDefault="00DF1DE5" w:rsidP="0056672B">
      <w:pPr>
        <w:pStyle w:val="42"/>
      </w:pPr>
      <w:r w:rsidRPr="00683183">
        <w:rPr>
          <w:rtl/>
        </w:rPr>
        <w:t>המערכת תכלול הקלטה דיגיטאלית של כל מקורות הווידיאו ללא הפסקה ותהיה בעלת יכולות כפי שיוגדר בהמשך.</w:t>
      </w:r>
    </w:p>
    <w:p w14:paraId="102CB1DA" w14:textId="77777777" w:rsidR="00DF1DE5" w:rsidRPr="00683183" w:rsidRDefault="00DF1DE5" w:rsidP="0056672B">
      <w:pPr>
        <w:pStyle w:val="42"/>
      </w:pPr>
      <w:r w:rsidRPr="00683183">
        <w:rPr>
          <w:rtl/>
        </w:rPr>
        <w:t>בנוסף להקלטה הרציפה של אותות הווידיאו, ההקלטה תכלול תיעוד ייחודי לאירועי קדם ואחרי התרעה המתקבלת מרכזת ההתרעות (</w:t>
      </w:r>
      <w:r w:rsidRPr="00683183">
        <w:t>PRE/POST ALARM</w:t>
      </w:r>
      <w:r w:rsidRPr="00683183">
        <w:rPr>
          <w:rtl/>
        </w:rPr>
        <w:t>) או כל מערכת התרעות אחרת אליה קיים ממשק.</w:t>
      </w:r>
    </w:p>
    <w:p w14:paraId="1DAFC3CD" w14:textId="77777777" w:rsidR="00DF1DE5" w:rsidRPr="00683183" w:rsidRDefault="00DF1DE5" w:rsidP="0056672B">
      <w:pPr>
        <w:pStyle w:val="42"/>
      </w:pPr>
      <w:r w:rsidRPr="00683183">
        <w:rPr>
          <w:rtl/>
        </w:rPr>
        <w:t>המערכת תהיה בעלת גמישות מקסימאלית בהקשר להגדלת כמות הדיסקים הקשיחים.</w:t>
      </w:r>
    </w:p>
    <w:p w14:paraId="7AF74D83" w14:textId="77777777" w:rsidR="00DF1DE5" w:rsidRPr="00683183" w:rsidRDefault="00DF1DE5" w:rsidP="0056672B">
      <w:pPr>
        <w:pStyle w:val="42"/>
      </w:pPr>
      <w:r w:rsidRPr="00683183">
        <w:rPr>
          <w:rtl/>
        </w:rPr>
        <w:t>תכנת השליטה תאפשר לגורמים הנמצאים על הרשת המקומית ותוכנת הצפייה מותקנת במחשבם, להיכנס למערכת ולשלוט בה ע"פ מדרוג שיקבע מראש ובאמצעות סיסמאות כניסה.</w:t>
      </w:r>
    </w:p>
    <w:p w14:paraId="7C6583B6" w14:textId="77777777" w:rsidR="00DF1DE5" w:rsidRPr="00683183" w:rsidRDefault="00DF1DE5" w:rsidP="0056672B">
      <w:pPr>
        <w:pStyle w:val="42"/>
      </w:pPr>
      <w:r w:rsidRPr="00683183">
        <w:rPr>
          <w:rtl/>
        </w:rPr>
        <w:t xml:space="preserve">יתאפשר להעתיק קבצי הקלטה ממחשבי המערכת. </w:t>
      </w:r>
    </w:p>
    <w:p w14:paraId="5D7AD753" w14:textId="77777777" w:rsidR="00DF1DE5" w:rsidRPr="00683183" w:rsidRDefault="00DF1DE5" w:rsidP="0056672B">
      <w:pPr>
        <w:pStyle w:val="42"/>
      </w:pPr>
      <w:r w:rsidRPr="00683183">
        <w:rPr>
          <w:rtl/>
        </w:rPr>
        <w:t>ניתן יהיה לשמור ולהדפיס תמונה מארכיון הווידיאו.</w:t>
      </w:r>
    </w:p>
    <w:p w14:paraId="4CA36EE2" w14:textId="77777777" w:rsidR="00DF1DE5" w:rsidRPr="00683183" w:rsidRDefault="00DF1DE5" w:rsidP="0056672B">
      <w:pPr>
        <w:pStyle w:val="42"/>
      </w:pPr>
      <w:r w:rsidRPr="00683183">
        <w:rPr>
          <w:rtl/>
        </w:rPr>
        <w:t xml:space="preserve">המערכת תאפשר יצוא קובץ ההקלטות לפורמט הניתן לקריאה במחשב אחר באמצעות תוכנה סטנדרטית כגון : </w:t>
      </w:r>
      <w:r w:rsidRPr="00683183">
        <w:t>Windows Media Player</w:t>
      </w:r>
      <w:r w:rsidRPr="00683183">
        <w:rPr>
          <w:rtl/>
        </w:rPr>
        <w:t xml:space="preserve"> וכדומה בפורמטים סטנדרטיים כגון </w:t>
      </w:r>
      <w:r w:rsidRPr="00683183">
        <w:t>AVI</w:t>
      </w:r>
      <w:r w:rsidRPr="00683183">
        <w:rPr>
          <w:rtl/>
        </w:rPr>
        <w:t>.</w:t>
      </w:r>
    </w:p>
    <w:p w14:paraId="34E1A4E0" w14:textId="77777777" w:rsidR="00DF1DE5" w:rsidRPr="00683183" w:rsidRDefault="00DF1DE5" w:rsidP="0056672B">
      <w:pPr>
        <w:pStyle w:val="42"/>
      </w:pPr>
      <w:r w:rsidRPr="00683183">
        <w:rPr>
          <w:rtl/>
        </w:rPr>
        <w:t>בכל מקרה של ניתוק מצלמה באתר קצה תתקבל התרעה במוקד.</w:t>
      </w:r>
      <w:bookmarkStart w:id="60" w:name="_Toc295128801"/>
    </w:p>
    <w:bookmarkEnd w:id="60"/>
    <w:p w14:paraId="4F7EF7DF" w14:textId="77777777" w:rsidR="00DF1DE5" w:rsidRPr="00683183" w:rsidRDefault="00DF1DE5" w:rsidP="0056672B">
      <w:pPr>
        <w:pStyle w:val="42"/>
      </w:pPr>
      <w:r w:rsidRPr="00683183">
        <w:rPr>
          <w:rtl/>
        </w:rPr>
        <w:t xml:space="preserve">בכל אתר קצה יותקנו ע"פ התכנון המפורט עבור כל אתר: מצלמות </w:t>
      </w:r>
      <w:proofErr w:type="spellStart"/>
      <w:r w:rsidRPr="00683183">
        <w:t>ip</w:t>
      </w:r>
      <w:proofErr w:type="spellEnd"/>
      <w:r w:rsidRPr="00683183">
        <w:t>/</w:t>
      </w:r>
      <w:proofErr w:type="spellStart"/>
      <w:r w:rsidRPr="00683183">
        <w:t>hd</w:t>
      </w:r>
      <w:proofErr w:type="spellEnd"/>
      <w:r w:rsidRPr="00683183">
        <w:rPr>
          <w:rtl/>
        </w:rPr>
        <w:t xml:space="preserve"> (עם </w:t>
      </w:r>
      <w:r w:rsidRPr="00683183">
        <w:t>video encoder</w:t>
      </w:r>
      <w:r w:rsidRPr="00683183">
        <w:rPr>
          <w:rtl/>
        </w:rPr>
        <w:t xml:space="preserve"> מובנה).</w:t>
      </w:r>
    </w:p>
    <w:p w14:paraId="54F7FF53" w14:textId="77777777" w:rsidR="00DF1DE5" w:rsidRPr="00683183" w:rsidRDefault="00DF1DE5" w:rsidP="0056672B">
      <w:pPr>
        <w:pStyle w:val="42"/>
      </w:pPr>
      <w:r w:rsidRPr="00683183">
        <w:rPr>
          <w:rtl/>
        </w:rPr>
        <w:t>בכל אתר יותקנו ארונות ציוד חיצוניים או פנימיים.</w:t>
      </w:r>
    </w:p>
    <w:p w14:paraId="490B00C6" w14:textId="77777777" w:rsidR="00DF1DE5" w:rsidRPr="00683183" w:rsidRDefault="00DF1DE5" w:rsidP="0056672B">
      <w:pPr>
        <w:pStyle w:val="42"/>
      </w:pPr>
      <w:r w:rsidRPr="00683183">
        <w:rPr>
          <w:rtl/>
        </w:rPr>
        <w:t>בארון הציוד יותקנו כל ספקי הכוח והציוד האקטיבי שיתמוך את יחידות המערכת שיותקנו באתר.</w:t>
      </w:r>
    </w:p>
    <w:p w14:paraId="46297BCE" w14:textId="77777777" w:rsidR="00DF1DE5" w:rsidRPr="00683183" w:rsidRDefault="00DF1DE5" w:rsidP="0056672B">
      <w:pPr>
        <w:pStyle w:val="42"/>
      </w:pPr>
      <w:r w:rsidRPr="00683183">
        <w:rPr>
          <w:rtl/>
        </w:rPr>
        <w:t xml:space="preserve">מצלמות אנלוגיות </w:t>
      </w:r>
      <w:proofErr w:type="spellStart"/>
      <w:r w:rsidRPr="00683183">
        <w:rPr>
          <w:rtl/>
        </w:rPr>
        <w:t>יחווטו</w:t>
      </w:r>
      <w:proofErr w:type="spellEnd"/>
      <w:r w:rsidRPr="00683183">
        <w:rPr>
          <w:rtl/>
        </w:rPr>
        <w:t xml:space="preserve"> לארון הציוד באמצעות כבלי </w:t>
      </w:r>
      <w:r w:rsidRPr="00683183">
        <w:t>coax</w:t>
      </w:r>
      <w:r w:rsidRPr="00683183">
        <w:rPr>
          <w:rtl/>
        </w:rPr>
        <w:t xml:space="preserve"> ובקרה ושם יחוברו ל </w:t>
      </w:r>
      <w:r w:rsidRPr="00683183">
        <w:t>video encoders</w:t>
      </w:r>
      <w:r w:rsidRPr="00683183">
        <w:rPr>
          <w:rtl/>
        </w:rPr>
        <w:t xml:space="preserve"> שימירו את אותות הווידיאו האנלוגיים לדיגיטאליים.</w:t>
      </w:r>
    </w:p>
    <w:p w14:paraId="407F5970" w14:textId="77777777" w:rsidR="00DF1DE5" w:rsidRPr="00683183" w:rsidRDefault="00DF1DE5" w:rsidP="0056672B">
      <w:pPr>
        <w:pStyle w:val="42"/>
      </w:pPr>
      <w:r w:rsidRPr="00683183">
        <w:rPr>
          <w:rtl/>
        </w:rPr>
        <w:t xml:space="preserve">מצלמות דיגיטליות </w:t>
      </w:r>
      <w:proofErr w:type="spellStart"/>
      <w:r w:rsidRPr="00683183">
        <w:rPr>
          <w:rtl/>
        </w:rPr>
        <w:t>יחווטו</w:t>
      </w:r>
      <w:proofErr w:type="spellEnd"/>
      <w:r w:rsidRPr="00683183">
        <w:rPr>
          <w:rtl/>
        </w:rPr>
        <w:t xml:space="preserve"> למערכת באמצעות כבלי רשת </w:t>
      </w:r>
      <w:r w:rsidRPr="00683183">
        <w:t>Ethernet</w:t>
      </w:r>
      <w:r w:rsidRPr="00683183">
        <w:rPr>
          <w:rtl/>
        </w:rPr>
        <w:t xml:space="preserve"> תקניים בתקן </w:t>
      </w:r>
      <w:r w:rsidRPr="00683183">
        <w:t>Cat5/6/6a/7</w:t>
      </w:r>
      <w:r w:rsidRPr="00683183">
        <w:rPr>
          <w:rtl/>
        </w:rPr>
        <w:t xml:space="preserve"> או סיבים אופטיים בהתאם לאורך תוואי הכבילה בין המצלמה לארון הציוד (עד 90 מטר יבוצע החיווט באמצעות כבל רשת. מעל 90 מטר, באמצעות סיב אופטי וממירים).</w:t>
      </w:r>
    </w:p>
    <w:p w14:paraId="70970217" w14:textId="77777777" w:rsidR="00DF1DE5" w:rsidRPr="00683183" w:rsidRDefault="00DF1DE5" w:rsidP="0056672B">
      <w:pPr>
        <w:pStyle w:val="42"/>
      </w:pPr>
      <w:r w:rsidRPr="00683183">
        <w:rPr>
          <w:rtl/>
        </w:rPr>
        <w:t xml:space="preserve">במקרה בו ייעשה שימוש בסיב אופטי לחיבור המצלמה לארון הציוד, יותקן ממיר </w:t>
      </w:r>
      <w:r w:rsidRPr="00683183">
        <w:t>Ethernet</w:t>
      </w:r>
      <w:r w:rsidRPr="00683183">
        <w:rPr>
          <w:rtl/>
        </w:rPr>
        <w:t xml:space="preserve"> לסיב בארונית ציוד לתנאי חוץ הכוללת פתחי אוורור וכן מאוורר לפי צורך, בסמוך למצלמה. בארון הציוד יותקן ממיר נוסף (או מובנה במתג באמצעות </w:t>
      </w:r>
      <w:proofErr w:type="spellStart"/>
      <w:r w:rsidRPr="00683183">
        <w:t>Gbic</w:t>
      </w:r>
      <w:proofErr w:type="spellEnd"/>
      <w:r w:rsidRPr="00683183">
        <w:rPr>
          <w:rtl/>
        </w:rPr>
        <w:t xml:space="preserve"> המותקן בפורט מודולרי) שימיר את חיבור הסיב בחזרה ל </w:t>
      </w:r>
      <w:r w:rsidRPr="00683183">
        <w:t>Ethernet</w:t>
      </w:r>
      <w:r w:rsidRPr="00683183">
        <w:rPr>
          <w:rtl/>
        </w:rPr>
        <w:t>.</w:t>
      </w:r>
    </w:p>
    <w:p w14:paraId="6C38157A" w14:textId="77777777" w:rsidR="00DF1DE5" w:rsidRPr="00683183" w:rsidRDefault="00DF1DE5" w:rsidP="0056672B">
      <w:pPr>
        <w:pStyle w:val="42"/>
      </w:pPr>
      <w:r w:rsidRPr="00683183">
        <w:rPr>
          <w:rtl/>
        </w:rPr>
        <w:t xml:space="preserve">כלל ה </w:t>
      </w:r>
      <w:r w:rsidRPr="00683183">
        <w:t>video encoders</w:t>
      </w:r>
      <w:r w:rsidRPr="00683183">
        <w:rPr>
          <w:rtl/>
        </w:rPr>
        <w:t xml:space="preserve"> החיצוניים והפנימיים של כל המצלמות יתמכו ביכולות ייצור 2 רצפי וידיאו באיכות שונה </w:t>
      </w:r>
      <w:r w:rsidRPr="00683183">
        <w:t>(dual stream)</w:t>
      </w:r>
      <w:r w:rsidRPr="00683183">
        <w:rPr>
          <w:rtl/>
        </w:rPr>
        <w:t xml:space="preserve"> בזמן אמיתי בפורמט </w:t>
      </w:r>
      <w:r w:rsidRPr="00683183">
        <w:t>H264</w:t>
      </w:r>
      <w:r w:rsidRPr="00683183">
        <w:rPr>
          <w:rtl/>
        </w:rPr>
        <w:t xml:space="preserve"> כאשר רצף אחד יהיה תמיד באיכות </w:t>
      </w:r>
      <w:proofErr w:type="spellStart"/>
      <w:r w:rsidRPr="00683183">
        <w:rPr>
          <w:rtl/>
        </w:rPr>
        <w:t>מירבית</w:t>
      </w:r>
      <w:proofErr w:type="spellEnd"/>
      <w:r w:rsidRPr="00683183">
        <w:rPr>
          <w:rtl/>
        </w:rPr>
        <w:t xml:space="preserve"> והשני באיכות מופחתת ע"פ הגדרת הלקוח.</w:t>
      </w:r>
    </w:p>
    <w:p w14:paraId="3E9CE387" w14:textId="77777777" w:rsidR="00DF1DE5" w:rsidRPr="00683183" w:rsidRDefault="00DF1DE5" w:rsidP="0056672B">
      <w:pPr>
        <w:pStyle w:val="42"/>
      </w:pPr>
      <w:r w:rsidRPr="00683183">
        <w:rPr>
          <w:rtl/>
        </w:rPr>
        <w:t>ע"פ התכנון המפורט לאתר ניתן יהיה להתקין בארון הציוד מחשב מקומי לביצוע הקלטות מקומיות. חלופה זו תוגדר ע"פ הדרישה המבצעית או במקרים בהם תהיה מצוקת רוחב סרט. במקרים אילו יוקלט רצף הווידיאו בעל האיכות המרבית ע"ג המחשב המקומי ובעוד שהרצף השני בעל האיכות המופחתת יועבר בתקשורת למוקד.</w:t>
      </w:r>
    </w:p>
    <w:p w14:paraId="23D195C6" w14:textId="77777777" w:rsidR="00DF1DE5" w:rsidRPr="00683183" w:rsidRDefault="00DF1DE5" w:rsidP="0056672B">
      <w:pPr>
        <w:pStyle w:val="42"/>
      </w:pPr>
      <w:r w:rsidRPr="00683183">
        <w:rPr>
          <w:rtl/>
        </w:rPr>
        <w:t>שני רצפי הווידיאו ישדרו תמיד וידיאו חי וההבדל ביניהם יהיה ברזולוציה למעט מקרים בהם יגדיר הלקוח דרישות שונות.</w:t>
      </w:r>
    </w:p>
    <w:p w14:paraId="3A6B9DB4" w14:textId="77777777" w:rsidR="00DF1DE5" w:rsidRPr="00683183" w:rsidRDefault="00DF1DE5" w:rsidP="0056672B">
      <w:pPr>
        <w:pStyle w:val="42"/>
      </w:pPr>
      <w:r w:rsidRPr="00683183">
        <w:rPr>
          <w:rtl/>
        </w:rPr>
        <w:t xml:space="preserve">בארון הציוד יותקן מתג </w:t>
      </w:r>
      <w:r w:rsidRPr="00683183">
        <w:t>IP</w:t>
      </w:r>
      <w:r w:rsidRPr="00683183">
        <w:rPr>
          <w:rtl/>
        </w:rPr>
        <w:t xml:space="preserve"> . תפקיד המתג יהיה לקשר את כל האמצעים באתר למוקד באמצעות אמצעי התקשורת שהוגדר לאתר.</w:t>
      </w:r>
    </w:p>
    <w:p w14:paraId="4D8DD4E3" w14:textId="77777777" w:rsidR="00DF1DE5" w:rsidRPr="00683183" w:rsidRDefault="00DF1DE5" w:rsidP="0056672B">
      <w:pPr>
        <w:pStyle w:val="42"/>
        <w:rPr>
          <w:rtl/>
        </w:rPr>
      </w:pPr>
      <w:bookmarkStart w:id="61" w:name="_Toc282528551"/>
      <w:bookmarkStart w:id="62" w:name="_Toc295128802"/>
      <w:r w:rsidRPr="00683183">
        <w:rPr>
          <w:rtl/>
        </w:rPr>
        <w:t xml:space="preserve">תכולת המערכת והעבודה במוקד </w:t>
      </w:r>
      <w:bookmarkEnd w:id="61"/>
      <w:bookmarkEnd w:id="62"/>
    </w:p>
    <w:p w14:paraId="552CE1C7" w14:textId="77777777" w:rsidR="00DF1DE5" w:rsidRPr="00683183" w:rsidRDefault="00DF1DE5" w:rsidP="0056672B">
      <w:pPr>
        <w:pStyle w:val="42"/>
      </w:pPr>
      <w:r w:rsidRPr="00683183">
        <w:rPr>
          <w:rtl/>
        </w:rPr>
        <w:t>בארון השרתים של המוקד קיימים:</w:t>
      </w:r>
    </w:p>
    <w:p w14:paraId="35DE7CEA" w14:textId="77777777" w:rsidR="00DF1DE5" w:rsidRPr="00683183" w:rsidRDefault="00DF1DE5" w:rsidP="0056672B">
      <w:pPr>
        <w:pStyle w:val="50"/>
        <w:spacing w:line="360" w:lineRule="auto"/>
      </w:pPr>
      <w:r w:rsidRPr="00683183">
        <w:rPr>
          <w:rtl/>
        </w:rPr>
        <w:t xml:space="preserve">שרתי </w:t>
      </w:r>
      <w:r w:rsidRPr="00683183">
        <w:t>NVR</w:t>
      </w:r>
      <w:r w:rsidRPr="00683183">
        <w:rPr>
          <w:rtl/>
        </w:rPr>
        <w:t>.</w:t>
      </w:r>
    </w:p>
    <w:p w14:paraId="336AECE2" w14:textId="77777777" w:rsidR="00DF1DE5" w:rsidRPr="00683183" w:rsidRDefault="00DF1DE5" w:rsidP="0056672B">
      <w:pPr>
        <w:pStyle w:val="50"/>
        <w:spacing w:line="360" w:lineRule="auto"/>
      </w:pPr>
      <w:r w:rsidRPr="00683183">
        <w:rPr>
          <w:rtl/>
        </w:rPr>
        <w:t>שרת הניהול הראשי של המערכת.</w:t>
      </w:r>
    </w:p>
    <w:p w14:paraId="280E65B5" w14:textId="77777777" w:rsidR="00DF1DE5" w:rsidRPr="00683183" w:rsidRDefault="00DF1DE5" w:rsidP="0056672B">
      <w:pPr>
        <w:pStyle w:val="50"/>
        <w:spacing w:line="360" w:lineRule="auto"/>
      </w:pPr>
      <w:r w:rsidRPr="00683183">
        <w:rPr>
          <w:rtl/>
        </w:rPr>
        <w:t>מחשבי תחנות העבודה של המוקד.</w:t>
      </w:r>
    </w:p>
    <w:p w14:paraId="4B608ECB" w14:textId="77777777" w:rsidR="00DF1DE5" w:rsidRPr="00683183" w:rsidRDefault="00DF1DE5" w:rsidP="0056672B">
      <w:pPr>
        <w:pStyle w:val="50"/>
        <w:spacing w:line="360" w:lineRule="auto"/>
        <w:rPr>
          <w:rtl/>
        </w:rPr>
      </w:pPr>
      <w:r w:rsidRPr="00683183">
        <w:rPr>
          <w:rtl/>
        </w:rPr>
        <w:t xml:space="preserve">עבור האמצעים הקיימים הנ"ל ייתכן ותידרש הרחבה או תוספת (כוננים, שרתי הקלטה, קליינטים וכד', לפי שיקול דעתו של הלקוח). </w:t>
      </w:r>
    </w:p>
    <w:p w14:paraId="5252EADF" w14:textId="77777777" w:rsidR="00DF1DE5" w:rsidRPr="00683183" w:rsidRDefault="00DF1DE5" w:rsidP="0056672B">
      <w:pPr>
        <w:pStyle w:val="42"/>
        <w:rPr>
          <w:rtl/>
        </w:rPr>
      </w:pPr>
      <w:r w:rsidRPr="00683183">
        <w:rPr>
          <w:rtl/>
        </w:rPr>
        <w:t>בשולחן הבקרה של המוקד קיימים:</w:t>
      </w:r>
    </w:p>
    <w:p w14:paraId="520940C8" w14:textId="77777777" w:rsidR="00DF1DE5" w:rsidRPr="00683183" w:rsidRDefault="00DF1DE5" w:rsidP="0056672B">
      <w:pPr>
        <w:pStyle w:val="50"/>
        <w:spacing w:line="360" w:lineRule="auto"/>
      </w:pPr>
      <w:r w:rsidRPr="00683183">
        <w:rPr>
          <w:rtl/>
        </w:rPr>
        <w:t>מסכי צפייה.</w:t>
      </w:r>
    </w:p>
    <w:p w14:paraId="48071558" w14:textId="77777777" w:rsidR="00DF1DE5" w:rsidRPr="00683183" w:rsidRDefault="00DF1DE5" w:rsidP="0056672B">
      <w:pPr>
        <w:pStyle w:val="50"/>
        <w:spacing w:line="360" w:lineRule="auto"/>
      </w:pPr>
      <w:r w:rsidRPr="00683183">
        <w:rPr>
          <w:rtl/>
        </w:rPr>
        <w:t xml:space="preserve">מקלדות שליטה של מערכת </w:t>
      </w:r>
      <w:proofErr w:type="spellStart"/>
      <w:r w:rsidRPr="00683183">
        <w:rPr>
          <w:rtl/>
        </w:rPr>
        <w:t>הטמ"ס</w:t>
      </w:r>
      <w:proofErr w:type="spellEnd"/>
      <w:r w:rsidRPr="00683183">
        <w:rPr>
          <w:rtl/>
        </w:rPr>
        <w:t xml:space="preserve"> כולל מוט ניהוג מצלמות.</w:t>
      </w:r>
    </w:p>
    <w:p w14:paraId="423E8D6F" w14:textId="35739054" w:rsidR="00DF1DE5" w:rsidRPr="00683183" w:rsidRDefault="00DF1DE5" w:rsidP="008E7EB7">
      <w:pPr>
        <w:pStyle w:val="32"/>
      </w:pPr>
      <w:r w:rsidRPr="00683183">
        <w:rPr>
          <w:rtl/>
        </w:rPr>
        <w:t>במקרים של תוספות, שדרוגים או הרחבת החומרות הקיימות במוקד:</w:t>
      </w:r>
    </w:p>
    <w:p w14:paraId="74C4B7C8" w14:textId="77777777" w:rsidR="00DF1DE5" w:rsidRPr="00683183" w:rsidRDefault="00DF1DE5" w:rsidP="0056672B">
      <w:pPr>
        <w:pStyle w:val="42"/>
      </w:pPr>
      <w:r w:rsidRPr="00683183">
        <w:rPr>
          <w:rtl/>
        </w:rPr>
        <w:t>מחשבי תחנות העבודה, הניהול והשרתים יותקנו בחדר השרתים.</w:t>
      </w:r>
    </w:p>
    <w:p w14:paraId="39CB7967" w14:textId="77777777" w:rsidR="00DF1DE5" w:rsidRPr="00683183" w:rsidRDefault="00DF1DE5" w:rsidP="0056672B">
      <w:pPr>
        <w:pStyle w:val="42"/>
      </w:pPr>
      <w:r w:rsidRPr="00683183">
        <w:rPr>
          <w:rtl/>
        </w:rPr>
        <w:t>בשולחן הבקרה יותקנו רק אמצעי צפייה ושליטה.</w:t>
      </w:r>
    </w:p>
    <w:p w14:paraId="4DFD4719" w14:textId="77777777" w:rsidR="00DF1DE5" w:rsidRDefault="00DF1DE5" w:rsidP="0056672B">
      <w:pPr>
        <w:pStyle w:val="42"/>
      </w:pPr>
      <w:r w:rsidRPr="00683183">
        <w:rPr>
          <w:rtl/>
        </w:rPr>
        <w:t xml:space="preserve">המחשבים יחוברו לאמצעי השליטה שבשולחן הבקרה באמצעות מרחיקי </w:t>
      </w:r>
      <w:r w:rsidRPr="00683183">
        <w:t xml:space="preserve"> KVM</w:t>
      </w:r>
      <w:r w:rsidRPr="00683183">
        <w:rPr>
          <w:rtl/>
        </w:rPr>
        <w:t xml:space="preserve">ומטריצות </w:t>
      </w:r>
      <w:r w:rsidRPr="00683183">
        <w:t>AV</w:t>
      </w:r>
      <w:r w:rsidRPr="00683183">
        <w:rPr>
          <w:rtl/>
        </w:rPr>
        <w:t>, בהתאם לתצורה שתיקבע במהלך התכנון המפורט והעמדת הציוד.</w:t>
      </w:r>
    </w:p>
    <w:p w14:paraId="73E18AC5" w14:textId="77777777" w:rsidR="0056672B" w:rsidRPr="00683183" w:rsidRDefault="0056672B" w:rsidP="0056672B">
      <w:pPr>
        <w:pStyle w:val="42"/>
        <w:numPr>
          <w:ilvl w:val="0"/>
          <w:numId w:val="0"/>
        </w:numPr>
        <w:ind w:left="3326"/>
      </w:pPr>
    </w:p>
    <w:p w14:paraId="2255FAD1" w14:textId="77777777" w:rsidR="00DF1DE5" w:rsidRPr="00683183" w:rsidRDefault="00DF1DE5" w:rsidP="008E7EB7">
      <w:pPr>
        <w:pStyle w:val="32"/>
        <w:rPr>
          <w:rtl/>
        </w:rPr>
      </w:pPr>
      <w:bookmarkStart w:id="63" w:name="_Toc282528553"/>
      <w:bookmarkStart w:id="64" w:name="_Toc295128805"/>
      <w:bookmarkStart w:id="65" w:name="_Toc274553937"/>
      <w:r w:rsidRPr="00683183">
        <w:rPr>
          <w:rtl/>
        </w:rPr>
        <w:t>הקלטה</w:t>
      </w:r>
      <w:bookmarkEnd w:id="63"/>
      <w:bookmarkEnd w:id="64"/>
    </w:p>
    <w:p w14:paraId="5783F61F" w14:textId="77777777" w:rsidR="00DF1DE5" w:rsidRPr="00683183" w:rsidRDefault="00DF1DE5" w:rsidP="0056672B">
      <w:pPr>
        <w:pStyle w:val="42"/>
      </w:pPr>
      <w:r w:rsidRPr="00683183">
        <w:rPr>
          <w:rtl/>
        </w:rPr>
        <w:t>כאמור לעיל הקלטות רצפי הווידיאו יבוצעו בחדר השרתים ובאתרי הקצה.</w:t>
      </w:r>
    </w:p>
    <w:p w14:paraId="7C85E710" w14:textId="77777777" w:rsidR="00DF1DE5" w:rsidRPr="00683183" w:rsidRDefault="00DF1DE5" w:rsidP="0056672B">
      <w:pPr>
        <w:pStyle w:val="42"/>
      </w:pPr>
      <w:r w:rsidRPr="00683183">
        <w:rPr>
          <w:rtl/>
        </w:rPr>
        <w:t xml:space="preserve">ההקלטות יבוצעו ע"ג שרתים מרובי כוננים, המיועדים לאגירה, אשר יוגדרו במערך </w:t>
      </w:r>
      <w:r w:rsidRPr="00683183">
        <w:t>raid level 5</w:t>
      </w:r>
      <w:r w:rsidRPr="00683183">
        <w:rPr>
          <w:rtl/>
        </w:rPr>
        <w:t xml:space="preserve"> או אחר ע"פ הגדרת הלקוח.</w:t>
      </w:r>
    </w:p>
    <w:p w14:paraId="37FE4EEB" w14:textId="77777777" w:rsidR="00DF1DE5" w:rsidRPr="00683183" w:rsidRDefault="00DF1DE5" w:rsidP="0056672B">
      <w:pPr>
        <w:pStyle w:val="42"/>
      </w:pPr>
      <w:r w:rsidRPr="00683183">
        <w:rPr>
          <w:rtl/>
        </w:rPr>
        <w:t>ההקלטה תהיה תמיד באיכות המרבית : 25 תמונות בשנייה + הרזולוציה המקסימאלית של כל מצלמה ע"פ הגדרותיה.</w:t>
      </w:r>
    </w:p>
    <w:p w14:paraId="32265BD2" w14:textId="77777777" w:rsidR="00DF1DE5" w:rsidRPr="00683183" w:rsidRDefault="00DF1DE5" w:rsidP="0056672B">
      <w:pPr>
        <w:pStyle w:val="42"/>
      </w:pPr>
      <w:r w:rsidRPr="00683183">
        <w:rPr>
          <w:rtl/>
        </w:rPr>
        <w:t>מערכת ההקלטה יוגדרו שני ארכיונים/מדורים:</w:t>
      </w:r>
    </w:p>
    <w:p w14:paraId="049D67F3" w14:textId="77777777" w:rsidR="00DF1DE5" w:rsidRPr="00683183" w:rsidRDefault="00DF1DE5" w:rsidP="0056672B">
      <w:pPr>
        <w:pStyle w:val="42"/>
      </w:pPr>
      <w:r w:rsidRPr="00683183">
        <w:rPr>
          <w:rtl/>
        </w:rPr>
        <w:t xml:space="preserve">ארכיון 1 : 21 יום בשיטת </w:t>
      </w:r>
      <w:r w:rsidRPr="00683183">
        <w:t>FIFO</w:t>
      </w:r>
      <w:r w:rsidRPr="00683183">
        <w:rPr>
          <w:rtl/>
        </w:rPr>
        <w:t xml:space="preserve"> , לפחות.</w:t>
      </w:r>
    </w:p>
    <w:p w14:paraId="25A994E5" w14:textId="77777777" w:rsidR="00DF1DE5" w:rsidRPr="00683183" w:rsidRDefault="00DF1DE5" w:rsidP="0056672B">
      <w:pPr>
        <w:pStyle w:val="42"/>
      </w:pPr>
      <w:r w:rsidRPr="00683183">
        <w:rPr>
          <w:rtl/>
        </w:rPr>
        <w:t>ארכיון 2 : בלתי מחיק! הקלטות שיוגדרו לשימור בארכיון זה יהיו ניתנו למחיקה ידנית בלבד ע"י המשמש בעל ההרשאה הגבוהה ביותר במערכת.</w:t>
      </w:r>
    </w:p>
    <w:p w14:paraId="27756BB3" w14:textId="77777777" w:rsidR="00DF1DE5" w:rsidRPr="00683183" w:rsidRDefault="00DF1DE5" w:rsidP="0056672B">
      <w:pPr>
        <w:pStyle w:val="42"/>
      </w:pPr>
      <w:r w:rsidRPr="00683183">
        <w:rPr>
          <w:rtl/>
        </w:rPr>
        <w:t>המערכת תקליט את כל רצפי הווידיאו 7 ימים בשבוע 24 שעות ביממה ללא הפסקה, אלא אם יוגדר אחרת, בכתב בלבד, ע"י המזמין.</w:t>
      </w:r>
    </w:p>
    <w:p w14:paraId="5EB1704B" w14:textId="77777777" w:rsidR="00DF1DE5" w:rsidRPr="00683183" w:rsidRDefault="00DF1DE5" w:rsidP="0056672B">
      <w:pPr>
        <w:pStyle w:val="42"/>
      </w:pPr>
      <w:r w:rsidRPr="00683183">
        <w:rPr>
          <w:rtl/>
        </w:rPr>
        <w:t>ניתן יהיה להגדיר הקלטה באיכויות מופחתות.</w:t>
      </w:r>
    </w:p>
    <w:p w14:paraId="582DC4E9" w14:textId="77777777" w:rsidR="00DF1DE5" w:rsidRPr="00683183" w:rsidRDefault="00DF1DE5" w:rsidP="0056672B">
      <w:pPr>
        <w:pStyle w:val="42"/>
      </w:pPr>
      <w:r w:rsidRPr="00683183">
        <w:rPr>
          <w:rtl/>
        </w:rPr>
        <w:t>הגדרות איכות ההקלטה לא תהיה קשורה ולא תגביל את איכות הצפייה ולהיפך.</w:t>
      </w:r>
    </w:p>
    <w:p w14:paraId="6EE80C69" w14:textId="77777777" w:rsidR="00DF1DE5" w:rsidRPr="0056672B" w:rsidRDefault="00DF1DE5" w:rsidP="0056672B">
      <w:pPr>
        <w:pStyle w:val="42"/>
        <w:rPr>
          <w:rtl/>
        </w:rPr>
      </w:pPr>
      <w:r w:rsidRPr="0056672B">
        <w:rPr>
          <w:rtl/>
        </w:rPr>
        <w:t>בנוסף תתאפשר הקלטה גם לפי תאריכים ומועדים ידועים מראש, הקלטה לפי אירוע וכן ניהול היסטורית אירועים.</w:t>
      </w:r>
    </w:p>
    <w:p w14:paraId="57311C51" w14:textId="77777777" w:rsidR="00DF1DE5" w:rsidRPr="00683183" w:rsidRDefault="00DF1DE5" w:rsidP="0056672B">
      <w:pPr>
        <w:pStyle w:val="42"/>
      </w:pPr>
      <w:r w:rsidRPr="00683183">
        <w:rPr>
          <w:rtl/>
        </w:rPr>
        <w:t xml:space="preserve">תתאפשר תחילה הקלטה בהתקבל פקודה ממערכת </w:t>
      </w:r>
      <w:r w:rsidRPr="00683183">
        <w:t>Video analytic</w:t>
      </w:r>
      <w:r w:rsidRPr="00683183">
        <w:rPr>
          <w:rtl/>
        </w:rPr>
        <w:t xml:space="preserve"> .</w:t>
      </w:r>
    </w:p>
    <w:p w14:paraId="12183927" w14:textId="77777777" w:rsidR="00DF1DE5" w:rsidRPr="00683183" w:rsidRDefault="00DF1DE5" w:rsidP="0056672B">
      <w:pPr>
        <w:pStyle w:val="42"/>
      </w:pPr>
      <w:r w:rsidRPr="00683183">
        <w:t xml:space="preserve">Pre &amp; post </w:t>
      </w:r>
      <w:proofErr w:type="gramStart"/>
      <w:r w:rsidRPr="00683183">
        <w:t>alarm</w:t>
      </w:r>
      <w:r w:rsidRPr="00683183">
        <w:rPr>
          <w:rtl/>
        </w:rPr>
        <w:t xml:space="preserve">  לפרקי</w:t>
      </w:r>
      <w:proofErr w:type="gramEnd"/>
      <w:r w:rsidRPr="00683183">
        <w:rPr>
          <w:rtl/>
        </w:rPr>
        <w:t xml:space="preserve"> זמן ניתנים לשינוי והגדרה.</w:t>
      </w:r>
    </w:p>
    <w:p w14:paraId="46554BF5" w14:textId="77777777" w:rsidR="00DF1DE5" w:rsidRPr="00683183" w:rsidRDefault="00DF1DE5" w:rsidP="0056672B">
      <w:pPr>
        <w:pStyle w:val="42"/>
        <w:rPr>
          <w:rtl/>
        </w:rPr>
      </w:pPr>
      <w:r w:rsidRPr="00683183">
        <w:rPr>
          <w:rtl/>
        </w:rPr>
        <w:t>תתאפשר הקלטה לאחר קבלת התרעה עבור כל מצלמה.</w:t>
      </w:r>
    </w:p>
    <w:p w14:paraId="514FD816" w14:textId="77777777" w:rsidR="00DF1DE5" w:rsidRPr="00683183" w:rsidRDefault="00DF1DE5" w:rsidP="0056672B">
      <w:pPr>
        <w:pStyle w:val="42"/>
      </w:pPr>
      <w:r w:rsidRPr="00683183">
        <w:rPr>
          <w:rtl/>
        </w:rPr>
        <w:t>בנוסף לתמונה יוקלט גם זמן ההקלטה (תאריך ושעה).</w:t>
      </w:r>
    </w:p>
    <w:p w14:paraId="465AB571" w14:textId="77777777" w:rsidR="00DF1DE5" w:rsidRPr="00683183" w:rsidRDefault="00DF1DE5" w:rsidP="0056672B">
      <w:pPr>
        <w:pStyle w:val="42"/>
        <w:rPr>
          <w:rtl/>
        </w:rPr>
      </w:pPr>
      <w:r w:rsidRPr="00683183">
        <w:rPr>
          <w:rtl/>
        </w:rPr>
        <w:t>בעת ניגון הסרטים, המערכת תאפשר שילוב של כותרות מלוות לסרטים אשר יכילו את הפרטים הבאים:</w:t>
      </w:r>
    </w:p>
    <w:p w14:paraId="20EF8133" w14:textId="77777777" w:rsidR="00DF1DE5" w:rsidRPr="0056672B" w:rsidRDefault="00DF1DE5" w:rsidP="0056672B">
      <w:pPr>
        <w:pStyle w:val="50"/>
        <w:spacing w:line="360" w:lineRule="auto"/>
      </w:pPr>
      <w:r w:rsidRPr="0056672B">
        <w:rPr>
          <w:rtl/>
        </w:rPr>
        <w:t>שם המצלמה (מספר).</w:t>
      </w:r>
    </w:p>
    <w:p w14:paraId="1F3C5081" w14:textId="77777777" w:rsidR="00DF1DE5" w:rsidRPr="0056672B" w:rsidRDefault="00DF1DE5" w:rsidP="0056672B">
      <w:pPr>
        <w:pStyle w:val="50"/>
        <w:spacing w:line="360" w:lineRule="auto"/>
      </w:pPr>
      <w:r w:rsidRPr="0056672B">
        <w:rPr>
          <w:rtl/>
        </w:rPr>
        <w:t>שם האתר.</w:t>
      </w:r>
    </w:p>
    <w:p w14:paraId="67E92992" w14:textId="77777777" w:rsidR="00DF1DE5" w:rsidRPr="0056672B" w:rsidRDefault="00DF1DE5" w:rsidP="0056672B">
      <w:pPr>
        <w:pStyle w:val="50"/>
        <w:spacing w:line="360" w:lineRule="auto"/>
      </w:pPr>
      <w:r w:rsidRPr="0056672B">
        <w:rPr>
          <w:rtl/>
        </w:rPr>
        <w:t>תאריך ביצוע ההקלטה.</w:t>
      </w:r>
    </w:p>
    <w:p w14:paraId="76ECB588" w14:textId="77777777" w:rsidR="00DF1DE5" w:rsidRPr="0056672B" w:rsidRDefault="00DF1DE5" w:rsidP="0056672B">
      <w:pPr>
        <w:pStyle w:val="50"/>
        <w:spacing w:line="360" w:lineRule="auto"/>
      </w:pPr>
      <w:r w:rsidRPr="0056672B">
        <w:rPr>
          <w:rtl/>
        </w:rPr>
        <w:t>טקסט חופשי על פי החלטת הלקוח.</w:t>
      </w:r>
    </w:p>
    <w:p w14:paraId="71FD0708" w14:textId="77777777" w:rsidR="00DF1DE5" w:rsidRPr="0056672B" w:rsidRDefault="00DF1DE5" w:rsidP="0056672B">
      <w:pPr>
        <w:pStyle w:val="50"/>
        <w:spacing w:line="360" w:lineRule="auto"/>
      </w:pPr>
      <w:r w:rsidRPr="0056672B">
        <w:rPr>
          <w:rtl/>
        </w:rPr>
        <w:t xml:space="preserve">שעון רץ אשר יציג (לפחות) שעות דקות ושניות. </w:t>
      </w:r>
    </w:p>
    <w:p w14:paraId="0F271DA9" w14:textId="77777777" w:rsidR="0056672B" w:rsidRDefault="0056672B">
      <w:pPr>
        <w:bidi w:val="0"/>
        <w:spacing w:after="0" w:line="240" w:lineRule="auto"/>
        <w:rPr>
          <w:rFonts w:ascii="Arial" w:hAnsi="Arial"/>
          <w:sz w:val="24"/>
          <w:szCs w:val="24"/>
          <w:rtl/>
        </w:rPr>
      </w:pPr>
      <w:r>
        <w:rPr>
          <w:rtl/>
        </w:rPr>
        <w:br w:type="page"/>
      </w:r>
    </w:p>
    <w:p w14:paraId="11508D8B" w14:textId="744B7DD4" w:rsidR="00DF1DE5" w:rsidRPr="00683183" w:rsidRDefault="00DF1DE5" w:rsidP="0056672B">
      <w:pPr>
        <w:pStyle w:val="42"/>
        <w:rPr>
          <w:rtl/>
        </w:rPr>
      </w:pPr>
      <w:r w:rsidRPr="00683183">
        <w:rPr>
          <w:rtl/>
        </w:rPr>
        <w:t>המערכת תאפשר איתור מידע מוקלט ע"פ הקריטריונים הבאים:</w:t>
      </w:r>
    </w:p>
    <w:p w14:paraId="5A52C7CA" w14:textId="77777777" w:rsidR="00DF1DE5" w:rsidRPr="00683183" w:rsidRDefault="00DF1DE5" w:rsidP="0056672B">
      <w:pPr>
        <w:pStyle w:val="50"/>
        <w:spacing w:line="360" w:lineRule="auto"/>
        <w:rPr>
          <w:rtl/>
        </w:rPr>
      </w:pPr>
      <w:r w:rsidRPr="00683183">
        <w:rPr>
          <w:rtl/>
        </w:rPr>
        <w:t>זמן הקלטה</w:t>
      </w:r>
    </w:p>
    <w:p w14:paraId="34C7765C" w14:textId="77777777" w:rsidR="00DF1DE5" w:rsidRPr="00683183" w:rsidRDefault="00DF1DE5" w:rsidP="0056672B">
      <w:pPr>
        <w:pStyle w:val="50"/>
        <w:spacing w:line="360" w:lineRule="auto"/>
        <w:rPr>
          <w:rtl/>
        </w:rPr>
      </w:pPr>
      <w:r w:rsidRPr="00683183">
        <w:rPr>
          <w:rtl/>
        </w:rPr>
        <w:t>מצלמה/ערוץ</w:t>
      </w:r>
    </w:p>
    <w:p w14:paraId="6314896D" w14:textId="77777777" w:rsidR="00DF1DE5" w:rsidRPr="00683183" w:rsidRDefault="00DF1DE5" w:rsidP="0056672B">
      <w:pPr>
        <w:pStyle w:val="50"/>
        <w:spacing w:line="360" w:lineRule="auto"/>
      </w:pPr>
      <w:r w:rsidRPr="00683183">
        <w:rPr>
          <w:rtl/>
        </w:rPr>
        <w:t>הקלטת אזעקה – יכולת סריקה מהירה של כל האירועים/אזעקות.</w:t>
      </w:r>
    </w:p>
    <w:p w14:paraId="7854978F" w14:textId="77777777" w:rsidR="00DF1DE5" w:rsidRPr="00683183" w:rsidRDefault="00DF1DE5" w:rsidP="008E7EB7">
      <w:pPr>
        <w:pStyle w:val="32"/>
      </w:pPr>
      <w:bookmarkStart w:id="66" w:name="_Toc282528554"/>
      <w:bookmarkStart w:id="67" w:name="_Toc295128806"/>
      <w:r w:rsidRPr="00683183">
        <w:rPr>
          <w:rtl/>
        </w:rPr>
        <w:t>תצוגת הווידיאו:</w:t>
      </w:r>
      <w:bookmarkEnd w:id="66"/>
      <w:bookmarkEnd w:id="67"/>
    </w:p>
    <w:p w14:paraId="60474002" w14:textId="77777777" w:rsidR="00DF1DE5" w:rsidRPr="00683183" w:rsidRDefault="00DF1DE5" w:rsidP="0056672B">
      <w:pPr>
        <w:pStyle w:val="42"/>
      </w:pPr>
      <w:r w:rsidRPr="00683183">
        <w:rPr>
          <w:rtl/>
        </w:rPr>
        <w:t>המפעיל יוכל לבחור איזה מצלמה תוצג על המסך בזמן אמת ו/או מארכיון ההקלטות. לבחירה זו לא תהיה השפעה על אופן ההקלטה.</w:t>
      </w:r>
    </w:p>
    <w:p w14:paraId="286F7EB2" w14:textId="77777777" w:rsidR="00DF1DE5" w:rsidRPr="00683183" w:rsidRDefault="00DF1DE5" w:rsidP="0056672B">
      <w:pPr>
        <w:pStyle w:val="42"/>
      </w:pPr>
      <w:r w:rsidRPr="00683183">
        <w:rPr>
          <w:rtl/>
        </w:rPr>
        <w:t>יכולת תצוגה על גבי מסך בפורמט של 1, 4, 9 או 16 תמונות בעת ובעונה אחת על מסך אחד.</w:t>
      </w:r>
    </w:p>
    <w:p w14:paraId="63C55283" w14:textId="27ED864C" w:rsidR="00DF1DE5" w:rsidRPr="00683183" w:rsidRDefault="00DF1DE5" w:rsidP="008E7EB7">
      <w:pPr>
        <w:pStyle w:val="32"/>
        <w:rPr>
          <w:rtl/>
        </w:rPr>
      </w:pPr>
      <w:bookmarkStart w:id="68" w:name="_Toc282528555"/>
      <w:bookmarkStart w:id="69" w:name="_Toc295128807"/>
      <w:r w:rsidRPr="00683183">
        <w:rPr>
          <w:rtl/>
        </w:rPr>
        <w:t>ניהול מערכת:</w:t>
      </w:r>
      <w:bookmarkEnd w:id="68"/>
      <w:bookmarkEnd w:id="69"/>
    </w:p>
    <w:p w14:paraId="23FB65BA" w14:textId="77777777" w:rsidR="00DF1DE5" w:rsidRPr="00683183" w:rsidRDefault="00DF1DE5" w:rsidP="0056672B">
      <w:pPr>
        <w:pStyle w:val="42"/>
      </w:pPr>
      <w:r w:rsidRPr="00683183">
        <w:rPr>
          <w:rtl/>
        </w:rPr>
        <w:t>המערכת תכלול מידור הרשאות מדורג באמצעות סיסמא (</w:t>
      </w:r>
      <w:r w:rsidRPr="00683183">
        <w:t>Password</w:t>
      </w:r>
      <w:r w:rsidRPr="00683183">
        <w:rPr>
          <w:rtl/>
        </w:rPr>
        <w:t>) לצורך שימוש מבצעי ולצורך שינוי הגדרות.</w:t>
      </w:r>
    </w:p>
    <w:p w14:paraId="7E7A46E4" w14:textId="77777777" w:rsidR="00DF1DE5" w:rsidRPr="00683183" w:rsidRDefault="00DF1DE5" w:rsidP="0056672B">
      <w:pPr>
        <w:pStyle w:val="42"/>
      </w:pPr>
      <w:r w:rsidRPr="00683183">
        <w:rPr>
          <w:rtl/>
        </w:rPr>
        <w:t>המערכת תהיה בעלת מספר רמות מידור. כניסה למערכת תהיה באמצעות סיסמא אשר תאפיין את רמת המידור המורשה למשתמש.</w:t>
      </w:r>
    </w:p>
    <w:p w14:paraId="47788E24" w14:textId="77777777" w:rsidR="00DF1DE5" w:rsidRPr="00683183" w:rsidRDefault="00DF1DE5" w:rsidP="008E7EB7">
      <w:pPr>
        <w:pStyle w:val="32"/>
        <w:rPr>
          <w:rtl/>
        </w:rPr>
      </w:pPr>
      <w:bookmarkStart w:id="70" w:name="_Toc282528556"/>
      <w:bookmarkStart w:id="71" w:name="_Toc295128808"/>
      <w:r w:rsidRPr="00683183">
        <w:rPr>
          <w:rtl/>
        </w:rPr>
        <w:t>מקוריות</w:t>
      </w:r>
      <w:bookmarkEnd w:id="70"/>
      <w:bookmarkEnd w:id="71"/>
      <w:r w:rsidRPr="00683183">
        <w:rPr>
          <w:rtl/>
        </w:rPr>
        <w:t xml:space="preserve"> </w:t>
      </w:r>
    </w:p>
    <w:p w14:paraId="76F1D789" w14:textId="77777777" w:rsidR="00DF1DE5" w:rsidRPr="00683183" w:rsidRDefault="00DF1DE5" w:rsidP="0056672B">
      <w:pPr>
        <w:pStyle w:val="42"/>
      </w:pPr>
      <w:r w:rsidRPr="00683183">
        <w:rPr>
          <w:rtl/>
        </w:rPr>
        <w:t xml:space="preserve">במהלך ביצוע ההקלטות תבצע המערכת באופן אוטומטי תהליך סימון מקוריות של רצפי הווידיאו המוקלטים = הצפנה: </w:t>
      </w:r>
      <w:r w:rsidRPr="00683183">
        <w:t>encryption</w:t>
      </w:r>
      <w:r w:rsidRPr="00683183">
        <w:rPr>
          <w:rtl/>
        </w:rPr>
        <w:t xml:space="preserve"> \ </w:t>
      </w:r>
      <w:r w:rsidRPr="00683183">
        <w:t>watermarking</w:t>
      </w:r>
      <w:r w:rsidRPr="00683183">
        <w:rPr>
          <w:rtl/>
        </w:rPr>
        <w:t>.</w:t>
      </w:r>
    </w:p>
    <w:p w14:paraId="36E6A884" w14:textId="77777777" w:rsidR="00DF1DE5" w:rsidRPr="00683183" w:rsidRDefault="00DF1DE5" w:rsidP="0056672B">
      <w:pPr>
        <w:pStyle w:val="42"/>
      </w:pPr>
      <w:r w:rsidRPr="00683183">
        <w:rPr>
          <w:rtl/>
        </w:rPr>
        <w:t>מטרה: מניעת היכולת לשנות, לערוך ולזייף חומר שהוקלט ע"י המערכת לאחר הקלטתו.</w:t>
      </w:r>
    </w:p>
    <w:p w14:paraId="49DBB2A2" w14:textId="77777777" w:rsidR="00DF1DE5" w:rsidRPr="00683183" w:rsidRDefault="00DF1DE5" w:rsidP="0056672B">
      <w:pPr>
        <w:pStyle w:val="42"/>
      </w:pPr>
      <w:r w:rsidRPr="00683183">
        <w:rPr>
          <w:rtl/>
        </w:rPr>
        <w:t>בזמן הצילום תוסיף המערכת קוד סודי דיגיטאלי ניסתר לכל פריים ברצף הווידיאו.</w:t>
      </w:r>
    </w:p>
    <w:p w14:paraId="0C60D329" w14:textId="77777777" w:rsidR="00DF1DE5" w:rsidRDefault="00DF1DE5" w:rsidP="0056672B">
      <w:pPr>
        <w:pStyle w:val="42"/>
      </w:pPr>
      <w:r w:rsidRPr="00683183">
        <w:rPr>
          <w:rtl/>
        </w:rPr>
        <w:t>בזמן צפייה בחומר מוקלט באמצעות המערכת, תדע המערכת לבדוק ולאתר את מקוריות רצף הווידיאו המנוגן ולהתריע במידה ותזהה כי נעשה בו שינוי מכל סוג שהוא.</w:t>
      </w:r>
    </w:p>
    <w:p w14:paraId="6AA9A8BF" w14:textId="77777777" w:rsidR="0056672B" w:rsidRPr="00683183" w:rsidRDefault="0056672B" w:rsidP="0056672B">
      <w:pPr>
        <w:pStyle w:val="42"/>
        <w:numPr>
          <w:ilvl w:val="0"/>
          <w:numId w:val="0"/>
        </w:numPr>
        <w:ind w:left="3506"/>
      </w:pPr>
    </w:p>
    <w:p w14:paraId="5F9C1C7D" w14:textId="77777777" w:rsidR="00DF1DE5" w:rsidRPr="00683183" w:rsidRDefault="00DF1DE5" w:rsidP="008E7EB7">
      <w:pPr>
        <w:pStyle w:val="32"/>
      </w:pPr>
      <w:bookmarkStart w:id="72" w:name="_Toc295128809"/>
      <w:r w:rsidRPr="00683183">
        <w:rPr>
          <w:rtl/>
        </w:rPr>
        <w:t>מבנה מערך השרתים</w:t>
      </w:r>
      <w:bookmarkEnd w:id="72"/>
    </w:p>
    <w:bookmarkEnd w:id="65"/>
    <w:p w14:paraId="02FDE020" w14:textId="77777777" w:rsidR="00DF1DE5" w:rsidRPr="00683183" w:rsidRDefault="00DF1DE5" w:rsidP="0056672B">
      <w:pPr>
        <w:pStyle w:val="42"/>
      </w:pPr>
      <w:r w:rsidRPr="00683183">
        <w:rPr>
          <w:rtl/>
        </w:rPr>
        <w:t>מערך השרתים יחובר למתג אחד.</w:t>
      </w:r>
    </w:p>
    <w:p w14:paraId="608BD0A3" w14:textId="77777777" w:rsidR="00DF1DE5" w:rsidRPr="00683183" w:rsidRDefault="00DF1DE5" w:rsidP="0056672B">
      <w:pPr>
        <w:pStyle w:val="42"/>
      </w:pPr>
      <w:r w:rsidRPr="00683183">
        <w:rPr>
          <w:rtl/>
        </w:rPr>
        <w:t>יותקן שרת ניהול ראשי עליו תותקן תוכנת הניהול.</w:t>
      </w:r>
    </w:p>
    <w:p w14:paraId="6ECFF314" w14:textId="77777777" w:rsidR="00DF1DE5" w:rsidRPr="00683183" w:rsidRDefault="00DF1DE5" w:rsidP="0056672B">
      <w:pPr>
        <w:pStyle w:val="42"/>
      </w:pPr>
      <w:r w:rsidRPr="00683183">
        <w:rPr>
          <w:rtl/>
        </w:rPr>
        <w:t xml:space="preserve">לחליפין ניתן יהיה להתקין את תוכנת הניהול ע"ג אחד משרתי ההקלטה ולהגדירו כ </w:t>
      </w:r>
      <w:r w:rsidRPr="00683183">
        <w:t>master</w:t>
      </w:r>
      <w:r w:rsidRPr="00683183">
        <w:rPr>
          <w:rtl/>
        </w:rPr>
        <w:t xml:space="preserve">. </w:t>
      </w:r>
    </w:p>
    <w:p w14:paraId="3AAD2C65" w14:textId="77777777" w:rsidR="00DF1DE5" w:rsidRPr="00683183" w:rsidRDefault="00DF1DE5" w:rsidP="0056672B">
      <w:pPr>
        <w:pStyle w:val="42"/>
      </w:pPr>
      <w:r w:rsidRPr="00683183">
        <w:rPr>
          <w:rtl/>
        </w:rPr>
        <w:t xml:space="preserve">יותקן שרת </w:t>
      </w:r>
      <w:r w:rsidRPr="00683183">
        <w:t>NVR</w:t>
      </w:r>
      <w:r w:rsidRPr="00683183">
        <w:rPr>
          <w:rtl/>
        </w:rPr>
        <w:t xml:space="preserve"> אחד עבור כל 50 מצלמות.</w:t>
      </w:r>
    </w:p>
    <w:p w14:paraId="208CE859" w14:textId="79E079A9" w:rsidR="00DF1DE5" w:rsidRPr="00683183" w:rsidRDefault="00DF1DE5" w:rsidP="0056672B">
      <w:pPr>
        <w:pStyle w:val="42"/>
      </w:pPr>
      <w:r w:rsidRPr="00683183">
        <w:rPr>
          <w:rtl/>
        </w:rPr>
        <w:t xml:space="preserve">במקרה של שרת הקלטה שתותקן עליו תוכנת הניהול, יותקנו עליו עד </w:t>
      </w:r>
      <w:r w:rsidR="0056672B">
        <w:rPr>
          <w:rFonts w:hint="cs"/>
          <w:rtl/>
        </w:rPr>
        <w:t>4</w:t>
      </w:r>
      <w:r w:rsidRPr="00683183">
        <w:rPr>
          <w:rtl/>
        </w:rPr>
        <w:t>0 מצלמות.</w:t>
      </w:r>
    </w:p>
    <w:p w14:paraId="58BA6703" w14:textId="599CCB43" w:rsidR="00DF1DE5" w:rsidRPr="00683183" w:rsidRDefault="00DF1DE5" w:rsidP="0056672B">
      <w:pPr>
        <w:pStyle w:val="42"/>
      </w:pPr>
      <w:r w:rsidRPr="00683183">
        <w:rPr>
          <w:rtl/>
        </w:rPr>
        <w:t xml:space="preserve">מעבר לכונני </w:t>
      </w:r>
      <w:r w:rsidR="0056672B">
        <w:rPr>
          <w:rFonts w:hint="cs"/>
          <w:rtl/>
        </w:rPr>
        <w:t>אחסון</w:t>
      </w:r>
      <w:r w:rsidRPr="00683183">
        <w:rPr>
          <w:rtl/>
        </w:rPr>
        <w:t xml:space="preserve">, בכל שרת יותקנו שני כוננים נוספים שיחוברו ב </w:t>
      </w:r>
      <w:r w:rsidRPr="00683183">
        <w:t>raid level 1</w:t>
      </w:r>
      <w:r w:rsidRPr="00683183">
        <w:rPr>
          <w:rtl/>
        </w:rPr>
        <w:t xml:space="preserve"> , עליהם תותקן מערכת ההפעלה והתוכנות.</w:t>
      </w:r>
    </w:p>
    <w:p w14:paraId="020EBF47" w14:textId="77777777" w:rsidR="00DF1DE5" w:rsidRPr="00683183" w:rsidRDefault="00DF1DE5" w:rsidP="0056672B">
      <w:pPr>
        <w:pStyle w:val="42"/>
      </w:pPr>
      <w:r w:rsidRPr="00683183">
        <w:rPr>
          <w:rtl/>
        </w:rPr>
        <w:t xml:space="preserve">בסיס הנתונים של המערכת יותקן אף הוא על שרתים אילו. </w:t>
      </w:r>
    </w:p>
    <w:p w14:paraId="0ACCAA76" w14:textId="77777777" w:rsidR="00DF1DE5" w:rsidRPr="00683183" w:rsidRDefault="00DF1DE5" w:rsidP="0056672B">
      <w:pPr>
        <w:pStyle w:val="42"/>
        <w:rPr>
          <w:rtl/>
        </w:rPr>
      </w:pPr>
      <w:r w:rsidRPr="00683183">
        <w:rPr>
          <w:rtl/>
        </w:rPr>
        <w:t xml:space="preserve">שרת </w:t>
      </w:r>
      <w:r w:rsidRPr="00683183">
        <w:t>transcoder</w:t>
      </w:r>
      <w:r w:rsidRPr="00683183">
        <w:rPr>
          <w:rtl/>
        </w:rPr>
        <w:t xml:space="preserve"> יותקן לטובת הפצת הווידיאו לרשתות אחרות.</w:t>
      </w:r>
    </w:p>
    <w:p w14:paraId="64898E1D" w14:textId="77777777" w:rsidR="00DF1DE5" w:rsidRPr="00683183" w:rsidRDefault="00DF1DE5" w:rsidP="008E7EB7">
      <w:pPr>
        <w:pStyle w:val="32"/>
        <w:rPr>
          <w:rtl/>
        </w:rPr>
      </w:pPr>
      <w:r w:rsidRPr="00683183">
        <w:rPr>
          <w:rtl/>
        </w:rPr>
        <w:t>גיבוי שרתי נתונים</w:t>
      </w:r>
    </w:p>
    <w:p w14:paraId="0C1DC874" w14:textId="77777777" w:rsidR="00DF1DE5" w:rsidRPr="00683183" w:rsidRDefault="00DF1DE5" w:rsidP="0056672B">
      <w:pPr>
        <w:pStyle w:val="42"/>
      </w:pPr>
      <w:r w:rsidRPr="00683183">
        <w:rPr>
          <w:rtl/>
        </w:rPr>
        <w:t xml:space="preserve">תוגדר שיטת </w:t>
      </w:r>
      <w:r w:rsidRPr="00683183">
        <w:t xml:space="preserve">n+1 </w:t>
      </w:r>
    </w:p>
    <w:p w14:paraId="6D9FBC6A" w14:textId="77777777" w:rsidR="00DF1DE5" w:rsidRPr="00683183" w:rsidRDefault="00DF1DE5" w:rsidP="0056672B">
      <w:pPr>
        <w:pStyle w:val="42"/>
      </w:pPr>
      <w:r w:rsidRPr="00683183">
        <w:rPr>
          <w:rtl/>
        </w:rPr>
        <w:t xml:space="preserve">המערך יכלול שרת </w:t>
      </w:r>
      <w:r w:rsidRPr="00683183">
        <w:t>NVR</w:t>
      </w:r>
      <w:r w:rsidRPr="00683183">
        <w:rPr>
          <w:rtl/>
        </w:rPr>
        <w:t xml:space="preserve"> שישמש לצורך גיבוי.</w:t>
      </w:r>
    </w:p>
    <w:p w14:paraId="240C2A24" w14:textId="77777777" w:rsidR="00DF1DE5" w:rsidRPr="00683183" w:rsidRDefault="00DF1DE5" w:rsidP="0056672B">
      <w:pPr>
        <w:pStyle w:val="42"/>
      </w:pPr>
      <w:r w:rsidRPr="00683183">
        <w:rPr>
          <w:rtl/>
        </w:rPr>
        <w:t xml:space="preserve">שרת הגיבוי יחליף כל אחד מהקיימים, בעת כשל. </w:t>
      </w:r>
    </w:p>
    <w:p w14:paraId="01B975D5" w14:textId="77777777" w:rsidR="00DF1DE5" w:rsidRPr="00683183" w:rsidRDefault="00DF1DE5" w:rsidP="0056672B">
      <w:pPr>
        <w:pStyle w:val="42"/>
      </w:pPr>
      <w:r w:rsidRPr="00683183">
        <w:rPr>
          <w:rtl/>
        </w:rPr>
        <w:t>במקרה של כשל של יותר משרת אחד ניתן יהיה להגדיר עדיפות עבור ערוצים נבחרים מתוך יותר משרת אחד.</w:t>
      </w:r>
    </w:p>
    <w:p w14:paraId="42EA1C2F" w14:textId="77777777" w:rsidR="00DF1DE5" w:rsidRPr="00683183" w:rsidRDefault="00DF1DE5" w:rsidP="0056672B">
      <w:pPr>
        <w:pStyle w:val="42"/>
      </w:pPr>
      <w:bookmarkStart w:id="73" w:name="_Toc282528558"/>
      <w:bookmarkStart w:id="74" w:name="_Toc274553938"/>
      <w:bookmarkStart w:id="75" w:name="_Toc295128810"/>
      <w:r w:rsidRPr="00683183">
        <w:rPr>
          <w:rtl/>
        </w:rPr>
        <w:t>דחיסה וקידוד</w:t>
      </w:r>
      <w:bookmarkEnd w:id="73"/>
      <w:bookmarkEnd w:id="74"/>
      <w:bookmarkEnd w:id="75"/>
    </w:p>
    <w:p w14:paraId="2A480C92" w14:textId="77777777" w:rsidR="00DF1DE5" w:rsidRPr="00683183" w:rsidRDefault="00DF1DE5" w:rsidP="0056672B">
      <w:pPr>
        <w:pStyle w:val="42"/>
      </w:pPr>
      <w:r w:rsidRPr="00683183">
        <w:rPr>
          <w:rtl/>
        </w:rPr>
        <w:t xml:space="preserve">הדחיסה והקידוד של רצפי הווידיאו מהמצלמות תתבצע באמצעות </w:t>
      </w:r>
      <w:proofErr w:type="spellStart"/>
      <w:r w:rsidRPr="00683183">
        <w:rPr>
          <w:rtl/>
        </w:rPr>
        <w:t>אנקודרים</w:t>
      </w:r>
      <w:proofErr w:type="spellEnd"/>
      <w:r w:rsidRPr="00683183">
        <w:rPr>
          <w:rtl/>
        </w:rPr>
        <w:t xml:space="preserve"> (</w:t>
      </w:r>
      <w:r w:rsidRPr="00683183">
        <w:t>video encoders</w:t>
      </w:r>
      <w:r w:rsidRPr="00683183">
        <w:rPr>
          <w:rtl/>
        </w:rPr>
        <w:t xml:space="preserve"> ).</w:t>
      </w:r>
    </w:p>
    <w:p w14:paraId="2917112F" w14:textId="77777777" w:rsidR="00DF1DE5" w:rsidRPr="00683183" w:rsidRDefault="00DF1DE5" w:rsidP="0056672B">
      <w:pPr>
        <w:pStyle w:val="42"/>
      </w:pPr>
      <w:proofErr w:type="spellStart"/>
      <w:r w:rsidRPr="00683183">
        <w:rPr>
          <w:rtl/>
        </w:rPr>
        <w:t>האנקודרים</w:t>
      </w:r>
      <w:proofErr w:type="spellEnd"/>
      <w:r w:rsidRPr="00683183">
        <w:rPr>
          <w:rtl/>
        </w:rPr>
        <w:t xml:space="preserve"> החיצונים יותקנו בארונות הציוד שבכל אתר קצה.</w:t>
      </w:r>
    </w:p>
    <w:p w14:paraId="74FB113C" w14:textId="77777777" w:rsidR="00DF1DE5" w:rsidRPr="00683183" w:rsidRDefault="00DF1DE5" w:rsidP="0056672B">
      <w:pPr>
        <w:pStyle w:val="42"/>
      </w:pPr>
      <w:proofErr w:type="spellStart"/>
      <w:r w:rsidRPr="00683183">
        <w:rPr>
          <w:rtl/>
        </w:rPr>
        <w:t>האנקודרים</w:t>
      </w:r>
      <w:proofErr w:type="spellEnd"/>
      <w:r w:rsidRPr="00683183">
        <w:rPr>
          <w:rtl/>
        </w:rPr>
        <w:t xml:space="preserve"> שיסופקו יהיו בעלי יכולת ייצור של 2 רצפי וידיאו דחוס (לפחות) בעת ובעונה אחת (</w:t>
      </w:r>
      <w:r w:rsidRPr="00683183">
        <w:t>dual stream</w:t>
      </w:r>
      <w:r w:rsidRPr="00683183">
        <w:rPr>
          <w:rtl/>
        </w:rPr>
        <w:t xml:space="preserve"> ) כאשר איכותו הרצף הראשון תהייה המקסימום המוגדר בדפי הנתונים של המצלמה והשני :</w:t>
      </w:r>
      <w:r w:rsidRPr="00683183">
        <w:t xml:space="preserve"> 25fps @ 4cif</w:t>
      </w:r>
      <w:r w:rsidRPr="00683183">
        <w:rPr>
          <w:rtl/>
        </w:rPr>
        <w:t xml:space="preserve"> </w:t>
      </w:r>
    </w:p>
    <w:p w14:paraId="5ED130D8" w14:textId="77777777" w:rsidR="00DF1DE5" w:rsidRPr="00683183" w:rsidRDefault="00DF1DE5" w:rsidP="0056672B">
      <w:pPr>
        <w:pStyle w:val="42"/>
      </w:pPr>
      <w:r w:rsidRPr="00683183">
        <w:rPr>
          <w:rtl/>
        </w:rPr>
        <w:t>איכות הרצף השני תהיה מופחתת ותינתן להגדרת המפעיל עבור מספר התמונות בשנייה והרזולוציה.</w:t>
      </w:r>
    </w:p>
    <w:p w14:paraId="1A4BA6A9" w14:textId="77777777" w:rsidR="00DF1DE5" w:rsidRPr="00683183" w:rsidRDefault="00DF1DE5" w:rsidP="0056672B">
      <w:pPr>
        <w:pStyle w:val="42"/>
      </w:pPr>
      <w:r w:rsidRPr="00683183">
        <w:rPr>
          <w:rtl/>
        </w:rPr>
        <w:t xml:space="preserve">פורמט הווידיאו היחידי עבור כל הרצפים יהיה </w:t>
      </w:r>
      <w:r w:rsidRPr="00683183">
        <w:t>H264 (mpeg 4 part 10)</w:t>
      </w:r>
      <w:r w:rsidRPr="00683183">
        <w:rPr>
          <w:rtl/>
        </w:rPr>
        <w:t xml:space="preserve"> .</w:t>
      </w:r>
    </w:p>
    <w:p w14:paraId="63457337" w14:textId="77777777" w:rsidR="00DF1DE5" w:rsidRPr="00683183" w:rsidRDefault="00DF1DE5" w:rsidP="008E7EB7">
      <w:pPr>
        <w:pStyle w:val="32"/>
        <w:numPr>
          <w:ilvl w:val="0"/>
          <w:numId w:val="0"/>
        </w:numPr>
        <w:ind w:left="1191"/>
      </w:pPr>
      <w:bookmarkStart w:id="76" w:name="_Toc282528559"/>
      <w:bookmarkStart w:id="77" w:name="_Toc274553940"/>
      <w:bookmarkStart w:id="78" w:name="_Toc295128811"/>
    </w:p>
    <w:p w14:paraId="7A61EC4E" w14:textId="77777777" w:rsidR="00DF1DE5" w:rsidRPr="00683183" w:rsidRDefault="00DF1DE5" w:rsidP="008E7EB7">
      <w:pPr>
        <w:pStyle w:val="32"/>
      </w:pPr>
      <w:r w:rsidRPr="00683183">
        <w:rPr>
          <w:rtl/>
        </w:rPr>
        <w:t>תחנות עבודה</w:t>
      </w:r>
      <w:bookmarkEnd w:id="76"/>
      <w:bookmarkEnd w:id="77"/>
      <w:bookmarkEnd w:id="78"/>
    </w:p>
    <w:p w14:paraId="19B358AF" w14:textId="77777777" w:rsidR="00DF1DE5" w:rsidRPr="00683183" w:rsidRDefault="00DF1DE5" w:rsidP="0056672B">
      <w:pPr>
        <w:pStyle w:val="42"/>
      </w:pPr>
      <w:r w:rsidRPr="00683183">
        <w:rPr>
          <w:rtl/>
        </w:rPr>
        <w:t xml:space="preserve">המערכת מופעלת ומתוחזקת באמצעות תחנות עבודה שהן למעשה מחשבי </w:t>
      </w:r>
      <w:r w:rsidRPr="00683183">
        <w:t>PC</w:t>
      </w:r>
      <w:r w:rsidRPr="00683183">
        <w:rPr>
          <w:rtl/>
        </w:rPr>
        <w:t xml:space="preserve">, עליהם מותקנת מערכת הפעלה </w:t>
      </w:r>
      <w:r w:rsidRPr="00683183">
        <w:t>MS windows</w:t>
      </w:r>
      <w:r w:rsidRPr="00683183">
        <w:rPr>
          <w:rtl/>
        </w:rPr>
        <w:t xml:space="preserve"> ותוכנת ה </w:t>
      </w:r>
      <w:r w:rsidRPr="00683183">
        <w:t>client</w:t>
      </w:r>
      <w:r w:rsidRPr="00683183">
        <w:rPr>
          <w:rtl/>
        </w:rPr>
        <w:t xml:space="preserve"> של מערכת ה </w:t>
      </w:r>
      <w:r w:rsidRPr="00683183">
        <w:t>NVR</w:t>
      </w:r>
      <w:r w:rsidRPr="00683183">
        <w:rPr>
          <w:rtl/>
        </w:rPr>
        <w:t>.</w:t>
      </w:r>
    </w:p>
    <w:p w14:paraId="105DFE3B" w14:textId="77777777" w:rsidR="00DF1DE5" w:rsidRPr="00683183" w:rsidRDefault="00DF1DE5" w:rsidP="0056672B">
      <w:pPr>
        <w:pStyle w:val="42"/>
      </w:pPr>
      <w:r w:rsidRPr="00683183">
        <w:rPr>
          <w:rtl/>
        </w:rPr>
        <w:t>תחנות העבודה יחוברו לרשת התקשורת של המערכת ויאפשרו גישה לכל אפשרויות ההפעלה והתחזוקה של המערכת בהתאם להרשאות מתאימות.</w:t>
      </w:r>
    </w:p>
    <w:p w14:paraId="00EEC9F2" w14:textId="77777777" w:rsidR="00DF1DE5" w:rsidRPr="00683183" w:rsidRDefault="00DF1DE5" w:rsidP="0056672B">
      <w:pPr>
        <w:pStyle w:val="42"/>
        <w:rPr>
          <w:rtl/>
        </w:rPr>
      </w:pPr>
      <w:r w:rsidRPr="00683183">
        <w:rPr>
          <w:rtl/>
        </w:rPr>
        <w:t>כל סוגי תחנות העבודה יאפשרו את ביצוע כל הפעילויות שיוגדרו להן בזמן אמיתי ובמקביל מבלי שתהיה ירידה בביצועי המערכת, כאשר המשתמש יכול לקבוע מה יוצג על המסך/המסכים המחוברים לתחנת העבודה שלו בכל רגע נתון.</w:t>
      </w:r>
    </w:p>
    <w:p w14:paraId="6D0B784D" w14:textId="77777777" w:rsidR="0056672B" w:rsidRDefault="0056672B">
      <w:pPr>
        <w:bidi w:val="0"/>
        <w:spacing w:after="0" w:line="240" w:lineRule="auto"/>
        <w:rPr>
          <w:rFonts w:ascii="Arial" w:hAnsi="Arial"/>
          <w:noProof/>
          <w:sz w:val="24"/>
          <w:szCs w:val="24"/>
          <w:rtl/>
        </w:rPr>
      </w:pPr>
      <w:bookmarkStart w:id="79" w:name="_Toc295128812"/>
      <w:bookmarkStart w:id="80" w:name="_Toc274553945"/>
      <w:r>
        <w:rPr>
          <w:rtl/>
        </w:rPr>
        <w:br w:type="page"/>
      </w:r>
    </w:p>
    <w:p w14:paraId="3CD520FC" w14:textId="6F2EAF64" w:rsidR="00DF1DE5" w:rsidRPr="00683183" w:rsidRDefault="00DF1DE5" w:rsidP="008E7EB7">
      <w:pPr>
        <w:pStyle w:val="32"/>
      </w:pPr>
      <w:r w:rsidRPr="00683183">
        <w:rPr>
          <w:rtl/>
        </w:rPr>
        <w:t>מערך התצוגה</w:t>
      </w:r>
      <w:bookmarkEnd w:id="79"/>
      <w:r w:rsidRPr="00683183">
        <w:rPr>
          <w:rtl/>
        </w:rPr>
        <w:t xml:space="preserve"> במוקד</w:t>
      </w:r>
    </w:p>
    <w:p w14:paraId="575F40C2" w14:textId="77777777" w:rsidR="00DF1DE5" w:rsidRPr="00683183" w:rsidRDefault="00DF1DE5" w:rsidP="0056672B">
      <w:pPr>
        <w:pStyle w:val="42"/>
      </w:pPr>
      <w:r w:rsidRPr="00683183">
        <w:rPr>
          <w:rtl/>
        </w:rPr>
        <w:t>עבור כל תחנת עבודה בשולחן הבקרה במוקד יותקנו שני מסכים לפחות.</w:t>
      </w:r>
    </w:p>
    <w:p w14:paraId="7C442AD0" w14:textId="77777777" w:rsidR="00DF1DE5" w:rsidRPr="00683183" w:rsidRDefault="00DF1DE5" w:rsidP="0056672B">
      <w:pPr>
        <w:pStyle w:val="42"/>
      </w:pPr>
      <w:r w:rsidRPr="00683183">
        <w:rPr>
          <w:rtl/>
        </w:rPr>
        <w:t xml:space="preserve">מסך אחד יציג את המטריצה </w:t>
      </w:r>
      <w:proofErr w:type="spellStart"/>
      <w:r w:rsidRPr="00683183">
        <w:rPr>
          <w:rtl/>
        </w:rPr>
        <w:t>הוירטואלית</w:t>
      </w:r>
      <w:proofErr w:type="spellEnd"/>
      <w:r w:rsidRPr="00683183">
        <w:rPr>
          <w:rtl/>
        </w:rPr>
        <w:t xml:space="preserve"> בעוד השני ישמש לניהול אירוע.</w:t>
      </w:r>
    </w:p>
    <w:p w14:paraId="5E2B73AF" w14:textId="77777777" w:rsidR="00DF1DE5" w:rsidRPr="00683183" w:rsidRDefault="00DF1DE5" w:rsidP="0056672B">
      <w:pPr>
        <w:pStyle w:val="42"/>
      </w:pPr>
      <w:r w:rsidRPr="00683183">
        <w:rPr>
          <w:rtl/>
        </w:rPr>
        <w:t>על הקיר שמול שולחן הבקרה יותקנו מסכי קיר. את רצפי הוידאו ניתן יהיה להציג גם על גבי מסכים אילו.</w:t>
      </w:r>
    </w:p>
    <w:p w14:paraId="16F3DCDF" w14:textId="77777777" w:rsidR="00DF1DE5" w:rsidRPr="00683183" w:rsidRDefault="00DF1DE5" w:rsidP="008E7EB7">
      <w:pPr>
        <w:pStyle w:val="32"/>
        <w:rPr>
          <w:rtl/>
        </w:rPr>
      </w:pPr>
      <w:bookmarkStart w:id="81" w:name="_Toc282528560"/>
      <w:bookmarkStart w:id="82" w:name="_Toc274553941"/>
      <w:bookmarkStart w:id="83" w:name="_Toc295128813"/>
      <w:bookmarkEnd w:id="80"/>
      <w:r w:rsidRPr="00683183">
        <w:rPr>
          <w:rtl/>
        </w:rPr>
        <w:t>הרשאות</w:t>
      </w:r>
      <w:bookmarkEnd w:id="81"/>
      <w:bookmarkEnd w:id="82"/>
      <w:bookmarkEnd w:id="83"/>
    </w:p>
    <w:p w14:paraId="246D143B" w14:textId="77777777" w:rsidR="00DF1DE5" w:rsidRPr="00683183" w:rsidRDefault="00DF1DE5" w:rsidP="0056672B">
      <w:pPr>
        <w:pStyle w:val="42"/>
      </w:pPr>
      <w:r w:rsidRPr="00683183">
        <w:rPr>
          <w:rtl/>
        </w:rPr>
        <w:t>המערכת תאפשר הגדרת הרשאות משתמש שונות עבור משתמשים שונים ותחנות עבודה מסוג שונה. לרבות:</w:t>
      </w:r>
    </w:p>
    <w:p w14:paraId="07ADDE46" w14:textId="77777777" w:rsidR="00DF1DE5" w:rsidRPr="00683183" w:rsidRDefault="00DF1DE5" w:rsidP="0056672B">
      <w:pPr>
        <w:pStyle w:val="50"/>
        <w:spacing w:line="360" w:lineRule="auto"/>
      </w:pPr>
      <w:r w:rsidRPr="00683183">
        <w:rPr>
          <w:rtl/>
        </w:rPr>
        <w:t xml:space="preserve">אדמיניסטראטור. </w:t>
      </w:r>
    </w:p>
    <w:p w14:paraId="3434D7CE" w14:textId="77777777" w:rsidR="00DF1DE5" w:rsidRPr="00683183" w:rsidRDefault="00DF1DE5" w:rsidP="0056672B">
      <w:pPr>
        <w:pStyle w:val="50"/>
        <w:spacing w:line="360" w:lineRule="auto"/>
      </w:pPr>
      <w:r w:rsidRPr="00683183">
        <w:rPr>
          <w:rtl/>
        </w:rPr>
        <w:t>משתמש.</w:t>
      </w:r>
    </w:p>
    <w:p w14:paraId="605F87B7" w14:textId="77777777" w:rsidR="00DF1DE5" w:rsidRPr="00683183" w:rsidRDefault="00DF1DE5" w:rsidP="0056672B">
      <w:pPr>
        <w:pStyle w:val="42"/>
      </w:pPr>
      <w:r w:rsidRPr="00683183">
        <w:rPr>
          <w:rtl/>
        </w:rPr>
        <w:t>מתוך סך כל אפשרויות המערכת כפי שהוגדרו עד כה וכפי שיוגדרו בהמשך, ניתן יהיה לקבוע עבור כל סוג משתמש / הרשאה, את אשר יאופשר ו/או יחסם בפניו לשימוש.</w:t>
      </w:r>
    </w:p>
    <w:p w14:paraId="62793288" w14:textId="77777777" w:rsidR="00DF1DE5" w:rsidRPr="00683183" w:rsidRDefault="00DF1DE5" w:rsidP="0056672B">
      <w:pPr>
        <w:pStyle w:val="42"/>
      </w:pPr>
      <w:bookmarkStart w:id="84" w:name="_Toc282528561"/>
      <w:bookmarkStart w:id="85" w:name="_Toc274553948"/>
      <w:bookmarkStart w:id="86" w:name="_Toc295128814"/>
      <w:r w:rsidRPr="00683183">
        <w:rPr>
          <w:rtl/>
        </w:rPr>
        <w:t>פרוטוקולים וממשקים חשמליים</w:t>
      </w:r>
      <w:bookmarkEnd w:id="84"/>
      <w:bookmarkEnd w:id="85"/>
      <w:bookmarkEnd w:id="86"/>
    </w:p>
    <w:p w14:paraId="5E946CA9" w14:textId="77777777" w:rsidR="00DF1DE5" w:rsidRPr="00683183" w:rsidRDefault="00DF1DE5" w:rsidP="0056672B">
      <w:pPr>
        <w:pStyle w:val="42"/>
      </w:pPr>
      <w:r w:rsidRPr="00683183">
        <w:rPr>
          <w:rtl/>
        </w:rPr>
        <w:t>ניהוג מצלמות אנלוגיות</w:t>
      </w:r>
    </w:p>
    <w:p w14:paraId="7F1986C0" w14:textId="77777777" w:rsidR="00DF1DE5" w:rsidRPr="00683183" w:rsidRDefault="00DF1DE5" w:rsidP="0056672B">
      <w:pPr>
        <w:pStyle w:val="42"/>
      </w:pPr>
      <w:r w:rsidRPr="00683183">
        <w:rPr>
          <w:rtl/>
        </w:rPr>
        <w:t xml:space="preserve">הפרוטוקולים לניהוג המצלמות יהיו </w:t>
      </w:r>
      <w:proofErr w:type="spellStart"/>
      <w:r w:rsidRPr="00683183">
        <w:t>pelco</w:t>
      </w:r>
      <w:proofErr w:type="spellEnd"/>
      <w:r w:rsidRPr="00683183">
        <w:t xml:space="preserve"> p</w:t>
      </w:r>
      <w:r w:rsidRPr="00683183">
        <w:rPr>
          <w:rtl/>
        </w:rPr>
        <w:t xml:space="preserve"> ו- </w:t>
      </w:r>
      <w:proofErr w:type="spellStart"/>
      <w:r w:rsidRPr="00683183">
        <w:t>pelco</w:t>
      </w:r>
      <w:proofErr w:type="spellEnd"/>
      <w:r w:rsidRPr="00683183">
        <w:t xml:space="preserve"> d</w:t>
      </w:r>
      <w:r w:rsidRPr="00683183">
        <w:rPr>
          <w:rtl/>
        </w:rPr>
        <w:t xml:space="preserve"> </w:t>
      </w:r>
    </w:p>
    <w:p w14:paraId="11538184" w14:textId="77777777" w:rsidR="00DF1DE5" w:rsidRPr="00683183" w:rsidRDefault="00DF1DE5" w:rsidP="0056672B">
      <w:pPr>
        <w:pStyle w:val="42"/>
      </w:pPr>
      <w:r w:rsidRPr="00683183">
        <w:rPr>
          <w:rtl/>
        </w:rPr>
        <w:t>על כל פריטי הציוד המשמשים לניהוג המצלמות לתמוך בשני הפרוטוקולים הללו, לרבות המצלמות, מקלדות השליטה ומערכת ניהול הווידיאו.</w:t>
      </w:r>
    </w:p>
    <w:p w14:paraId="4B9C71E7" w14:textId="77777777" w:rsidR="00DF1DE5" w:rsidRPr="00683183" w:rsidRDefault="00DF1DE5" w:rsidP="0056672B">
      <w:pPr>
        <w:pStyle w:val="42"/>
      </w:pPr>
      <w:r w:rsidRPr="00683183">
        <w:rPr>
          <w:rtl/>
        </w:rPr>
        <w:t xml:space="preserve">הפקודות למצלמות יגיעו לאתרי הקצה דרך עורקי התקשורת ומשם דרך פורט ה </w:t>
      </w:r>
      <w:r w:rsidRPr="00683183">
        <w:t>Ethernet</w:t>
      </w:r>
      <w:r w:rsidRPr="00683183">
        <w:rPr>
          <w:rtl/>
        </w:rPr>
        <w:t xml:space="preserve"> ל- </w:t>
      </w:r>
      <w:r w:rsidRPr="00683183">
        <w:t>video encoder</w:t>
      </w:r>
      <w:r w:rsidRPr="00683183">
        <w:rPr>
          <w:rtl/>
        </w:rPr>
        <w:t xml:space="preserve"> וממנו דרך פורט </w:t>
      </w:r>
      <w:r w:rsidRPr="00683183">
        <w:t>RS422</w:t>
      </w:r>
      <w:r w:rsidRPr="00683183">
        <w:rPr>
          <w:rtl/>
        </w:rPr>
        <w:t xml:space="preserve"> או </w:t>
      </w:r>
      <w:r w:rsidRPr="00683183">
        <w:t>RS485</w:t>
      </w:r>
      <w:r w:rsidRPr="00683183">
        <w:rPr>
          <w:rtl/>
        </w:rPr>
        <w:t xml:space="preserve">  אל המצלמה.</w:t>
      </w:r>
    </w:p>
    <w:p w14:paraId="4BCA99A9" w14:textId="77777777" w:rsidR="00DF1DE5" w:rsidRPr="00683183" w:rsidRDefault="00DF1DE5" w:rsidP="0056672B">
      <w:pPr>
        <w:pStyle w:val="42"/>
      </w:pPr>
      <w:r w:rsidRPr="00683183">
        <w:rPr>
          <w:rtl/>
        </w:rPr>
        <w:t>האחריות לקבלת הפרוטוקול תהיה על הקבלן.</w:t>
      </w:r>
    </w:p>
    <w:p w14:paraId="3675D411" w14:textId="77777777" w:rsidR="00DF1DE5" w:rsidRPr="00683183" w:rsidRDefault="00DF1DE5" w:rsidP="0056672B">
      <w:pPr>
        <w:pStyle w:val="42"/>
      </w:pPr>
      <w:r w:rsidRPr="00683183">
        <w:rPr>
          <w:rtl/>
        </w:rPr>
        <w:t>וידיאו + ניהוג מצלמות דיגיטאליות</w:t>
      </w:r>
    </w:p>
    <w:p w14:paraId="61556AB0" w14:textId="77777777" w:rsidR="00DF1DE5" w:rsidRPr="00683183" w:rsidRDefault="00DF1DE5" w:rsidP="0056672B">
      <w:pPr>
        <w:pStyle w:val="42"/>
      </w:pPr>
      <w:r w:rsidRPr="00683183">
        <w:rPr>
          <w:rtl/>
        </w:rPr>
        <w:t xml:space="preserve">ניהוג המצלמות הדיגיטליות ייעשה בפרוטוקול של יצרן המצלמות שיסופקו. </w:t>
      </w:r>
    </w:p>
    <w:p w14:paraId="24EACBF7" w14:textId="77777777" w:rsidR="00DF1DE5" w:rsidRPr="00683183" w:rsidRDefault="00DF1DE5" w:rsidP="0056672B">
      <w:pPr>
        <w:pStyle w:val="42"/>
        <w:rPr>
          <w:rtl/>
        </w:rPr>
      </w:pPr>
      <w:r w:rsidRPr="00683183">
        <w:rPr>
          <w:rtl/>
        </w:rPr>
        <w:t xml:space="preserve">שימוש בפרוטוקול </w:t>
      </w:r>
      <w:proofErr w:type="spellStart"/>
      <w:r w:rsidRPr="00683183">
        <w:t>onvif</w:t>
      </w:r>
      <w:proofErr w:type="spellEnd"/>
      <w:r w:rsidRPr="00683183">
        <w:rPr>
          <w:rtl/>
        </w:rPr>
        <w:t xml:space="preserve"> ייעשה רק באישור הלקוח.</w:t>
      </w:r>
    </w:p>
    <w:p w14:paraId="5E9F7707" w14:textId="77777777" w:rsidR="00DF1DE5" w:rsidRPr="00683183" w:rsidRDefault="00DF1DE5" w:rsidP="0056672B">
      <w:pPr>
        <w:pStyle w:val="42"/>
      </w:pPr>
      <w:r w:rsidRPr="00683183">
        <w:rPr>
          <w:rtl/>
        </w:rPr>
        <w:t xml:space="preserve">כל המצלמות הנ"ל יסופקו עם </w:t>
      </w:r>
      <w:r w:rsidRPr="00683183">
        <w:t>SDK</w:t>
      </w:r>
      <w:r w:rsidRPr="00683183">
        <w:rPr>
          <w:rtl/>
        </w:rPr>
        <w:t xml:space="preserve"> מלא שיכיל את כל אפליקציות ה </w:t>
      </w:r>
      <w:r w:rsidRPr="00683183">
        <w:t>API</w:t>
      </w:r>
      <w:r w:rsidRPr="00683183">
        <w:rPr>
          <w:rtl/>
        </w:rPr>
        <w:t xml:space="preserve"> הקיימות עבור כל מצלמה לרבות פתיחת קודקס הווידיאו.</w:t>
      </w:r>
    </w:p>
    <w:p w14:paraId="26A63F81" w14:textId="77777777" w:rsidR="00DF1DE5" w:rsidRDefault="00DF1DE5" w:rsidP="0056672B">
      <w:pPr>
        <w:pStyle w:val="42"/>
      </w:pPr>
      <w:r w:rsidRPr="00683183">
        <w:rPr>
          <w:rtl/>
        </w:rPr>
        <w:t xml:space="preserve">מערכת ניהול הווידיאו </w:t>
      </w:r>
      <w:proofErr w:type="spellStart"/>
      <w:r w:rsidRPr="00683183">
        <w:rPr>
          <w:rtl/>
        </w:rPr>
        <w:t>תמומשק</w:t>
      </w:r>
      <w:proofErr w:type="spellEnd"/>
      <w:r w:rsidRPr="00683183">
        <w:rPr>
          <w:rtl/>
        </w:rPr>
        <w:t xml:space="preserve"> למצלמות באופן מלא באמצעות ממשק שייכתב מול ה </w:t>
      </w:r>
      <w:r w:rsidRPr="00683183">
        <w:t>SDK</w:t>
      </w:r>
      <w:r w:rsidRPr="00683183">
        <w:rPr>
          <w:rtl/>
        </w:rPr>
        <w:t xml:space="preserve"> שלהם.</w:t>
      </w:r>
    </w:p>
    <w:p w14:paraId="6C130E3E" w14:textId="77777777" w:rsidR="0056672B" w:rsidRPr="00683183" w:rsidRDefault="0056672B" w:rsidP="0056672B">
      <w:pPr>
        <w:pStyle w:val="42"/>
        <w:numPr>
          <w:ilvl w:val="0"/>
          <w:numId w:val="0"/>
        </w:numPr>
        <w:ind w:left="3506"/>
      </w:pPr>
    </w:p>
    <w:p w14:paraId="52DF0A49" w14:textId="77777777" w:rsidR="00DF1DE5" w:rsidRPr="00683183" w:rsidRDefault="00DF1DE5" w:rsidP="008E7EB7">
      <w:pPr>
        <w:pStyle w:val="32"/>
        <w:rPr>
          <w:rtl/>
        </w:rPr>
      </w:pPr>
      <w:bookmarkStart w:id="87" w:name="_Toc295128815"/>
      <w:r w:rsidRPr="00683183">
        <w:rPr>
          <w:rtl/>
        </w:rPr>
        <w:t>התממשקות למערכת</w:t>
      </w:r>
      <w:bookmarkEnd w:id="87"/>
    </w:p>
    <w:p w14:paraId="519A64DD" w14:textId="77777777" w:rsidR="00DF1DE5" w:rsidRPr="00683183" w:rsidRDefault="00DF1DE5" w:rsidP="0056672B">
      <w:pPr>
        <w:pStyle w:val="42"/>
      </w:pPr>
      <w:r w:rsidRPr="00683183">
        <w:rPr>
          <w:rtl/>
        </w:rPr>
        <w:t xml:space="preserve">במסגרת הרכישה יסופקו יחד עם ה </w:t>
      </w:r>
      <w:r w:rsidRPr="00683183">
        <w:t>video encoders</w:t>
      </w:r>
      <w:r w:rsidRPr="00683183">
        <w:rPr>
          <w:rtl/>
        </w:rPr>
        <w:t xml:space="preserve"> , המצלמות הדיגיטאליות ומערכת ניהול הווידיאו תמיכה טכנית, ספרות טכנית, כל החומרות והתוכנות הנחוצות להפעלה והתממשקות מלאה (כלומר חבילת תוכנה הכוללת את כל אפליקציות ה </w:t>
      </w:r>
      <w:r w:rsidRPr="00683183">
        <w:t>API</w:t>
      </w:r>
      <w:r w:rsidRPr="00683183">
        <w:rPr>
          <w:rtl/>
        </w:rPr>
        <w:t xml:space="preserve"> הקיימות שהופצו ע"י היצרן).</w:t>
      </w:r>
    </w:p>
    <w:p w14:paraId="2B1C6407" w14:textId="77777777" w:rsidR="00DF1DE5" w:rsidRPr="00683183" w:rsidRDefault="00DF1DE5" w:rsidP="0056672B">
      <w:pPr>
        <w:pStyle w:val="42"/>
      </w:pPr>
      <w:r w:rsidRPr="00683183">
        <w:rPr>
          <w:rtl/>
        </w:rPr>
        <w:t xml:space="preserve">באמצעות חבילת התוכנות הנ"ל ניתן יהיה לבצע את הפעולות הבאות עבור ה </w:t>
      </w:r>
      <w:r w:rsidRPr="00683183">
        <w:t>video encoders</w:t>
      </w:r>
      <w:r w:rsidRPr="00683183">
        <w:rPr>
          <w:rtl/>
        </w:rPr>
        <w:t xml:space="preserve"> והמצלמות הדיגיטאליות:</w:t>
      </w:r>
    </w:p>
    <w:p w14:paraId="7B36300A" w14:textId="77777777" w:rsidR="00DF1DE5" w:rsidRPr="00683183" w:rsidRDefault="00DF1DE5" w:rsidP="0056672B">
      <w:pPr>
        <w:pStyle w:val="42"/>
      </w:pPr>
      <w:r w:rsidRPr="00683183">
        <w:rPr>
          <w:rtl/>
        </w:rPr>
        <w:t>פענוח אות הווידיאו לצורכי צפייה, הקלטה והפצה באמצעות תוכנת ניהול הווידיאו המסופקת במסגרת מפרט זה ואחר שוות ערך.</w:t>
      </w:r>
    </w:p>
    <w:p w14:paraId="68DDE51E" w14:textId="77777777" w:rsidR="00DF1DE5" w:rsidRPr="00683183" w:rsidRDefault="00DF1DE5" w:rsidP="0056672B">
      <w:pPr>
        <w:pStyle w:val="42"/>
      </w:pPr>
      <w:r w:rsidRPr="00683183">
        <w:rPr>
          <w:rtl/>
        </w:rPr>
        <w:t>שליטה מלאה במצלמות המתנייעות.</w:t>
      </w:r>
    </w:p>
    <w:p w14:paraId="23ABA8E9" w14:textId="77777777" w:rsidR="00DF1DE5" w:rsidRPr="00683183" w:rsidRDefault="00DF1DE5" w:rsidP="0056672B">
      <w:pPr>
        <w:pStyle w:val="42"/>
      </w:pPr>
      <w:r w:rsidRPr="00683183">
        <w:rPr>
          <w:rtl/>
        </w:rPr>
        <w:t xml:space="preserve">ממשק למערכת ה </w:t>
      </w:r>
      <w:r w:rsidRPr="00683183">
        <w:t>video analytic</w:t>
      </w:r>
      <w:r w:rsidRPr="00683183">
        <w:rPr>
          <w:rtl/>
        </w:rPr>
        <w:t xml:space="preserve"> . </w:t>
      </w:r>
    </w:p>
    <w:p w14:paraId="0B7BB389" w14:textId="77777777" w:rsidR="00DF1DE5" w:rsidRPr="00683183" w:rsidRDefault="00DF1DE5" w:rsidP="0056672B">
      <w:pPr>
        <w:pStyle w:val="42"/>
      </w:pPr>
      <w:r w:rsidRPr="00683183">
        <w:rPr>
          <w:rtl/>
        </w:rPr>
        <w:t>באמצעות חבילת התוכנות הנ"ל ניתן יהיה לבצע את הפעולות הבאות עבור מערכת ניהול הווידיאו:</w:t>
      </w:r>
    </w:p>
    <w:p w14:paraId="23A34DC9" w14:textId="253E3384" w:rsidR="00DF1DE5" w:rsidRPr="00683183" w:rsidRDefault="00DF1DE5" w:rsidP="0056672B">
      <w:pPr>
        <w:pStyle w:val="42"/>
      </w:pPr>
      <w:r w:rsidRPr="00683183">
        <w:rPr>
          <w:rtl/>
        </w:rPr>
        <w:t>התממשקות מלאה ממערכות וידיאו דיגיטאליות אחרות לצורך צפייה ב</w:t>
      </w:r>
      <w:r w:rsidR="00D11E0C">
        <w:rPr>
          <w:rFonts w:hint="cs"/>
          <w:rtl/>
        </w:rPr>
        <w:t>ו</w:t>
      </w:r>
      <w:r w:rsidRPr="00683183">
        <w:rPr>
          <w:rtl/>
        </w:rPr>
        <w:t xml:space="preserve">וידאו חי, צפייה בהקלטות ושליטה על מצלמות </w:t>
      </w:r>
      <w:r w:rsidRPr="00683183">
        <w:t>PTZ</w:t>
      </w:r>
      <w:r w:rsidRPr="00683183">
        <w:rPr>
          <w:rtl/>
        </w:rPr>
        <w:t>.</w:t>
      </w:r>
    </w:p>
    <w:p w14:paraId="4AEBE8A4" w14:textId="77777777" w:rsidR="00DF1DE5" w:rsidRPr="00683183" w:rsidRDefault="00DF1DE5" w:rsidP="0056672B">
      <w:pPr>
        <w:pStyle w:val="42"/>
      </w:pPr>
      <w:r w:rsidRPr="00683183">
        <w:rPr>
          <w:rtl/>
        </w:rPr>
        <w:t xml:space="preserve">אפשרות כניסה לכל מאגר המידע של מרכיבי המערכת. </w:t>
      </w:r>
    </w:p>
    <w:p w14:paraId="5748C680" w14:textId="797C00F8" w:rsidR="00DF1DE5" w:rsidRPr="00683183" w:rsidRDefault="00DF1DE5" w:rsidP="0056672B">
      <w:pPr>
        <w:pStyle w:val="42"/>
      </w:pPr>
      <w:r w:rsidRPr="00683183">
        <w:rPr>
          <w:rtl/>
        </w:rPr>
        <w:t>צפייה ב</w:t>
      </w:r>
      <w:r w:rsidR="00D11E0C">
        <w:rPr>
          <w:rFonts w:hint="cs"/>
          <w:rtl/>
        </w:rPr>
        <w:t>ו</w:t>
      </w:r>
      <w:r w:rsidRPr="00683183">
        <w:rPr>
          <w:rtl/>
        </w:rPr>
        <w:t>וידאו חי ושמיעת אודיו חי.</w:t>
      </w:r>
    </w:p>
    <w:p w14:paraId="1DF3FE0F" w14:textId="5E4B0786" w:rsidR="00DF1DE5" w:rsidRPr="00683183" w:rsidRDefault="00DF1DE5" w:rsidP="0056672B">
      <w:pPr>
        <w:pStyle w:val="42"/>
      </w:pPr>
      <w:r w:rsidRPr="00683183">
        <w:rPr>
          <w:rtl/>
        </w:rPr>
        <w:t>שליטה על המטריצה ה</w:t>
      </w:r>
      <w:r w:rsidR="00D11E0C">
        <w:rPr>
          <w:rFonts w:hint="cs"/>
          <w:rtl/>
        </w:rPr>
        <w:t>ו</w:t>
      </w:r>
      <w:r w:rsidRPr="00683183">
        <w:rPr>
          <w:rtl/>
        </w:rPr>
        <w:t>וירטואלית.</w:t>
      </w:r>
    </w:p>
    <w:p w14:paraId="34664BF5" w14:textId="77777777" w:rsidR="00DF1DE5" w:rsidRPr="00683183" w:rsidRDefault="00DF1DE5" w:rsidP="0056672B">
      <w:pPr>
        <w:pStyle w:val="42"/>
      </w:pPr>
      <w:r w:rsidRPr="00683183">
        <w:rPr>
          <w:rtl/>
        </w:rPr>
        <w:t>הגדרת יכולות הקלטה מלאות.</w:t>
      </w:r>
    </w:p>
    <w:p w14:paraId="537CCCEB" w14:textId="77777777" w:rsidR="00DF1DE5" w:rsidRPr="00683183" w:rsidRDefault="00DF1DE5" w:rsidP="0056672B">
      <w:pPr>
        <w:pStyle w:val="42"/>
      </w:pPr>
      <w:r w:rsidRPr="00683183">
        <w:rPr>
          <w:rtl/>
        </w:rPr>
        <w:t>אפשרות חקירה של וידיאו ושמע כולל הצגתם.</w:t>
      </w:r>
    </w:p>
    <w:p w14:paraId="75CE482E" w14:textId="77777777" w:rsidR="00DF1DE5" w:rsidRPr="00683183" w:rsidRDefault="00DF1DE5" w:rsidP="0056672B">
      <w:pPr>
        <w:pStyle w:val="42"/>
      </w:pPr>
      <w:r w:rsidRPr="00683183">
        <w:rPr>
          <w:rtl/>
        </w:rPr>
        <w:t>אפשרות ייצוא וידיאו ושמע למדיה חיצונית.</w:t>
      </w:r>
    </w:p>
    <w:p w14:paraId="05B413BC" w14:textId="77777777" w:rsidR="00DF1DE5" w:rsidRPr="00683183" w:rsidRDefault="00DF1DE5" w:rsidP="0056672B">
      <w:pPr>
        <w:pStyle w:val="42"/>
      </w:pPr>
      <w:r w:rsidRPr="00683183">
        <w:rPr>
          <w:rtl/>
        </w:rPr>
        <w:t>אפשרות לקבלת התרעה נפילת וידיאו, דיסק קשיח מלא, תקלה בשרת, כניסות התרעה דיגיטאליות וכו').</w:t>
      </w:r>
    </w:p>
    <w:p w14:paraId="6865D30F" w14:textId="7F6C7ED6" w:rsidR="00DF1DE5" w:rsidRPr="00683183" w:rsidRDefault="00DF1DE5" w:rsidP="0056672B">
      <w:pPr>
        <w:pStyle w:val="42"/>
      </w:pPr>
      <w:r w:rsidRPr="00683183">
        <w:rPr>
          <w:rtl/>
        </w:rPr>
        <w:t>מאגר מידע שלם של התרעות כולל קישור שלהם ל</w:t>
      </w:r>
      <w:r w:rsidR="00D11E0C">
        <w:rPr>
          <w:rFonts w:hint="cs"/>
          <w:rtl/>
        </w:rPr>
        <w:t>ו</w:t>
      </w:r>
      <w:r w:rsidRPr="00683183">
        <w:rPr>
          <w:rtl/>
        </w:rPr>
        <w:t>וידאו או לשמע.</w:t>
      </w:r>
    </w:p>
    <w:p w14:paraId="255ED665" w14:textId="77777777" w:rsidR="00DF1DE5" w:rsidRDefault="00DF1DE5" w:rsidP="0056672B">
      <w:pPr>
        <w:pStyle w:val="42"/>
      </w:pPr>
      <w:r w:rsidRPr="00683183">
        <w:rPr>
          <w:rtl/>
        </w:rPr>
        <w:t>שמע דו כיווני.</w:t>
      </w:r>
    </w:p>
    <w:p w14:paraId="7DC042CC" w14:textId="77777777" w:rsidR="0056672B" w:rsidRPr="00683183" w:rsidRDefault="0056672B" w:rsidP="0056672B">
      <w:pPr>
        <w:pStyle w:val="42"/>
        <w:numPr>
          <w:ilvl w:val="0"/>
          <w:numId w:val="0"/>
        </w:numPr>
        <w:ind w:left="3506"/>
      </w:pPr>
    </w:p>
    <w:p w14:paraId="1D8A2EB9" w14:textId="77777777" w:rsidR="00DF1DE5" w:rsidRPr="00683183" w:rsidRDefault="00DF1DE5" w:rsidP="008E7EB7">
      <w:pPr>
        <w:pStyle w:val="32"/>
      </w:pPr>
      <w:bookmarkStart w:id="88" w:name="_Toc295128816"/>
      <w:r w:rsidRPr="00683183">
        <w:rPr>
          <w:rtl/>
        </w:rPr>
        <w:t xml:space="preserve">תצורות מערכת </w:t>
      </w:r>
      <w:bookmarkEnd w:id="88"/>
    </w:p>
    <w:p w14:paraId="592F38DC" w14:textId="69D74F82" w:rsidR="00DF1DE5" w:rsidRPr="00683183" w:rsidRDefault="00DF1DE5" w:rsidP="0056672B">
      <w:pPr>
        <w:pStyle w:val="42"/>
      </w:pPr>
      <w:r w:rsidRPr="00683183">
        <w:rPr>
          <w:rtl/>
        </w:rPr>
        <w:t xml:space="preserve">המערכת תהיה בעלת גמישות </w:t>
      </w:r>
      <w:r w:rsidR="00D11E0C" w:rsidRPr="00683183">
        <w:rPr>
          <w:rFonts w:hint="cs"/>
          <w:rtl/>
        </w:rPr>
        <w:t>מרבית</w:t>
      </w:r>
      <w:r w:rsidRPr="00683183">
        <w:rPr>
          <w:rtl/>
        </w:rPr>
        <w:t xml:space="preserve"> שתאפשר מימוש בסדרי גודל שונים בהתאם לכמות המצלמות </w:t>
      </w:r>
      <w:r w:rsidR="00D11E0C">
        <w:rPr>
          <w:rFonts w:hint="cs"/>
          <w:rtl/>
        </w:rPr>
        <w:t>.</w:t>
      </w:r>
    </w:p>
    <w:p w14:paraId="03A53EF8" w14:textId="753CE6DC" w:rsidR="00DF1DE5" w:rsidRPr="00683183" w:rsidRDefault="00DF1DE5" w:rsidP="0056672B">
      <w:pPr>
        <w:pStyle w:val="42"/>
      </w:pPr>
      <w:r w:rsidRPr="00683183">
        <w:rPr>
          <w:rtl/>
        </w:rPr>
        <w:t>עבור כל אתר ניתן יהיה להגדיר את חומרות המחשוב עליהן תותקן התוכנה ויישמר</w:t>
      </w:r>
      <w:r w:rsidR="00D11E0C">
        <w:rPr>
          <w:rFonts w:hint="cs"/>
          <w:rtl/>
        </w:rPr>
        <w:t xml:space="preserve"> האחסון</w:t>
      </w:r>
      <w:r w:rsidRPr="00683183">
        <w:rPr>
          <w:rtl/>
        </w:rPr>
        <w:t xml:space="preserve"> בהתאם לצורך.</w:t>
      </w:r>
    </w:p>
    <w:p w14:paraId="756D6AE9" w14:textId="4DCDE0F9" w:rsidR="00DF1DE5" w:rsidRDefault="00DF1DE5" w:rsidP="0056672B">
      <w:pPr>
        <w:pStyle w:val="42"/>
      </w:pPr>
      <w:r w:rsidRPr="00683183">
        <w:rPr>
          <w:rtl/>
        </w:rPr>
        <w:t xml:space="preserve">גמישות המערכת תאפשר ביצוע הקלטות על שרתים ומחשבי </w:t>
      </w:r>
      <w:r w:rsidRPr="00683183">
        <w:t>PC</w:t>
      </w:r>
      <w:r w:rsidRPr="00683183">
        <w:rPr>
          <w:rtl/>
        </w:rPr>
        <w:t xml:space="preserve"> .</w:t>
      </w:r>
    </w:p>
    <w:p w14:paraId="6E3C838D" w14:textId="26C66809" w:rsidR="002C0657" w:rsidRDefault="002C0657" w:rsidP="002C0657">
      <w:pPr>
        <w:pStyle w:val="32"/>
      </w:pPr>
      <w:r>
        <w:rPr>
          <w:rFonts w:hint="cs"/>
          <w:rtl/>
        </w:rPr>
        <w:t>הנחיות לאספקה הפריט:</w:t>
      </w:r>
    </w:p>
    <w:p w14:paraId="2491F26B" w14:textId="5A7ACD27" w:rsidR="002C0657" w:rsidRDefault="002C0657" w:rsidP="00BF12EF">
      <w:pPr>
        <w:pStyle w:val="42"/>
        <w:numPr>
          <w:ilvl w:val="0"/>
          <w:numId w:val="0"/>
        </w:numPr>
        <w:ind w:left="2228"/>
      </w:pPr>
      <w:r>
        <w:rPr>
          <w:rFonts w:hint="cs"/>
          <w:rtl/>
        </w:rPr>
        <w:t>יסופקו מערכות ניהול וידאו מהיצרנים הבאים בלבד:</w:t>
      </w:r>
    </w:p>
    <w:p w14:paraId="341D4589" w14:textId="4EAE48FB" w:rsidR="002C0657" w:rsidRDefault="002C0657" w:rsidP="002C0657">
      <w:pPr>
        <w:pStyle w:val="42"/>
      </w:pPr>
      <w:proofErr w:type="spellStart"/>
      <w:r>
        <w:t>Flir</w:t>
      </w:r>
      <w:proofErr w:type="spellEnd"/>
    </w:p>
    <w:p w14:paraId="0F329E5A" w14:textId="5ADFC304" w:rsidR="002C0657" w:rsidRDefault="002C0657" w:rsidP="002C0657">
      <w:pPr>
        <w:pStyle w:val="42"/>
      </w:pPr>
      <w:proofErr w:type="spellStart"/>
      <w:r>
        <w:t>DigiVod</w:t>
      </w:r>
      <w:proofErr w:type="spellEnd"/>
    </w:p>
    <w:p w14:paraId="55495A53" w14:textId="44425288" w:rsidR="002C0657" w:rsidRDefault="002C0657" w:rsidP="002C0657">
      <w:pPr>
        <w:pStyle w:val="42"/>
      </w:pPr>
      <w:r>
        <w:t>NX</w:t>
      </w:r>
    </w:p>
    <w:p w14:paraId="3F650BD7" w14:textId="0ABFB98D" w:rsidR="002C0657" w:rsidRDefault="002C0657" w:rsidP="002C0657">
      <w:pPr>
        <w:pStyle w:val="42"/>
      </w:pPr>
      <w:r>
        <w:t>Avigilon</w:t>
      </w:r>
    </w:p>
    <w:p w14:paraId="783DFA8F" w14:textId="2769D57C" w:rsidR="00BF12EF" w:rsidRDefault="00BF12EF" w:rsidP="002C0657">
      <w:pPr>
        <w:pStyle w:val="42"/>
      </w:pPr>
      <w:proofErr w:type="spellStart"/>
      <w:r>
        <w:rPr>
          <w:rFonts w:hint="cs"/>
        </w:rPr>
        <w:t>M</w:t>
      </w:r>
      <w:r>
        <w:t>ilstone</w:t>
      </w:r>
      <w:proofErr w:type="spellEnd"/>
      <w:r>
        <w:rPr>
          <w:rFonts w:hint="cs"/>
          <w:rtl/>
        </w:rPr>
        <w:t>.</w:t>
      </w:r>
    </w:p>
    <w:p w14:paraId="261D0DCB" w14:textId="379229C7" w:rsidR="003A1B28" w:rsidRPr="00683183" w:rsidRDefault="003A1B28" w:rsidP="0056672B">
      <w:pPr>
        <w:pStyle w:val="22"/>
      </w:pPr>
      <w:bookmarkStart w:id="89" w:name="_Toc474850421"/>
      <w:bookmarkStart w:id="90" w:name="_Toc475005037"/>
      <w:bookmarkStart w:id="91" w:name="_Toc128476822"/>
      <w:r w:rsidRPr="00683183">
        <w:rPr>
          <w:rtl/>
        </w:rPr>
        <w:t>מערכת הקלטה מקומית ל 8 מצלמות (</w:t>
      </w:r>
      <w:r w:rsidRPr="00683183">
        <w:t>NVR</w:t>
      </w:r>
      <w:r w:rsidRPr="00683183">
        <w:rPr>
          <w:rtl/>
        </w:rPr>
        <w:t>)</w:t>
      </w:r>
      <w:bookmarkEnd w:id="89"/>
      <w:bookmarkEnd w:id="90"/>
      <w:bookmarkEnd w:id="91"/>
    </w:p>
    <w:p w14:paraId="43A6F153" w14:textId="77777777" w:rsidR="003A1B28" w:rsidRPr="00683183" w:rsidRDefault="003A1B28" w:rsidP="008E7EB7">
      <w:pPr>
        <w:pStyle w:val="32"/>
      </w:pPr>
      <w:r w:rsidRPr="00683183">
        <w:rPr>
          <w:rtl/>
        </w:rPr>
        <w:t>דרישות פונקציונאליות וכלליות</w:t>
      </w:r>
    </w:p>
    <w:p w14:paraId="7684E00E" w14:textId="77777777" w:rsidR="003A1B28" w:rsidRPr="00683183" w:rsidRDefault="003A1B28" w:rsidP="0056672B">
      <w:pPr>
        <w:pStyle w:val="42"/>
      </w:pPr>
      <w:r w:rsidRPr="00683183">
        <w:rPr>
          <w:rtl/>
        </w:rPr>
        <w:t xml:space="preserve">ייעוד: התקנה בתצורת </w:t>
      </w:r>
      <w:r w:rsidRPr="00683183">
        <w:t>Standalone</w:t>
      </w:r>
      <w:r w:rsidRPr="00683183">
        <w:rPr>
          <w:rtl/>
        </w:rPr>
        <w:t xml:space="preserve"> אשר תכלול את תוכנת הניהול, צפייה וההקלטה ואת החומרה כרכיב אחד.</w:t>
      </w:r>
    </w:p>
    <w:p w14:paraId="6294704C" w14:textId="77777777" w:rsidR="003A1B28" w:rsidRPr="00683183" w:rsidRDefault="003A1B28" w:rsidP="0056672B">
      <w:pPr>
        <w:pStyle w:val="42"/>
      </w:pPr>
      <w:r w:rsidRPr="00683183">
        <w:rPr>
          <w:rtl/>
        </w:rPr>
        <w:t>תכולת המערכת: חומרת מחשוב גנרית, תוכנת ניהול ע"פ המוגדר ואביזרי התקנה.</w:t>
      </w:r>
    </w:p>
    <w:p w14:paraId="73A4ED25" w14:textId="77777777" w:rsidR="003A1B28" w:rsidRPr="00683183" w:rsidRDefault="003A1B28" w:rsidP="0056672B">
      <w:pPr>
        <w:pStyle w:val="42"/>
      </w:pPr>
      <w:r w:rsidRPr="00683183">
        <w:rPr>
          <w:rtl/>
        </w:rPr>
        <w:t>המערכת תאפשר ביצוע של כל הפעילויות המוגדרות (צפייה, אחזור, הקלטה וניהול) במקביל בעת ובעונה אחת מבלי שיתהוו הפרעות הדדיות העלולות לגרום בין היתר לירידה בביצועים.</w:t>
      </w:r>
    </w:p>
    <w:p w14:paraId="192AA6F8" w14:textId="2B7B5371" w:rsidR="003A1B28" w:rsidRPr="00683183" w:rsidRDefault="003A1B28" w:rsidP="0056672B">
      <w:pPr>
        <w:pStyle w:val="42"/>
      </w:pPr>
      <w:r w:rsidRPr="00683183">
        <w:rPr>
          <w:rtl/>
        </w:rPr>
        <w:t xml:space="preserve">המערכת תאפשר צפייה בזמן </w:t>
      </w:r>
      <w:r w:rsidR="00320DFF">
        <w:rPr>
          <w:rFonts w:hint="cs"/>
          <w:rtl/>
        </w:rPr>
        <w:t>אמת</w:t>
      </w:r>
      <w:r w:rsidRPr="00683183">
        <w:rPr>
          <w:rtl/>
        </w:rPr>
        <w:t>, הקלטה, אחזור חומר מוקלט והפצה ברשת, בעת ובעונה אחת, באיכות מקסימאלית, לכל הערוצים ללא ירידה בביצועים.</w:t>
      </w:r>
    </w:p>
    <w:p w14:paraId="14543BC2" w14:textId="77777777" w:rsidR="003A1B28" w:rsidRPr="00683183" w:rsidRDefault="003A1B28" w:rsidP="0056672B">
      <w:pPr>
        <w:pStyle w:val="42"/>
      </w:pPr>
      <w:r w:rsidRPr="00683183">
        <w:rPr>
          <w:rtl/>
        </w:rPr>
        <w:t>חומרת המחשב שתסופק ע"פ מפרט זה תהיה גנרית ככל הניתן.</w:t>
      </w:r>
    </w:p>
    <w:p w14:paraId="7E8535C6" w14:textId="353CCD6C" w:rsidR="003A1B28" w:rsidRPr="00683183" w:rsidRDefault="003A1B28" w:rsidP="0056672B">
      <w:pPr>
        <w:pStyle w:val="42"/>
      </w:pPr>
      <w:r w:rsidRPr="00683183">
        <w:rPr>
          <w:rtl/>
        </w:rPr>
        <w:t>תוכנת ניהול ה</w:t>
      </w:r>
      <w:r w:rsidR="00320DFF">
        <w:rPr>
          <w:rFonts w:hint="cs"/>
          <w:rtl/>
        </w:rPr>
        <w:t>ו</w:t>
      </w:r>
      <w:r w:rsidRPr="00683183">
        <w:rPr>
          <w:rtl/>
        </w:rPr>
        <w:t>וידאו שתותקן ע"ג החומרה תהיה זהה לתוכנה הראשית.</w:t>
      </w:r>
    </w:p>
    <w:p w14:paraId="198C3678" w14:textId="77777777" w:rsidR="003A1B28" w:rsidRPr="00683183" w:rsidRDefault="003A1B28" w:rsidP="008E7EB7">
      <w:pPr>
        <w:pStyle w:val="32"/>
      </w:pPr>
      <w:r w:rsidRPr="00683183">
        <w:rPr>
          <w:rtl/>
        </w:rPr>
        <w:t>דרישות טכניות</w:t>
      </w:r>
    </w:p>
    <w:p w14:paraId="331260DA" w14:textId="7793EDDA" w:rsidR="003A1B28" w:rsidRPr="00683183" w:rsidRDefault="003A1B28" w:rsidP="0056672B">
      <w:pPr>
        <w:pStyle w:val="42"/>
      </w:pPr>
      <w:r w:rsidRPr="00683183">
        <w:rPr>
          <w:rtl/>
        </w:rPr>
        <w:t>פורמט ה</w:t>
      </w:r>
      <w:r w:rsidR="00320DFF">
        <w:rPr>
          <w:rFonts w:hint="cs"/>
          <w:rtl/>
        </w:rPr>
        <w:t>ו</w:t>
      </w:r>
      <w:r w:rsidRPr="00683183">
        <w:rPr>
          <w:rtl/>
        </w:rPr>
        <w:t xml:space="preserve">וידאו יהיה </w:t>
      </w:r>
      <w:r w:rsidRPr="00683183">
        <w:t>H26</w:t>
      </w:r>
      <w:r w:rsidR="00320DFF">
        <w:t>5</w:t>
      </w:r>
      <w:r w:rsidRPr="00683183">
        <w:t xml:space="preserve"> (Mpeg 4 part 10)</w:t>
      </w:r>
      <w:r w:rsidRPr="00683183">
        <w:rPr>
          <w:rtl/>
        </w:rPr>
        <w:t>.</w:t>
      </w:r>
    </w:p>
    <w:p w14:paraId="631A5B11" w14:textId="42608360" w:rsidR="003A1B28" w:rsidRPr="00683183" w:rsidRDefault="003A1B28" w:rsidP="0056672B">
      <w:pPr>
        <w:pStyle w:val="42"/>
      </w:pPr>
      <w:r w:rsidRPr="00683183">
        <w:rPr>
          <w:rtl/>
        </w:rPr>
        <w:t>המערכת תאפשר צפייה, הקלטה ואחזור של כל מקורות ה</w:t>
      </w:r>
      <w:r w:rsidR="00320DFF">
        <w:rPr>
          <w:rFonts w:hint="cs"/>
          <w:rtl/>
        </w:rPr>
        <w:t>ו</w:t>
      </w:r>
      <w:r w:rsidRPr="00683183">
        <w:rPr>
          <w:rtl/>
        </w:rPr>
        <w:t xml:space="preserve">וידאו ברזולוציות </w:t>
      </w:r>
      <w:r w:rsidR="00535534">
        <w:rPr>
          <w:rFonts w:hint="cs"/>
          <w:rtl/>
        </w:rPr>
        <w:t xml:space="preserve">של עד </w:t>
      </w:r>
      <w:r w:rsidR="00535534">
        <w:rPr>
          <w:rFonts w:hint="cs"/>
        </w:rPr>
        <w:t>MP</w:t>
      </w:r>
      <w:r w:rsidR="00535534">
        <w:rPr>
          <w:rFonts w:hint="cs"/>
          <w:rtl/>
        </w:rPr>
        <w:t xml:space="preserve">8 </w:t>
      </w:r>
    </w:p>
    <w:p w14:paraId="0FDE57E3" w14:textId="4297C0F6" w:rsidR="003A1B28" w:rsidRPr="00683183" w:rsidRDefault="003A1B28" w:rsidP="0056672B">
      <w:pPr>
        <w:pStyle w:val="42"/>
      </w:pPr>
      <w:r w:rsidRPr="00683183">
        <w:t>25fps</w:t>
      </w:r>
      <w:r w:rsidRPr="00683183">
        <w:rPr>
          <w:rtl/>
        </w:rPr>
        <w:t xml:space="preserve"> עבור כל ערוץ, לכל הערוצים בעת ובעונה אחת.</w:t>
      </w:r>
    </w:p>
    <w:p w14:paraId="5FDE5EDA" w14:textId="77777777" w:rsidR="003A1B28" w:rsidRPr="00683183" w:rsidRDefault="003A1B28" w:rsidP="0056672B">
      <w:pPr>
        <w:pStyle w:val="42"/>
      </w:pPr>
      <w:r w:rsidRPr="00683183">
        <w:rPr>
          <w:rtl/>
        </w:rPr>
        <w:t>כניסת רשת לחיבור לרשת תקשורת.</w:t>
      </w:r>
    </w:p>
    <w:p w14:paraId="70E9C4A8" w14:textId="77777777" w:rsidR="003A1B28" w:rsidRPr="00683183" w:rsidRDefault="003A1B28" w:rsidP="0056672B">
      <w:pPr>
        <w:pStyle w:val="42"/>
        <w:rPr>
          <w:rtl/>
        </w:rPr>
      </w:pPr>
      <w:r w:rsidRPr="00683183">
        <w:rPr>
          <w:rtl/>
        </w:rPr>
        <w:t xml:space="preserve">מעבד מתוצרת </w:t>
      </w:r>
      <w:r w:rsidRPr="00683183">
        <w:t>Intel</w:t>
      </w:r>
      <w:r w:rsidRPr="00683183">
        <w:rPr>
          <w:rtl/>
        </w:rPr>
        <w:t xml:space="preserve">, </w:t>
      </w:r>
      <w:r w:rsidRPr="00683183">
        <w:t>i5</w:t>
      </w:r>
      <w:r w:rsidRPr="00683183">
        <w:rPr>
          <w:rtl/>
        </w:rPr>
        <w:t xml:space="preserve"> או </w:t>
      </w:r>
      <w:r w:rsidRPr="00683183">
        <w:t>i7</w:t>
      </w:r>
      <w:r w:rsidRPr="00683183">
        <w:rPr>
          <w:rtl/>
        </w:rPr>
        <w:t>.</w:t>
      </w:r>
    </w:p>
    <w:p w14:paraId="532A5DB6" w14:textId="77777777" w:rsidR="003A1B28" w:rsidRPr="00683183" w:rsidRDefault="003A1B28" w:rsidP="0056672B">
      <w:pPr>
        <w:pStyle w:val="42"/>
      </w:pPr>
      <w:r w:rsidRPr="00683183">
        <w:rPr>
          <w:rtl/>
        </w:rPr>
        <w:t xml:space="preserve">מחבר לחיבור מסך מחשב </w:t>
      </w:r>
      <w:r w:rsidRPr="00683183">
        <w:t>VGA</w:t>
      </w:r>
      <w:r w:rsidRPr="00683183">
        <w:rPr>
          <w:rtl/>
        </w:rPr>
        <w:t xml:space="preserve"> או </w:t>
      </w:r>
      <w:r w:rsidRPr="00683183">
        <w:t>HDMI</w:t>
      </w:r>
      <w:r w:rsidRPr="00683183">
        <w:rPr>
          <w:rtl/>
        </w:rPr>
        <w:t>.</w:t>
      </w:r>
    </w:p>
    <w:p w14:paraId="1B59F28D" w14:textId="77777777" w:rsidR="003A1B28" w:rsidRPr="00683183" w:rsidRDefault="003A1B28" w:rsidP="0056672B">
      <w:pPr>
        <w:pStyle w:val="42"/>
      </w:pPr>
      <w:r w:rsidRPr="00683183">
        <w:rPr>
          <w:rtl/>
        </w:rPr>
        <w:t>מחברים לחיבור עכבר ומקלדת.</w:t>
      </w:r>
    </w:p>
    <w:p w14:paraId="64BAC01F" w14:textId="77777777" w:rsidR="003A1B28" w:rsidRPr="00683183" w:rsidRDefault="003A1B28" w:rsidP="0056672B">
      <w:pPr>
        <w:pStyle w:val="42"/>
      </w:pPr>
      <w:r w:rsidRPr="00683183">
        <w:rPr>
          <w:rtl/>
        </w:rPr>
        <w:t>חיבורים בפנל האחורי.</w:t>
      </w:r>
    </w:p>
    <w:p w14:paraId="6B69483D" w14:textId="77777777" w:rsidR="003A1B28" w:rsidRPr="00683183" w:rsidRDefault="003A1B28" w:rsidP="0056672B">
      <w:pPr>
        <w:pStyle w:val="42"/>
      </w:pPr>
      <w:r w:rsidRPr="00683183">
        <w:rPr>
          <w:rtl/>
        </w:rPr>
        <w:t>לפחות 4 כניסות מגעים יבשים.</w:t>
      </w:r>
    </w:p>
    <w:p w14:paraId="41054A57" w14:textId="77777777" w:rsidR="003A1B28" w:rsidRPr="00683183" w:rsidRDefault="003A1B28" w:rsidP="0056672B">
      <w:pPr>
        <w:pStyle w:val="42"/>
      </w:pPr>
      <w:r w:rsidRPr="00683183">
        <w:rPr>
          <w:rtl/>
        </w:rPr>
        <w:t xml:space="preserve">פורט </w:t>
      </w:r>
      <w:r w:rsidRPr="00683183">
        <w:t>USB</w:t>
      </w:r>
      <w:r w:rsidRPr="00683183">
        <w:rPr>
          <w:rtl/>
        </w:rPr>
        <w:t xml:space="preserve"> להעברת חומר מוקלט לכונן נייד.</w:t>
      </w:r>
    </w:p>
    <w:p w14:paraId="0301C0F4" w14:textId="0D26BEAB" w:rsidR="003A1B28" w:rsidRPr="00683183" w:rsidRDefault="003A1B28" w:rsidP="0056672B">
      <w:pPr>
        <w:pStyle w:val="42"/>
      </w:pPr>
      <w:r w:rsidRPr="00683183">
        <w:rPr>
          <w:rtl/>
        </w:rPr>
        <w:t xml:space="preserve">שמירת מידע מוקלט בפורמט </w:t>
      </w:r>
      <w:r w:rsidRPr="00683183">
        <w:t>h26</w:t>
      </w:r>
      <w:r w:rsidR="00320DFF">
        <w:t>5</w:t>
      </w:r>
      <w:r w:rsidRPr="00683183">
        <w:rPr>
          <w:rtl/>
        </w:rPr>
        <w:t xml:space="preserve"> ע"ג כונן קשיח למשך 7 יממות עבור כל המצלמות באיכות מקסימלית כמוגדר לעיל.</w:t>
      </w:r>
    </w:p>
    <w:p w14:paraId="7553FFD8" w14:textId="77777777" w:rsidR="003A1B28" w:rsidRPr="00683183" w:rsidRDefault="003A1B28" w:rsidP="0056672B">
      <w:pPr>
        <w:pStyle w:val="42"/>
      </w:pPr>
      <w:r w:rsidRPr="00683183">
        <w:rPr>
          <w:rtl/>
        </w:rPr>
        <w:t xml:space="preserve">תמיכה בחיבור של לפחות 2 דיסקים פנימיים, </w:t>
      </w:r>
      <w:r w:rsidRPr="00683183">
        <w:t>6TB</w:t>
      </w:r>
      <w:r w:rsidRPr="00683183">
        <w:rPr>
          <w:rtl/>
        </w:rPr>
        <w:t xml:space="preserve"> כל אחד.</w:t>
      </w:r>
    </w:p>
    <w:p w14:paraId="328AEBF2" w14:textId="77777777" w:rsidR="003A1B28" w:rsidRPr="00683183" w:rsidRDefault="003A1B28" w:rsidP="0056672B">
      <w:pPr>
        <w:pStyle w:val="42"/>
      </w:pPr>
      <w:r w:rsidRPr="00683183">
        <w:rPr>
          <w:rtl/>
        </w:rPr>
        <w:t>להלן התכולה הבסיסית להספקה (תכולה כוללת לסעיף זה בכתב הכמויות):</w:t>
      </w:r>
    </w:p>
    <w:p w14:paraId="168A71AB" w14:textId="77777777" w:rsidR="003A1B28" w:rsidRPr="00683183" w:rsidRDefault="003A1B28" w:rsidP="0056672B">
      <w:pPr>
        <w:pStyle w:val="50"/>
        <w:spacing w:line="360" w:lineRule="auto"/>
      </w:pPr>
      <w:r w:rsidRPr="00683183">
        <w:rPr>
          <w:rtl/>
        </w:rPr>
        <w:t xml:space="preserve">מערכת </w:t>
      </w:r>
      <w:r w:rsidRPr="00683183">
        <w:t>NVR</w:t>
      </w:r>
      <w:r w:rsidRPr="00683183">
        <w:rPr>
          <w:rtl/>
        </w:rPr>
        <w:t xml:space="preserve"> לעד </w:t>
      </w:r>
      <w:r w:rsidRPr="00683183">
        <w:t>8</w:t>
      </w:r>
      <w:r w:rsidRPr="00683183">
        <w:rPr>
          <w:rtl/>
        </w:rPr>
        <w:t xml:space="preserve"> מצלמות </w:t>
      </w:r>
      <w:r w:rsidRPr="00683183">
        <w:t>IP</w:t>
      </w:r>
      <w:r w:rsidRPr="00683183">
        <w:rPr>
          <w:rtl/>
        </w:rPr>
        <w:t xml:space="preserve"> הכוללת תוכנה לניהול והקלטה ורישיונות.</w:t>
      </w:r>
    </w:p>
    <w:p w14:paraId="6E194E6E" w14:textId="77777777" w:rsidR="0056672B" w:rsidRDefault="003A1B28" w:rsidP="0056672B">
      <w:pPr>
        <w:pStyle w:val="50"/>
        <w:spacing w:line="360" w:lineRule="auto"/>
      </w:pPr>
      <w:r w:rsidRPr="00683183">
        <w:rPr>
          <w:rtl/>
        </w:rPr>
        <w:t xml:space="preserve">כמות דיסקים הנדרשת להקלטה של 8 ערוצי </w:t>
      </w:r>
      <w:proofErr w:type="spellStart"/>
      <w:r w:rsidRPr="00683183">
        <w:t>FullHD</w:t>
      </w:r>
      <w:proofErr w:type="spellEnd"/>
      <w:r w:rsidRPr="00683183">
        <w:rPr>
          <w:rtl/>
        </w:rPr>
        <w:t xml:space="preserve"> למשך 30 יום 24/7 בתצורת </w:t>
      </w:r>
      <w:r w:rsidRPr="00683183">
        <w:t>HDD</w:t>
      </w:r>
      <w:r w:rsidRPr="00683183">
        <w:rPr>
          <w:rtl/>
        </w:rPr>
        <w:t xml:space="preserve"> בתוך ה</w:t>
      </w:r>
      <w:r w:rsidRPr="00683183">
        <w:t>NVR</w:t>
      </w:r>
      <w:r w:rsidRPr="00683183">
        <w:rPr>
          <w:rtl/>
        </w:rPr>
        <w:t>.</w:t>
      </w:r>
    </w:p>
    <w:p w14:paraId="58375CED" w14:textId="2463CC83" w:rsidR="003A1B28" w:rsidRPr="00683183" w:rsidRDefault="003A1B28" w:rsidP="0056672B">
      <w:pPr>
        <w:pStyle w:val="50"/>
        <w:numPr>
          <w:ilvl w:val="0"/>
          <w:numId w:val="0"/>
        </w:numPr>
        <w:spacing w:line="360" w:lineRule="auto"/>
        <w:ind w:left="3866"/>
      </w:pPr>
    </w:p>
    <w:p w14:paraId="5EF4C597" w14:textId="77777777" w:rsidR="003A1B28" w:rsidRPr="00683183" w:rsidRDefault="003A1B28" w:rsidP="0056672B">
      <w:pPr>
        <w:pStyle w:val="22"/>
      </w:pPr>
      <w:bookmarkStart w:id="92" w:name="_Toc474850422"/>
      <w:bookmarkStart w:id="93" w:name="_Toc475005038"/>
      <w:bookmarkStart w:id="94" w:name="_Toc128476823"/>
      <w:r w:rsidRPr="00683183">
        <w:rPr>
          <w:rtl/>
        </w:rPr>
        <w:t>מערכת הקלטה מקומית ל 16 מצלמות (</w:t>
      </w:r>
      <w:r w:rsidRPr="00683183">
        <w:t>NVR</w:t>
      </w:r>
      <w:r w:rsidRPr="00683183">
        <w:rPr>
          <w:rtl/>
        </w:rPr>
        <w:t>)</w:t>
      </w:r>
      <w:bookmarkEnd w:id="92"/>
      <w:bookmarkEnd w:id="93"/>
      <w:bookmarkEnd w:id="94"/>
    </w:p>
    <w:p w14:paraId="6F4D155C" w14:textId="50221CED" w:rsidR="003A1B28" w:rsidRPr="00683183" w:rsidRDefault="003A1B28" w:rsidP="008E7EB7">
      <w:pPr>
        <w:pStyle w:val="32"/>
        <w:numPr>
          <w:ilvl w:val="0"/>
          <w:numId w:val="0"/>
        </w:numPr>
        <w:ind w:left="1175"/>
        <w:rPr>
          <w:rtl/>
        </w:rPr>
      </w:pPr>
      <w:r w:rsidRPr="00683183">
        <w:rPr>
          <w:rtl/>
        </w:rPr>
        <w:t xml:space="preserve">מאפיינים זהים למערכת הקלטה ל8 מצלמות למעט כמות הרישיונות והחומרה </w:t>
      </w:r>
      <w:r w:rsidR="00B16BD4">
        <w:rPr>
          <w:rtl/>
        </w:rPr>
        <w:t>שתתאים לניהול והקלטת 16 מצלמות.</w:t>
      </w:r>
    </w:p>
    <w:p w14:paraId="7B394CA6" w14:textId="64A45D39" w:rsidR="003A1B28" w:rsidRPr="00683183" w:rsidRDefault="003A1B28" w:rsidP="0056672B">
      <w:pPr>
        <w:pStyle w:val="22"/>
      </w:pPr>
      <w:bookmarkStart w:id="95" w:name="_Toc128476824"/>
      <w:r w:rsidRPr="00683183">
        <w:rPr>
          <w:rtl/>
        </w:rPr>
        <w:t>מערכת הקלטה מקומית ל 32 מצלמות (</w:t>
      </w:r>
      <w:r w:rsidRPr="00683183">
        <w:t>NVR</w:t>
      </w:r>
      <w:r w:rsidRPr="00683183">
        <w:rPr>
          <w:rtl/>
        </w:rPr>
        <w:t>)</w:t>
      </w:r>
      <w:bookmarkEnd w:id="95"/>
    </w:p>
    <w:p w14:paraId="603E819A" w14:textId="77777777" w:rsidR="003A1B28" w:rsidRPr="00683183" w:rsidRDefault="003A1B28" w:rsidP="008E7EB7">
      <w:pPr>
        <w:pStyle w:val="32"/>
        <w:numPr>
          <w:ilvl w:val="0"/>
          <w:numId w:val="0"/>
        </w:numPr>
        <w:ind w:left="1175"/>
        <w:rPr>
          <w:rtl/>
        </w:rPr>
      </w:pPr>
      <w:r w:rsidRPr="00683183">
        <w:rPr>
          <w:rtl/>
        </w:rPr>
        <w:t>מאפיינים זהים למערכת הקלטה ל8 מצלמות למעט כמות הרישיונות והחומרה שתתאים לניהול והקלטת 32 מצלמות.</w:t>
      </w:r>
    </w:p>
    <w:p w14:paraId="42854961" w14:textId="77777777" w:rsidR="00DF7B79" w:rsidRPr="00683183" w:rsidRDefault="00DF7B79" w:rsidP="0056672B">
      <w:pPr>
        <w:pStyle w:val="22"/>
      </w:pPr>
      <w:bookmarkStart w:id="96" w:name="_Toc528067528"/>
      <w:bookmarkStart w:id="97" w:name="_Toc474850423"/>
      <w:bookmarkStart w:id="98" w:name="_Toc475005039"/>
      <w:bookmarkStart w:id="99" w:name="_Toc128476825"/>
      <w:bookmarkEnd w:id="57"/>
      <w:bookmarkEnd w:id="96"/>
      <w:r w:rsidRPr="00683183">
        <w:rPr>
          <w:rtl/>
        </w:rPr>
        <w:t xml:space="preserve">מקלדת שליטה + </w:t>
      </w:r>
      <w:r w:rsidRPr="00683183">
        <w:t>joystick</w:t>
      </w:r>
      <w:bookmarkEnd w:id="97"/>
      <w:bookmarkEnd w:id="98"/>
      <w:bookmarkEnd w:id="99"/>
    </w:p>
    <w:p w14:paraId="0E5CF1D2" w14:textId="77777777" w:rsidR="00DF7B79" w:rsidRPr="00683183" w:rsidRDefault="00DF7B79" w:rsidP="008E7EB7">
      <w:pPr>
        <w:pStyle w:val="32"/>
      </w:pPr>
      <w:r w:rsidRPr="00683183">
        <w:rPr>
          <w:rtl/>
        </w:rPr>
        <w:t>מפרט זה מתייחס למקלדות השליטה שיחוברו לתחנות העבודה של מערכת הוידאו במוקדים השונים.</w:t>
      </w:r>
    </w:p>
    <w:p w14:paraId="1EB5C821" w14:textId="77777777" w:rsidR="00DF7B79" w:rsidRPr="00683183" w:rsidRDefault="00DF7B79" w:rsidP="008E7EB7">
      <w:pPr>
        <w:pStyle w:val="32"/>
      </w:pPr>
      <w:r w:rsidRPr="00683183">
        <w:rPr>
          <w:rtl/>
        </w:rPr>
        <w:t>מקלדת השליטה תשלוט בכל פונקציות הניתוב והמיתוג המוזכרות במפרט.</w:t>
      </w:r>
    </w:p>
    <w:p w14:paraId="3ECB4E5D" w14:textId="77777777" w:rsidR="00DF7B79" w:rsidRPr="00683183" w:rsidRDefault="00DF7B79" w:rsidP="008E7EB7">
      <w:pPr>
        <w:pStyle w:val="32"/>
      </w:pPr>
      <w:r w:rsidRPr="00683183">
        <w:rPr>
          <w:rtl/>
        </w:rPr>
        <w:t xml:space="preserve">המקלדת תתחבר לכל אחד ממחשבי עמדות ההפעלה של המערכת באמצעות ממשק </w:t>
      </w:r>
      <w:r w:rsidRPr="00683183">
        <w:t>USB</w:t>
      </w:r>
      <w:r w:rsidRPr="00683183">
        <w:rPr>
          <w:rtl/>
        </w:rPr>
        <w:t>.</w:t>
      </w:r>
    </w:p>
    <w:p w14:paraId="188A1E5A" w14:textId="77777777" w:rsidR="00DF7B79" w:rsidRPr="00683183" w:rsidRDefault="00DF7B79" w:rsidP="008E7EB7">
      <w:pPr>
        <w:pStyle w:val="32"/>
        <w:rPr>
          <w:rtl/>
        </w:rPr>
      </w:pPr>
      <w:r w:rsidRPr="00683183">
        <w:rPr>
          <w:rtl/>
        </w:rPr>
        <w:t>נהוג המצלמות הממונעות יבוצע ע"י מוט נהוג, המערכת תכיל אפשרות ניהוג במהירות משתנה.</w:t>
      </w:r>
    </w:p>
    <w:p w14:paraId="05BB3100" w14:textId="77777777" w:rsidR="00DF7B79" w:rsidRPr="00683183" w:rsidRDefault="00DF7B79" w:rsidP="008E7EB7">
      <w:pPr>
        <w:pStyle w:val="32"/>
        <w:rPr>
          <w:rtl/>
        </w:rPr>
      </w:pPr>
      <w:r w:rsidRPr="00683183">
        <w:rPr>
          <w:rtl/>
        </w:rPr>
        <w:t xml:space="preserve">המקלדת תכלול שליטה ידנית בתכונות צידוד, הגבהה, מיקוד, </w:t>
      </w:r>
      <w:r w:rsidRPr="00683183">
        <w:t>Zoom</w:t>
      </w:r>
      <w:r w:rsidRPr="00683183">
        <w:rPr>
          <w:rtl/>
        </w:rPr>
        <w:t>, צמצם, והפעלה מרחוק של אביזרים נוספים (כגון תאורה).</w:t>
      </w:r>
    </w:p>
    <w:p w14:paraId="7953795B" w14:textId="77777777" w:rsidR="00DF7B79" w:rsidRPr="00683183" w:rsidRDefault="00DF7B79" w:rsidP="008E7EB7">
      <w:pPr>
        <w:pStyle w:val="32"/>
      </w:pPr>
      <w:r w:rsidRPr="00683183">
        <w:rPr>
          <w:rtl/>
        </w:rPr>
        <w:t xml:space="preserve">המקלדת תכלול 20 לחצני </w:t>
      </w:r>
      <w:r w:rsidRPr="00683183">
        <w:t>pre-set</w:t>
      </w:r>
      <w:r w:rsidRPr="00683183">
        <w:rPr>
          <w:rtl/>
        </w:rPr>
        <w:t xml:space="preserve"> לפחות.</w:t>
      </w:r>
    </w:p>
    <w:p w14:paraId="12638648" w14:textId="77777777" w:rsidR="00DF7B79" w:rsidRPr="00683183" w:rsidRDefault="00DF7B79" w:rsidP="008E7EB7">
      <w:pPr>
        <w:pStyle w:val="32"/>
      </w:pPr>
      <w:r w:rsidRPr="00683183">
        <w:rPr>
          <w:rtl/>
        </w:rPr>
        <w:t xml:space="preserve">המערכת תכיל אפשרות ניהול וקינפוג של פונקציית </w:t>
      </w:r>
      <w:r w:rsidRPr="00683183">
        <w:t>Presets</w:t>
      </w:r>
      <w:r w:rsidRPr="00683183">
        <w:rPr>
          <w:rtl/>
        </w:rPr>
        <w:t>.</w:t>
      </w:r>
    </w:p>
    <w:p w14:paraId="546D2A97" w14:textId="23A97D6E" w:rsidR="00CD33F3" w:rsidRPr="002749A9" w:rsidRDefault="00CD33F3" w:rsidP="008E7EB7">
      <w:pPr>
        <w:pStyle w:val="32"/>
      </w:pPr>
      <w:r w:rsidRPr="002749A9">
        <w:rPr>
          <w:rtl/>
        </w:rPr>
        <w:t>המקלדת תכלול תצוגה דיגיטאלית.</w:t>
      </w:r>
    </w:p>
    <w:p w14:paraId="2EAD3CDB" w14:textId="77777777" w:rsidR="00DF7B79" w:rsidRDefault="00DF7B79" w:rsidP="008E7EB7">
      <w:pPr>
        <w:pStyle w:val="32"/>
      </w:pPr>
      <w:r w:rsidRPr="00683183">
        <w:rPr>
          <w:rtl/>
        </w:rPr>
        <w:t>יסופקו מוצרים תוצרת ארה"ב, מערב אירופה, ויפן בלבד.</w:t>
      </w:r>
    </w:p>
    <w:p w14:paraId="383DB582" w14:textId="77777777" w:rsidR="0056672B" w:rsidRPr="00683183" w:rsidRDefault="0056672B" w:rsidP="008E7EB7">
      <w:pPr>
        <w:pStyle w:val="32"/>
        <w:numPr>
          <w:ilvl w:val="0"/>
          <w:numId w:val="0"/>
        </w:numPr>
        <w:ind w:left="2156"/>
      </w:pPr>
    </w:p>
    <w:p w14:paraId="10FDDA63" w14:textId="77777777" w:rsidR="00E57662" w:rsidRPr="00683183" w:rsidRDefault="00E57662" w:rsidP="0056672B">
      <w:pPr>
        <w:pStyle w:val="22"/>
      </w:pPr>
      <w:bookmarkStart w:id="100" w:name="_Toc390071300"/>
      <w:bookmarkStart w:id="101" w:name="_Toc391225995"/>
      <w:bookmarkStart w:id="102" w:name="_Toc128476826"/>
      <w:r w:rsidRPr="00683183">
        <w:rPr>
          <w:rtl/>
        </w:rPr>
        <w:t>בקר מגעים יבשים</w:t>
      </w:r>
      <w:bookmarkEnd w:id="100"/>
      <w:bookmarkEnd w:id="101"/>
      <w:r w:rsidRPr="00683183">
        <w:rPr>
          <w:rtl/>
        </w:rPr>
        <w:t xml:space="preserve"> </w:t>
      </w:r>
      <w:r w:rsidR="00CA0FFD" w:rsidRPr="00683183">
        <w:rPr>
          <w:rtl/>
        </w:rPr>
        <w:t>8/4</w:t>
      </w:r>
      <w:bookmarkEnd w:id="102"/>
    </w:p>
    <w:p w14:paraId="75AFB5E5" w14:textId="77777777" w:rsidR="00E57662" w:rsidRPr="00683183" w:rsidRDefault="00E57662" w:rsidP="008E7EB7">
      <w:pPr>
        <w:pStyle w:val="32"/>
      </w:pPr>
      <w:r w:rsidRPr="00683183">
        <w:rPr>
          <w:rtl/>
        </w:rPr>
        <w:t xml:space="preserve">ייעוד: </w:t>
      </w:r>
    </w:p>
    <w:p w14:paraId="70E1F94A" w14:textId="77777777" w:rsidR="00E57662" w:rsidRPr="00683183" w:rsidRDefault="00E57662" w:rsidP="0056672B">
      <w:pPr>
        <w:pStyle w:val="42"/>
      </w:pPr>
      <w:r w:rsidRPr="00683183">
        <w:rPr>
          <w:rtl/>
        </w:rPr>
        <w:t xml:space="preserve">קבלת פיקודי מגעים יבשים חיצוניים למערכת ניהול הוידאו ממערכות כגון מערכת פריצה, מערכת גידור אלקטרוני ולחצנים לחצנים פיזיים </w:t>
      </w:r>
      <w:proofErr w:type="spellStart"/>
      <w:r w:rsidRPr="00683183">
        <w:rPr>
          <w:rtl/>
        </w:rPr>
        <w:t>וכו</w:t>
      </w:r>
      <w:proofErr w:type="spellEnd"/>
      <w:r w:rsidRPr="00683183">
        <w:rPr>
          <w:rtl/>
        </w:rPr>
        <w:t>'.</w:t>
      </w:r>
    </w:p>
    <w:p w14:paraId="282589B0" w14:textId="77777777" w:rsidR="00E57662" w:rsidRPr="00683183" w:rsidRDefault="00E57662" w:rsidP="0056672B">
      <w:pPr>
        <w:pStyle w:val="42"/>
      </w:pPr>
      <w:r w:rsidRPr="00683183">
        <w:rPr>
          <w:rtl/>
        </w:rPr>
        <w:t xml:space="preserve"> מתן פיקודי מגעים יבשים לצורך הפעלת ציוד כגון סירנות, כריזה וכו' . </w:t>
      </w:r>
    </w:p>
    <w:p w14:paraId="3D5B6B84" w14:textId="77777777" w:rsidR="00E57662" w:rsidRPr="00683183" w:rsidRDefault="00E57662" w:rsidP="008E7EB7">
      <w:pPr>
        <w:pStyle w:val="32"/>
      </w:pPr>
      <w:r w:rsidRPr="00683183">
        <w:rPr>
          <w:rtl/>
        </w:rPr>
        <w:t>כמו כן ניתן להגדיר פעולות שיבוצעו במערכת ניהול הוידאו בעת סגירת אחד המגעים בבקר.</w:t>
      </w:r>
    </w:p>
    <w:p w14:paraId="77388B6E" w14:textId="77777777" w:rsidR="00E57662" w:rsidRPr="00683183" w:rsidRDefault="00E57662" w:rsidP="008E7EB7">
      <w:pPr>
        <w:pStyle w:val="32"/>
      </w:pPr>
      <w:r w:rsidRPr="00683183">
        <w:rPr>
          <w:rtl/>
        </w:rPr>
        <w:t xml:space="preserve">היחידה תתחבר למערכת ניהול הוידאו באמצעות פרוטוקול </w:t>
      </w:r>
      <w:r w:rsidRPr="00683183">
        <w:t>TCP/IP</w:t>
      </w:r>
      <w:r w:rsidRPr="00683183">
        <w:rPr>
          <w:rtl/>
        </w:rPr>
        <w:t>.</w:t>
      </w:r>
    </w:p>
    <w:p w14:paraId="4F49EB0E" w14:textId="77777777" w:rsidR="00E57662" w:rsidRPr="00683183" w:rsidRDefault="00E57662" w:rsidP="008E7EB7">
      <w:pPr>
        <w:pStyle w:val="32"/>
      </w:pPr>
      <w:r w:rsidRPr="00683183">
        <w:rPr>
          <w:rtl/>
        </w:rPr>
        <w:t>מאפיינים טכניים:</w:t>
      </w:r>
    </w:p>
    <w:p w14:paraId="61CB47BC" w14:textId="77777777" w:rsidR="00E57662" w:rsidRPr="00683183" w:rsidRDefault="00E57662" w:rsidP="0056672B">
      <w:pPr>
        <w:pStyle w:val="42"/>
      </w:pPr>
      <w:r w:rsidRPr="00683183">
        <w:rPr>
          <w:rtl/>
        </w:rPr>
        <w:t xml:space="preserve">לפחות </w:t>
      </w:r>
      <w:r w:rsidR="00CA0FFD" w:rsidRPr="00683183">
        <w:rPr>
          <w:rtl/>
        </w:rPr>
        <w:t>8</w:t>
      </w:r>
      <w:r w:rsidRPr="00683183">
        <w:rPr>
          <w:rtl/>
        </w:rPr>
        <w:t xml:space="preserve"> כניסות מגעים יבשים.</w:t>
      </w:r>
    </w:p>
    <w:p w14:paraId="4E8BD45B" w14:textId="77777777" w:rsidR="00E57662" w:rsidRPr="00683183" w:rsidRDefault="00E57662" w:rsidP="0056672B">
      <w:pPr>
        <w:pStyle w:val="42"/>
      </w:pPr>
      <w:r w:rsidRPr="00683183">
        <w:rPr>
          <w:rtl/>
        </w:rPr>
        <w:t>לפחות 4 יציאות מגעים יבשים.</w:t>
      </w:r>
    </w:p>
    <w:p w14:paraId="655E97D3" w14:textId="77777777" w:rsidR="00E57662" w:rsidRPr="00683183" w:rsidRDefault="00E57662" w:rsidP="0056672B">
      <w:pPr>
        <w:pStyle w:val="42"/>
      </w:pPr>
      <w:r w:rsidRPr="00683183">
        <w:rPr>
          <w:rtl/>
        </w:rPr>
        <w:t xml:space="preserve">יציאת </w:t>
      </w:r>
      <w:r w:rsidRPr="00683183">
        <w:t>RJ45</w:t>
      </w:r>
      <w:r w:rsidRPr="00683183">
        <w:rPr>
          <w:rtl/>
        </w:rPr>
        <w:t>.</w:t>
      </w:r>
    </w:p>
    <w:p w14:paraId="78F361A6" w14:textId="3269202F" w:rsidR="00E57662" w:rsidRPr="00683183" w:rsidRDefault="00E57662" w:rsidP="0056672B">
      <w:pPr>
        <w:pStyle w:val="42"/>
      </w:pPr>
      <w:r w:rsidRPr="00683183">
        <w:rPr>
          <w:rtl/>
        </w:rPr>
        <w:t>יכולת תכנות תכונות בסיסיות לכל יציאה כגון</w:t>
      </w:r>
      <w:r w:rsidRPr="00683183">
        <w:t xml:space="preserve">AND, OR, NOT </w:t>
      </w:r>
      <w:r w:rsidRPr="00683183">
        <w:rPr>
          <w:rtl/>
        </w:rPr>
        <w:t xml:space="preserve"> והשהיה.</w:t>
      </w:r>
      <w:r w:rsidRPr="00683183">
        <w:rPr>
          <w:noProof/>
        </w:rPr>
        <w:t xml:space="preserve"> </w:t>
      </w:r>
    </w:p>
    <w:p w14:paraId="72724475" w14:textId="77777777" w:rsidR="0056672B" w:rsidRDefault="0056672B">
      <w:pPr>
        <w:bidi w:val="0"/>
        <w:spacing w:after="0" w:line="240" w:lineRule="auto"/>
        <w:rPr>
          <w:rFonts w:ascii="Arial" w:hAnsi="Arial"/>
          <w:sz w:val="24"/>
          <w:szCs w:val="24"/>
          <w:u w:val="single"/>
        </w:rPr>
      </w:pPr>
      <w:r>
        <w:br w:type="page"/>
      </w:r>
    </w:p>
    <w:p w14:paraId="72E75BE1" w14:textId="06046A64" w:rsidR="00253273" w:rsidRPr="00683183" w:rsidRDefault="00253273" w:rsidP="0056672B">
      <w:pPr>
        <w:pStyle w:val="22"/>
      </w:pPr>
      <w:bookmarkStart w:id="103" w:name="_Toc128476827"/>
      <w:r w:rsidRPr="00683183">
        <w:t>Video encoder</w:t>
      </w:r>
      <w:r w:rsidRPr="00683183">
        <w:rPr>
          <w:rtl/>
        </w:rPr>
        <w:t xml:space="preserve"> – </w:t>
      </w:r>
      <w:r w:rsidR="00652848">
        <w:rPr>
          <w:rFonts w:hint="cs"/>
          <w:rtl/>
        </w:rPr>
        <w:t>4 ערוצים</w:t>
      </w:r>
      <w:bookmarkEnd w:id="103"/>
    </w:p>
    <w:p w14:paraId="4461637E" w14:textId="4D946272" w:rsidR="007C7AAA" w:rsidRPr="00683183" w:rsidRDefault="007C7AAA" w:rsidP="008E7EB7">
      <w:pPr>
        <w:pStyle w:val="32"/>
      </w:pPr>
      <w:r w:rsidRPr="00683183">
        <w:rPr>
          <w:rtl/>
        </w:rPr>
        <w:t>אפיון זה מתייחס לממירי ה</w:t>
      </w:r>
      <w:r w:rsidR="00D249B4" w:rsidRPr="00683183">
        <w:rPr>
          <w:rFonts w:hint="cs"/>
          <w:rtl/>
        </w:rPr>
        <w:t>ו</w:t>
      </w:r>
      <w:r w:rsidRPr="00683183">
        <w:rPr>
          <w:rtl/>
        </w:rPr>
        <w:t>וידאו האנלוגי לדיגיטאלי שיחוברו למצלמות האנלוגיות.</w:t>
      </w:r>
    </w:p>
    <w:p w14:paraId="6732C21F" w14:textId="77777777" w:rsidR="007C7AAA" w:rsidRPr="00683183" w:rsidRDefault="007C7AAA" w:rsidP="008E7EB7">
      <w:pPr>
        <w:pStyle w:val="32"/>
      </w:pPr>
      <w:r w:rsidRPr="00683183">
        <w:rPr>
          <w:rtl/>
        </w:rPr>
        <w:t xml:space="preserve">יחד עם כל מצלמה אנלוגית יסופק דוחס חיצוני התומך בהמרת וידאו, שמע ופקודות בקרה. </w:t>
      </w:r>
    </w:p>
    <w:p w14:paraId="214E07F0" w14:textId="77777777" w:rsidR="007C7AAA" w:rsidRPr="00683183" w:rsidRDefault="007C7AAA" w:rsidP="008E7EB7">
      <w:pPr>
        <w:pStyle w:val="32"/>
      </w:pPr>
      <w:r w:rsidRPr="00683183">
        <w:rPr>
          <w:rtl/>
        </w:rPr>
        <w:t xml:space="preserve">יסופק </w:t>
      </w:r>
      <w:r w:rsidRPr="00683183">
        <w:t>Encoder</w:t>
      </w:r>
      <w:r w:rsidRPr="00683183">
        <w:rPr>
          <w:rtl/>
        </w:rPr>
        <w:t xml:space="preserve"> מתוצרת יצרן תוכנת ניהול הוידאו בלבד.</w:t>
      </w:r>
    </w:p>
    <w:p w14:paraId="49935283" w14:textId="77777777" w:rsidR="007C7AAA" w:rsidRPr="00683183" w:rsidRDefault="007C7AAA" w:rsidP="008E7EB7">
      <w:pPr>
        <w:pStyle w:val="32"/>
      </w:pPr>
      <w:r w:rsidRPr="00683183">
        <w:rPr>
          <w:rtl/>
        </w:rPr>
        <w:t xml:space="preserve">תמיכה ברזולוציות הבאות: </w:t>
      </w:r>
      <w:r w:rsidRPr="00683183">
        <w:t>CIF/ 2CIF / 4CIF</w:t>
      </w:r>
    </w:p>
    <w:p w14:paraId="33D13AA4" w14:textId="56621951" w:rsidR="007C7AAA" w:rsidRPr="00683183" w:rsidRDefault="007C7AAA" w:rsidP="008E7EB7">
      <w:pPr>
        <w:pStyle w:val="32"/>
      </w:pPr>
      <w:r w:rsidRPr="00683183">
        <w:rPr>
          <w:rtl/>
        </w:rPr>
        <w:t xml:space="preserve">פורמט וידאו : </w:t>
      </w:r>
      <w:r w:rsidRPr="00683183">
        <w:t>h26</w:t>
      </w:r>
      <w:r w:rsidR="00EE65A6">
        <w:t>5</w:t>
      </w:r>
      <w:r w:rsidRPr="00683183">
        <w:t xml:space="preserve"> (mpeg 4 part 10)</w:t>
      </w:r>
    </w:p>
    <w:p w14:paraId="7CC37141" w14:textId="77777777" w:rsidR="007C7AAA" w:rsidRPr="00683183" w:rsidRDefault="007C7AAA" w:rsidP="008E7EB7">
      <w:pPr>
        <w:pStyle w:val="32"/>
      </w:pPr>
      <w:r w:rsidRPr="00683183">
        <w:rPr>
          <w:rtl/>
        </w:rPr>
        <w:t xml:space="preserve">תמיכה בשמע : </w:t>
      </w:r>
    </w:p>
    <w:p w14:paraId="70DCB5FC" w14:textId="77777777" w:rsidR="007C7AAA" w:rsidRPr="00683183" w:rsidRDefault="007C7AAA" w:rsidP="0056672B">
      <w:pPr>
        <w:pStyle w:val="42"/>
      </w:pPr>
      <w:r w:rsidRPr="00683183">
        <w:rPr>
          <w:rtl/>
        </w:rPr>
        <w:t xml:space="preserve">מוצא שמע ברמת </w:t>
      </w:r>
      <w:r w:rsidRPr="00683183">
        <w:t>LINE</w:t>
      </w:r>
      <w:r w:rsidRPr="00683183">
        <w:rPr>
          <w:rtl/>
        </w:rPr>
        <w:t xml:space="preserve"> לחיבור למגבר שמע לצרכי ביצוע כריזה.</w:t>
      </w:r>
    </w:p>
    <w:p w14:paraId="5E3E69A0" w14:textId="77777777" w:rsidR="007C7AAA" w:rsidRPr="00683183" w:rsidRDefault="007C7AAA" w:rsidP="0056672B">
      <w:pPr>
        <w:pStyle w:val="42"/>
      </w:pPr>
      <w:r w:rsidRPr="00683183">
        <w:t xml:space="preserve"> </w:t>
      </w:r>
      <w:r w:rsidRPr="00683183">
        <w:rPr>
          <w:rtl/>
        </w:rPr>
        <w:t xml:space="preserve"> </w:t>
      </w:r>
      <w:r w:rsidRPr="00683183">
        <w:t>64Kbps</w:t>
      </w:r>
    </w:p>
    <w:p w14:paraId="589DAB13" w14:textId="77777777" w:rsidR="007C7AAA" w:rsidRPr="00683183" w:rsidRDefault="007C7AAA" w:rsidP="008E7EB7">
      <w:pPr>
        <w:pStyle w:val="32"/>
      </w:pPr>
      <w:r w:rsidRPr="00683183">
        <w:rPr>
          <w:rtl/>
        </w:rPr>
        <w:t xml:space="preserve">מוצא: מחבר רשת </w:t>
      </w:r>
      <w:r w:rsidRPr="00683183">
        <w:t>RJ45</w:t>
      </w:r>
      <w:r w:rsidRPr="00683183">
        <w:rPr>
          <w:rtl/>
        </w:rPr>
        <w:t xml:space="preserve"> </w:t>
      </w:r>
      <w:r w:rsidRPr="00683183">
        <w:t>10/100/1000 Base-T Ethernet</w:t>
      </w:r>
    </w:p>
    <w:p w14:paraId="33B8D3D7" w14:textId="77777777" w:rsidR="007C7AAA" w:rsidRPr="00683183" w:rsidRDefault="007C7AAA" w:rsidP="008E7EB7">
      <w:pPr>
        <w:pStyle w:val="32"/>
      </w:pPr>
      <w:r w:rsidRPr="00683183">
        <w:rPr>
          <w:rtl/>
        </w:rPr>
        <w:t xml:space="preserve">תמיכה ב : </w:t>
      </w:r>
      <w:r w:rsidRPr="00683183">
        <w:t>TCP/IP, UDP/IP , FULL MULTI CAST, UNICAST</w:t>
      </w:r>
    </w:p>
    <w:p w14:paraId="54A3B413" w14:textId="77777777" w:rsidR="007C7AAA" w:rsidRPr="00683183" w:rsidRDefault="007C7AAA" w:rsidP="008E7EB7">
      <w:pPr>
        <w:pStyle w:val="32"/>
      </w:pPr>
      <w:r w:rsidRPr="00683183">
        <w:rPr>
          <w:rtl/>
        </w:rPr>
        <w:t>תמיכה בדחיסה כפולה ברזולוציות שונות במקביל לצרכי הצגה והקלטה ברזולוציות וקצב העברת נתונים שונה (</w:t>
      </w:r>
      <w:r w:rsidRPr="00683183">
        <w:t>Dual Stream</w:t>
      </w:r>
      <w:r w:rsidRPr="00683183">
        <w:rPr>
          <w:rtl/>
        </w:rPr>
        <w:t xml:space="preserve">). </w:t>
      </w:r>
    </w:p>
    <w:p w14:paraId="274015FE" w14:textId="77777777" w:rsidR="007C7AAA" w:rsidRPr="00683183" w:rsidRDefault="007C7AAA" w:rsidP="008E7EB7">
      <w:pPr>
        <w:pStyle w:val="32"/>
      </w:pPr>
      <w:r w:rsidRPr="00683183">
        <w:rPr>
          <w:rtl/>
        </w:rPr>
        <w:t>כניסת מחשב לשינוי הגדרות וניהול.</w:t>
      </w:r>
    </w:p>
    <w:p w14:paraId="609889FD" w14:textId="384DD917" w:rsidR="007C7AAA" w:rsidRPr="00683183" w:rsidRDefault="00652848" w:rsidP="008E7EB7">
      <w:pPr>
        <w:pStyle w:val="32"/>
      </w:pPr>
      <w:r>
        <w:rPr>
          <w:rFonts w:hint="cs"/>
          <w:rtl/>
        </w:rPr>
        <w:t xml:space="preserve">4 </w:t>
      </w:r>
      <w:r w:rsidR="007C7AAA" w:rsidRPr="00683183">
        <w:rPr>
          <w:rtl/>
        </w:rPr>
        <w:t xml:space="preserve">כניסות וידאו : </w:t>
      </w:r>
      <w:r w:rsidR="007C7AAA" w:rsidRPr="00683183">
        <w:t>COMPOSITE 1VP-TO-P @ 75 Ohms PAL</w:t>
      </w:r>
    </w:p>
    <w:p w14:paraId="56F28B25" w14:textId="77777777" w:rsidR="007C7AAA" w:rsidRPr="00683183" w:rsidRDefault="007C7AAA" w:rsidP="008E7EB7">
      <w:pPr>
        <w:pStyle w:val="32"/>
      </w:pPr>
      <w:r w:rsidRPr="00683183">
        <w:rPr>
          <w:rtl/>
        </w:rPr>
        <w:t xml:space="preserve">מחבר כניסת וידאו: </w:t>
      </w:r>
      <w:r w:rsidRPr="00683183">
        <w:t>BNC</w:t>
      </w:r>
    </w:p>
    <w:p w14:paraId="31D0FB49" w14:textId="77777777" w:rsidR="007C7AAA" w:rsidRPr="00683183" w:rsidRDefault="007C7AAA" w:rsidP="008E7EB7">
      <w:pPr>
        <w:pStyle w:val="32"/>
      </w:pPr>
      <w:r w:rsidRPr="00683183">
        <w:rPr>
          <w:rtl/>
        </w:rPr>
        <w:t xml:space="preserve">יכולות שינוי והגדרת קצב העברת תמונות : </w:t>
      </w:r>
      <w:r w:rsidRPr="00683183">
        <w:t>1-25 FPS</w:t>
      </w:r>
      <w:r w:rsidR="00E57662" w:rsidRPr="00683183">
        <w:rPr>
          <w:rtl/>
        </w:rPr>
        <w:t xml:space="preserve"> לפחות.</w:t>
      </w:r>
    </w:p>
    <w:p w14:paraId="3944E820" w14:textId="77777777" w:rsidR="007C7AAA" w:rsidRPr="00683183" w:rsidRDefault="007C7AAA" w:rsidP="008E7EB7">
      <w:pPr>
        <w:pStyle w:val="32"/>
      </w:pPr>
      <w:r w:rsidRPr="00683183">
        <w:rPr>
          <w:rtl/>
        </w:rPr>
        <w:t xml:space="preserve">יכולת שינוי והגדרת רוחב סרט להעברת נתונים : </w:t>
      </w:r>
      <w:r w:rsidRPr="00683183">
        <w:t>30Kbps – 4Mbps</w:t>
      </w:r>
      <w:r w:rsidRPr="00683183">
        <w:rPr>
          <w:rtl/>
        </w:rPr>
        <w:t>.</w:t>
      </w:r>
    </w:p>
    <w:p w14:paraId="2389EDD7" w14:textId="77777777" w:rsidR="007C7AAA" w:rsidRPr="00683183" w:rsidRDefault="007C7AAA" w:rsidP="008E7EB7">
      <w:pPr>
        <w:pStyle w:val="32"/>
      </w:pPr>
      <w:r w:rsidRPr="00683183">
        <w:rPr>
          <w:rtl/>
        </w:rPr>
        <w:t xml:space="preserve">מגעים יבשים : </w:t>
      </w:r>
    </w:p>
    <w:p w14:paraId="7D761F41" w14:textId="6AEC0B2B" w:rsidR="007C7AAA" w:rsidRPr="00683183" w:rsidRDefault="007C7AAA" w:rsidP="0056672B">
      <w:pPr>
        <w:pStyle w:val="42"/>
      </w:pPr>
      <w:r w:rsidRPr="00683183">
        <w:rPr>
          <w:rtl/>
        </w:rPr>
        <w:t xml:space="preserve">כניסות – לפחות </w:t>
      </w:r>
      <w:r w:rsidR="00652848">
        <w:rPr>
          <w:rFonts w:hint="cs"/>
          <w:rtl/>
        </w:rPr>
        <w:t>4</w:t>
      </w:r>
    </w:p>
    <w:p w14:paraId="3799EBC3" w14:textId="3F764BFC" w:rsidR="007C7AAA" w:rsidRPr="00683183" w:rsidRDefault="007C7AAA" w:rsidP="0056672B">
      <w:pPr>
        <w:pStyle w:val="42"/>
      </w:pPr>
      <w:r w:rsidRPr="00683183">
        <w:rPr>
          <w:rtl/>
        </w:rPr>
        <w:t xml:space="preserve">מוצא – לפחות </w:t>
      </w:r>
      <w:r w:rsidR="00652848">
        <w:rPr>
          <w:rFonts w:hint="cs"/>
          <w:rtl/>
        </w:rPr>
        <w:t>2</w:t>
      </w:r>
    </w:p>
    <w:p w14:paraId="5604026F" w14:textId="77777777" w:rsidR="007C7AAA" w:rsidRPr="00683183" w:rsidRDefault="007C7AAA" w:rsidP="008E7EB7">
      <w:pPr>
        <w:pStyle w:val="32"/>
      </w:pPr>
      <w:r w:rsidRPr="00683183">
        <w:rPr>
          <w:rtl/>
        </w:rPr>
        <w:t xml:space="preserve">כניסות תקשורת טורית: </w:t>
      </w:r>
      <w:r w:rsidRPr="00683183">
        <w:t>RS232/485/422</w:t>
      </w:r>
      <w:r w:rsidRPr="00683183">
        <w:rPr>
          <w:rtl/>
        </w:rPr>
        <w:t xml:space="preserve"> לטובת ניהוג מצלמה.</w:t>
      </w:r>
    </w:p>
    <w:p w14:paraId="72DE527C" w14:textId="77777777" w:rsidR="007C7AAA" w:rsidRPr="00683183" w:rsidRDefault="007C7AAA" w:rsidP="008E7EB7">
      <w:pPr>
        <w:pStyle w:val="32"/>
      </w:pPr>
      <w:r w:rsidRPr="00683183">
        <w:rPr>
          <w:rtl/>
        </w:rPr>
        <w:t>תנאי סביבה : 0 עד 50 מעלות צלזיוס.</w:t>
      </w:r>
    </w:p>
    <w:p w14:paraId="560F4A0B" w14:textId="77777777" w:rsidR="007C7AAA" w:rsidRPr="00683183" w:rsidRDefault="007C7AAA" w:rsidP="008E7EB7">
      <w:pPr>
        <w:pStyle w:val="32"/>
      </w:pPr>
      <w:r w:rsidRPr="00683183">
        <w:rPr>
          <w:rtl/>
        </w:rPr>
        <w:t xml:space="preserve">לחות יחסית: </w:t>
      </w:r>
      <w:r w:rsidRPr="00683183">
        <w:t xml:space="preserve">95% </w:t>
      </w:r>
      <w:r w:rsidRPr="00683183">
        <w:rPr>
          <w:rtl/>
        </w:rPr>
        <w:t xml:space="preserve"> .</w:t>
      </w:r>
    </w:p>
    <w:p w14:paraId="23987086" w14:textId="77777777" w:rsidR="007C7AAA" w:rsidRDefault="007C7AAA" w:rsidP="008E7EB7">
      <w:pPr>
        <w:pStyle w:val="32"/>
      </w:pPr>
      <w:r w:rsidRPr="00683183">
        <w:rPr>
          <w:rtl/>
        </w:rPr>
        <w:t>במסגרת הרכישה יסופקו יחד עם הדוחס והפורס תמיכה טכנית, ספרות טכנית, כל החומרות והתוכנות הנחוצות להפעלה .</w:t>
      </w:r>
    </w:p>
    <w:p w14:paraId="24B93D4F" w14:textId="77777777" w:rsidR="0056672B" w:rsidRPr="00683183" w:rsidRDefault="0056672B" w:rsidP="008E7EB7">
      <w:pPr>
        <w:pStyle w:val="32"/>
        <w:numPr>
          <w:ilvl w:val="0"/>
          <w:numId w:val="0"/>
        </w:numPr>
        <w:ind w:left="2156"/>
      </w:pPr>
    </w:p>
    <w:p w14:paraId="77F5AC41" w14:textId="77777777" w:rsidR="005A4B6B" w:rsidRPr="00683183" w:rsidRDefault="005A4B6B" w:rsidP="0056672B">
      <w:pPr>
        <w:pStyle w:val="22"/>
      </w:pPr>
      <w:bookmarkStart w:id="104" w:name="_Toc128476828"/>
      <w:r w:rsidRPr="00683183">
        <w:t>encoder</w:t>
      </w:r>
      <w:r w:rsidRPr="00683183">
        <w:rPr>
          <w:rtl/>
        </w:rPr>
        <w:t xml:space="preserve"> </w:t>
      </w:r>
      <w:r w:rsidR="00CD2031" w:rsidRPr="00683183">
        <w:t>Video</w:t>
      </w:r>
      <w:r w:rsidR="00CD2031" w:rsidRPr="00683183">
        <w:rPr>
          <w:rtl/>
        </w:rPr>
        <w:t xml:space="preserve"> </w:t>
      </w:r>
      <w:r w:rsidRPr="00683183">
        <w:rPr>
          <w:rtl/>
        </w:rPr>
        <w:t>– 16 ערוצים</w:t>
      </w:r>
      <w:bookmarkEnd w:id="104"/>
    </w:p>
    <w:p w14:paraId="26DE213E" w14:textId="77777777" w:rsidR="005A4B6B" w:rsidRPr="00683183" w:rsidRDefault="005A4B6B" w:rsidP="0056672B">
      <w:pPr>
        <w:pStyle w:val="2f1"/>
        <w:rPr>
          <w:rtl/>
        </w:rPr>
      </w:pPr>
      <w:r w:rsidRPr="00683183">
        <w:rPr>
          <w:rtl/>
        </w:rPr>
        <w:t>מאפיינים זהים ל</w:t>
      </w:r>
      <w:r w:rsidRPr="00683183">
        <w:t xml:space="preserve">encoder </w:t>
      </w:r>
      <w:r w:rsidRPr="00683183">
        <w:rPr>
          <w:rtl/>
        </w:rPr>
        <w:t xml:space="preserve"> לערוץ אחד למעט:</w:t>
      </w:r>
    </w:p>
    <w:p w14:paraId="32AE0318" w14:textId="77777777" w:rsidR="005A4B6B" w:rsidRPr="00683183" w:rsidRDefault="005A4B6B" w:rsidP="008E7EB7">
      <w:pPr>
        <w:pStyle w:val="32"/>
        <w:rPr>
          <w:rtl/>
        </w:rPr>
      </w:pPr>
      <w:r w:rsidRPr="00683183">
        <w:rPr>
          <w:rtl/>
        </w:rPr>
        <w:t>מספר הכניסות שיהיה – 16.</w:t>
      </w:r>
    </w:p>
    <w:p w14:paraId="58B972B4" w14:textId="77777777" w:rsidR="005A4B6B" w:rsidRPr="00683183" w:rsidRDefault="005A4B6B" w:rsidP="008E7EB7">
      <w:pPr>
        <w:pStyle w:val="32"/>
        <w:rPr>
          <w:rtl/>
        </w:rPr>
      </w:pPr>
      <w:r w:rsidRPr="00683183">
        <w:rPr>
          <w:rtl/>
        </w:rPr>
        <w:t>כניסת מגע יבש לכל ערוץ.</w:t>
      </w:r>
    </w:p>
    <w:p w14:paraId="5D724C10" w14:textId="77777777" w:rsidR="005A4B6B" w:rsidRPr="00683183" w:rsidRDefault="005A4B6B" w:rsidP="008E7EB7">
      <w:pPr>
        <w:pStyle w:val="32"/>
      </w:pPr>
      <w:r w:rsidRPr="00683183">
        <w:rPr>
          <w:rtl/>
        </w:rPr>
        <w:t>8 יציאות מגע סה"כ לכל היחידה.</w:t>
      </w:r>
    </w:p>
    <w:p w14:paraId="4E819BED" w14:textId="77777777" w:rsidR="00EE2109" w:rsidRPr="0056672B" w:rsidRDefault="005A4B6B" w:rsidP="008E7EB7">
      <w:pPr>
        <w:pStyle w:val="32"/>
      </w:pPr>
      <w:r w:rsidRPr="00683183">
        <w:rPr>
          <w:rtl/>
        </w:rPr>
        <w:t>ניתן למימוש באמצעות שילוב של מספר יחידות.</w:t>
      </w:r>
      <w:bookmarkStart w:id="105" w:name="_Toc292212132"/>
      <w:r w:rsidR="00EE2109" w:rsidRPr="0056672B">
        <w:rPr>
          <w:b/>
          <w:bCs/>
          <w:rtl/>
        </w:rPr>
        <w:br w:type="page"/>
      </w:r>
    </w:p>
    <w:p w14:paraId="5D47B819" w14:textId="14318433" w:rsidR="008048BA" w:rsidRPr="00683183" w:rsidRDefault="008048BA" w:rsidP="0056672B">
      <w:pPr>
        <w:pStyle w:val="12"/>
        <w:rPr>
          <w:rtl/>
        </w:rPr>
      </w:pPr>
      <w:bookmarkStart w:id="106" w:name="_Toc128476829"/>
      <w:bookmarkEnd w:id="105"/>
      <w:r w:rsidRPr="00683183">
        <w:rPr>
          <w:rtl/>
        </w:rPr>
        <w:t>מצלמות</w:t>
      </w:r>
      <w:bookmarkEnd w:id="106"/>
      <w:r w:rsidR="00954A7B" w:rsidRPr="00683183">
        <w:rPr>
          <w:rtl/>
        </w:rPr>
        <w:t xml:space="preserve"> </w:t>
      </w:r>
    </w:p>
    <w:p w14:paraId="0B5E74CA" w14:textId="625F4ECA" w:rsidR="00D0247B" w:rsidRPr="0063471B" w:rsidRDefault="00D0247B" w:rsidP="0056672B">
      <w:pPr>
        <w:pStyle w:val="2f1"/>
        <w:ind w:left="509"/>
        <w:rPr>
          <w:rtl/>
        </w:rPr>
      </w:pPr>
      <w:r w:rsidRPr="0063471B">
        <w:rPr>
          <w:rFonts w:hint="cs"/>
          <w:rtl/>
        </w:rPr>
        <w:t xml:space="preserve">כל המצלמות יסופקו עם יכולות </w:t>
      </w:r>
      <w:r w:rsidRPr="0063471B">
        <w:rPr>
          <w:rFonts w:hint="cs"/>
        </w:rPr>
        <w:t>VMD</w:t>
      </w:r>
      <w:r w:rsidRPr="0063471B">
        <w:rPr>
          <w:rFonts w:hint="cs"/>
          <w:rtl/>
        </w:rPr>
        <w:t xml:space="preserve"> ומחיר הרישיון יגולם במחיר המצלמה.</w:t>
      </w:r>
    </w:p>
    <w:p w14:paraId="68C53C30" w14:textId="77777777" w:rsidR="0063471B" w:rsidRDefault="00810895" w:rsidP="008E7EB7">
      <w:pPr>
        <w:pStyle w:val="32"/>
        <w:numPr>
          <w:ilvl w:val="0"/>
          <w:numId w:val="0"/>
        </w:numPr>
        <w:ind w:left="509"/>
        <w:rPr>
          <w:rtl/>
        </w:rPr>
      </w:pPr>
      <w:r w:rsidRPr="00683183">
        <w:rPr>
          <w:rFonts w:hint="cs"/>
          <w:rtl/>
        </w:rPr>
        <w:t>עבור מצלמות, עדשות ומיגונים אשר יותקנו באתרי תמך יותקן ציוד גנרי ללא צורך ביצרן מסוייום ובתנאי שיעמוד במפרט הטכני ל</w:t>
      </w:r>
      <w:r w:rsidR="0063471B">
        <w:rPr>
          <w:rFonts w:hint="cs"/>
          <w:rtl/>
        </w:rPr>
        <w:t>לא צורך ביצרנים מיוחדים</w:t>
      </w:r>
      <w:bookmarkStart w:id="107" w:name="_Toc272395323"/>
      <w:bookmarkStart w:id="108" w:name="_Toc283815251"/>
      <w:bookmarkStart w:id="109" w:name="_Toc355018066"/>
      <w:r w:rsidR="0063471B">
        <w:rPr>
          <w:rFonts w:hint="cs"/>
          <w:rtl/>
        </w:rPr>
        <w:t>.</w:t>
      </w:r>
    </w:p>
    <w:p w14:paraId="453602FF" w14:textId="77777777" w:rsidR="00A336C9" w:rsidRPr="007C6FE8" w:rsidRDefault="00A336C9" w:rsidP="0056672B">
      <w:pPr>
        <w:pStyle w:val="22"/>
      </w:pPr>
      <w:bookmarkStart w:id="110" w:name="_Toc109928716"/>
      <w:bookmarkStart w:id="111" w:name="_Toc128476830"/>
      <w:bookmarkEnd w:id="107"/>
      <w:bookmarkEnd w:id="108"/>
      <w:bookmarkEnd w:id="109"/>
      <w:r w:rsidRPr="007C6FE8">
        <w:rPr>
          <w:rFonts w:hint="cs"/>
          <w:rtl/>
        </w:rPr>
        <w:t xml:space="preserve">מצלמת </w:t>
      </w:r>
      <w:r>
        <w:rPr>
          <w:rFonts w:hint="cs"/>
        </w:rPr>
        <w:t>K</w:t>
      </w:r>
      <w:r>
        <w:rPr>
          <w:rFonts w:hint="cs"/>
          <w:rtl/>
        </w:rPr>
        <w:t xml:space="preserve">4 </w:t>
      </w:r>
      <w:r w:rsidRPr="007C6FE8">
        <w:t xml:space="preserve">Outdoor </w:t>
      </w:r>
      <w:r w:rsidRPr="007C6FE8">
        <w:rPr>
          <w:rFonts w:hint="cs"/>
        </w:rPr>
        <w:t>PTZ</w:t>
      </w:r>
      <w:r w:rsidRPr="007C6FE8">
        <w:t xml:space="preserve"> Speed Dome</w:t>
      </w:r>
      <w:bookmarkEnd w:id="110"/>
      <w:bookmarkEnd w:id="111"/>
      <w:r w:rsidRPr="007C6FE8">
        <w:rPr>
          <w:rtl/>
        </w:rPr>
        <w:t xml:space="preserve"> </w:t>
      </w:r>
    </w:p>
    <w:p w14:paraId="441DC0CF" w14:textId="77777777" w:rsidR="00A336C9" w:rsidRDefault="00A336C9" w:rsidP="008E7EB7">
      <w:pPr>
        <w:pStyle w:val="32"/>
      </w:pPr>
      <w:r>
        <w:rPr>
          <w:rFonts w:hint="cs"/>
          <w:rtl/>
        </w:rPr>
        <w:t xml:space="preserve">מפרט זה מתייחס למצלמת </w:t>
      </w:r>
      <w:r>
        <w:rPr>
          <w:rFonts w:hint="cs"/>
        </w:rPr>
        <w:t>CCTV</w:t>
      </w:r>
      <w:r>
        <w:rPr>
          <w:rFonts w:hint="cs"/>
          <w:rtl/>
        </w:rPr>
        <w:t xml:space="preserve"> מתנייעת המכילה עדשת זום, מערכת בקרה אלקטרונית, מערכת אלקטרומכנית (מנועים וגיר) ופנסי </w:t>
      </w:r>
      <w:r>
        <w:rPr>
          <w:rFonts w:hint="cs"/>
        </w:rPr>
        <w:t>IR</w:t>
      </w:r>
      <w:r>
        <w:rPr>
          <w:rFonts w:hint="cs"/>
          <w:rtl/>
        </w:rPr>
        <w:t xml:space="preserve"> מובנים.</w:t>
      </w:r>
    </w:p>
    <w:p w14:paraId="447AACAD" w14:textId="77777777" w:rsidR="00A336C9" w:rsidRDefault="00A336C9" w:rsidP="008E7EB7">
      <w:pPr>
        <w:pStyle w:val="32"/>
        <w:rPr>
          <w:rtl/>
        </w:rPr>
      </w:pPr>
      <w:r>
        <w:rPr>
          <w:rFonts w:hint="cs"/>
          <w:rtl/>
        </w:rPr>
        <w:t xml:space="preserve">ייעודה של מצלמה זו הינה לשימוש בתנאי </w:t>
      </w:r>
      <w:r>
        <w:t>Outdoor</w:t>
      </w:r>
      <w:r>
        <w:rPr>
          <w:rFonts w:hint="cs"/>
          <w:rtl/>
        </w:rPr>
        <w:t>.</w:t>
      </w:r>
    </w:p>
    <w:p w14:paraId="313F3CC5" w14:textId="77777777" w:rsidR="00A336C9" w:rsidRDefault="00A336C9" w:rsidP="008E7EB7">
      <w:pPr>
        <w:pStyle w:val="32"/>
        <w:rPr>
          <w:rtl/>
        </w:rPr>
      </w:pPr>
      <w:r w:rsidRPr="007C6FE8">
        <w:rPr>
          <w:rtl/>
        </w:rPr>
        <w:t>לצרכי תמחור מחיר העדשה יהיה מגולם במחיר המצלמה כמכלול אחד.</w:t>
      </w:r>
    </w:p>
    <w:p w14:paraId="620B15D3" w14:textId="77777777" w:rsidR="00A336C9" w:rsidRPr="007C6FE8" w:rsidRDefault="00A336C9" w:rsidP="008E7EB7">
      <w:pPr>
        <w:pStyle w:val="32"/>
      </w:pPr>
      <w:r w:rsidRPr="007C6FE8">
        <w:rPr>
          <w:rtl/>
        </w:rPr>
        <w:t xml:space="preserve">עמידה </w:t>
      </w:r>
      <w:r>
        <w:rPr>
          <w:rFonts w:hint="cs"/>
          <w:rtl/>
        </w:rPr>
        <w:t>בזעזועים בהתאם לתקן</w:t>
      </w:r>
      <w:r w:rsidRPr="007C6FE8">
        <w:rPr>
          <w:rtl/>
        </w:rPr>
        <w:t xml:space="preserve"> </w:t>
      </w:r>
      <w:r w:rsidRPr="007C6FE8">
        <w:t>IK10</w:t>
      </w:r>
      <w:r>
        <w:rPr>
          <w:rFonts w:hint="cs"/>
          <w:rtl/>
        </w:rPr>
        <w:t xml:space="preserve"> עבור כל חלקי המכלול.</w:t>
      </w:r>
    </w:p>
    <w:p w14:paraId="6B064904" w14:textId="77777777" w:rsidR="00A336C9" w:rsidRPr="007C6FE8" w:rsidRDefault="00A336C9" w:rsidP="008E7EB7">
      <w:pPr>
        <w:pStyle w:val="32"/>
      </w:pPr>
      <w:r w:rsidRPr="007C6FE8">
        <w:rPr>
          <w:rtl/>
        </w:rPr>
        <w:t>רזולוציות</w:t>
      </w:r>
      <w:r>
        <w:rPr>
          <w:rFonts w:hint="cs"/>
          <w:rtl/>
        </w:rPr>
        <w:t>:</w:t>
      </w:r>
    </w:p>
    <w:p w14:paraId="6B2C1A3B" w14:textId="77777777" w:rsidR="00A336C9" w:rsidRDefault="00A336C9" w:rsidP="0056672B">
      <w:pPr>
        <w:pStyle w:val="42"/>
        <w:rPr>
          <w:rtl/>
        </w:rPr>
      </w:pPr>
      <w:r w:rsidRPr="007C6FE8">
        <w:rPr>
          <w:rtl/>
        </w:rPr>
        <w:t>המצלמה תכלול את האפשרות לשדר רצפי וידאו ברזולוציות הבאות:</w:t>
      </w:r>
    </w:p>
    <w:tbl>
      <w:tblPr>
        <w:bidiVisual/>
        <w:tblW w:w="5727" w:type="dxa"/>
        <w:tblInd w:w="1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1134"/>
        <w:gridCol w:w="1134"/>
        <w:gridCol w:w="1304"/>
        <w:gridCol w:w="1162"/>
      </w:tblGrid>
      <w:tr w:rsidR="00A336C9" w:rsidRPr="00205513" w14:paraId="722B14E8" w14:textId="77777777" w:rsidTr="0078231D">
        <w:trPr>
          <w:trHeight w:val="331"/>
        </w:trPr>
        <w:tc>
          <w:tcPr>
            <w:tcW w:w="993"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15F74C56" w14:textId="77777777" w:rsidR="00A336C9" w:rsidRPr="00205513" w:rsidRDefault="00A336C9" w:rsidP="0056672B">
            <w:pPr>
              <w:spacing w:line="360" w:lineRule="auto"/>
              <w:rPr>
                <w:rFonts w:eastAsia="Times New Roman"/>
                <w:sz w:val="20"/>
                <w:szCs w:val="20"/>
              </w:rPr>
            </w:pPr>
            <w:r w:rsidRPr="00205513">
              <w:rPr>
                <w:rFonts w:eastAsia="Times New Roman"/>
                <w:sz w:val="20"/>
                <w:szCs w:val="20"/>
              </w:rPr>
              <w:t xml:space="preserve"> Min. fps</w:t>
            </w:r>
          </w:p>
        </w:tc>
        <w:tc>
          <w:tcPr>
            <w:tcW w:w="113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B383F4E" w14:textId="77777777" w:rsidR="00A336C9" w:rsidRPr="00205513" w:rsidRDefault="00A336C9" w:rsidP="0056672B">
            <w:pPr>
              <w:spacing w:line="360" w:lineRule="auto"/>
              <w:rPr>
                <w:rFonts w:eastAsia="Times New Roman"/>
                <w:sz w:val="20"/>
                <w:szCs w:val="20"/>
              </w:rPr>
            </w:pPr>
            <w:r w:rsidRPr="00205513">
              <w:rPr>
                <w:rFonts w:eastAsia="Times New Roman"/>
                <w:sz w:val="20"/>
                <w:szCs w:val="20"/>
              </w:rPr>
              <w:t>Vertical</w:t>
            </w:r>
          </w:p>
        </w:tc>
        <w:tc>
          <w:tcPr>
            <w:tcW w:w="113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7E178CA" w14:textId="77777777" w:rsidR="00A336C9" w:rsidRPr="00205513" w:rsidRDefault="00A336C9" w:rsidP="0056672B">
            <w:pPr>
              <w:spacing w:line="360" w:lineRule="auto"/>
              <w:rPr>
                <w:rFonts w:eastAsia="Times New Roman"/>
                <w:sz w:val="20"/>
                <w:szCs w:val="20"/>
              </w:rPr>
            </w:pPr>
            <w:r w:rsidRPr="00205513">
              <w:rPr>
                <w:rFonts w:eastAsia="Times New Roman"/>
                <w:sz w:val="20"/>
                <w:szCs w:val="20"/>
              </w:rPr>
              <w:t>Horizontal</w:t>
            </w:r>
          </w:p>
        </w:tc>
        <w:tc>
          <w:tcPr>
            <w:tcW w:w="130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FE3B4FA" w14:textId="77777777" w:rsidR="00A336C9" w:rsidRPr="00205513" w:rsidRDefault="00A336C9" w:rsidP="0056672B">
            <w:pPr>
              <w:spacing w:line="360" w:lineRule="auto"/>
              <w:rPr>
                <w:rFonts w:eastAsia="Times New Roman"/>
                <w:sz w:val="20"/>
                <w:szCs w:val="20"/>
              </w:rPr>
            </w:pPr>
            <w:r w:rsidRPr="00205513">
              <w:rPr>
                <w:rFonts w:eastAsia="Times New Roman"/>
                <w:sz w:val="20"/>
                <w:szCs w:val="20"/>
              </w:rPr>
              <w:t>Pixels</w:t>
            </w:r>
          </w:p>
        </w:tc>
        <w:tc>
          <w:tcPr>
            <w:tcW w:w="116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DA29B42" w14:textId="77777777" w:rsidR="00A336C9" w:rsidRPr="00205513" w:rsidRDefault="00A336C9" w:rsidP="0056672B">
            <w:pPr>
              <w:spacing w:line="360" w:lineRule="auto"/>
              <w:rPr>
                <w:rFonts w:eastAsia="Times New Roman"/>
                <w:sz w:val="20"/>
                <w:szCs w:val="20"/>
              </w:rPr>
            </w:pPr>
            <w:r w:rsidRPr="00205513">
              <w:rPr>
                <w:rFonts w:eastAsia="Times New Roman"/>
                <w:sz w:val="20"/>
                <w:szCs w:val="20"/>
              </w:rPr>
              <w:t>Resolution</w:t>
            </w:r>
          </w:p>
        </w:tc>
      </w:tr>
      <w:tr w:rsidR="00A336C9" w:rsidRPr="00205513" w14:paraId="6C9E7209" w14:textId="77777777" w:rsidTr="0078231D">
        <w:trPr>
          <w:trHeight w:val="279"/>
        </w:trPr>
        <w:tc>
          <w:tcPr>
            <w:tcW w:w="993" w:type="dxa"/>
            <w:shd w:val="clear" w:color="auto" w:fill="auto"/>
            <w:noWrap/>
            <w:vAlign w:val="center"/>
          </w:tcPr>
          <w:p w14:paraId="79CDF1A1" w14:textId="77777777" w:rsidR="00A336C9" w:rsidRPr="00205513" w:rsidRDefault="00A336C9" w:rsidP="0056672B">
            <w:pPr>
              <w:spacing w:line="360" w:lineRule="auto"/>
              <w:jc w:val="center"/>
              <w:rPr>
                <w:rFonts w:eastAsia="Times New Roman"/>
              </w:rPr>
            </w:pPr>
            <w:r w:rsidRPr="00205513">
              <w:rPr>
                <w:rFonts w:eastAsia="Times New Roman"/>
              </w:rPr>
              <w:t>25</w:t>
            </w:r>
          </w:p>
        </w:tc>
        <w:tc>
          <w:tcPr>
            <w:tcW w:w="1134" w:type="dxa"/>
            <w:vAlign w:val="center"/>
          </w:tcPr>
          <w:p w14:paraId="6CBB9650" w14:textId="77777777" w:rsidR="00A336C9" w:rsidRPr="00205513" w:rsidRDefault="00A336C9" w:rsidP="0056672B">
            <w:pPr>
              <w:spacing w:line="360" w:lineRule="auto"/>
              <w:jc w:val="center"/>
              <w:rPr>
                <w:rFonts w:eastAsia="Times New Roman"/>
              </w:rPr>
            </w:pPr>
            <w:r w:rsidRPr="00205513">
              <w:rPr>
                <w:rFonts w:eastAsia="Times New Roman"/>
              </w:rPr>
              <w:t>2160</w:t>
            </w:r>
          </w:p>
        </w:tc>
        <w:tc>
          <w:tcPr>
            <w:tcW w:w="1134" w:type="dxa"/>
            <w:vAlign w:val="center"/>
          </w:tcPr>
          <w:p w14:paraId="73825965" w14:textId="77777777" w:rsidR="00A336C9" w:rsidRPr="00205513" w:rsidRDefault="00A336C9" w:rsidP="0056672B">
            <w:pPr>
              <w:spacing w:line="360" w:lineRule="auto"/>
              <w:jc w:val="center"/>
              <w:rPr>
                <w:rFonts w:eastAsia="Times New Roman"/>
              </w:rPr>
            </w:pPr>
            <w:r w:rsidRPr="00205513">
              <w:rPr>
                <w:rFonts w:eastAsia="Times New Roman"/>
              </w:rPr>
              <w:t>3840</w:t>
            </w:r>
          </w:p>
        </w:tc>
        <w:tc>
          <w:tcPr>
            <w:tcW w:w="1304" w:type="dxa"/>
            <w:vAlign w:val="center"/>
          </w:tcPr>
          <w:p w14:paraId="6AAC6BE7" w14:textId="77777777" w:rsidR="00A336C9" w:rsidRPr="00205513" w:rsidRDefault="00A336C9" w:rsidP="0056672B">
            <w:pPr>
              <w:spacing w:line="360" w:lineRule="auto"/>
              <w:jc w:val="center"/>
              <w:rPr>
                <w:rFonts w:eastAsia="Times New Roman"/>
              </w:rPr>
            </w:pPr>
            <w:r w:rsidRPr="00205513">
              <w:rPr>
                <w:rFonts w:eastAsia="Times New Roman"/>
              </w:rPr>
              <w:t>8.3mp~</w:t>
            </w:r>
          </w:p>
        </w:tc>
        <w:tc>
          <w:tcPr>
            <w:tcW w:w="1162" w:type="dxa"/>
          </w:tcPr>
          <w:p w14:paraId="73B472A1" w14:textId="77777777" w:rsidR="00A336C9" w:rsidRPr="00205513" w:rsidRDefault="00A336C9" w:rsidP="0056672B">
            <w:pPr>
              <w:spacing w:line="360" w:lineRule="auto"/>
              <w:jc w:val="center"/>
              <w:rPr>
                <w:rFonts w:eastAsia="Times New Roman"/>
              </w:rPr>
            </w:pPr>
            <w:r w:rsidRPr="00205513">
              <w:rPr>
                <w:rFonts w:eastAsia="Times New Roman"/>
              </w:rPr>
              <w:t>4k</w:t>
            </w:r>
          </w:p>
        </w:tc>
      </w:tr>
      <w:tr w:rsidR="00A336C9" w:rsidRPr="00205513" w14:paraId="1BB5CDE6" w14:textId="77777777" w:rsidTr="0078231D">
        <w:trPr>
          <w:trHeight w:val="279"/>
        </w:trPr>
        <w:tc>
          <w:tcPr>
            <w:tcW w:w="993" w:type="dxa"/>
            <w:shd w:val="clear" w:color="auto" w:fill="auto"/>
            <w:noWrap/>
            <w:vAlign w:val="center"/>
          </w:tcPr>
          <w:p w14:paraId="1589C4AC" w14:textId="77777777" w:rsidR="00A336C9" w:rsidRPr="00205513" w:rsidRDefault="00A336C9" w:rsidP="0056672B">
            <w:pPr>
              <w:spacing w:line="360" w:lineRule="auto"/>
              <w:jc w:val="center"/>
              <w:rPr>
                <w:rFonts w:eastAsia="Times New Roman"/>
              </w:rPr>
            </w:pPr>
            <w:r>
              <w:rPr>
                <w:rFonts w:eastAsia="Times New Roman" w:hint="cs"/>
                <w:rtl/>
              </w:rPr>
              <w:t>25</w:t>
            </w:r>
          </w:p>
        </w:tc>
        <w:tc>
          <w:tcPr>
            <w:tcW w:w="1134" w:type="dxa"/>
            <w:vAlign w:val="center"/>
          </w:tcPr>
          <w:p w14:paraId="614AC8A2" w14:textId="77777777" w:rsidR="00A336C9" w:rsidRPr="00205513" w:rsidRDefault="00A336C9" w:rsidP="0056672B">
            <w:pPr>
              <w:spacing w:line="360" w:lineRule="auto"/>
              <w:jc w:val="center"/>
              <w:rPr>
                <w:rFonts w:eastAsia="Times New Roman"/>
              </w:rPr>
            </w:pPr>
            <w:r>
              <w:rPr>
                <w:rFonts w:eastAsia="Times New Roman" w:hint="cs"/>
                <w:rtl/>
              </w:rPr>
              <w:t>1520</w:t>
            </w:r>
          </w:p>
        </w:tc>
        <w:tc>
          <w:tcPr>
            <w:tcW w:w="1134" w:type="dxa"/>
            <w:vAlign w:val="center"/>
          </w:tcPr>
          <w:p w14:paraId="0CFFDA01" w14:textId="77777777" w:rsidR="00A336C9" w:rsidRPr="00205513" w:rsidRDefault="00A336C9" w:rsidP="0056672B">
            <w:pPr>
              <w:spacing w:line="360" w:lineRule="auto"/>
              <w:jc w:val="center"/>
              <w:rPr>
                <w:rFonts w:eastAsia="Times New Roman"/>
              </w:rPr>
            </w:pPr>
            <w:r>
              <w:rPr>
                <w:rFonts w:eastAsia="Times New Roman" w:hint="cs"/>
                <w:rtl/>
              </w:rPr>
              <w:t>2688</w:t>
            </w:r>
          </w:p>
        </w:tc>
        <w:tc>
          <w:tcPr>
            <w:tcW w:w="1304" w:type="dxa"/>
            <w:vAlign w:val="center"/>
          </w:tcPr>
          <w:p w14:paraId="4E5B0219" w14:textId="77777777" w:rsidR="00A336C9" w:rsidRPr="00205513" w:rsidRDefault="00A336C9" w:rsidP="0056672B">
            <w:pPr>
              <w:spacing w:line="360" w:lineRule="auto"/>
              <w:jc w:val="center"/>
              <w:rPr>
                <w:rFonts w:eastAsia="Times New Roman"/>
              </w:rPr>
            </w:pPr>
            <w:r>
              <w:rPr>
                <w:rFonts w:eastAsia="Times New Roman"/>
              </w:rPr>
              <w:t xml:space="preserve">4 </w:t>
            </w:r>
            <w:proofErr w:type="spellStart"/>
            <w:r>
              <w:rPr>
                <w:rFonts w:eastAsia="Times New Roman"/>
              </w:rPr>
              <w:t>mp</w:t>
            </w:r>
            <w:proofErr w:type="spellEnd"/>
          </w:p>
        </w:tc>
        <w:tc>
          <w:tcPr>
            <w:tcW w:w="1162" w:type="dxa"/>
          </w:tcPr>
          <w:p w14:paraId="146C5998" w14:textId="77777777" w:rsidR="00A336C9" w:rsidRPr="00205513" w:rsidRDefault="00A336C9" w:rsidP="0056672B">
            <w:pPr>
              <w:spacing w:line="360" w:lineRule="auto"/>
              <w:jc w:val="center"/>
              <w:rPr>
                <w:rFonts w:eastAsia="Times New Roman"/>
              </w:rPr>
            </w:pPr>
            <w:r>
              <w:rPr>
                <w:rFonts w:eastAsia="Times New Roman"/>
              </w:rPr>
              <w:t>4MP</w:t>
            </w:r>
          </w:p>
        </w:tc>
      </w:tr>
      <w:tr w:rsidR="00A336C9" w:rsidRPr="00205513" w14:paraId="4EDCECEC" w14:textId="77777777" w:rsidTr="0078231D">
        <w:trPr>
          <w:trHeight w:val="279"/>
        </w:trPr>
        <w:tc>
          <w:tcPr>
            <w:tcW w:w="993" w:type="dxa"/>
            <w:shd w:val="clear" w:color="auto" w:fill="auto"/>
            <w:noWrap/>
            <w:vAlign w:val="center"/>
          </w:tcPr>
          <w:p w14:paraId="28A8B471" w14:textId="77777777" w:rsidR="00A336C9" w:rsidRPr="00205513" w:rsidRDefault="00A336C9" w:rsidP="0056672B">
            <w:pPr>
              <w:spacing w:line="360" w:lineRule="auto"/>
              <w:jc w:val="center"/>
              <w:rPr>
                <w:rFonts w:eastAsia="Times New Roman"/>
              </w:rPr>
            </w:pPr>
            <w:r w:rsidRPr="00205513">
              <w:rPr>
                <w:rFonts w:eastAsia="Times New Roman"/>
              </w:rPr>
              <w:t>25</w:t>
            </w:r>
          </w:p>
        </w:tc>
        <w:tc>
          <w:tcPr>
            <w:tcW w:w="1134" w:type="dxa"/>
            <w:vAlign w:val="center"/>
          </w:tcPr>
          <w:p w14:paraId="6B1F1C41" w14:textId="77777777" w:rsidR="00A336C9" w:rsidRPr="00205513" w:rsidRDefault="00A336C9" w:rsidP="0056672B">
            <w:pPr>
              <w:spacing w:line="360" w:lineRule="auto"/>
              <w:jc w:val="center"/>
              <w:rPr>
                <w:rFonts w:eastAsia="Times New Roman"/>
              </w:rPr>
            </w:pPr>
            <w:r w:rsidRPr="00205513">
              <w:rPr>
                <w:rFonts w:eastAsia="Times New Roman"/>
              </w:rPr>
              <w:t>1080</w:t>
            </w:r>
          </w:p>
        </w:tc>
        <w:tc>
          <w:tcPr>
            <w:tcW w:w="1134" w:type="dxa"/>
            <w:vAlign w:val="center"/>
          </w:tcPr>
          <w:p w14:paraId="238BD536" w14:textId="77777777" w:rsidR="00A336C9" w:rsidRPr="00205513" w:rsidRDefault="00A336C9" w:rsidP="0056672B">
            <w:pPr>
              <w:spacing w:line="360" w:lineRule="auto"/>
              <w:jc w:val="center"/>
              <w:rPr>
                <w:rFonts w:eastAsia="Times New Roman"/>
              </w:rPr>
            </w:pPr>
            <w:r w:rsidRPr="00205513">
              <w:rPr>
                <w:rFonts w:eastAsia="Times New Roman"/>
              </w:rPr>
              <w:t>1920</w:t>
            </w:r>
          </w:p>
        </w:tc>
        <w:tc>
          <w:tcPr>
            <w:tcW w:w="1304" w:type="dxa"/>
            <w:vAlign w:val="center"/>
          </w:tcPr>
          <w:p w14:paraId="467F4C2A" w14:textId="77777777" w:rsidR="00A336C9" w:rsidRPr="00205513" w:rsidRDefault="00A336C9" w:rsidP="0056672B">
            <w:pPr>
              <w:spacing w:line="360" w:lineRule="auto"/>
              <w:jc w:val="center"/>
              <w:rPr>
                <w:rFonts w:eastAsia="Times New Roman"/>
              </w:rPr>
            </w:pPr>
            <w:r w:rsidRPr="00205513">
              <w:rPr>
                <w:rFonts w:eastAsia="Times New Roman"/>
              </w:rPr>
              <w:t xml:space="preserve">2.1 </w:t>
            </w:r>
            <w:proofErr w:type="spellStart"/>
            <w:r w:rsidRPr="00205513">
              <w:rPr>
                <w:rFonts w:eastAsia="Times New Roman"/>
              </w:rPr>
              <w:t>mp</w:t>
            </w:r>
            <w:proofErr w:type="spellEnd"/>
            <w:r w:rsidRPr="00205513">
              <w:rPr>
                <w:rFonts w:eastAsia="Times New Roman"/>
              </w:rPr>
              <w:t xml:space="preserve"> ~</w:t>
            </w:r>
          </w:p>
        </w:tc>
        <w:tc>
          <w:tcPr>
            <w:tcW w:w="1162" w:type="dxa"/>
          </w:tcPr>
          <w:p w14:paraId="1C99AF0B" w14:textId="77777777" w:rsidR="00A336C9" w:rsidRPr="00205513" w:rsidRDefault="00A336C9" w:rsidP="0056672B">
            <w:pPr>
              <w:spacing w:line="360" w:lineRule="auto"/>
              <w:jc w:val="center"/>
              <w:rPr>
                <w:rFonts w:eastAsia="Times New Roman"/>
              </w:rPr>
            </w:pPr>
            <w:r w:rsidRPr="00205513">
              <w:rPr>
                <w:rFonts w:eastAsia="Times New Roman"/>
              </w:rPr>
              <w:t>Full HD</w:t>
            </w:r>
          </w:p>
        </w:tc>
      </w:tr>
      <w:tr w:rsidR="00A336C9" w:rsidRPr="00205513" w14:paraId="08E1F0FE" w14:textId="77777777" w:rsidTr="0078231D">
        <w:trPr>
          <w:trHeight w:val="279"/>
        </w:trPr>
        <w:tc>
          <w:tcPr>
            <w:tcW w:w="993" w:type="dxa"/>
            <w:shd w:val="clear" w:color="auto" w:fill="auto"/>
            <w:noWrap/>
            <w:vAlign w:val="center"/>
          </w:tcPr>
          <w:p w14:paraId="0C79EEDB" w14:textId="77777777" w:rsidR="00A336C9" w:rsidRPr="00205513" w:rsidRDefault="00A336C9" w:rsidP="0056672B">
            <w:pPr>
              <w:spacing w:line="360" w:lineRule="auto"/>
              <w:jc w:val="center"/>
              <w:rPr>
                <w:rFonts w:eastAsia="Times New Roman"/>
              </w:rPr>
            </w:pPr>
            <w:r w:rsidRPr="00205513">
              <w:rPr>
                <w:rFonts w:eastAsia="Times New Roman"/>
              </w:rPr>
              <w:t>25</w:t>
            </w:r>
          </w:p>
        </w:tc>
        <w:tc>
          <w:tcPr>
            <w:tcW w:w="1134" w:type="dxa"/>
            <w:vAlign w:val="center"/>
          </w:tcPr>
          <w:p w14:paraId="3CCD0839" w14:textId="77777777" w:rsidR="00A336C9" w:rsidRPr="00205513" w:rsidRDefault="00A336C9" w:rsidP="0056672B">
            <w:pPr>
              <w:spacing w:line="360" w:lineRule="auto"/>
              <w:jc w:val="center"/>
              <w:rPr>
                <w:rFonts w:eastAsia="Times New Roman"/>
              </w:rPr>
            </w:pPr>
            <w:r w:rsidRPr="00205513">
              <w:rPr>
                <w:rFonts w:eastAsia="Times New Roman"/>
              </w:rPr>
              <w:t>720</w:t>
            </w:r>
          </w:p>
        </w:tc>
        <w:tc>
          <w:tcPr>
            <w:tcW w:w="1134" w:type="dxa"/>
            <w:vAlign w:val="center"/>
          </w:tcPr>
          <w:p w14:paraId="20C1432F" w14:textId="77777777" w:rsidR="00A336C9" w:rsidRPr="00205513" w:rsidRDefault="00A336C9" w:rsidP="0056672B">
            <w:pPr>
              <w:spacing w:line="360" w:lineRule="auto"/>
              <w:jc w:val="center"/>
              <w:rPr>
                <w:rFonts w:eastAsia="Times New Roman"/>
              </w:rPr>
            </w:pPr>
            <w:r w:rsidRPr="00205513">
              <w:rPr>
                <w:rFonts w:eastAsia="Times New Roman"/>
              </w:rPr>
              <w:t>1280</w:t>
            </w:r>
          </w:p>
        </w:tc>
        <w:tc>
          <w:tcPr>
            <w:tcW w:w="1304" w:type="dxa"/>
            <w:vAlign w:val="center"/>
          </w:tcPr>
          <w:p w14:paraId="313B18B3" w14:textId="77777777" w:rsidR="00A336C9" w:rsidRPr="00205513" w:rsidRDefault="00A336C9" w:rsidP="0056672B">
            <w:pPr>
              <w:spacing w:line="360" w:lineRule="auto"/>
              <w:jc w:val="center"/>
              <w:rPr>
                <w:rFonts w:eastAsia="Times New Roman"/>
              </w:rPr>
            </w:pPr>
            <w:r w:rsidRPr="00205513">
              <w:rPr>
                <w:rFonts w:eastAsia="Times New Roman"/>
              </w:rPr>
              <w:t xml:space="preserve">0.9 </w:t>
            </w:r>
            <w:proofErr w:type="spellStart"/>
            <w:r w:rsidRPr="00205513">
              <w:rPr>
                <w:rFonts w:eastAsia="Times New Roman"/>
              </w:rPr>
              <w:t>mp</w:t>
            </w:r>
            <w:proofErr w:type="spellEnd"/>
            <w:r w:rsidRPr="00205513">
              <w:rPr>
                <w:rFonts w:eastAsia="Times New Roman"/>
              </w:rPr>
              <w:t xml:space="preserve"> ~</w:t>
            </w:r>
          </w:p>
        </w:tc>
        <w:tc>
          <w:tcPr>
            <w:tcW w:w="1162" w:type="dxa"/>
          </w:tcPr>
          <w:p w14:paraId="432F4E77" w14:textId="77777777" w:rsidR="00A336C9" w:rsidRPr="00205513" w:rsidRDefault="00A336C9" w:rsidP="0056672B">
            <w:pPr>
              <w:spacing w:line="360" w:lineRule="auto"/>
              <w:jc w:val="center"/>
              <w:rPr>
                <w:rFonts w:eastAsia="Times New Roman"/>
              </w:rPr>
            </w:pPr>
            <w:r w:rsidRPr="00205513">
              <w:rPr>
                <w:rFonts w:eastAsia="Times New Roman"/>
              </w:rPr>
              <w:t>HD</w:t>
            </w:r>
          </w:p>
        </w:tc>
      </w:tr>
    </w:tbl>
    <w:p w14:paraId="5EE6F7DE" w14:textId="77777777" w:rsidR="00A336C9" w:rsidRDefault="00A336C9" w:rsidP="008E7EB7">
      <w:pPr>
        <w:pStyle w:val="32"/>
        <w:numPr>
          <w:ilvl w:val="0"/>
          <w:numId w:val="0"/>
        </w:numPr>
        <w:ind w:left="1466"/>
      </w:pPr>
    </w:p>
    <w:p w14:paraId="5DBFF74F" w14:textId="77777777" w:rsidR="00A336C9" w:rsidRPr="007C6FE8" w:rsidRDefault="00A336C9" w:rsidP="0056672B">
      <w:pPr>
        <w:pStyle w:val="42"/>
        <w:rPr>
          <w:rtl/>
        </w:rPr>
      </w:pPr>
      <w:r w:rsidRPr="007C6FE8">
        <w:rPr>
          <w:rtl/>
        </w:rPr>
        <w:t xml:space="preserve">בשל ההבדלים בין היצרנים הרלוונטיים השונים, הערכים הנ"ל מוגדרים באפיצות </w:t>
      </w:r>
      <w:r w:rsidRPr="007C6FE8">
        <w:t>+\- 10%</w:t>
      </w:r>
      <w:r w:rsidRPr="007C6FE8">
        <w:rPr>
          <w:rtl/>
        </w:rPr>
        <w:t xml:space="preserve"> .</w:t>
      </w:r>
    </w:p>
    <w:p w14:paraId="287F6E9D" w14:textId="77777777" w:rsidR="00A336C9" w:rsidRPr="007C6FE8" w:rsidRDefault="00A336C9" w:rsidP="0056672B">
      <w:pPr>
        <w:pStyle w:val="42"/>
      </w:pPr>
      <w:r>
        <w:rPr>
          <w:rFonts w:hint="cs"/>
          <w:rtl/>
        </w:rPr>
        <w:t xml:space="preserve">ניתן להגדיר ולשנות במצלמה רזולוציה וקצב תמונות לשנייה נמוך יותר. </w:t>
      </w:r>
    </w:p>
    <w:p w14:paraId="3BC33981" w14:textId="77777777" w:rsidR="00A336C9" w:rsidRPr="009F50AB" w:rsidRDefault="00A336C9" w:rsidP="0056672B">
      <w:pPr>
        <w:pStyle w:val="a4"/>
        <w:spacing w:line="360" w:lineRule="auto"/>
        <w:ind w:left="1785" w:right="-567"/>
        <w:outlineLvl w:val="2"/>
      </w:pPr>
    </w:p>
    <w:p w14:paraId="4B81D3BE" w14:textId="77777777" w:rsidR="00A336C9" w:rsidRPr="009F50AB" w:rsidRDefault="00A336C9" w:rsidP="008E7EB7">
      <w:pPr>
        <w:pStyle w:val="32"/>
      </w:pPr>
      <w:r w:rsidRPr="009F50AB">
        <w:rPr>
          <w:rtl/>
        </w:rPr>
        <w:t>פורמט וידאו:</w:t>
      </w:r>
      <w:r>
        <w:t xml:space="preserve"> H.264 (mpeg part 4)</w:t>
      </w:r>
      <w:r>
        <w:rPr>
          <w:rFonts w:hint="cs"/>
          <w:rtl/>
        </w:rPr>
        <w:t xml:space="preserve"> ו/או </w:t>
      </w:r>
      <w:r>
        <w:t>H.265</w:t>
      </w:r>
      <w:r>
        <w:rPr>
          <w:rFonts w:hint="cs"/>
          <w:rtl/>
        </w:rPr>
        <w:t>.</w:t>
      </w:r>
    </w:p>
    <w:p w14:paraId="4EA4FD9C" w14:textId="77777777" w:rsidR="00A336C9" w:rsidRPr="009F50AB" w:rsidRDefault="00A336C9" w:rsidP="008E7EB7">
      <w:pPr>
        <w:pStyle w:val="32"/>
      </w:pPr>
      <w:r w:rsidRPr="009F50AB">
        <w:rPr>
          <w:rtl/>
        </w:rPr>
        <w:t xml:space="preserve">יחס צלעות: </w:t>
      </w:r>
      <w:r w:rsidRPr="009F50AB">
        <w:t>9x16</w:t>
      </w:r>
    </w:p>
    <w:p w14:paraId="2AA21E7E" w14:textId="77777777" w:rsidR="00A336C9" w:rsidRPr="009F50AB" w:rsidRDefault="00A336C9" w:rsidP="008E7EB7">
      <w:pPr>
        <w:pStyle w:val="32"/>
      </w:pPr>
      <w:r w:rsidRPr="009F50AB">
        <w:rPr>
          <w:rtl/>
        </w:rPr>
        <w:t xml:space="preserve">מס. תמונות לשנייה: </w:t>
      </w:r>
      <w:r w:rsidRPr="009F50AB">
        <w:t>25 , 15</w:t>
      </w:r>
      <w:r w:rsidRPr="009F50AB">
        <w:rPr>
          <w:rtl/>
        </w:rPr>
        <w:t xml:space="preserve">, </w:t>
      </w:r>
      <w:r w:rsidRPr="009F50AB">
        <w:t>12.5</w:t>
      </w:r>
      <w:r w:rsidRPr="009F50AB">
        <w:rPr>
          <w:rtl/>
        </w:rPr>
        <w:t>.</w:t>
      </w:r>
    </w:p>
    <w:p w14:paraId="287892EE" w14:textId="77777777" w:rsidR="00A336C9" w:rsidRPr="009F50AB" w:rsidRDefault="00A336C9" w:rsidP="008E7EB7">
      <w:pPr>
        <w:pStyle w:val="32"/>
      </w:pPr>
      <w:r w:rsidRPr="009F50AB">
        <w:rPr>
          <w:rtl/>
        </w:rPr>
        <w:t>יום צבעוני \ לילה ש"ל עם מעברים אוטומטיים.</w:t>
      </w:r>
    </w:p>
    <w:p w14:paraId="34A96F0E" w14:textId="77777777" w:rsidR="00A336C9" w:rsidRPr="009F50AB" w:rsidRDefault="00A336C9" w:rsidP="008E7EB7">
      <w:pPr>
        <w:pStyle w:val="32"/>
      </w:pPr>
      <w:r w:rsidRPr="009F50AB">
        <w:t>IR CUT FILTER</w:t>
      </w:r>
    </w:p>
    <w:p w14:paraId="63164792" w14:textId="77777777" w:rsidR="00A336C9" w:rsidRPr="009F50AB" w:rsidRDefault="00A336C9" w:rsidP="008E7EB7">
      <w:pPr>
        <w:pStyle w:val="32"/>
      </w:pPr>
      <w:r w:rsidRPr="009F50AB">
        <w:rPr>
          <w:rtl/>
        </w:rPr>
        <w:t>פוקוס אוטומטי וידני.</w:t>
      </w:r>
    </w:p>
    <w:p w14:paraId="68C4A3EC" w14:textId="77777777" w:rsidR="00A336C9" w:rsidRPr="009F50AB" w:rsidRDefault="00A336C9" w:rsidP="008E7EB7">
      <w:pPr>
        <w:pStyle w:val="32"/>
      </w:pPr>
      <w:r w:rsidRPr="009F50AB">
        <w:rPr>
          <w:rtl/>
        </w:rPr>
        <w:t xml:space="preserve">תחום דינמי </w:t>
      </w:r>
      <w:r>
        <w:t>85</w:t>
      </w:r>
      <w:r w:rsidRPr="009F50AB">
        <w:t>db</w:t>
      </w:r>
      <w:r w:rsidRPr="009F50AB">
        <w:rPr>
          <w:rtl/>
        </w:rPr>
        <w:t xml:space="preserve"> לפחות.</w:t>
      </w:r>
    </w:p>
    <w:p w14:paraId="5AD1868D" w14:textId="77777777" w:rsidR="00A336C9" w:rsidRDefault="00A336C9" w:rsidP="008E7EB7">
      <w:pPr>
        <w:pStyle w:val="32"/>
        <w:rPr>
          <w:rtl/>
        </w:rPr>
      </w:pPr>
      <w:r w:rsidRPr="009F50AB">
        <w:rPr>
          <w:rtl/>
        </w:rPr>
        <w:t>צמצם אוטומטי עם יכולת שליטה ידנית.</w:t>
      </w:r>
    </w:p>
    <w:p w14:paraId="3323A5B1" w14:textId="77777777" w:rsidR="00A336C9" w:rsidRPr="009F50AB" w:rsidRDefault="00A336C9" w:rsidP="008E7EB7">
      <w:pPr>
        <w:pStyle w:val="32"/>
      </w:pPr>
      <w:r w:rsidRPr="009F50AB">
        <w:rPr>
          <w:rtl/>
        </w:rPr>
        <w:t>פיצוי תאורה אחורית.</w:t>
      </w:r>
    </w:p>
    <w:p w14:paraId="7998424D" w14:textId="77777777" w:rsidR="00A336C9" w:rsidRPr="009F50AB" w:rsidRDefault="00A336C9" w:rsidP="008E7EB7">
      <w:pPr>
        <w:pStyle w:val="32"/>
      </w:pPr>
      <w:r w:rsidRPr="009F50AB">
        <w:t>AGC</w:t>
      </w:r>
    </w:p>
    <w:p w14:paraId="61347D5B" w14:textId="77777777" w:rsidR="00A336C9" w:rsidRPr="009F50AB" w:rsidRDefault="00A336C9" w:rsidP="008E7EB7">
      <w:pPr>
        <w:pStyle w:val="32"/>
      </w:pPr>
      <w:r w:rsidRPr="009F50AB">
        <w:rPr>
          <w:rtl/>
        </w:rPr>
        <w:t xml:space="preserve">200 </w:t>
      </w:r>
      <w:r w:rsidRPr="009F50AB">
        <w:t>presets</w:t>
      </w:r>
    </w:p>
    <w:p w14:paraId="35B9EFCA" w14:textId="77777777" w:rsidR="00A336C9" w:rsidRPr="009F50AB" w:rsidRDefault="00A336C9" w:rsidP="008E7EB7">
      <w:pPr>
        <w:pStyle w:val="32"/>
      </w:pPr>
      <w:r w:rsidRPr="009F50AB">
        <w:rPr>
          <w:rtl/>
        </w:rPr>
        <w:t xml:space="preserve">12 </w:t>
      </w:r>
      <w:r w:rsidRPr="009F50AB">
        <w:t>tours</w:t>
      </w:r>
    </w:p>
    <w:p w14:paraId="3930E928" w14:textId="77777777" w:rsidR="00A336C9" w:rsidRPr="009F50AB" w:rsidRDefault="00A336C9" w:rsidP="008E7EB7">
      <w:pPr>
        <w:pStyle w:val="32"/>
      </w:pPr>
      <w:r w:rsidRPr="009F50AB">
        <w:t>-\+ 0.15%</w:t>
      </w:r>
      <w:r w:rsidRPr="009F50AB">
        <w:rPr>
          <w:rtl/>
        </w:rPr>
        <w:t xml:space="preserve"> דיוק ל </w:t>
      </w:r>
      <w:r w:rsidRPr="009F50AB">
        <w:t>preset</w:t>
      </w:r>
      <w:r>
        <w:rPr>
          <w:rFonts w:hint="cs"/>
          <w:rtl/>
        </w:rPr>
        <w:t>.</w:t>
      </w:r>
    </w:p>
    <w:p w14:paraId="246D7608" w14:textId="77777777" w:rsidR="00A336C9" w:rsidRPr="009F50AB" w:rsidRDefault="00A336C9" w:rsidP="008E7EB7">
      <w:pPr>
        <w:pStyle w:val="32"/>
      </w:pPr>
      <w:r w:rsidRPr="009F50AB">
        <w:rPr>
          <w:rtl/>
        </w:rPr>
        <w:t>ללא עיוותים גיאומטריים</w:t>
      </w:r>
    </w:p>
    <w:p w14:paraId="1655C3DC" w14:textId="77777777" w:rsidR="00A336C9" w:rsidRPr="009F50AB" w:rsidRDefault="00A336C9" w:rsidP="008E7EB7">
      <w:pPr>
        <w:pStyle w:val="32"/>
        <w:rPr>
          <w:rtl/>
        </w:rPr>
      </w:pPr>
      <w:r w:rsidRPr="009F50AB">
        <w:rPr>
          <w:rtl/>
        </w:rPr>
        <w:t xml:space="preserve">מערכת בקרה לתיקון אוטומטי של איזון הלובן – </w:t>
      </w:r>
      <w:r w:rsidRPr="009F50AB">
        <w:t>white balance</w:t>
      </w:r>
      <w:r w:rsidRPr="009F50AB">
        <w:rPr>
          <w:rtl/>
        </w:rPr>
        <w:t>.</w:t>
      </w:r>
    </w:p>
    <w:p w14:paraId="7347962D" w14:textId="77777777" w:rsidR="00A336C9" w:rsidRPr="009F50AB" w:rsidRDefault="00A336C9" w:rsidP="008E7EB7">
      <w:pPr>
        <w:pStyle w:val="32"/>
      </w:pPr>
      <w:r w:rsidRPr="009F50AB">
        <w:rPr>
          <w:rtl/>
        </w:rPr>
        <w:t>שפת ממשק הגדרות – אנגלית</w:t>
      </w:r>
    </w:p>
    <w:p w14:paraId="1C593296" w14:textId="77777777" w:rsidR="00A336C9" w:rsidRPr="009F50AB" w:rsidRDefault="00A336C9" w:rsidP="008E7EB7">
      <w:pPr>
        <w:pStyle w:val="32"/>
      </w:pPr>
      <w:r w:rsidRPr="009F50AB">
        <w:rPr>
          <w:rtl/>
        </w:rPr>
        <w:t>מבנה מכאני של המארז החיצוני : אלומ</w:t>
      </w:r>
      <w:r>
        <w:rPr>
          <w:rFonts w:hint="cs"/>
          <w:rtl/>
        </w:rPr>
        <w:t>י</w:t>
      </w:r>
      <w:r w:rsidRPr="009F50AB">
        <w:rPr>
          <w:rtl/>
        </w:rPr>
        <w:t xml:space="preserve">ניום או </w:t>
      </w:r>
      <w:r w:rsidRPr="009F50AB">
        <w:rPr>
          <w:rFonts w:hint="cs"/>
          <w:rtl/>
        </w:rPr>
        <w:t>פולי קרבונ</w:t>
      </w:r>
      <w:r w:rsidRPr="009F50AB">
        <w:rPr>
          <w:rFonts w:hint="eastAsia"/>
          <w:rtl/>
        </w:rPr>
        <w:t>ט</w:t>
      </w:r>
    </w:p>
    <w:p w14:paraId="24F6703F" w14:textId="77777777" w:rsidR="00A336C9" w:rsidRPr="009F50AB" w:rsidRDefault="00A336C9" w:rsidP="008E7EB7">
      <w:pPr>
        <w:pStyle w:val="32"/>
      </w:pPr>
      <w:r w:rsidRPr="009F50AB">
        <w:rPr>
          <w:rtl/>
        </w:rPr>
        <w:t xml:space="preserve">רמת עמידה בהלמים </w:t>
      </w:r>
      <w:r w:rsidRPr="009F50AB">
        <w:t>IK</w:t>
      </w:r>
      <w:r w:rsidRPr="009F50AB">
        <w:rPr>
          <w:rtl/>
        </w:rPr>
        <w:t xml:space="preserve">10 עבור כל חלקי המכלול כולל ה </w:t>
      </w:r>
      <w:r w:rsidRPr="009F50AB">
        <w:t>dome</w:t>
      </w:r>
      <w:r w:rsidRPr="009F50AB">
        <w:rPr>
          <w:rtl/>
        </w:rPr>
        <w:t>.</w:t>
      </w:r>
    </w:p>
    <w:p w14:paraId="1D3CECDE" w14:textId="77777777" w:rsidR="00A336C9" w:rsidRPr="009F50AB" w:rsidRDefault="00A336C9" w:rsidP="008E7EB7">
      <w:pPr>
        <w:pStyle w:val="32"/>
      </w:pPr>
      <w:r w:rsidRPr="009F50AB">
        <w:rPr>
          <w:rtl/>
        </w:rPr>
        <w:t xml:space="preserve">מהירות תריס : </w:t>
      </w:r>
      <w:r w:rsidRPr="009F50AB">
        <w:t>1/50 – 1/10,000</w:t>
      </w:r>
      <w:r w:rsidRPr="009F50AB">
        <w:rPr>
          <w:rtl/>
        </w:rPr>
        <w:t xml:space="preserve"> שנייה לפחות.</w:t>
      </w:r>
    </w:p>
    <w:p w14:paraId="4557BB2B" w14:textId="77777777" w:rsidR="00A336C9" w:rsidRPr="009F50AB" w:rsidRDefault="00A336C9" w:rsidP="008E7EB7">
      <w:pPr>
        <w:pStyle w:val="32"/>
      </w:pPr>
      <w:r w:rsidRPr="009F50AB">
        <w:rPr>
          <w:rtl/>
        </w:rPr>
        <w:t xml:space="preserve">יחס אות לרעש: לא פחות מ </w:t>
      </w:r>
      <w:r w:rsidRPr="009F50AB">
        <w:t>48db</w:t>
      </w:r>
      <w:r w:rsidRPr="009F50AB">
        <w:rPr>
          <w:rtl/>
        </w:rPr>
        <w:t xml:space="preserve"> כאשר מערכת ה- </w:t>
      </w:r>
      <w:r w:rsidRPr="009F50AB">
        <w:t>AGC</w:t>
      </w:r>
      <w:r w:rsidRPr="009F50AB">
        <w:rPr>
          <w:rtl/>
        </w:rPr>
        <w:t xml:space="preserve"> אינה מופעלת.</w:t>
      </w:r>
    </w:p>
    <w:p w14:paraId="51B43524" w14:textId="77777777" w:rsidR="00A336C9" w:rsidRPr="009F50AB" w:rsidRDefault="00A336C9" w:rsidP="008E7EB7">
      <w:pPr>
        <w:pStyle w:val="32"/>
      </w:pPr>
      <w:r w:rsidRPr="009F50AB">
        <w:rPr>
          <w:rtl/>
        </w:rPr>
        <w:t>עד 25 אזורי מיסוך הניתנים לשינוי גודל.</w:t>
      </w:r>
    </w:p>
    <w:p w14:paraId="09677BBA" w14:textId="77777777" w:rsidR="00A336C9" w:rsidRPr="009F50AB" w:rsidRDefault="00A336C9" w:rsidP="008E7EB7">
      <w:pPr>
        <w:pStyle w:val="32"/>
      </w:pPr>
      <w:r w:rsidRPr="009F50AB">
        <w:rPr>
          <w:rtl/>
        </w:rPr>
        <w:t xml:space="preserve">מתח פעולה: </w:t>
      </w:r>
      <w:r w:rsidRPr="009F50AB">
        <w:t>12-24 V DC/AC</w:t>
      </w:r>
    </w:p>
    <w:p w14:paraId="62023349" w14:textId="77777777" w:rsidR="00A336C9" w:rsidRPr="009F50AB" w:rsidRDefault="00A336C9" w:rsidP="008E7EB7">
      <w:pPr>
        <w:pStyle w:val="32"/>
      </w:pPr>
      <w:r w:rsidRPr="009F50AB">
        <w:rPr>
          <w:rtl/>
        </w:rPr>
        <w:t>מחיר המצלמה שתסופק יכלול את כל האביזרים הנלווים הנחוצים להתקנתה לרבות: זרוע, מתאם למתקן הורדה, ספק כוח וכדומה.. ).</w:t>
      </w:r>
    </w:p>
    <w:p w14:paraId="09765183" w14:textId="77777777" w:rsidR="00A336C9" w:rsidRPr="009F50AB" w:rsidRDefault="00A336C9" w:rsidP="008E7EB7">
      <w:pPr>
        <w:pStyle w:val="32"/>
      </w:pPr>
      <w:r w:rsidRPr="009F50AB">
        <w:rPr>
          <w:rtl/>
        </w:rPr>
        <w:t>מערכת חימום ואוורור מבוקר ע"י תרמוסטט או באמצעי אחר.</w:t>
      </w:r>
    </w:p>
    <w:p w14:paraId="1B21C7D6" w14:textId="77777777" w:rsidR="00A336C9" w:rsidRPr="009F50AB" w:rsidRDefault="00A336C9" w:rsidP="008E7EB7">
      <w:pPr>
        <w:pStyle w:val="32"/>
      </w:pPr>
      <w:r w:rsidRPr="009F50AB">
        <w:rPr>
          <w:rtl/>
        </w:rPr>
        <w:t>לחות יחסית: 95%.</w:t>
      </w:r>
    </w:p>
    <w:p w14:paraId="79FC2DE3" w14:textId="77777777" w:rsidR="00A336C9" w:rsidRPr="009F50AB" w:rsidRDefault="00A336C9" w:rsidP="008E7EB7">
      <w:pPr>
        <w:pStyle w:val="32"/>
      </w:pPr>
      <w:r w:rsidRPr="009F50AB">
        <w:rPr>
          <w:rtl/>
        </w:rPr>
        <w:t xml:space="preserve">טמפרטורת עבודה: </w:t>
      </w:r>
      <w:r w:rsidRPr="009F50AB">
        <w:t>-10C˚ - +60C˚</w:t>
      </w:r>
      <w:r w:rsidRPr="009F50AB">
        <w:rPr>
          <w:rtl/>
        </w:rPr>
        <w:t>.</w:t>
      </w:r>
    </w:p>
    <w:p w14:paraId="5A7952CD" w14:textId="77777777" w:rsidR="00A336C9" w:rsidRPr="009F50AB" w:rsidRDefault="00A336C9" w:rsidP="008E7EB7">
      <w:pPr>
        <w:pStyle w:val="32"/>
      </w:pPr>
      <w:r w:rsidRPr="009F50AB">
        <w:rPr>
          <w:rtl/>
        </w:rPr>
        <w:t>תאימות להתקנה על גבי:</w:t>
      </w:r>
    </w:p>
    <w:p w14:paraId="7B6A6DB1" w14:textId="77777777" w:rsidR="00A336C9" w:rsidRPr="009F50AB" w:rsidRDefault="00A336C9" w:rsidP="0056672B">
      <w:pPr>
        <w:pStyle w:val="42"/>
      </w:pPr>
      <w:r w:rsidRPr="009F50AB">
        <w:rPr>
          <w:rtl/>
        </w:rPr>
        <w:t>קירות מבנים באמצעות זרועות.</w:t>
      </w:r>
    </w:p>
    <w:p w14:paraId="3CFF1CBB" w14:textId="77777777" w:rsidR="00A336C9" w:rsidRPr="009F50AB" w:rsidRDefault="00A336C9" w:rsidP="0056672B">
      <w:pPr>
        <w:pStyle w:val="42"/>
      </w:pPr>
      <w:r w:rsidRPr="009F50AB">
        <w:rPr>
          <w:rtl/>
        </w:rPr>
        <w:t>תרנים ועמודים באמצעות זרועות ומתקני הורדה</w:t>
      </w:r>
    </w:p>
    <w:p w14:paraId="2A7DF7F3" w14:textId="77777777" w:rsidR="00A336C9" w:rsidRPr="00190B7B" w:rsidRDefault="00A336C9" w:rsidP="008E7EB7">
      <w:pPr>
        <w:pStyle w:val="32"/>
      </w:pPr>
      <w:r w:rsidRPr="00190B7B">
        <w:t>Multi stream</w:t>
      </w:r>
    </w:p>
    <w:p w14:paraId="3D9DDD66" w14:textId="77777777" w:rsidR="00A336C9" w:rsidRPr="009F50AB" w:rsidRDefault="00A336C9" w:rsidP="0056672B">
      <w:pPr>
        <w:pStyle w:val="42"/>
      </w:pPr>
      <w:r w:rsidRPr="009F50AB">
        <w:rPr>
          <w:rtl/>
        </w:rPr>
        <w:t xml:space="preserve">יכולת הפקת 2 רצפי </w:t>
      </w:r>
      <w:r>
        <w:rPr>
          <w:rtl/>
        </w:rPr>
        <w:t>וידאו</w:t>
      </w:r>
      <w:r w:rsidRPr="009F50AB">
        <w:rPr>
          <w:rtl/>
        </w:rPr>
        <w:t xml:space="preserve"> לפחות, בפורמט הנ"ל כאשר עבור כל אחד מהם ניתן להגדיר מס. תמונות בשנייה ורזולוציה אחרים.</w:t>
      </w:r>
    </w:p>
    <w:p w14:paraId="6C436DC4" w14:textId="77777777" w:rsidR="00A336C9" w:rsidRPr="009F50AB" w:rsidRDefault="00A336C9" w:rsidP="0056672B">
      <w:pPr>
        <w:pStyle w:val="42"/>
      </w:pPr>
      <w:r w:rsidRPr="009F50AB">
        <w:rPr>
          <w:rtl/>
        </w:rPr>
        <w:t xml:space="preserve">אחד מהרצפים חייב להיות </w:t>
      </w:r>
      <w:r>
        <w:rPr>
          <w:rFonts w:hint="cs"/>
          <w:rtl/>
        </w:rPr>
        <w:t xml:space="preserve"> במינימום 25 פריים לשנייה</w:t>
      </w:r>
      <w:r w:rsidRPr="009F50AB">
        <w:rPr>
          <w:rtl/>
        </w:rPr>
        <w:t xml:space="preserve"> – </w:t>
      </w:r>
      <w:r>
        <w:rPr>
          <w:rFonts w:hint="cs"/>
          <w:rtl/>
        </w:rPr>
        <w:t xml:space="preserve"> לצורך </w:t>
      </w:r>
      <w:r w:rsidRPr="009F50AB">
        <w:rPr>
          <w:rtl/>
        </w:rPr>
        <w:t>הקלטה</w:t>
      </w:r>
      <w:r>
        <w:rPr>
          <w:rFonts w:hint="cs"/>
          <w:rtl/>
        </w:rPr>
        <w:t xml:space="preserve"> למען הסר ספק שמירת ווידאו של כלל המצלמות תתבצע ללא קיטועים או איבוד תמונות (פריים) ההקלטה תהיה מלאה ובאופן רציף</w:t>
      </w:r>
      <w:r w:rsidRPr="009F50AB">
        <w:rPr>
          <w:rtl/>
        </w:rPr>
        <w:t>.</w:t>
      </w:r>
    </w:p>
    <w:p w14:paraId="71D6DEA1" w14:textId="77777777" w:rsidR="00A336C9" w:rsidRPr="009F50AB" w:rsidRDefault="00A336C9" w:rsidP="0056672B">
      <w:pPr>
        <w:pStyle w:val="42"/>
      </w:pPr>
      <w:r w:rsidRPr="009F50AB">
        <w:rPr>
          <w:rtl/>
        </w:rPr>
        <w:t>השני ברזולוציה מופחתת מופחת, ישמש להפצה ברשת במקרה של מצוקת רוחב פס.</w:t>
      </w:r>
    </w:p>
    <w:p w14:paraId="5B27AC04" w14:textId="77777777" w:rsidR="00A336C9" w:rsidRPr="00190B7B" w:rsidRDefault="00A336C9" w:rsidP="008E7EB7">
      <w:pPr>
        <w:pStyle w:val="32"/>
      </w:pPr>
      <w:r w:rsidRPr="00190B7B">
        <w:rPr>
          <w:rtl/>
        </w:rPr>
        <w:t>תמיכה בפרוטוקולים הבאים (לפחות):</w:t>
      </w:r>
    </w:p>
    <w:p w14:paraId="1BFEF417" w14:textId="77777777" w:rsidR="00A336C9" w:rsidRPr="009F50AB" w:rsidRDefault="00A336C9" w:rsidP="0056672B">
      <w:pPr>
        <w:pStyle w:val="42"/>
      </w:pPr>
      <w:proofErr w:type="spellStart"/>
      <w:r w:rsidRPr="009F50AB">
        <w:t>Tcp</w:t>
      </w:r>
      <w:proofErr w:type="spellEnd"/>
      <w:r w:rsidRPr="009F50AB">
        <w:t>/</w:t>
      </w:r>
      <w:proofErr w:type="spellStart"/>
      <w:r w:rsidRPr="009F50AB">
        <w:t>ip</w:t>
      </w:r>
      <w:proofErr w:type="spellEnd"/>
    </w:p>
    <w:p w14:paraId="1EE6D9A5" w14:textId="77777777" w:rsidR="00A336C9" w:rsidRPr="009F50AB" w:rsidRDefault="00A336C9" w:rsidP="0056672B">
      <w:pPr>
        <w:pStyle w:val="42"/>
      </w:pPr>
      <w:proofErr w:type="spellStart"/>
      <w:r w:rsidRPr="009F50AB">
        <w:t>Udp</w:t>
      </w:r>
      <w:proofErr w:type="spellEnd"/>
      <w:r w:rsidRPr="009F50AB">
        <w:t>/</w:t>
      </w:r>
      <w:proofErr w:type="spellStart"/>
      <w:r w:rsidRPr="009F50AB">
        <w:t>ip</w:t>
      </w:r>
      <w:proofErr w:type="spellEnd"/>
    </w:p>
    <w:p w14:paraId="193846C4" w14:textId="77777777" w:rsidR="00A336C9" w:rsidRPr="009F50AB" w:rsidRDefault="00A336C9" w:rsidP="0056672B">
      <w:pPr>
        <w:pStyle w:val="42"/>
      </w:pPr>
      <w:r w:rsidRPr="009F50AB">
        <w:t>Multicast</w:t>
      </w:r>
    </w:p>
    <w:p w14:paraId="1EFF8D0B" w14:textId="77777777" w:rsidR="00A336C9" w:rsidRPr="009F50AB" w:rsidRDefault="00A336C9" w:rsidP="0056672B">
      <w:pPr>
        <w:pStyle w:val="42"/>
      </w:pPr>
      <w:proofErr w:type="spellStart"/>
      <w:r w:rsidRPr="009F50AB">
        <w:t>Igmp</w:t>
      </w:r>
      <w:proofErr w:type="spellEnd"/>
    </w:p>
    <w:p w14:paraId="4CD2AF8B" w14:textId="77777777" w:rsidR="00A336C9" w:rsidRPr="009F50AB" w:rsidRDefault="00A336C9" w:rsidP="0056672B">
      <w:pPr>
        <w:pStyle w:val="42"/>
      </w:pPr>
      <w:r w:rsidRPr="009F50AB">
        <w:t>Unicast</w:t>
      </w:r>
      <w:r w:rsidRPr="009F50AB">
        <w:rPr>
          <w:rtl/>
        </w:rPr>
        <w:t xml:space="preserve"> עד 18 משתמשים בעת ובעונה אחת</w:t>
      </w:r>
    </w:p>
    <w:p w14:paraId="49A54B73" w14:textId="77777777" w:rsidR="00A336C9" w:rsidRPr="009F50AB" w:rsidRDefault="00A336C9" w:rsidP="0056672B">
      <w:pPr>
        <w:pStyle w:val="42"/>
      </w:pPr>
      <w:proofErr w:type="spellStart"/>
      <w:r w:rsidRPr="009F50AB">
        <w:t>Dhcp</w:t>
      </w:r>
      <w:proofErr w:type="spellEnd"/>
    </w:p>
    <w:p w14:paraId="654C6074" w14:textId="77777777" w:rsidR="00A336C9" w:rsidRPr="009F50AB" w:rsidRDefault="00A336C9" w:rsidP="0056672B">
      <w:pPr>
        <w:pStyle w:val="42"/>
      </w:pPr>
      <w:proofErr w:type="spellStart"/>
      <w:r w:rsidRPr="009F50AB">
        <w:t>Snmp</w:t>
      </w:r>
      <w:proofErr w:type="spellEnd"/>
    </w:p>
    <w:p w14:paraId="3E1D2EA3" w14:textId="77777777" w:rsidR="00A336C9" w:rsidRPr="009F50AB" w:rsidRDefault="00A336C9" w:rsidP="0056672B">
      <w:pPr>
        <w:pStyle w:val="42"/>
      </w:pPr>
      <w:r w:rsidRPr="009F50AB">
        <w:t>R</w:t>
      </w:r>
      <w:r w:rsidRPr="009F50AB">
        <w:rPr>
          <w:rFonts w:hint="cs"/>
        </w:rPr>
        <w:t>TSP</w:t>
      </w:r>
    </w:p>
    <w:p w14:paraId="0092FDA8" w14:textId="77777777" w:rsidR="00A336C9" w:rsidRPr="009F50AB" w:rsidRDefault="00A336C9" w:rsidP="0056672B">
      <w:pPr>
        <w:pStyle w:val="42"/>
      </w:pPr>
      <w:proofErr w:type="spellStart"/>
      <w:r w:rsidRPr="009F50AB">
        <w:t>Onvif</w:t>
      </w:r>
      <w:proofErr w:type="spellEnd"/>
    </w:p>
    <w:p w14:paraId="53B5E1FE" w14:textId="77777777" w:rsidR="00A336C9" w:rsidRPr="00190B7B" w:rsidRDefault="00A336C9" w:rsidP="008E7EB7">
      <w:pPr>
        <w:pStyle w:val="32"/>
      </w:pPr>
      <w:r w:rsidRPr="00190B7B">
        <w:rPr>
          <w:rtl/>
        </w:rPr>
        <w:t>תנועה אופקית (</w:t>
      </w:r>
      <w:r w:rsidRPr="00190B7B">
        <w:t>PAN</w:t>
      </w:r>
      <w:r w:rsidRPr="00190B7B">
        <w:rPr>
          <w:rtl/>
        </w:rPr>
        <w:t>) בהתקנה עילית באמצעות זרוע:</w:t>
      </w:r>
    </w:p>
    <w:p w14:paraId="03ABAA00" w14:textId="77777777" w:rsidR="00A336C9" w:rsidRPr="009F50AB" w:rsidRDefault="00A336C9" w:rsidP="0056672B">
      <w:pPr>
        <w:pStyle w:val="42"/>
      </w:pPr>
      <w:r w:rsidRPr="009F50AB">
        <w:t>360˚</w:t>
      </w:r>
    </w:p>
    <w:p w14:paraId="6BA58030" w14:textId="77777777" w:rsidR="00A336C9" w:rsidRPr="009F50AB" w:rsidRDefault="00A336C9" w:rsidP="0056672B">
      <w:pPr>
        <w:pStyle w:val="42"/>
      </w:pPr>
      <w:r w:rsidRPr="009F50AB">
        <w:rPr>
          <w:rtl/>
        </w:rPr>
        <w:t xml:space="preserve">מהירות ידנית: עד </w:t>
      </w:r>
      <w:r w:rsidRPr="009F50AB">
        <w:t>˚</w:t>
      </w:r>
      <w:r w:rsidRPr="009F50AB">
        <w:rPr>
          <w:rtl/>
        </w:rPr>
        <w:t>75 /שנייה לפחות</w:t>
      </w:r>
    </w:p>
    <w:p w14:paraId="4733A880" w14:textId="77777777" w:rsidR="00A336C9" w:rsidRPr="009F50AB" w:rsidRDefault="00A336C9" w:rsidP="0056672B">
      <w:pPr>
        <w:pStyle w:val="42"/>
      </w:pPr>
      <w:r w:rsidRPr="009F50AB">
        <w:rPr>
          <w:rtl/>
        </w:rPr>
        <w:t>מהירות</w:t>
      </w:r>
      <w:r w:rsidRPr="009F50AB">
        <w:t>PRESET</w:t>
      </w:r>
      <w:r w:rsidRPr="009F50AB">
        <w:rPr>
          <w:rtl/>
        </w:rPr>
        <w:t xml:space="preserve">: עד </w:t>
      </w:r>
      <w:r w:rsidRPr="009F50AB">
        <w:t>˚</w:t>
      </w:r>
      <w:r w:rsidRPr="009F50AB">
        <w:rPr>
          <w:rtl/>
        </w:rPr>
        <w:t>275 /שנייה לפחות</w:t>
      </w:r>
    </w:p>
    <w:p w14:paraId="23D4021B" w14:textId="77777777" w:rsidR="00A336C9" w:rsidRDefault="00A336C9" w:rsidP="0056672B">
      <w:pPr>
        <w:pStyle w:val="42"/>
        <w:rPr>
          <w:rtl/>
        </w:rPr>
      </w:pPr>
      <w:r w:rsidRPr="009F50AB">
        <w:rPr>
          <w:rtl/>
        </w:rPr>
        <w:t>המהירות ניתנת לשינוי ע"י המפעיל</w:t>
      </w:r>
    </w:p>
    <w:p w14:paraId="130C04F6" w14:textId="77777777" w:rsidR="00A336C9" w:rsidRPr="00190B7B" w:rsidRDefault="00A336C9" w:rsidP="008E7EB7">
      <w:pPr>
        <w:pStyle w:val="32"/>
      </w:pPr>
      <w:r w:rsidRPr="00190B7B">
        <w:rPr>
          <w:rtl/>
        </w:rPr>
        <w:t>תנועה אנכית (</w:t>
      </w:r>
      <w:r w:rsidRPr="00190B7B">
        <w:t>TILT</w:t>
      </w:r>
      <w:r w:rsidRPr="00190B7B">
        <w:rPr>
          <w:rtl/>
        </w:rPr>
        <w:t>) בהתקנה עילית באמצעות זרוע:</w:t>
      </w:r>
    </w:p>
    <w:p w14:paraId="4F26FEC6" w14:textId="77777777" w:rsidR="00A336C9" w:rsidRPr="009F50AB" w:rsidRDefault="00A336C9" w:rsidP="0056672B">
      <w:pPr>
        <w:pStyle w:val="42"/>
      </w:pPr>
      <w:r w:rsidRPr="009F50AB">
        <w:t>180˚</w:t>
      </w:r>
    </w:p>
    <w:p w14:paraId="2608CE9E" w14:textId="77777777" w:rsidR="00A336C9" w:rsidRPr="009F50AB" w:rsidRDefault="00A336C9" w:rsidP="0056672B">
      <w:pPr>
        <w:pStyle w:val="42"/>
      </w:pPr>
      <w:r w:rsidRPr="009F50AB">
        <w:rPr>
          <w:rtl/>
        </w:rPr>
        <w:t xml:space="preserve">מהירות ידנית: עד </w:t>
      </w:r>
      <w:r w:rsidRPr="009F50AB">
        <w:t>40˚</w:t>
      </w:r>
      <w:r w:rsidRPr="009F50AB">
        <w:rPr>
          <w:rtl/>
        </w:rPr>
        <w:t xml:space="preserve"> /שנייה לפחות</w:t>
      </w:r>
    </w:p>
    <w:p w14:paraId="3AEB5153" w14:textId="77777777" w:rsidR="00A336C9" w:rsidRPr="009F50AB" w:rsidRDefault="00A336C9" w:rsidP="0056672B">
      <w:pPr>
        <w:pStyle w:val="42"/>
      </w:pPr>
      <w:r w:rsidRPr="009F50AB">
        <w:rPr>
          <w:rtl/>
        </w:rPr>
        <w:t>מהירות</w:t>
      </w:r>
      <w:r w:rsidRPr="009F50AB">
        <w:t>PRESET</w:t>
      </w:r>
      <w:r w:rsidRPr="009F50AB">
        <w:rPr>
          <w:rtl/>
        </w:rPr>
        <w:t xml:space="preserve">: עד </w:t>
      </w:r>
      <w:r w:rsidRPr="009F50AB">
        <w:t>˚</w:t>
      </w:r>
      <w:r w:rsidRPr="009F50AB">
        <w:rPr>
          <w:rtl/>
        </w:rPr>
        <w:t>150 /שנייה לפחות</w:t>
      </w:r>
    </w:p>
    <w:p w14:paraId="709BB364" w14:textId="77777777" w:rsidR="00A336C9" w:rsidRDefault="00A336C9" w:rsidP="0056672B">
      <w:pPr>
        <w:pStyle w:val="42"/>
        <w:rPr>
          <w:rtl/>
        </w:rPr>
      </w:pPr>
      <w:r w:rsidRPr="009F50AB">
        <w:rPr>
          <w:rtl/>
        </w:rPr>
        <w:t>המהירות ניתנת לשינוי ע"י המפעיל</w:t>
      </w:r>
      <w:r>
        <w:rPr>
          <w:rFonts w:hint="cs"/>
          <w:rtl/>
        </w:rPr>
        <w:t>.</w:t>
      </w:r>
    </w:p>
    <w:p w14:paraId="067EE5B5" w14:textId="77777777" w:rsidR="00A336C9" w:rsidRPr="009F50AB" w:rsidRDefault="00A336C9" w:rsidP="008E7EB7">
      <w:pPr>
        <w:pStyle w:val="32"/>
      </w:pPr>
      <w:r w:rsidRPr="009F50AB">
        <w:rPr>
          <w:rtl/>
        </w:rPr>
        <w:t xml:space="preserve">סוג חיישן: </w:t>
      </w:r>
      <w:r w:rsidRPr="009F50AB">
        <w:t>CCD</w:t>
      </w:r>
      <w:r w:rsidRPr="009F50AB">
        <w:rPr>
          <w:rtl/>
        </w:rPr>
        <w:t xml:space="preserve"> או </w:t>
      </w:r>
      <w:r w:rsidRPr="009F50AB">
        <w:t>CMOS</w:t>
      </w:r>
      <w:r w:rsidRPr="009F50AB">
        <w:rPr>
          <w:rtl/>
        </w:rPr>
        <w:t>.</w:t>
      </w:r>
    </w:p>
    <w:p w14:paraId="4D3EF492" w14:textId="77777777" w:rsidR="00A336C9" w:rsidRPr="009F50AB" w:rsidRDefault="00A336C9" w:rsidP="008E7EB7">
      <w:pPr>
        <w:pStyle w:val="32"/>
      </w:pPr>
      <w:r w:rsidRPr="009F50AB">
        <w:rPr>
          <w:rtl/>
        </w:rPr>
        <w:t>גודל חיישן מקסימאלי: "1/3.</w:t>
      </w:r>
    </w:p>
    <w:p w14:paraId="03395823" w14:textId="77777777" w:rsidR="00A336C9" w:rsidRPr="009F50AB" w:rsidRDefault="00A336C9" w:rsidP="008E7EB7">
      <w:pPr>
        <w:pStyle w:val="32"/>
      </w:pPr>
      <w:r w:rsidRPr="009F50AB">
        <w:rPr>
          <w:rtl/>
        </w:rPr>
        <w:t xml:space="preserve">זום אנלוגי: </w:t>
      </w:r>
      <w:r w:rsidRPr="009F50AB">
        <w:t>X</w:t>
      </w:r>
      <w:r>
        <w:t>30</w:t>
      </w:r>
      <w:r w:rsidRPr="009F50AB">
        <w:rPr>
          <w:rtl/>
        </w:rPr>
        <w:t xml:space="preserve"> .</w:t>
      </w:r>
    </w:p>
    <w:p w14:paraId="49F6FB0D" w14:textId="77777777" w:rsidR="00A336C9" w:rsidRDefault="00A336C9" w:rsidP="008E7EB7">
      <w:pPr>
        <w:pStyle w:val="32"/>
      </w:pPr>
      <w:r w:rsidRPr="009F50AB">
        <w:rPr>
          <w:rtl/>
        </w:rPr>
        <w:t>זום דיגיטאלי:</w:t>
      </w:r>
      <w:r w:rsidRPr="009F50AB">
        <w:t>X10</w:t>
      </w:r>
      <w:r w:rsidRPr="009F50AB">
        <w:rPr>
          <w:rtl/>
        </w:rPr>
        <w:t>.</w:t>
      </w:r>
    </w:p>
    <w:p w14:paraId="2309EE61" w14:textId="77777777" w:rsidR="00A336C9" w:rsidRPr="009F50AB" w:rsidRDefault="00A336C9" w:rsidP="008E7EB7">
      <w:pPr>
        <w:pStyle w:val="32"/>
      </w:pPr>
      <w:r w:rsidRPr="009F50AB">
        <w:rPr>
          <w:rtl/>
        </w:rPr>
        <w:t>עדשה:</w:t>
      </w:r>
    </w:p>
    <w:p w14:paraId="4F0AC2C0" w14:textId="77777777" w:rsidR="00A336C9" w:rsidRPr="009F50AB" w:rsidRDefault="00A336C9" w:rsidP="0056672B">
      <w:pPr>
        <w:pStyle w:val="42"/>
      </w:pPr>
      <w:r w:rsidRPr="009F50AB">
        <w:rPr>
          <w:rtl/>
        </w:rPr>
        <w:t xml:space="preserve">עדשת זום - אופטי </w:t>
      </w:r>
      <w:r w:rsidRPr="009F50AB">
        <w:t>x</w:t>
      </w:r>
      <w:r w:rsidRPr="009F50AB">
        <w:rPr>
          <w:rtl/>
        </w:rPr>
        <w:t>20 לפחות. מ 4-</w:t>
      </w:r>
      <w:smartTag w:uri="urn:schemas-microsoft-com:office:smarttags" w:element="metricconverter">
        <w:smartTagPr>
          <w:attr w:name="ProductID" w:val="5 מ&quot;מ"/>
        </w:smartTagPr>
        <w:r w:rsidRPr="009F50AB">
          <w:rPr>
            <w:rtl/>
          </w:rPr>
          <w:t>5 מ"מ</w:t>
        </w:r>
      </w:smartTag>
      <w:r w:rsidRPr="009F50AB">
        <w:rPr>
          <w:rtl/>
        </w:rPr>
        <w:t xml:space="preserve"> ועד 90-100 מ"מ</w:t>
      </w:r>
    </w:p>
    <w:p w14:paraId="6ADE0C79" w14:textId="77777777" w:rsidR="00A336C9" w:rsidRDefault="00A336C9" w:rsidP="0056672B">
      <w:pPr>
        <w:pStyle w:val="42"/>
        <w:rPr>
          <w:rtl/>
        </w:rPr>
      </w:pPr>
      <w:r w:rsidRPr="009F50AB">
        <w:t>F=1.6 – 3.5</w:t>
      </w:r>
      <w:r w:rsidRPr="009F50AB">
        <w:rPr>
          <w:rtl/>
        </w:rPr>
        <w:t xml:space="preserve"> (מינימאלי).</w:t>
      </w:r>
    </w:p>
    <w:p w14:paraId="5FA1BCA4" w14:textId="77777777" w:rsidR="00A336C9" w:rsidRDefault="00A336C9" w:rsidP="008E7EB7">
      <w:pPr>
        <w:pStyle w:val="32"/>
      </w:pPr>
      <w:r w:rsidRPr="00190B7B">
        <w:rPr>
          <w:rtl/>
        </w:rPr>
        <w:t>רגישות לאור (דיגיטלי)</w:t>
      </w:r>
    </w:p>
    <w:p w14:paraId="5ACEBFEF" w14:textId="77777777" w:rsidR="00A336C9" w:rsidRPr="007C6FE8" w:rsidRDefault="00A336C9" w:rsidP="0056672B">
      <w:pPr>
        <w:pStyle w:val="42"/>
        <w:rPr>
          <w:rtl/>
        </w:rPr>
      </w:pPr>
      <w:r w:rsidRPr="007C6FE8">
        <w:rPr>
          <w:rtl/>
        </w:rPr>
        <w:t xml:space="preserve">רגישות במצב ש"ל תואמת לצפייה בשטחי עניין המוארים בפנסי </w:t>
      </w:r>
      <w:r w:rsidRPr="007C6FE8">
        <w:t>IR</w:t>
      </w:r>
      <w:r w:rsidRPr="007C6FE8">
        <w:rPr>
          <w:rtl/>
        </w:rPr>
        <w:t xml:space="preserve"> באורך כי גל על </w:t>
      </w:r>
      <w:r w:rsidRPr="007C6FE8">
        <w:t>850nm</w:t>
      </w:r>
      <w:r w:rsidRPr="007C6FE8">
        <w:rPr>
          <w:rtl/>
        </w:rPr>
        <w:t xml:space="preserve"> .</w:t>
      </w:r>
    </w:p>
    <w:p w14:paraId="48A6244B" w14:textId="77777777" w:rsidR="00A336C9" w:rsidRPr="007C6FE8" w:rsidRDefault="00A336C9" w:rsidP="0056672B">
      <w:pPr>
        <w:pStyle w:val="42"/>
      </w:pPr>
      <w:r w:rsidRPr="007C6FE8">
        <w:rPr>
          <w:rtl/>
        </w:rPr>
        <w:t>במצב יום/צבעוני:</w:t>
      </w:r>
      <w:r w:rsidRPr="007C6FE8">
        <w:t>0.7 LUX</w:t>
      </w:r>
      <w:r w:rsidRPr="007C6FE8">
        <w:rPr>
          <w:rtl/>
        </w:rPr>
        <w:t xml:space="preserve"> </w:t>
      </w:r>
      <w:r w:rsidRPr="007C6FE8">
        <w:rPr>
          <w:rFonts w:hint="cs"/>
          <w:rtl/>
        </w:rPr>
        <w:t>ו</w:t>
      </w:r>
      <w:r w:rsidRPr="007C6FE8">
        <w:rPr>
          <w:rtl/>
        </w:rPr>
        <w:t xml:space="preserve">מצב לילה/ש"ל : </w:t>
      </w:r>
      <w:r w:rsidRPr="007C6FE8">
        <w:t>LUX0.25</w:t>
      </w:r>
      <w:r w:rsidRPr="007C6FE8">
        <w:rPr>
          <w:rFonts w:hint="cs"/>
          <w:rtl/>
        </w:rPr>
        <w:t xml:space="preserve"> </w:t>
      </w:r>
      <w:r>
        <w:rPr>
          <w:rtl/>
        </w:rPr>
        <w:t>לפחות</w:t>
      </w:r>
      <w:r>
        <w:t>:</w:t>
      </w:r>
    </w:p>
    <w:p w14:paraId="28CB1D60" w14:textId="77777777" w:rsidR="00A336C9" w:rsidRPr="007C6FE8" w:rsidRDefault="00A336C9" w:rsidP="0056672B">
      <w:pPr>
        <w:pStyle w:val="50"/>
        <w:numPr>
          <w:ilvl w:val="4"/>
          <w:numId w:val="83"/>
        </w:numPr>
        <w:spacing w:line="360" w:lineRule="auto"/>
      </w:pPr>
      <w:r w:rsidRPr="007C6FE8">
        <w:t>F=1.6</w:t>
      </w:r>
    </w:p>
    <w:p w14:paraId="1332B455" w14:textId="77777777" w:rsidR="00A336C9" w:rsidRPr="007C6FE8" w:rsidRDefault="00A336C9" w:rsidP="0056672B">
      <w:pPr>
        <w:pStyle w:val="50"/>
        <w:numPr>
          <w:ilvl w:val="4"/>
          <w:numId w:val="83"/>
        </w:numPr>
        <w:spacing w:line="360" w:lineRule="auto"/>
      </w:pPr>
      <w:r w:rsidRPr="007C6FE8">
        <w:rPr>
          <w:rtl/>
        </w:rPr>
        <w:t xml:space="preserve">מהירות התריס: </w:t>
      </w:r>
      <w:r w:rsidRPr="007C6FE8">
        <w:t>33ms</w:t>
      </w:r>
      <w:r w:rsidRPr="007C6FE8">
        <w:rPr>
          <w:rtl/>
        </w:rPr>
        <w:t xml:space="preserve"> (</w:t>
      </w:r>
      <w:r w:rsidRPr="007C6FE8">
        <w:t>1/30sec.</w:t>
      </w:r>
      <w:r w:rsidRPr="007C6FE8">
        <w:rPr>
          <w:rtl/>
        </w:rPr>
        <w:t xml:space="preserve"> )</w:t>
      </w:r>
    </w:p>
    <w:p w14:paraId="1B3CED29" w14:textId="77777777" w:rsidR="00A336C9" w:rsidRDefault="00A336C9" w:rsidP="0056672B">
      <w:pPr>
        <w:pStyle w:val="50"/>
        <w:numPr>
          <w:ilvl w:val="4"/>
          <w:numId w:val="83"/>
        </w:numPr>
        <w:spacing w:line="360" w:lineRule="auto"/>
      </w:pPr>
      <w:r w:rsidRPr="007C6FE8">
        <w:t>30 ire</w:t>
      </w:r>
    </w:p>
    <w:p w14:paraId="6D4E6121" w14:textId="49DE2BB6" w:rsidR="00A336C9" w:rsidRDefault="00A336C9" w:rsidP="008E7EB7">
      <w:pPr>
        <w:pStyle w:val="32"/>
        <w:rPr>
          <w:rtl/>
        </w:rPr>
      </w:pPr>
      <w:r>
        <w:rPr>
          <w:rFonts w:hint="cs"/>
          <w:rtl/>
        </w:rPr>
        <w:t xml:space="preserve">פנסי </w:t>
      </w:r>
      <w:r>
        <w:rPr>
          <w:rFonts w:hint="cs"/>
        </w:rPr>
        <w:t>IR</w:t>
      </w:r>
      <w:r>
        <w:rPr>
          <w:rFonts w:hint="cs"/>
          <w:rtl/>
        </w:rPr>
        <w:t>:</w:t>
      </w:r>
    </w:p>
    <w:p w14:paraId="72F12C7E" w14:textId="77777777" w:rsidR="00A336C9" w:rsidRPr="00E5319A" w:rsidRDefault="00A336C9" w:rsidP="0056672B">
      <w:pPr>
        <w:pStyle w:val="50"/>
        <w:numPr>
          <w:ilvl w:val="4"/>
          <w:numId w:val="83"/>
        </w:numPr>
        <w:spacing w:line="360" w:lineRule="auto"/>
        <w:rPr>
          <w:rtl/>
        </w:rPr>
      </w:pPr>
      <w:r w:rsidRPr="00E5319A">
        <w:rPr>
          <w:rFonts w:hint="cs"/>
          <w:rtl/>
        </w:rPr>
        <w:t>מרחק הארה : 1</w:t>
      </w:r>
      <w:r>
        <w:rPr>
          <w:rFonts w:hint="cs"/>
          <w:rtl/>
        </w:rPr>
        <w:t>0</w:t>
      </w:r>
      <w:r w:rsidRPr="00E5319A">
        <w:rPr>
          <w:rFonts w:hint="cs"/>
          <w:rtl/>
        </w:rPr>
        <w:t>0 מטר לפחות.</w:t>
      </w:r>
    </w:p>
    <w:p w14:paraId="2944C134" w14:textId="77777777" w:rsidR="00A336C9" w:rsidRDefault="00A336C9" w:rsidP="0056672B">
      <w:pPr>
        <w:pStyle w:val="50"/>
        <w:numPr>
          <w:ilvl w:val="4"/>
          <w:numId w:val="83"/>
        </w:numPr>
        <w:spacing w:line="360" w:lineRule="auto"/>
        <w:rPr>
          <w:rtl/>
        </w:rPr>
      </w:pPr>
      <w:r w:rsidRPr="00E5319A">
        <w:t>850 n</w:t>
      </w:r>
      <w:r w:rsidRPr="00E5319A">
        <w:rPr>
          <w:rFonts w:hint="cs"/>
          <w:rtl/>
        </w:rPr>
        <w:t xml:space="preserve"> או יותר.</w:t>
      </w:r>
    </w:p>
    <w:p w14:paraId="4DB4C33A" w14:textId="77777777" w:rsidR="00A336C9" w:rsidRPr="007C6FE8" w:rsidRDefault="00A336C9" w:rsidP="0056672B">
      <w:pPr>
        <w:pStyle w:val="50"/>
        <w:numPr>
          <w:ilvl w:val="0"/>
          <w:numId w:val="0"/>
        </w:numPr>
        <w:spacing w:line="360" w:lineRule="auto"/>
        <w:ind w:left="3203"/>
      </w:pPr>
    </w:p>
    <w:p w14:paraId="2AB27205" w14:textId="77777777" w:rsidR="00A336C9" w:rsidRPr="009F50AB" w:rsidRDefault="00A336C9" w:rsidP="008E7EB7">
      <w:pPr>
        <w:pStyle w:val="32"/>
      </w:pPr>
      <w:r w:rsidRPr="009F50AB">
        <w:rPr>
          <w:rtl/>
        </w:rPr>
        <w:t xml:space="preserve">יכולת הפצה למספר בלתי מוגבל של תחנות עבודה ב </w:t>
      </w:r>
      <w:r w:rsidRPr="009F50AB">
        <w:t>multicast</w:t>
      </w:r>
      <w:r w:rsidRPr="009F50AB">
        <w:rPr>
          <w:rtl/>
        </w:rPr>
        <w:t>.</w:t>
      </w:r>
    </w:p>
    <w:p w14:paraId="1ACCFD84" w14:textId="77777777" w:rsidR="00A336C9" w:rsidRPr="009F50AB" w:rsidRDefault="00A336C9" w:rsidP="008E7EB7">
      <w:pPr>
        <w:pStyle w:val="32"/>
      </w:pPr>
      <w:r w:rsidRPr="009F50AB">
        <w:rPr>
          <w:rtl/>
        </w:rPr>
        <w:t xml:space="preserve">יכולת הפצה ל 16 תחנות עבודה ב </w:t>
      </w:r>
      <w:r w:rsidRPr="009F50AB">
        <w:t>unicast</w:t>
      </w:r>
      <w:r w:rsidRPr="009F50AB">
        <w:rPr>
          <w:rtl/>
        </w:rPr>
        <w:t>.</w:t>
      </w:r>
    </w:p>
    <w:p w14:paraId="4526604F" w14:textId="77777777" w:rsidR="00A336C9" w:rsidRPr="009F50AB" w:rsidRDefault="00A336C9" w:rsidP="008E7EB7">
      <w:pPr>
        <w:pStyle w:val="32"/>
      </w:pPr>
      <w:r w:rsidRPr="009F50AB">
        <w:rPr>
          <w:rtl/>
        </w:rPr>
        <w:t xml:space="preserve">התממשקות וקישור למערכת ניהול </w:t>
      </w:r>
      <w:r>
        <w:rPr>
          <w:rtl/>
        </w:rPr>
        <w:t>וידאו</w:t>
      </w:r>
      <w:r w:rsidRPr="009F50AB">
        <w:rPr>
          <w:rtl/>
        </w:rPr>
        <w:t xml:space="preserve"> : אספקת </w:t>
      </w:r>
      <w:r w:rsidRPr="009F50AB">
        <w:t>SDK</w:t>
      </w:r>
      <w:r w:rsidRPr="009F50AB">
        <w:rPr>
          <w:rtl/>
        </w:rPr>
        <w:t xml:space="preserve"> מלא הכולל את כל אפליקציות ה </w:t>
      </w:r>
      <w:r w:rsidRPr="009F50AB">
        <w:t>API</w:t>
      </w:r>
      <w:r w:rsidRPr="009F50AB">
        <w:rPr>
          <w:rtl/>
        </w:rPr>
        <w:t xml:space="preserve"> שהוצאו לאור ע"י היצרן.</w:t>
      </w:r>
    </w:p>
    <w:p w14:paraId="6C4988BE" w14:textId="77777777" w:rsidR="00A336C9" w:rsidRPr="009F50AB" w:rsidRDefault="00A336C9" w:rsidP="008E7EB7">
      <w:pPr>
        <w:pStyle w:val="32"/>
      </w:pPr>
      <w:r w:rsidRPr="009F50AB">
        <w:rPr>
          <w:rtl/>
        </w:rPr>
        <w:t xml:space="preserve">יציאת רשת </w:t>
      </w:r>
      <w:r w:rsidRPr="009F50AB">
        <w:t>Ethernet</w:t>
      </w:r>
      <w:r w:rsidRPr="009F50AB">
        <w:rPr>
          <w:rtl/>
        </w:rPr>
        <w:t xml:space="preserve"> במחבר </w:t>
      </w:r>
      <w:r w:rsidRPr="009F50AB">
        <w:t>rj45</w:t>
      </w:r>
      <w:r w:rsidRPr="009F50AB">
        <w:rPr>
          <w:rtl/>
        </w:rPr>
        <w:t xml:space="preserve"> במהירות </w:t>
      </w:r>
      <w:r w:rsidRPr="009F50AB">
        <w:t>100mbps</w:t>
      </w:r>
      <w:r w:rsidRPr="009F50AB">
        <w:rPr>
          <w:rtl/>
        </w:rPr>
        <w:t xml:space="preserve"> לפחות להתאמה מושלמת ל </w:t>
      </w:r>
      <w:r w:rsidRPr="009F50AB">
        <w:t>CAT5</w:t>
      </w:r>
      <w:r>
        <w:rPr>
          <w:rFonts w:hint="cs"/>
          <w:rtl/>
        </w:rPr>
        <w:t xml:space="preserve"> ו</w:t>
      </w:r>
      <w:r w:rsidRPr="009F50AB">
        <w:rPr>
          <w:rtl/>
        </w:rPr>
        <w:t xml:space="preserve">תמיכה ב </w:t>
      </w:r>
      <w:r w:rsidRPr="009F50AB">
        <w:t>POE</w:t>
      </w:r>
      <w:r w:rsidRPr="009F50AB">
        <w:rPr>
          <w:rtl/>
        </w:rPr>
        <w:t>.</w:t>
      </w:r>
    </w:p>
    <w:p w14:paraId="5C0FDD41" w14:textId="77777777" w:rsidR="00A336C9" w:rsidRDefault="00A336C9" w:rsidP="008E7EB7">
      <w:pPr>
        <w:pStyle w:val="32"/>
      </w:pPr>
      <w:r w:rsidRPr="009F50AB">
        <w:rPr>
          <w:rtl/>
        </w:rPr>
        <w:t xml:space="preserve">יציאת שמע ברמת </w:t>
      </w:r>
      <w:r w:rsidRPr="009F50AB">
        <w:t>aux/line</w:t>
      </w:r>
      <w:r w:rsidRPr="009F50AB">
        <w:rPr>
          <w:rtl/>
        </w:rPr>
        <w:t xml:space="preserve"> לחיבור למגבר כריזה – ניתן למימוש באמצעות פריט חיצוני לרבות אנקודר</w:t>
      </w:r>
      <w:r>
        <w:rPr>
          <w:rFonts w:hint="cs"/>
          <w:rtl/>
        </w:rPr>
        <w:t xml:space="preserve"> </w:t>
      </w:r>
      <w:r w:rsidRPr="009F50AB">
        <w:rPr>
          <w:rtl/>
        </w:rPr>
        <w:t xml:space="preserve">– ללא תוספת מחיר. </w:t>
      </w:r>
    </w:p>
    <w:p w14:paraId="57105ABF" w14:textId="77777777" w:rsidR="002C0657" w:rsidRDefault="002C0657" w:rsidP="008E7EB7">
      <w:pPr>
        <w:pStyle w:val="32"/>
      </w:pPr>
      <w:r>
        <w:rPr>
          <w:rFonts w:hint="cs"/>
          <w:rtl/>
        </w:rPr>
        <w:t>הנחיות לאספקת הפריט:</w:t>
      </w:r>
    </w:p>
    <w:p w14:paraId="6959E84E" w14:textId="35D5898C" w:rsidR="002C0657" w:rsidRDefault="00A336C9" w:rsidP="002C0657">
      <w:pPr>
        <w:pStyle w:val="42"/>
        <w:numPr>
          <w:ilvl w:val="0"/>
          <w:numId w:val="0"/>
        </w:numPr>
        <w:ind w:left="2228"/>
      </w:pPr>
      <w:r w:rsidRPr="00205513">
        <w:rPr>
          <w:rFonts w:hint="cs"/>
          <w:rtl/>
        </w:rPr>
        <w:t xml:space="preserve">יסופקו מוצרים </w:t>
      </w:r>
      <w:r w:rsidR="002C0657">
        <w:rPr>
          <w:rFonts w:hint="cs"/>
          <w:rtl/>
        </w:rPr>
        <w:t>מהיצרנים הבאים בלבד:</w:t>
      </w:r>
    </w:p>
    <w:p w14:paraId="4EBE9027" w14:textId="77777777" w:rsidR="00BF12EF" w:rsidRDefault="00BF12EF" w:rsidP="00BF12EF">
      <w:pPr>
        <w:pStyle w:val="42"/>
      </w:pPr>
      <w:r>
        <w:t>Bosch</w:t>
      </w:r>
      <w:r>
        <w:rPr>
          <w:rFonts w:hint="cs"/>
          <w:rtl/>
        </w:rPr>
        <w:t>.</w:t>
      </w:r>
    </w:p>
    <w:p w14:paraId="7FAD05D3" w14:textId="77777777" w:rsidR="00BF12EF" w:rsidRDefault="00BF12EF" w:rsidP="00BF12EF">
      <w:pPr>
        <w:pStyle w:val="42"/>
      </w:pPr>
      <w:r>
        <w:t>Avigilon</w:t>
      </w:r>
      <w:r>
        <w:rPr>
          <w:rFonts w:hint="cs"/>
          <w:rtl/>
        </w:rPr>
        <w:t>.</w:t>
      </w:r>
    </w:p>
    <w:p w14:paraId="2BC571CE" w14:textId="77777777" w:rsidR="00BF12EF" w:rsidRDefault="00BF12EF" w:rsidP="00BF12EF">
      <w:pPr>
        <w:pStyle w:val="42"/>
      </w:pPr>
      <w:r>
        <w:t>Axis</w:t>
      </w:r>
      <w:r>
        <w:rPr>
          <w:rFonts w:hint="cs"/>
          <w:rtl/>
        </w:rPr>
        <w:t>.</w:t>
      </w:r>
    </w:p>
    <w:p w14:paraId="50ABB2F1" w14:textId="77777777" w:rsidR="00BF12EF" w:rsidRDefault="00BF12EF" w:rsidP="00BF12EF">
      <w:pPr>
        <w:pStyle w:val="42"/>
      </w:pPr>
      <w:proofErr w:type="spellStart"/>
      <w:r>
        <w:rPr>
          <w:rFonts w:hint="cs"/>
        </w:rPr>
        <w:t>P</w:t>
      </w:r>
      <w:r>
        <w:t>elco</w:t>
      </w:r>
      <w:proofErr w:type="spellEnd"/>
    </w:p>
    <w:p w14:paraId="65FCAFD9" w14:textId="77777777" w:rsidR="00BF12EF" w:rsidRDefault="00BF12EF" w:rsidP="00BF12EF">
      <w:pPr>
        <w:pStyle w:val="42"/>
      </w:pPr>
      <w:r>
        <w:t>Panasonic</w:t>
      </w:r>
    </w:p>
    <w:p w14:paraId="29F3120B" w14:textId="77777777" w:rsidR="00BF12EF" w:rsidRDefault="00BF12EF" w:rsidP="00BF12EF">
      <w:pPr>
        <w:pStyle w:val="42"/>
      </w:pPr>
      <w:r>
        <w:t>Samsung</w:t>
      </w:r>
      <w:r>
        <w:rPr>
          <w:rFonts w:hint="cs"/>
          <w:rtl/>
        </w:rPr>
        <w:t>.</w:t>
      </w:r>
    </w:p>
    <w:p w14:paraId="18D9A00E" w14:textId="77777777" w:rsidR="00BF12EF" w:rsidRDefault="00BF12EF" w:rsidP="00BF12EF">
      <w:pPr>
        <w:pStyle w:val="42"/>
        <w:numPr>
          <w:ilvl w:val="0"/>
          <w:numId w:val="0"/>
        </w:numPr>
        <w:ind w:left="3506"/>
      </w:pPr>
    </w:p>
    <w:p w14:paraId="054E2043" w14:textId="031147EA" w:rsidR="00E04ABC" w:rsidRPr="00683183" w:rsidRDefault="00E04ABC" w:rsidP="0056672B">
      <w:pPr>
        <w:pStyle w:val="22"/>
      </w:pPr>
      <w:bookmarkStart w:id="112" w:name="_Toc128476831"/>
      <w:r w:rsidRPr="00683183">
        <w:rPr>
          <w:rtl/>
        </w:rPr>
        <w:t xml:space="preserve">מצלמת </w:t>
      </w:r>
      <w:r w:rsidRPr="00683183">
        <w:t>Outdoor PTZ Box IP</w:t>
      </w:r>
      <w:bookmarkEnd w:id="112"/>
    </w:p>
    <w:p w14:paraId="21385D71" w14:textId="77777777" w:rsidR="00E04ABC" w:rsidRPr="00683183" w:rsidRDefault="00E04ABC" w:rsidP="008E7EB7">
      <w:pPr>
        <w:pStyle w:val="32"/>
        <w:numPr>
          <w:ilvl w:val="0"/>
          <w:numId w:val="0"/>
        </w:numPr>
        <w:ind w:left="1256"/>
      </w:pPr>
      <w:r w:rsidRPr="00683183">
        <w:rPr>
          <w:rtl/>
        </w:rPr>
        <w:t>למען הסר הספק, מכלולי המערכת יכולים להיות מיצרנים שונים!</w:t>
      </w:r>
    </w:p>
    <w:p w14:paraId="0A658D3F" w14:textId="77777777" w:rsidR="00E04ABC" w:rsidRPr="00683183" w:rsidRDefault="00E04ABC" w:rsidP="008E7EB7">
      <w:pPr>
        <w:pStyle w:val="32"/>
        <w:numPr>
          <w:ilvl w:val="0"/>
          <w:numId w:val="0"/>
        </w:numPr>
        <w:ind w:left="1256"/>
      </w:pPr>
      <w:r w:rsidRPr="00683183">
        <w:rPr>
          <w:rtl/>
        </w:rPr>
        <w:t>מאפיינים זהים ל</w:t>
      </w:r>
      <w:r w:rsidRPr="00683183">
        <w:t>Outdoor PTZ Speed Dome FHD –</w:t>
      </w:r>
      <w:r w:rsidRPr="00683183">
        <w:rPr>
          <w:rtl/>
        </w:rPr>
        <w:t xml:space="preserve"> למעט:</w:t>
      </w:r>
    </w:p>
    <w:p w14:paraId="0EB2185A" w14:textId="51381EA4" w:rsidR="00E93366" w:rsidRDefault="00E93366" w:rsidP="008E7EB7">
      <w:pPr>
        <w:pStyle w:val="32"/>
      </w:pPr>
      <w:r>
        <w:rPr>
          <w:rFonts w:hint="cs"/>
          <w:rtl/>
        </w:rPr>
        <w:t xml:space="preserve">רזולוציית מצלמה </w:t>
      </w:r>
      <w:r>
        <w:rPr>
          <w:rFonts w:hint="cs"/>
        </w:rPr>
        <w:t>MP</w:t>
      </w:r>
      <w:r>
        <w:rPr>
          <w:rFonts w:hint="cs"/>
          <w:rtl/>
        </w:rPr>
        <w:t>2.</w:t>
      </w:r>
    </w:p>
    <w:p w14:paraId="74E87184" w14:textId="77777777" w:rsidR="00E04ABC" w:rsidRPr="00683183" w:rsidRDefault="00E04ABC" w:rsidP="008E7EB7">
      <w:pPr>
        <w:pStyle w:val="32"/>
      </w:pPr>
      <w:r w:rsidRPr="00683183">
        <w:rPr>
          <w:rtl/>
        </w:rPr>
        <w:t xml:space="preserve">תאימות המארז להתקנת פנסי </w:t>
      </w:r>
      <w:r w:rsidRPr="00683183">
        <w:t>IR</w:t>
      </w:r>
      <w:r w:rsidRPr="00683183">
        <w:rPr>
          <w:rtl/>
        </w:rPr>
        <w:t>.</w:t>
      </w:r>
    </w:p>
    <w:p w14:paraId="1457C7AC" w14:textId="77777777" w:rsidR="00E04ABC" w:rsidRPr="00683183" w:rsidRDefault="00E04ABC" w:rsidP="008E7EB7">
      <w:pPr>
        <w:pStyle w:val="32"/>
      </w:pPr>
      <w:r w:rsidRPr="00683183">
        <w:rPr>
          <w:rtl/>
        </w:rPr>
        <w:t>תנועה אופקית (</w:t>
      </w:r>
      <w:r w:rsidRPr="00683183">
        <w:t>PAN</w:t>
      </w:r>
      <w:r w:rsidRPr="00683183">
        <w:rPr>
          <w:rtl/>
        </w:rPr>
        <w:t xml:space="preserve"> ):</w:t>
      </w:r>
    </w:p>
    <w:p w14:paraId="0693C88F" w14:textId="77777777" w:rsidR="00E04ABC" w:rsidRPr="00683183" w:rsidRDefault="00E04ABC" w:rsidP="0056672B">
      <w:pPr>
        <w:pStyle w:val="42"/>
      </w:pPr>
      <w:r w:rsidRPr="00683183">
        <w:t>360˚</w:t>
      </w:r>
    </w:p>
    <w:p w14:paraId="6E81DCD4" w14:textId="77777777" w:rsidR="00E04ABC" w:rsidRPr="00683183" w:rsidRDefault="00E04ABC" w:rsidP="0056672B">
      <w:pPr>
        <w:pStyle w:val="42"/>
      </w:pPr>
      <w:r w:rsidRPr="00683183">
        <w:rPr>
          <w:rtl/>
        </w:rPr>
        <w:t xml:space="preserve">מהירות ידנית: עד </w:t>
      </w:r>
      <w:r w:rsidRPr="00683183">
        <w:t>˚100</w:t>
      </w:r>
      <w:r w:rsidRPr="00683183">
        <w:rPr>
          <w:rtl/>
        </w:rPr>
        <w:t xml:space="preserve"> /שנייה לפחות</w:t>
      </w:r>
    </w:p>
    <w:p w14:paraId="0701AAC7" w14:textId="77777777" w:rsidR="00E04ABC" w:rsidRPr="00683183" w:rsidRDefault="00E04ABC" w:rsidP="0056672B">
      <w:pPr>
        <w:pStyle w:val="42"/>
      </w:pPr>
      <w:r w:rsidRPr="00683183">
        <w:rPr>
          <w:rtl/>
        </w:rPr>
        <w:t>המהירות ניתנת לשינוי ע"י המפעיל</w:t>
      </w:r>
    </w:p>
    <w:p w14:paraId="5B22571D" w14:textId="77777777" w:rsidR="00E04ABC" w:rsidRPr="00683183" w:rsidRDefault="00E04ABC" w:rsidP="008E7EB7">
      <w:pPr>
        <w:pStyle w:val="32"/>
      </w:pPr>
      <w:r w:rsidRPr="00683183">
        <w:rPr>
          <w:rtl/>
        </w:rPr>
        <w:t>תנועה אנכית (</w:t>
      </w:r>
      <w:r w:rsidRPr="00683183">
        <w:t>TILT</w:t>
      </w:r>
      <w:r w:rsidRPr="00683183">
        <w:rPr>
          <w:rtl/>
        </w:rPr>
        <w:t xml:space="preserve"> ):</w:t>
      </w:r>
    </w:p>
    <w:p w14:paraId="4F74EA25" w14:textId="77777777" w:rsidR="00E04ABC" w:rsidRPr="00683183" w:rsidRDefault="00E04ABC" w:rsidP="0056672B">
      <w:pPr>
        <w:pStyle w:val="42"/>
      </w:pPr>
      <w:r w:rsidRPr="00683183">
        <w:t xml:space="preserve">180˚ </w:t>
      </w:r>
    </w:p>
    <w:p w14:paraId="53477BE3" w14:textId="77777777" w:rsidR="00E04ABC" w:rsidRPr="00683183" w:rsidRDefault="00E04ABC" w:rsidP="0056672B">
      <w:pPr>
        <w:pStyle w:val="42"/>
      </w:pPr>
      <w:r w:rsidRPr="00683183">
        <w:rPr>
          <w:rtl/>
        </w:rPr>
        <w:t xml:space="preserve">מהירות ידנית: עד </w:t>
      </w:r>
      <w:r w:rsidRPr="00683183">
        <w:t>40˚</w:t>
      </w:r>
      <w:r w:rsidRPr="00683183">
        <w:rPr>
          <w:rtl/>
        </w:rPr>
        <w:t xml:space="preserve"> /שנייה לפחות</w:t>
      </w:r>
    </w:p>
    <w:p w14:paraId="78688343" w14:textId="70FC4C85" w:rsidR="00E04ABC" w:rsidRPr="00683183" w:rsidRDefault="00E04ABC" w:rsidP="0056672B">
      <w:pPr>
        <w:pStyle w:val="42"/>
      </w:pPr>
      <w:r w:rsidRPr="00683183">
        <w:rPr>
          <w:rtl/>
        </w:rPr>
        <w:t>המהירות ניתנת לשינוי ע"י המפעיל</w:t>
      </w:r>
    </w:p>
    <w:p w14:paraId="5C808C56" w14:textId="77777777" w:rsidR="00E04ABC" w:rsidRPr="00683183" w:rsidRDefault="00E04ABC" w:rsidP="0056672B">
      <w:pPr>
        <w:spacing w:line="360" w:lineRule="auto"/>
        <w:rPr>
          <w:rFonts w:ascii="Arial" w:hAnsi="Arial"/>
          <w:sz w:val="24"/>
          <w:szCs w:val="24"/>
        </w:rPr>
      </w:pPr>
    </w:p>
    <w:p w14:paraId="16B6A002" w14:textId="77777777" w:rsidR="00BF12EF" w:rsidRDefault="00BF12EF" w:rsidP="00BF12EF">
      <w:pPr>
        <w:pStyle w:val="32"/>
      </w:pPr>
      <w:bookmarkStart w:id="113" w:name="_Toc437277885"/>
      <w:r>
        <w:rPr>
          <w:rFonts w:hint="cs"/>
          <w:rtl/>
        </w:rPr>
        <w:t>הנחיות לאספקת הפריט:</w:t>
      </w:r>
    </w:p>
    <w:p w14:paraId="77252A64" w14:textId="77777777" w:rsidR="00BF12EF" w:rsidRDefault="00BF12EF" w:rsidP="00BF12EF">
      <w:pPr>
        <w:pStyle w:val="42"/>
        <w:numPr>
          <w:ilvl w:val="0"/>
          <w:numId w:val="0"/>
        </w:numPr>
        <w:ind w:left="2228"/>
      </w:pPr>
      <w:r w:rsidRPr="00205513">
        <w:rPr>
          <w:rFonts w:hint="cs"/>
          <w:rtl/>
        </w:rPr>
        <w:t xml:space="preserve">יסופקו מוצרים </w:t>
      </w:r>
      <w:r>
        <w:rPr>
          <w:rFonts w:hint="cs"/>
          <w:rtl/>
        </w:rPr>
        <w:t>מהיצרנים הבאים בלבד:</w:t>
      </w:r>
    </w:p>
    <w:p w14:paraId="67D82AF9" w14:textId="77777777" w:rsidR="00BF12EF" w:rsidRDefault="00BF12EF" w:rsidP="00BF12EF">
      <w:pPr>
        <w:pStyle w:val="42"/>
      </w:pPr>
      <w:r>
        <w:t>Bosch</w:t>
      </w:r>
      <w:r>
        <w:rPr>
          <w:rFonts w:hint="cs"/>
          <w:rtl/>
        </w:rPr>
        <w:t>.</w:t>
      </w:r>
    </w:p>
    <w:p w14:paraId="6AF57AFB" w14:textId="77777777" w:rsidR="00BF12EF" w:rsidRDefault="00BF12EF" w:rsidP="00BF12EF">
      <w:pPr>
        <w:pStyle w:val="42"/>
      </w:pPr>
      <w:r>
        <w:t>Avigilon</w:t>
      </w:r>
      <w:r>
        <w:rPr>
          <w:rFonts w:hint="cs"/>
          <w:rtl/>
        </w:rPr>
        <w:t>.</w:t>
      </w:r>
    </w:p>
    <w:p w14:paraId="667BD7EE" w14:textId="22693FC2" w:rsidR="00BF12EF" w:rsidRDefault="00BF12EF" w:rsidP="00BF12EF">
      <w:pPr>
        <w:pStyle w:val="42"/>
      </w:pPr>
      <w:r>
        <w:t>Axis</w:t>
      </w:r>
      <w:r>
        <w:rPr>
          <w:rFonts w:hint="cs"/>
          <w:rtl/>
        </w:rPr>
        <w:t>.</w:t>
      </w:r>
    </w:p>
    <w:p w14:paraId="3ABFC6A0" w14:textId="2BED2265" w:rsidR="00BF12EF" w:rsidRDefault="00BF12EF" w:rsidP="00BF12EF">
      <w:pPr>
        <w:pStyle w:val="42"/>
      </w:pPr>
      <w:proofErr w:type="spellStart"/>
      <w:r>
        <w:rPr>
          <w:rFonts w:hint="cs"/>
        </w:rPr>
        <w:t>P</w:t>
      </w:r>
      <w:r>
        <w:t>elco</w:t>
      </w:r>
      <w:proofErr w:type="spellEnd"/>
    </w:p>
    <w:p w14:paraId="434D5183" w14:textId="3DE032CE" w:rsidR="00BF12EF" w:rsidRDefault="00BF12EF" w:rsidP="00BF12EF">
      <w:pPr>
        <w:pStyle w:val="42"/>
      </w:pPr>
      <w:r>
        <w:t>Panasonic</w:t>
      </w:r>
    </w:p>
    <w:p w14:paraId="5D09EE36" w14:textId="1B03D986" w:rsidR="00BF12EF" w:rsidRDefault="00BF12EF" w:rsidP="00BF12EF">
      <w:pPr>
        <w:pStyle w:val="42"/>
      </w:pPr>
      <w:r>
        <w:t>Samsung</w:t>
      </w:r>
      <w:r>
        <w:rPr>
          <w:rFonts w:hint="cs"/>
          <w:rtl/>
        </w:rPr>
        <w:t>.</w:t>
      </w:r>
    </w:p>
    <w:p w14:paraId="02AAE092" w14:textId="77777777" w:rsidR="00BF12EF" w:rsidRDefault="00BF12EF" w:rsidP="00BF12EF">
      <w:pPr>
        <w:pStyle w:val="42"/>
        <w:numPr>
          <w:ilvl w:val="0"/>
          <w:numId w:val="0"/>
        </w:numPr>
        <w:ind w:left="3506"/>
      </w:pPr>
    </w:p>
    <w:p w14:paraId="48B977EB" w14:textId="77777777" w:rsidR="001223DA" w:rsidRPr="00683183" w:rsidRDefault="001223DA" w:rsidP="0056672B">
      <w:pPr>
        <w:pStyle w:val="22"/>
      </w:pPr>
      <w:bookmarkStart w:id="114" w:name="_Toc128476832"/>
      <w:r w:rsidRPr="00683183">
        <w:rPr>
          <w:rtl/>
        </w:rPr>
        <w:t xml:space="preserve">מצלמת </w:t>
      </w:r>
      <w:r w:rsidRPr="00683183">
        <w:t>K</w:t>
      </w:r>
      <w:r w:rsidRPr="00683183">
        <w:rPr>
          <w:rtl/>
        </w:rPr>
        <w:t xml:space="preserve">4 במבנה </w:t>
      </w:r>
      <w:r w:rsidR="00DD0011" w:rsidRPr="00683183">
        <w:t>Bullet</w:t>
      </w:r>
      <w:r w:rsidRPr="00683183">
        <w:rPr>
          <w:rtl/>
        </w:rPr>
        <w:t>.</w:t>
      </w:r>
      <w:bookmarkEnd w:id="113"/>
      <w:bookmarkEnd w:id="114"/>
      <w:r w:rsidRPr="00683183">
        <w:rPr>
          <w:rtl/>
        </w:rPr>
        <w:t xml:space="preserve"> </w:t>
      </w:r>
    </w:p>
    <w:p w14:paraId="0E3A422C" w14:textId="77777777" w:rsidR="001223DA" w:rsidRPr="00683183" w:rsidRDefault="001223DA" w:rsidP="008E7EB7">
      <w:pPr>
        <w:pStyle w:val="32"/>
      </w:pPr>
      <w:r w:rsidRPr="00683183">
        <w:rPr>
          <w:rtl/>
        </w:rPr>
        <w:t>גוף מתכתי.</w:t>
      </w:r>
    </w:p>
    <w:p w14:paraId="6C09569E" w14:textId="77777777" w:rsidR="001223DA" w:rsidRPr="00683183" w:rsidRDefault="001223DA" w:rsidP="008E7EB7">
      <w:pPr>
        <w:pStyle w:val="32"/>
      </w:pPr>
      <w:r w:rsidRPr="00683183">
        <w:rPr>
          <w:rtl/>
        </w:rPr>
        <w:t>מותאם להתקנה בשתי תצורות:</w:t>
      </w:r>
    </w:p>
    <w:p w14:paraId="3D4CD3ED" w14:textId="77777777" w:rsidR="001223DA" w:rsidRPr="00683183" w:rsidRDefault="001223DA" w:rsidP="0056672B">
      <w:pPr>
        <w:pStyle w:val="42"/>
      </w:pPr>
      <w:r w:rsidRPr="00683183">
        <w:t>Outdoor</w:t>
      </w:r>
      <w:r w:rsidRPr="00683183">
        <w:rPr>
          <w:rtl/>
        </w:rPr>
        <w:t xml:space="preserve"> - במארז בתקן </w:t>
      </w:r>
      <w:r w:rsidRPr="00683183">
        <w:t xml:space="preserve">IP66\7 </w:t>
      </w:r>
      <w:proofErr w:type="gramStart"/>
      <w:r w:rsidRPr="00683183">
        <w:t xml:space="preserve">outdoor </w:t>
      </w:r>
      <w:r w:rsidRPr="00683183">
        <w:rPr>
          <w:rtl/>
        </w:rPr>
        <w:t xml:space="preserve"> .</w:t>
      </w:r>
      <w:proofErr w:type="gramEnd"/>
    </w:p>
    <w:p w14:paraId="476AED8F" w14:textId="77777777" w:rsidR="001223DA" w:rsidRPr="00683183" w:rsidRDefault="001223DA" w:rsidP="0056672B">
      <w:pPr>
        <w:pStyle w:val="42"/>
      </w:pPr>
      <w:r w:rsidRPr="00683183">
        <w:t>Indoor</w:t>
      </w:r>
      <w:r w:rsidRPr="00683183">
        <w:rPr>
          <w:rtl/>
        </w:rPr>
        <w:t xml:space="preserve"> – התקנה באמצעות זרוע מקורית (מסופקת עם המצלמה ללא תוספת תשלום) ללא מארז.</w:t>
      </w:r>
    </w:p>
    <w:p w14:paraId="64BF8F6C" w14:textId="77777777" w:rsidR="001223DA" w:rsidRPr="00683183" w:rsidRDefault="001223DA" w:rsidP="008E7EB7">
      <w:pPr>
        <w:pStyle w:val="32"/>
      </w:pPr>
      <w:r w:rsidRPr="00683183">
        <w:rPr>
          <w:rtl/>
        </w:rPr>
        <w:t>רזולוציות</w:t>
      </w:r>
    </w:p>
    <w:p w14:paraId="23EE151A" w14:textId="77777777" w:rsidR="001223DA" w:rsidRPr="00683183" w:rsidRDefault="001223DA" w:rsidP="0056672B">
      <w:pPr>
        <w:pStyle w:val="42"/>
      </w:pPr>
      <w:r w:rsidRPr="00683183">
        <w:rPr>
          <w:rtl/>
        </w:rPr>
        <w:t>המצלמה תכלול את האפשרות לשדר רצפי וידיאו ברזולוציות הבאות:</w:t>
      </w:r>
    </w:p>
    <w:tbl>
      <w:tblPr>
        <w:bidiVisual/>
        <w:tblW w:w="7286" w:type="dxa"/>
        <w:tblInd w:w="1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993"/>
        <w:gridCol w:w="1134"/>
        <w:gridCol w:w="1134"/>
        <w:gridCol w:w="1304"/>
        <w:gridCol w:w="1162"/>
      </w:tblGrid>
      <w:tr w:rsidR="001223DA" w:rsidRPr="00683183" w14:paraId="2360FF95" w14:textId="77777777" w:rsidTr="002B086F">
        <w:trPr>
          <w:trHeight w:val="331"/>
        </w:trPr>
        <w:tc>
          <w:tcPr>
            <w:tcW w:w="155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7FAC4B60" w14:textId="77777777" w:rsidR="001223DA" w:rsidRPr="00683183" w:rsidRDefault="001223DA" w:rsidP="0056672B">
            <w:pPr>
              <w:bidi w:val="0"/>
              <w:spacing w:after="0" w:line="360" w:lineRule="auto"/>
              <w:rPr>
                <w:rFonts w:ascii="Arial" w:eastAsia="Times New Roman" w:hAnsi="Arial"/>
                <w:sz w:val="24"/>
                <w:szCs w:val="24"/>
              </w:rPr>
            </w:pPr>
            <w:r w:rsidRPr="00683183">
              <w:rPr>
                <w:rFonts w:ascii="Arial" w:eastAsia="Times New Roman" w:hAnsi="Arial"/>
                <w:sz w:val="24"/>
                <w:szCs w:val="24"/>
              </w:rPr>
              <w:t>Max. bit rate</w:t>
            </w:r>
          </w:p>
        </w:tc>
        <w:tc>
          <w:tcPr>
            <w:tcW w:w="993"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0FD4A647" w14:textId="77777777" w:rsidR="001223DA" w:rsidRPr="00683183" w:rsidRDefault="001223DA" w:rsidP="0056672B">
            <w:pPr>
              <w:bidi w:val="0"/>
              <w:spacing w:after="0" w:line="360" w:lineRule="auto"/>
              <w:rPr>
                <w:rFonts w:ascii="Arial" w:eastAsia="Times New Roman" w:hAnsi="Arial"/>
                <w:sz w:val="24"/>
                <w:szCs w:val="24"/>
              </w:rPr>
            </w:pPr>
            <w:r w:rsidRPr="00683183">
              <w:rPr>
                <w:rFonts w:ascii="Arial" w:eastAsia="Times New Roman" w:hAnsi="Arial"/>
                <w:sz w:val="24"/>
                <w:szCs w:val="24"/>
              </w:rPr>
              <w:t xml:space="preserve"> Min. fps</w:t>
            </w:r>
          </w:p>
        </w:tc>
        <w:tc>
          <w:tcPr>
            <w:tcW w:w="113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BFBA3C5" w14:textId="77777777" w:rsidR="001223DA" w:rsidRPr="00683183" w:rsidRDefault="001223DA" w:rsidP="0056672B">
            <w:pPr>
              <w:bidi w:val="0"/>
              <w:spacing w:after="0" w:line="360" w:lineRule="auto"/>
              <w:rPr>
                <w:rFonts w:ascii="Arial" w:eastAsia="Times New Roman" w:hAnsi="Arial"/>
                <w:sz w:val="24"/>
                <w:szCs w:val="24"/>
              </w:rPr>
            </w:pPr>
            <w:r w:rsidRPr="00683183">
              <w:rPr>
                <w:rFonts w:ascii="Arial" w:eastAsia="Times New Roman" w:hAnsi="Arial"/>
                <w:sz w:val="24"/>
                <w:szCs w:val="24"/>
              </w:rPr>
              <w:t>Vertical</w:t>
            </w:r>
          </w:p>
        </w:tc>
        <w:tc>
          <w:tcPr>
            <w:tcW w:w="113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FC69C53" w14:textId="77777777" w:rsidR="001223DA" w:rsidRPr="00683183" w:rsidRDefault="001223DA" w:rsidP="0056672B">
            <w:pPr>
              <w:bidi w:val="0"/>
              <w:spacing w:after="0" w:line="360" w:lineRule="auto"/>
              <w:rPr>
                <w:rFonts w:ascii="Arial" w:eastAsia="Times New Roman" w:hAnsi="Arial"/>
                <w:sz w:val="24"/>
                <w:szCs w:val="24"/>
              </w:rPr>
            </w:pPr>
            <w:r w:rsidRPr="00683183">
              <w:rPr>
                <w:rFonts w:ascii="Arial" w:eastAsia="Times New Roman" w:hAnsi="Arial"/>
                <w:sz w:val="24"/>
                <w:szCs w:val="24"/>
              </w:rPr>
              <w:t>Horizontal</w:t>
            </w:r>
          </w:p>
        </w:tc>
        <w:tc>
          <w:tcPr>
            <w:tcW w:w="130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167FB62" w14:textId="77777777" w:rsidR="001223DA" w:rsidRPr="00683183" w:rsidRDefault="001223DA" w:rsidP="0056672B">
            <w:pPr>
              <w:bidi w:val="0"/>
              <w:spacing w:after="0" w:line="360" w:lineRule="auto"/>
              <w:rPr>
                <w:rFonts w:ascii="Arial" w:eastAsia="Times New Roman" w:hAnsi="Arial"/>
                <w:sz w:val="24"/>
                <w:szCs w:val="24"/>
              </w:rPr>
            </w:pPr>
            <w:r w:rsidRPr="00683183">
              <w:rPr>
                <w:rFonts w:ascii="Arial" w:eastAsia="Times New Roman" w:hAnsi="Arial"/>
                <w:sz w:val="24"/>
                <w:szCs w:val="24"/>
              </w:rPr>
              <w:t>Pixels</w:t>
            </w:r>
          </w:p>
        </w:tc>
        <w:tc>
          <w:tcPr>
            <w:tcW w:w="116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D23D9A2" w14:textId="77777777" w:rsidR="001223DA" w:rsidRPr="00683183" w:rsidRDefault="001223DA" w:rsidP="0056672B">
            <w:pPr>
              <w:bidi w:val="0"/>
              <w:spacing w:after="0" w:line="360" w:lineRule="auto"/>
              <w:rPr>
                <w:rFonts w:ascii="Arial" w:eastAsia="Times New Roman" w:hAnsi="Arial"/>
                <w:sz w:val="24"/>
                <w:szCs w:val="24"/>
              </w:rPr>
            </w:pPr>
            <w:r w:rsidRPr="00683183">
              <w:rPr>
                <w:rFonts w:ascii="Arial" w:eastAsia="Times New Roman" w:hAnsi="Arial"/>
                <w:sz w:val="24"/>
                <w:szCs w:val="24"/>
              </w:rPr>
              <w:t>Resolution</w:t>
            </w:r>
          </w:p>
        </w:tc>
      </w:tr>
      <w:tr w:rsidR="001223DA" w:rsidRPr="00683183" w14:paraId="124B1DC7" w14:textId="77777777" w:rsidTr="002B086F">
        <w:trPr>
          <w:trHeight w:val="279"/>
        </w:trPr>
        <w:tc>
          <w:tcPr>
            <w:tcW w:w="1559" w:type="dxa"/>
            <w:shd w:val="clear" w:color="auto" w:fill="auto"/>
            <w:noWrap/>
            <w:vAlign w:val="center"/>
          </w:tcPr>
          <w:p w14:paraId="5B39C7E6" w14:textId="77777777" w:rsidR="001223DA" w:rsidRPr="00683183" w:rsidRDefault="001223DA" w:rsidP="0056672B">
            <w:pPr>
              <w:bidi w:val="0"/>
              <w:spacing w:after="0" w:line="360" w:lineRule="auto"/>
              <w:jc w:val="center"/>
              <w:rPr>
                <w:rFonts w:ascii="Arial" w:eastAsia="Times New Roman" w:hAnsi="Arial"/>
                <w:sz w:val="24"/>
                <w:szCs w:val="24"/>
              </w:rPr>
            </w:pPr>
            <w:r w:rsidRPr="00683183">
              <w:rPr>
                <w:rFonts w:ascii="Arial" w:eastAsia="Times New Roman" w:hAnsi="Arial"/>
                <w:sz w:val="24"/>
                <w:szCs w:val="24"/>
              </w:rPr>
              <w:t>1</w:t>
            </w:r>
            <w:r w:rsidRPr="00683183">
              <w:rPr>
                <w:rFonts w:ascii="Arial" w:eastAsia="Times New Roman" w:hAnsi="Arial"/>
                <w:sz w:val="24"/>
                <w:szCs w:val="24"/>
                <w:rtl/>
              </w:rPr>
              <w:t>2</w:t>
            </w:r>
            <w:r w:rsidRPr="00683183">
              <w:rPr>
                <w:rFonts w:ascii="Arial" w:eastAsia="Times New Roman" w:hAnsi="Arial"/>
                <w:sz w:val="24"/>
                <w:szCs w:val="24"/>
              </w:rPr>
              <w:t>mbps</w:t>
            </w:r>
          </w:p>
        </w:tc>
        <w:tc>
          <w:tcPr>
            <w:tcW w:w="993" w:type="dxa"/>
            <w:shd w:val="clear" w:color="auto" w:fill="auto"/>
            <w:noWrap/>
            <w:vAlign w:val="center"/>
          </w:tcPr>
          <w:p w14:paraId="52B6BB6A" w14:textId="77777777" w:rsidR="001223DA" w:rsidRPr="00683183" w:rsidRDefault="001223DA" w:rsidP="0056672B">
            <w:pPr>
              <w:bidi w:val="0"/>
              <w:spacing w:after="0" w:line="360" w:lineRule="auto"/>
              <w:jc w:val="center"/>
              <w:rPr>
                <w:rFonts w:ascii="Arial" w:eastAsia="Times New Roman" w:hAnsi="Arial"/>
                <w:sz w:val="24"/>
                <w:szCs w:val="24"/>
              </w:rPr>
            </w:pPr>
            <w:r w:rsidRPr="00683183">
              <w:rPr>
                <w:rFonts w:ascii="Arial" w:eastAsia="Times New Roman" w:hAnsi="Arial"/>
                <w:sz w:val="24"/>
                <w:szCs w:val="24"/>
              </w:rPr>
              <w:t>25</w:t>
            </w:r>
          </w:p>
        </w:tc>
        <w:tc>
          <w:tcPr>
            <w:tcW w:w="1134" w:type="dxa"/>
            <w:vAlign w:val="center"/>
          </w:tcPr>
          <w:p w14:paraId="4740AAD2" w14:textId="77777777" w:rsidR="001223DA" w:rsidRPr="00683183" w:rsidRDefault="001223DA" w:rsidP="0056672B">
            <w:pPr>
              <w:bidi w:val="0"/>
              <w:spacing w:after="0" w:line="360" w:lineRule="auto"/>
              <w:jc w:val="center"/>
              <w:rPr>
                <w:rFonts w:ascii="Arial" w:eastAsia="Times New Roman" w:hAnsi="Arial"/>
                <w:sz w:val="24"/>
                <w:szCs w:val="24"/>
              </w:rPr>
            </w:pPr>
            <w:r w:rsidRPr="00683183">
              <w:rPr>
                <w:rFonts w:ascii="Arial" w:eastAsia="Times New Roman" w:hAnsi="Arial"/>
                <w:sz w:val="24"/>
                <w:szCs w:val="24"/>
              </w:rPr>
              <w:t>2160</w:t>
            </w:r>
          </w:p>
        </w:tc>
        <w:tc>
          <w:tcPr>
            <w:tcW w:w="1134" w:type="dxa"/>
            <w:vAlign w:val="center"/>
          </w:tcPr>
          <w:p w14:paraId="16E627E9" w14:textId="77777777" w:rsidR="001223DA" w:rsidRPr="00683183" w:rsidRDefault="001223DA" w:rsidP="0056672B">
            <w:pPr>
              <w:bidi w:val="0"/>
              <w:spacing w:after="0" w:line="360" w:lineRule="auto"/>
              <w:jc w:val="center"/>
              <w:rPr>
                <w:rFonts w:ascii="Arial" w:eastAsia="Times New Roman" w:hAnsi="Arial"/>
                <w:sz w:val="24"/>
                <w:szCs w:val="24"/>
              </w:rPr>
            </w:pPr>
            <w:r w:rsidRPr="00683183">
              <w:rPr>
                <w:rFonts w:ascii="Arial" w:eastAsia="Times New Roman" w:hAnsi="Arial"/>
                <w:sz w:val="24"/>
                <w:szCs w:val="24"/>
              </w:rPr>
              <w:t>3840</w:t>
            </w:r>
          </w:p>
        </w:tc>
        <w:tc>
          <w:tcPr>
            <w:tcW w:w="1304" w:type="dxa"/>
            <w:vAlign w:val="center"/>
          </w:tcPr>
          <w:p w14:paraId="1695E585" w14:textId="77777777" w:rsidR="001223DA" w:rsidRPr="00683183" w:rsidRDefault="001223DA" w:rsidP="0056672B">
            <w:pPr>
              <w:bidi w:val="0"/>
              <w:spacing w:after="0" w:line="360" w:lineRule="auto"/>
              <w:jc w:val="center"/>
              <w:rPr>
                <w:rFonts w:ascii="Arial" w:eastAsia="Times New Roman" w:hAnsi="Arial"/>
                <w:sz w:val="24"/>
                <w:szCs w:val="24"/>
              </w:rPr>
            </w:pPr>
            <w:r w:rsidRPr="00683183">
              <w:rPr>
                <w:rFonts w:ascii="Arial" w:eastAsia="Times New Roman" w:hAnsi="Arial"/>
                <w:sz w:val="24"/>
                <w:szCs w:val="24"/>
              </w:rPr>
              <w:t>8.3mp~</w:t>
            </w:r>
          </w:p>
        </w:tc>
        <w:tc>
          <w:tcPr>
            <w:tcW w:w="1162" w:type="dxa"/>
          </w:tcPr>
          <w:p w14:paraId="0F92EAEC" w14:textId="77777777" w:rsidR="001223DA" w:rsidRPr="00683183" w:rsidRDefault="001223DA" w:rsidP="0056672B">
            <w:pPr>
              <w:bidi w:val="0"/>
              <w:spacing w:after="0" w:line="360" w:lineRule="auto"/>
              <w:jc w:val="center"/>
              <w:rPr>
                <w:rFonts w:ascii="Arial" w:eastAsia="Times New Roman" w:hAnsi="Arial"/>
                <w:sz w:val="24"/>
                <w:szCs w:val="24"/>
              </w:rPr>
            </w:pPr>
            <w:r w:rsidRPr="00683183">
              <w:rPr>
                <w:rFonts w:ascii="Arial" w:eastAsia="Times New Roman" w:hAnsi="Arial"/>
                <w:sz w:val="24"/>
                <w:szCs w:val="24"/>
              </w:rPr>
              <w:t>4k</w:t>
            </w:r>
          </w:p>
        </w:tc>
      </w:tr>
      <w:tr w:rsidR="001223DA" w:rsidRPr="00683183" w14:paraId="1DAB88DE" w14:textId="77777777" w:rsidTr="002B086F">
        <w:trPr>
          <w:trHeight w:val="279"/>
        </w:trPr>
        <w:tc>
          <w:tcPr>
            <w:tcW w:w="1559" w:type="dxa"/>
            <w:shd w:val="clear" w:color="auto" w:fill="auto"/>
            <w:noWrap/>
            <w:vAlign w:val="center"/>
            <w:hideMark/>
          </w:tcPr>
          <w:p w14:paraId="66C21E0D" w14:textId="77777777" w:rsidR="001223DA" w:rsidRPr="00683183" w:rsidRDefault="001223DA" w:rsidP="0056672B">
            <w:pPr>
              <w:bidi w:val="0"/>
              <w:spacing w:after="0" w:line="360" w:lineRule="auto"/>
              <w:jc w:val="center"/>
              <w:rPr>
                <w:rFonts w:ascii="Arial" w:eastAsia="Times New Roman" w:hAnsi="Arial"/>
                <w:sz w:val="24"/>
                <w:szCs w:val="24"/>
              </w:rPr>
            </w:pPr>
            <w:r w:rsidRPr="00683183">
              <w:rPr>
                <w:rFonts w:ascii="Arial" w:eastAsia="Times New Roman" w:hAnsi="Arial"/>
                <w:sz w:val="24"/>
                <w:szCs w:val="24"/>
              </w:rPr>
              <w:t>3.8mbps</w:t>
            </w:r>
          </w:p>
        </w:tc>
        <w:tc>
          <w:tcPr>
            <w:tcW w:w="993" w:type="dxa"/>
            <w:shd w:val="clear" w:color="auto" w:fill="auto"/>
            <w:noWrap/>
            <w:vAlign w:val="center"/>
            <w:hideMark/>
          </w:tcPr>
          <w:p w14:paraId="4007D2DB" w14:textId="77777777" w:rsidR="001223DA" w:rsidRPr="00683183" w:rsidRDefault="001223DA" w:rsidP="0056672B">
            <w:pPr>
              <w:bidi w:val="0"/>
              <w:spacing w:after="0" w:line="360" w:lineRule="auto"/>
              <w:jc w:val="center"/>
              <w:rPr>
                <w:rFonts w:ascii="Arial" w:eastAsia="Times New Roman" w:hAnsi="Arial"/>
                <w:sz w:val="24"/>
                <w:szCs w:val="24"/>
              </w:rPr>
            </w:pPr>
            <w:r w:rsidRPr="00683183">
              <w:rPr>
                <w:rFonts w:ascii="Arial" w:eastAsia="Times New Roman" w:hAnsi="Arial"/>
                <w:sz w:val="24"/>
                <w:szCs w:val="24"/>
              </w:rPr>
              <w:t>25</w:t>
            </w:r>
          </w:p>
        </w:tc>
        <w:tc>
          <w:tcPr>
            <w:tcW w:w="1134" w:type="dxa"/>
            <w:vAlign w:val="center"/>
          </w:tcPr>
          <w:p w14:paraId="0730F840" w14:textId="77777777" w:rsidR="001223DA" w:rsidRPr="00683183" w:rsidRDefault="001223DA" w:rsidP="0056672B">
            <w:pPr>
              <w:bidi w:val="0"/>
              <w:spacing w:after="0" w:line="360" w:lineRule="auto"/>
              <w:jc w:val="center"/>
              <w:rPr>
                <w:rFonts w:ascii="Arial" w:eastAsia="Times New Roman" w:hAnsi="Arial"/>
                <w:sz w:val="24"/>
                <w:szCs w:val="24"/>
              </w:rPr>
            </w:pPr>
            <w:r w:rsidRPr="00683183">
              <w:rPr>
                <w:rFonts w:ascii="Arial" w:eastAsia="Times New Roman" w:hAnsi="Arial"/>
                <w:sz w:val="24"/>
                <w:szCs w:val="24"/>
              </w:rPr>
              <w:t>1080</w:t>
            </w:r>
          </w:p>
        </w:tc>
        <w:tc>
          <w:tcPr>
            <w:tcW w:w="1134" w:type="dxa"/>
            <w:vAlign w:val="center"/>
          </w:tcPr>
          <w:p w14:paraId="7CB056CF" w14:textId="77777777" w:rsidR="001223DA" w:rsidRPr="00683183" w:rsidRDefault="001223DA" w:rsidP="0056672B">
            <w:pPr>
              <w:bidi w:val="0"/>
              <w:spacing w:after="0" w:line="360" w:lineRule="auto"/>
              <w:jc w:val="center"/>
              <w:rPr>
                <w:rFonts w:ascii="Arial" w:eastAsia="Times New Roman" w:hAnsi="Arial"/>
                <w:sz w:val="24"/>
                <w:szCs w:val="24"/>
              </w:rPr>
            </w:pPr>
            <w:r w:rsidRPr="00683183">
              <w:rPr>
                <w:rFonts w:ascii="Arial" w:eastAsia="Times New Roman" w:hAnsi="Arial"/>
                <w:sz w:val="24"/>
                <w:szCs w:val="24"/>
              </w:rPr>
              <w:t>1920</w:t>
            </w:r>
          </w:p>
        </w:tc>
        <w:tc>
          <w:tcPr>
            <w:tcW w:w="1304" w:type="dxa"/>
            <w:vAlign w:val="center"/>
          </w:tcPr>
          <w:p w14:paraId="13FF3FCF" w14:textId="77777777" w:rsidR="001223DA" w:rsidRPr="00683183" w:rsidRDefault="001223DA" w:rsidP="0056672B">
            <w:pPr>
              <w:bidi w:val="0"/>
              <w:spacing w:after="0" w:line="360" w:lineRule="auto"/>
              <w:jc w:val="center"/>
              <w:rPr>
                <w:rFonts w:ascii="Arial" w:eastAsia="Times New Roman" w:hAnsi="Arial"/>
                <w:sz w:val="24"/>
                <w:szCs w:val="24"/>
              </w:rPr>
            </w:pPr>
            <w:r w:rsidRPr="00683183">
              <w:rPr>
                <w:rFonts w:ascii="Arial" w:eastAsia="Times New Roman" w:hAnsi="Arial"/>
                <w:sz w:val="24"/>
                <w:szCs w:val="24"/>
              </w:rPr>
              <w:t xml:space="preserve">2.1 </w:t>
            </w:r>
            <w:proofErr w:type="spellStart"/>
            <w:r w:rsidRPr="00683183">
              <w:rPr>
                <w:rFonts w:ascii="Arial" w:eastAsia="Times New Roman" w:hAnsi="Arial"/>
                <w:sz w:val="24"/>
                <w:szCs w:val="24"/>
              </w:rPr>
              <w:t>mp</w:t>
            </w:r>
            <w:proofErr w:type="spellEnd"/>
            <w:r w:rsidRPr="00683183">
              <w:rPr>
                <w:rFonts w:ascii="Arial" w:eastAsia="Times New Roman" w:hAnsi="Arial"/>
                <w:sz w:val="24"/>
                <w:szCs w:val="24"/>
              </w:rPr>
              <w:t xml:space="preserve"> ~</w:t>
            </w:r>
          </w:p>
        </w:tc>
        <w:tc>
          <w:tcPr>
            <w:tcW w:w="1162" w:type="dxa"/>
          </w:tcPr>
          <w:p w14:paraId="423F9E5F" w14:textId="77777777" w:rsidR="001223DA" w:rsidRPr="00683183" w:rsidRDefault="001223DA" w:rsidP="0056672B">
            <w:pPr>
              <w:bidi w:val="0"/>
              <w:spacing w:after="0" w:line="360" w:lineRule="auto"/>
              <w:jc w:val="center"/>
              <w:rPr>
                <w:rFonts w:ascii="Arial" w:eastAsia="Times New Roman" w:hAnsi="Arial"/>
                <w:sz w:val="24"/>
                <w:szCs w:val="24"/>
              </w:rPr>
            </w:pPr>
            <w:r w:rsidRPr="00683183">
              <w:rPr>
                <w:rFonts w:ascii="Arial" w:eastAsia="Times New Roman" w:hAnsi="Arial"/>
                <w:sz w:val="24"/>
                <w:szCs w:val="24"/>
              </w:rPr>
              <w:t>Full HD</w:t>
            </w:r>
          </w:p>
        </w:tc>
      </w:tr>
      <w:tr w:rsidR="001223DA" w:rsidRPr="00683183" w14:paraId="429AF4F2" w14:textId="77777777" w:rsidTr="002B086F">
        <w:trPr>
          <w:trHeight w:val="279"/>
        </w:trPr>
        <w:tc>
          <w:tcPr>
            <w:tcW w:w="1559" w:type="dxa"/>
            <w:shd w:val="clear" w:color="auto" w:fill="auto"/>
            <w:noWrap/>
            <w:vAlign w:val="center"/>
          </w:tcPr>
          <w:p w14:paraId="58AE64C5" w14:textId="77777777" w:rsidR="001223DA" w:rsidRPr="00683183" w:rsidRDefault="001223DA" w:rsidP="0056672B">
            <w:pPr>
              <w:bidi w:val="0"/>
              <w:spacing w:after="0" w:line="360" w:lineRule="auto"/>
              <w:jc w:val="center"/>
              <w:rPr>
                <w:rFonts w:ascii="Arial" w:eastAsia="Times New Roman" w:hAnsi="Arial"/>
                <w:sz w:val="24"/>
                <w:szCs w:val="24"/>
              </w:rPr>
            </w:pPr>
            <w:r w:rsidRPr="00683183">
              <w:rPr>
                <w:rFonts w:ascii="Arial" w:eastAsia="Times New Roman" w:hAnsi="Arial"/>
                <w:sz w:val="24"/>
                <w:szCs w:val="24"/>
              </w:rPr>
              <w:t>3.0mbps</w:t>
            </w:r>
          </w:p>
        </w:tc>
        <w:tc>
          <w:tcPr>
            <w:tcW w:w="993" w:type="dxa"/>
            <w:shd w:val="clear" w:color="auto" w:fill="auto"/>
            <w:noWrap/>
            <w:vAlign w:val="center"/>
          </w:tcPr>
          <w:p w14:paraId="355CB548" w14:textId="77777777" w:rsidR="001223DA" w:rsidRPr="00683183" w:rsidRDefault="001223DA" w:rsidP="0056672B">
            <w:pPr>
              <w:bidi w:val="0"/>
              <w:spacing w:after="0" w:line="360" w:lineRule="auto"/>
              <w:jc w:val="center"/>
              <w:rPr>
                <w:rFonts w:ascii="Arial" w:eastAsia="Times New Roman" w:hAnsi="Arial"/>
                <w:sz w:val="24"/>
                <w:szCs w:val="24"/>
              </w:rPr>
            </w:pPr>
            <w:r w:rsidRPr="00683183">
              <w:rPr>
                <w:rFonts w:ascii="Arial" w:eastAsia="Times New Roman" w:hAnsi="Arial"/>
                <w:sz w:val="24"/>
                <w:szCs w:val="24"/>
              </w:rPr>
              <w:t>25</w:t>
            </w:r>
          </w:p>
        </w:tc>
        <w:tc>
          <w:tcPr>
            <w:tcW w:w="1134" w:type="dxa"/>
            <w:vAlign w:val="center"/>
          </w:tcPr>
          <w:p w14:paraId="40A34B38" w14:textId="77777777" w:rsidR="001223DA" w:rsidRPr="00683183" w:rsidRDefault="001223DA" w:rsidP="0056672B">
            <w:pPr>
              <w:bidi w:val="0"/>
              <w:spacing w:after="0" w:line="360" w:lineRule="auto"/>
              <w:jc w:val="center"/>
              <w:rPr>
                <w:rFonts w:ascii="Arial" w:eastAsia="Times New Roman" w:hAnsi="Arial"/>
                <w:sz w:val="24"/>
                <w:szCs w:val="24"/>
              </w:rPr>
            </w:pPr>
            <w:r w:rsidRPr="00683183">
              <w:rPr>
                <w:rFonts w:ascii="Arial" w:eastAsia="Times New Roman" w:hAnsi="Arial"/>
                <w:sz w:val="24"/>
                <w:szCs w:val="24"/>
              </w:rPr>
              <w:t>720</w:t>
            </w:r>
          </w:p>
        </w:tc>
        <w:tc>
          <w:tcPr>
            <w:tcW w:w="1134" w:type="dxa"/>
            <w:vAlign w:val="center"/>
          </w:tcPr>
          <w:p w14:paraId="538988CC" w14:textId="77777777" w:rsidR="001223DA" w:rsidRPr="00683183" w:rsidRDefault="001223DA" w:rsidP="0056672B">
            <w:pPr>
              <w:bidi w:val="0"/>
              <w:spacing w:after="0" w:line="360" w:lineRule="auto"/>
              <w:jc w:val="center"/>
              <w:rPr>
                <w:rFonts w:ascii="Arial" w:eastAsia="Times New Roman" w:hAnsi="Arial"/>
                <w:sz w:val="24"/>
                <w:szCs w:val="24"/>
              </w:rPr>
            </w:pPr>
            <w:r w:rsidRPr="00683183">
              <w:rPr>
                <w:rFonts w:ascii="Arial" w:eastAsia="Times New Roman" w:hAnsi="Arial"/>
                <w:sz w:val="24"/>
                <w:szCs w:val="24"/>
              </w:rPr>
              <w:t>1280</w:t>
            </w:r>
          </w:p>
        </w:tc>
        <w:tc>
          <w:tcPr>
            <w:tcW w:w="1304" w:type="dxa"/>
            <w:vAlign w:val="center"/>
          </w:tcPr>
          <w:p w14:paraId="5E51D1B3" w14:textId="77777777" w:rsidR="001223DA" w:rsidRPr="00683183" w:rsidRDefault="001223DA" w:rsidP="0056672B">
            <w:pPr>
              <w:bidi w:val="0"/>
              <w:spacing w:after="0" w:line="360" w:lineRule="auto"/>
              <w:jc w:val="center"/>
              <w:rPr>
                <w:rFonts w:ascii="Arial" w:eastAsia="Times New Roman" w:hAnsi="Arial"/>
                <w:sz w:val="24"/>
                <w:szCs w:val="24"/>
              </w:rPr>
            </w:pPr>
            <w:r w:rsidRPr="00683183">
              <w:rPr>
                <w:rFonts w:ascii="Arial" w:eastAsia="Times New Roman" w:hAnsi="Arial"/>
                <w:sz w:val="24"/>
                <w:szCs w:val="24"/>
              </w:rPr>
              <w:t xml:space="preserve">0.9 </w:t>
            </w:r>
            <w:proofErr w:type="spellStart"/>
            <w:r w:rsidRPr="00683183">
              <w:rPr>
                <w:rFonts w:ascii="Arial" w:eastAsia="Times New Roman" w:hAnsi="Arial"/>
                <w:sz w:val="24"/>
                <w:szCs w:val="24"/>
              </w:rPr>
              <w:t>mp</w:t>
            </w:r>
            <w:proofErr w:type="spellEnd"/>
            <w:r w:rsidRPr="00683183">
              <w:rPr>
                <w:rFonts w:ascii="Arial" w:eastAsia="Times New Roman" w:hAnsi="Arial"/>
                <w:sz w:val="24"/>
                <w:szCs w:val="24"/>
              </w:rPr>
              <w:t xml:space="preserve"> ~</w:t>
            </w:r>
          </w:p>
        </w:tc>
        <w:tc>
          <w:tcPr>
            <w:tcW w:w="1162" w:type="dxa"/>
          </w:tcPr>
          <w:p w14:paraId="03E6A6D5" w14:textId="77777777" w:rsidR="001223DA" w:rsidRPr="00683183" w:rsidRDefault="001223DA" w:rsidP="0056672B">
            <w:pPr>
              <w:bidi w:val="0"/>
              <w:spacing w:after="0" w:line="360" w:lineRule="auto"/>
              <w:jc w:val="center"/>
              <w:rPr>
                <w:rFonts w:ascii="Arial" w:eastAsia="Times New Roman" w:hAnsi="Arial"/>
                <w:sz w:val="24"/>
                <w:szCs w:val="24"/>
              </w:rPr>
            </w:pPr>
            <w:r w:rsidRPr="00683183">
              <w:rPr>
                <w:rFonts w:ascii="Arial" w:eastAsia="Times New Roman" w:hAnsi="Arial"/>
                <w:sz w:val="24"/>
                <w:szCs w:val="24"/>
              </w:rPr>
              <w:t>HD</w:t>
            </w:r>
          </w:p>
        </w:tc>
      </w:tr>
    </w:tbl>
    <w:p w14:paraId="71414B93" w14:textId="77777777" w:rsidR="001223DA" w:rsidRPr="00683183" w:rsidRDefault="001223DA" w:rsidP="0056672B">
      <w:pPr>
        <w:pStyle w:val="42"/>
        <w:rPr>
          <w:rtl/>
        </w:rPr>
      </w:pPr>
      <w:r w:rsidRPr="00683183">
        <w:rPr>
          <w:rtl/>
        </w:rPr>
        <w:t xml:space="preserve">בשל ההבדלים בין היצרנים הרלוונטיים השונים, הערכים הנ"ל מוגדרים באפיצות </w:t>
      </w:r>
      <w:r w:rsidRPr="00683183">
        <w:t>+\- 10%</w:t>
      </w:r>
      <w:r w:rsidRPr="00683183">
        <w:rPr>
          <w:rtl/>
        </w:rPr>
        <w:t xml:space="preserve"> .</w:t>
      </w:r>
    </w:p>
    <w:p w14:paraId="70FD4C26" w14:textId="77777777" w:rsidR="001223DA" w:rsidRPr="00683183" w:rsidRDefault="001223DA" w:rsidP="0056672B">
      <w:pPr>
        <w:pStyle w:val="42"/>
      </w:pPr>
      <w:r w:rsidRPr="00683183">
        <w:rPr>
          <w:rtl/>
        </w:rPr>
        <w:t>עבור כל אחת מהרזולוציות הנ"ל ניתן יהיה להגדיר,  קצב תמונות לשנייה נמוך יותר.</w:t>
      </w:r>
    </w:p>
    <w:p w14:paraId="1ED3E76E" w14:textId="77777777" w:rsidR="002B086F" w:rsidRPr="00683183" w:rsidRDefault="002B086F" w:rsidP="008E7EB7">
      <w:pPr>
        <w:pStyle w:val="32"/>
      </w:pPr>
      <w:r w:rsidRPr="00683183">
        <w:rPr>
          <w:rtl/>
        </w:rPr>
        <w:t xml:space="preserve">סוג חיישן: </w:t>
      </w:r>
      <w:r w:rsidRPr="00683183">
        <w:t>CMOS</w:t>
      </w:r>
      <w:r w:rsidRPr="00683183">
        <w:rPr>
          <w:rtl/>
        </w:rPr>
        <w:t>.</w:t>
      </w:r>
    </w:p>
    <w:p w14:paraId="4B744BA4" w14:textId="77777777" w:rsidR="002B086F" w:rsidRPr="00683183" w:rsidRDefault="002B086F" w:rsidP="008E7EB7">
      <w:pPr>
        <w:pStyle w:val="32"/>
      </w:pPr>
      <w:r w:rsidRPr="00683183">
        <w:rPr>
          <w:rtl/>
        </w:rPr>
        <w:t xml:space="preserve">עדשה בתבריג </w:t>
      </w:r>
      <w:r w:rsidRPr="00683183">
        <w:t>CS</w:t>
      </w:r>
      <w:r w:rsidRPr="00683183">
        <w:rPr>
          <w:rtl/>
        </w:rPr>
        <w:t xml:space="preserve"> (רלוונטי למצלמת </w:t>
      </w:r>
      <w:r w:rsidRPr="00683183">
        <w:t>Box</w:t>
      </w:r>
      <w:r w:rsidRPr="00683183">
        <w:rPr>
          <w:rtl/>
        </w:rPr>
        <w:t>).</w:t>
      </w:r>
    </w:p>
    <w:p w14:paraId="137A8317" w14:textId="77777777" w:rsidR="001223DA" w:rsidRPr="00683183" w:rsidRDefault="001223DA" w:rsidP="008E7EB7">
      <w:pPr>
        <w:pStyle w:val="32"/>
      </w:pPr>
      <w:r w:rsidRPr="00683183">
        <w:rPr>
          <w:rtl/>
        </w:rPr>
        <w:t>פורמט וידאו:</w:t>
      </w:r>
      <w:r w:rsidRPr="00683183">
        <w:t>h264 (mpeg4 pert 10)</w:t>
      </w:r>
      <w:r w:rsidRPr="00683183">
        <w:rPr>
          <w:rtl/>
        </w:rPr>
        <w:t>–</w:t>
      </w:r>
      <w:r w:rsidRPr="00683183">
        <w:t>high&amp;main</w:t>
      </w:r>
      <w:r w:rsidRPr="00683183">
        <w:rPr>
          <w:rtl/>
        </w:rPr>
        <w:t>.</w:t>
      </w:r>
    </w:p>
    <w:p w14:paraId="5E03CC7D" w14:textId="77777777" w:rsidR="001223DA" w:rsidRPr="00683183" w:rsidRDefault="001223DA" w:rsidP="008E7EB7">
      <w:pPr>
        <w:pStyle w:val="32"/>
      </w:pPr>
      <w:r w:rsidRPr="00683183">
        <w:t>Pal</w:t>
      </w:r>
      <w:r w:rsidRPr="00683183">
        <w:rPr>
          <w:rtl/>
        </w:rPr>
        <w:t>.</w:t>
      </w:r>
    </w:p>
    <w:p w14:paraId="52C8CE05" w14:textId="77777777" w:rsidR="001223DA" w:rsidRPr="00683183" w:rsidRDefault="001223DA" w:rsidP="008E7EB7">
      <w:pPr>
        <w:pStyle w:val="32"/>
      </w:pPr>
      <w:r w:rsidRPr="00683183">
        <w:rPr>
          <w:rtl/>
        </w:rPr>
        <w:t xml:space="preserve">יחס צלעות: </w:t>
      </w:r>
      <w:r w:rsidRPr="00683183">
        <w:t>9x16</w:t>
      </w:r>
      <w:r w:rsidRPr="00683183">
        <w:rPr>
          <w:rtl/>
        </w:rPr>
        <w:t>.</w:t>
      </w:r>
    </w:p>
    <w:p w14:paraId="7C948442" w14:textId="77777777" w:rsidR="001223DA" w:rsidRPr="00683183" w:rsidRDefault="001223DA" w:rsidP="008E7EB7">
      <w:pPr>
        <w:pStyle w:val="32"/>
      </w:pPr>
      <w:r w:rsidRPr="00683183">
        <w:rPr>
          <w:rtl/>
        </w:rPr>
        <w:t xml:space="preserve">מס. תמונות לשנייה: </w:t>
      </w:r>
      <w:r w:rsidRPr="00683183">
        <w:t xml:space="preserve"> 25 , 15</w:t>
      </w:r>
      <w:r w:rsidRPr="00683183">
        <w:rPr>
          <w:rtl/>
        </w:rPr>
        <w:t xml:space="preserve">, </w:t>
      </w:r>
      <w:r w:rsidRPr="00683183">
        <w:t xml:space="preserve"> 12.5</w:t>
      </w:r>
      <w:r w:rsidRPr="00683183">
        <w:rPr>
          <w:rtl/>
        </w:rPr>
        <w:t>.</w:t>
      </w:r>
    </w:p>
    <w:p w14:paraId="68A2CE23" w14:textId="77777777" w:rsidR="001223DA" w:rsidRPr="00683183" w:rsidRDefault="001223DA" w:rsidP="008E7EB7">
      <w:pPr>
        <w:pStyle w:val="32"/>
      </w:pPr>
      <w:r w:rsidRPr="00683183">
        <w:rPr>
          <w:rtl/>
        </w:rPr>
        <w:t>יום צבעוני \ לילה ש"ל עם מעברים אוטומטיים.</w:t>
      </w:r>
    </w:p>
    <w:p w14:paraId="48CAFFCA" w14:textId="77777777" w:rsidR="001223DA" w:rsidRPr="00683183" w:rsidRDefault="001223DA" w:rsidP="008E7EB7">
      <w:pPr>
        <w:pStyle w:val="32"/>
      </w:pPr>
      <w:r w:rsidRPr="00683183">
        <w:t>IR CUT FILTER</w:t>
      </w:r>
      <w:r w:rsidRPr="00683183">
        <w:rPr>
          <w:rtl/>
        </w:rPr>
        <w:t>.</w:t>
      </w:r>
    </w:p>
    <w:p w14:paraId="2EC3B184" w14:textId="77777777" w:rsidR="001223DA" w:rsidRPr="00683183" w:rsidRDefault="001223DA" w:rsidP="008E7EB7">
      <w:pPr>
        <w:pStyle w:val="32"/>
      </w:pPr>
      <w:r w:rsidRPr="00683183">
        <w:rPr>
          <w:rtl/>
        </w:rPr>
        <w:t>פוקוס ממונע בשליטה מרחוק באמצעות תוכנת ניהול הוידאו.</w:t>
      </w:r>
    </w:p>
    <w:p w14:paraId="247DD338" w14:textId="77777777" w:rsidR="001223DA" w:rsidRPr="00683183" w:rsidRDefault="001223DA" w:rsidP="008E7EB7">
      <w:pPr>
        <w:pStyle w:val="32"/>
      </w:pPr>
      <w:r w:rsidRPr="00683183">
        <w:rPr>
          <w:rtl/>
        </w:rPr>
        <w:t xml:space="preserve">תחום דינמי </w:t>
      </w:r>
      <w:r w:rsidRPr="00683183">
        <w:t>85db</w:t>
      </w:r>
      <w:r w:rsidRPr="00683183">
        <w:rPr>
          <w:rtl/>
        </w:rPr>
        <w:t xml:space="preserve"> לפחות.</w:t>
      </w:r>
    </w:p>
    <w:p w14:paraId="0A1CE303" w14:textId="77777777" w:rsidR="001223DA" w:rsidRPr="00683183" w:rsidRDefault="001223DA" w:rsidP="008E7EB7">
      <w:pPr>
        <w:pStyle w:val="32"/>
      </w:pPr>
      <w:r w:rsidRPr="00683183">
        <w:rPr>
          <w:rtl/>
        </w:rPr>
        <w:t>צמצם אוטומטי עם יכולת שליטה ידנית.</w:t>
      </w:r>
    </w:p>
    <w:p w14:paraId="113DB180" w14:textId="77777777" w:rsidR="001223DA" w:rsidRPr="00683183" w:rsidRDefault="001223DA" w:rsidP="008E7EB7">
      <w:pPr>
        <w:pStyle w:val="32"/>
      </w:pPr>
      <w:r w:rsidRPr="00683183">
        <w:rPr>
          <w:rtl/>
        </w:rPr>
        <w:t>פיצוי תאורה אחורית.</w:t>
      </w:r>
    </w:p>
    <w:p w14:paraId="06CF32F3" w14:textId="77777777" w:rsidR="001223DA" w:rsidRPr="00683183" w:rsidRDefault="001223DA" w:rsidP="008E7EB7">
      <w:pPr>
        <w:pStyle w:val="32"/>
      </w:pPr>
      <w:r w:rsidRPr="00683183">
        <w:t>AGC</w:t>
      </w:r>
      <w:r w:rsidRPr="00683183">
        <w:rPr>
          <w:rtl/>
        </w:rPr>
        <w:t>.</w:t>
      </w:r>
    </w:p>
    <w:p w14:paraId="55E257A3" w14:textId="77777777" w:rsidR="001223DA" w:rsidRPr="00683183" w:rsidRDefault="001223DA" w:rsidP="008E7EB7">
      <w:pPr>
        <w:pStyle w:val="32"/>
      </w:pPr>
      <w:r w:rsidRPr="00683183">
        <w:rPr>
          <w:rtl/>
        </w:rPr>
        <w:t xml:space="preserve">יחידת </w:t>
      </w:r>
      <w:r w:rsidRPr="00683183">
        <w:t>DSP</w:t>
      </w:r>
      <w:r w:rsidRPr="00683183">
        <w:rPr>
          <w:rtl/>
        </w:rPr>
        <w:t xml:space="preserve"> מובנית.</w:t>
      </w:r>
    </w:p>
    <w:p w14:paraId="6748ED5E" w14:textId="77777777" w:rsidR="001223DA" w:rsidRPr="00683183" w:rsidRDefault="001223DA" w:rsidP="008E7EB7">
      <w:pPr>
        <w:pStyle w:val="32"/>
      </w:pPr>
      <w:r w:rsidRPr="00683183">
        <w:rPr>
          <w:rtl/>
        </w:rPr>
        <w:t>ללא עיוותים גיאומטריים.</w:t>
      </w:r>
    </w:p>
    <w:p w14:paraId="73C7113A" w14:textId="77777777" w:rsidR="001223DA" w:rsidRPr="00683183" w:rsidRDefault="001223DA" w:rsidP="008E7EB7">
      <w:pPr>
        <w:pStyle w:val="32"/>
        <w:rPr>
          <w:rtl/>
        </w:rPr>
      </w:pPr>
      <w:r w:rsidRPr="00683183">
        <w:rPr>
          <w:rtl/>
        </w:rPr>
        <w:t xml:space="preserve">מערכת בקרה לתיקון אוטומטי של איזון הלובן – </w:t>
      </w:r>
      <w:r w:rsidRPr="00683183">
        <w:t>white balance</w:t>
      </w:r>
      <w:r w:rsidRPr="00683183">
        <w:rPr>
          <w:rtl/>
        </w:rPr>
        <w:t>.</w:t>
      </w:r>
    </w:p>
    <w:p w14:paraId="36ECD55B" w14:textId="77777777" w:rsidR="001223DA" w:rsidRPr="00683183" w:rsidRDefault="001223DA" w:rsidP="008E7EB7">
      <w:pPr>
        <w:pStyle w:val="32"/>
      </w:pPr>
      <w:r w:rsidRPr="00683183">
        <w:rPr>
          <w:rtl/>
        </w:rPr>
        <w:t>שפת ממשק הגדרות – אנגלית.</w:t>
      </w:r>
    </w:p>
    <w:p w14:paraId="36C1E47E" w14:textId="77777777" w:rsidR="001223DA" w:rsidRPr="00683183" w:rsidRDefault="001223DA" w:rsidP="008E7EB7">
      <w:pPr>
        <w:pStyle w:val="32"/>
      </w:pPr>
      <w:r w:rsidRPr="00683183">
        <w:rPr>
          <w:rtl/>
        </w:rPr>
        <w:t xml:space="preserve">מהירות תריס : </w:t>
      </w:r>
      <w:r w:rsidRPr="00683183">
        <w:t>1/30 – 1/10,000</w:t>
      </w:r>
      <w:r w:rsidRPr="00683183">
        <w:rPr>
          <w:rtl/>
        </w:rPr>
        <w:t xml:space="preserve"> שנייה לפחות.</w:t>
      </w:r>
    </w:p>
    <w:p w14:paraId="476786D9" w14:textId="77777777" w:rsidR="001223DA" w:rsidRPr="00683183" w:rsidRDefault="001223DA" w:rsidP="008E7EB7">
      <w:pPr>
        <w:pStyle w:val="32"/>
      </w:pPr>
      <w:r w:rsidRPr="00683183">
        <w:rPr>
          <w:rtl/>
        </w:rPr>
        <w:t xml:space="preserve">יחס אות לרעש: לא פחות מ </w:t>
      </w:r>
      <w:r w:rsidRPr="00683183">
        <w:t>50db</w:t>
      </w:r>
      <w:r w:rsidRPr="00683183">
        <w:rPr>
          <w:rtl/>
        </w:rPr>
        <w:t xml:space="preserve"> כאשר מערכת ה- </w:t>
      </w:r>
      <w:r w:rsidRPr="00683183">
        <w:t>AGC</w:t>
      </w:r>
      <w:r w:rsidRPr="00683183">
        <w:rPr>
          <w:rtl/>
        </w:rPr>
        <w:t xml:space="preserve"> אינה מופעלת.</w:t>
      </w:r>
    </w:p>
    <w:p w14:paraId="69ACFAD6" w14:textId="77777777" w:rsidR="001223DA" w:rsidRPr="00683183" w:rsidRDefault="001223DA" w:rsidP="008E7EB7">
      <w:pPr>
        <w:pStyle w:val="32"/>
      </w:pPr>
      <w:r w:rsidRPr="00683183">
        <w:rPr>
          <w:rtl/>
        </w:rPr>
        <w:t xml:space="preserve">מתח פעולה: </w:t>
      </w:r>
      <w:r w:rsidRPr="00683183">
        <w:t>12-24 V DC/AC</w:t>
      </w:r>
      <w:r w:rsidRPr="00683183">
        <w:rPr>
          <w:rtl/>
        </w:rPr>
        <w:t>.</w:t>
      </w:r>
    </w:p>
    <w:p w14:paraId="2C1FD2F0" w14:textId="77777777" w:rsidR="001223DA" w:rsidRPr="00683183" w:rsidRDefault="001223DA" w:rsidP="008E7EB7">
      <w:pPr>
        <w:pStyle w:val="32"/>
      </w:pPr>
      <w:r w:rsidRPr="00683183">
        <w:rPr>
          <w:rtl/>
        </w:rPr>
        <w:t>תאימות להתקנה על גבי:</w:t>
      </w:r>
    </w:p>
    <w:p w14:paraId="5BEC09F1" w14:textId="77777777" w:rsidR="001223DA" w:rsidRPr="00683183" w:rsidRDefault="001223DA" w:rsidP="0056672B">
      <w:pPr>
        <w:pStyle w:val="42"/>
      </w:pPr>
      <w:r w:rsidRPr="00683183">
        <w:rPr>
          <w:rtl/>
        </w:rPr>
        <w:t>קירות מבנים באמצעות זרועות.</w:t>
      </w:r>
    </w:p>
    <w:p w14:paraId="09464AB4" w14:textId="77777777" w:rsidR="001223DA" w:rsidRPr="00683183" w:rsidRDefault="001223DA" w:rsidP="0056672B">
      <w:pPr>
        <w:pStyle w:val="42"/>
      </w:pPr>
      <w:r w:rsidRPr="00683183">
        <w:rPr>
          <w:rtl/>
        </w:rPr>
        <w:t>תרנים ועמודים באמצעות זרועות ומתקני הורדה.</w:t>
      </w:r>
    </w:p>
    <w:p w14:paraId="5827D268" w14:textId="77777777" w:rsidR="00BF12EF" w:rsidRDefault="00BF12EF">
      <w:pPr>
        <w:bidi w:val="0"/>
        <w:spacing w:after="0" w:line="240" w:lineRule="auto"/>
        <w:rPr>
          <w:rFonts w:ascii="Arial" w:hAnsi="Arial"/>
          <w:noProof/>
          <w:sz w:val="24"/>
          <w:szCs w:val="24"/>
        </w:rPr>
      </w:pPr>
      <w:r>
        <w:br w:type="page"/>
      </w:r>
    </w:p>
    <w:p w14:paraId="41B4CC82" w14:textId="1387B497" w:rsidR="001223DA" w:rsidRPr="00683183" w:rsidRDefault="001223DA" w:rsidP="008E7EB7">
      <w:pPr>
        <w:pStyle w:val="32"/>
      </w:pPr>
      <w:r w:rsidRPr="00683183">
        <w:t>Multi stream</w:t>
      </w:r>
    </w:p>
    <w:p w14:paraId="50166048" w14:textId="77777777" w:rsidR="001223DA" w:rsidRPr="00683183" w:rsidRDefault="001223DA" w:rsidP="0056672B">
      <w:pPr>
        <w:pStyle w:val="42"/>
      </w:pPr>
      <w:r w:rsidRPr="00683183">
        <w:rPr>
          <w:rtl/>
        </w:rPr>
        <w:t>יכולת הפקת 2 רצפי וידיאו לפחות, בפורמט הנ"ל כאשר עבור כל אחד מהם ניתן להגדיר מס. תמונות בשנייה ורזולוציה אחרים.</w:t>
      </w:r>
    </w:p>
    <w:p w14:paraId="057887D2" w14:textId="77777777" w:rsidR="001223DA" w:rsidRPr="00683183" w:rsidRDefault="001223DA" w:rsidP="0056672B">
      <w:pPr>
        <w:pStyle w:val="42"/>
      </w:pPr>
      <w:r w:rsidRPr="00683183">
        <w:rPr>
          <w:rtl/>
        </w:rPr>
        <w:t>אחד מהרצפים חייב להיות במקסימום רזולוציה שהמצלמה מסוגלת.</w:t>
      </w:r>
    </w:p>
    <w:p w14:paraId="7BFF38B6" w14:textId="77777777" w:rsidR="001223DA" w:rsidRPr="00683183" w:rsidRDefault="001223DA" w:rsidP="0056672B">
      <w:pPr>
        <w:pStyle w:val="42"/>
      </w:pPr>
      <w:r w:rsidRPr="00683183">
        <w:rPr>
          <w:rtl/>
        </w:rPr>
        <w:t xml:space="preserve">השני גם ברזולוציה מופחתת. </w:t>
      </w:r>
    </w:p>
    <w:p w14:paraId="000801ED" w14:textId="77777777" w:rsidR="001223DA" w:rsidRPr="00683183" w:rsidRDefault="001223DA" w:rsidP="008E7EB7">
      <w:pPr>
        <w:pStyle w:val="32"/>
      </w:pPr>
      <w:r w:rsidRPr="00683183">
        <w:rPr>
          <w:rtl/>
        </w:rPr>
        <w:t>תמיכה בפרוטוקולים הבאים (לפחות):</w:t>
      </w:r>
    </w:p>
    <w:p w14:paraId="4E3E92B3" w14:textId="77777777" w:rsidR="001223DA" w:rsidRPr="00683183" w:rsidRDefault="001223DA" w:rsidP="0056672B">
      <w:pPr>
        <w:pStyle w:val="42"/>
      </w:pPr>
      <w:proofErr w:type="spellStart"/>
      <w:r w:rsidRPr="00683183">
        <w:t>Tcp</w:t>
      </w:r>
      <w:proofErr w:type="spellEnd"/>
      <w:r w:rsidRPr="00683183">
        <w:t>/</w:t>
      </w:r>
      <w:proofErr w:type="spellStart"/>
      <w:r w:rsidRPr="00683183">
        <w:t>ip</w:t>
      </w:r>
      <w:proofErr w:type="spellEnd"/>
    </w:p>
    <w:p w14:paraId="518EC04F" w14:textId="77777777" w:rsidR="001223DA" w:rsidRPr="00683183" w:rsidRDefault="001223DA" w:rsidP="0056672B">
      <w:pPr>
        <w:pStyle w:val="42"/>
      </w:pPr>
      <w:proofErr w:type="spellStart"/>
      <w:r w:rsidRPr="00683183">
        <w:t>Udp</w:t>
      </w:r>
      <w:proofErr w:type="spellEnd"/>
      <w:r w:rsidRPr="00683183">
        <w:t>/</w:t>
      </w:r>
      <w:proofErr w:type="spellStart"/>
      <w:r w:rsidRPr="00683183">
        <w:t>ip</w:t>
      </w:r>
      <w:proofErr w:type="spellEnd"/>
    </w:p>
    <w:p w14:paraId="6C7471A9" w14:textId="77777777" w:rsidR="001223DA" w:rsidRPr="00683183" w:rsidRDefault="001223DA" w:rsidP="0056672B">
      <w:pPr>
        <w:pStyle w:val="42"/>
      </w:pPr>
      <w:r w:rsidRPr="00683183">
        <w:t>Multicast</w:t>
      </w:r>
    </w:p>
    <w:p w14:paraId="4A394DDD" w14:textId="77777777" w:rsidR="001223DA" w:rsidRPr="00683183" w:rsidRDefault="001223DA" w:rsidP="0056672B">
      <w:pPr>
        <w:pStyle w:val="42"/>
      </w:pPr>
      <w:proofErr w:type="spellStart"/>
      <w:r w:rsidRPr="00683183">
        <w:t>Igmp</w:t>
      </w:r>
      <w:proofErr w:type="spellEnd"/>
    </w:p>
    <w:p w14:paraId="136CFFAA" w14:textId="77777777" w:rsidR="001223DA" w:rsidRPr="00683183" w:rsidRDefault="001223DA" w:rsidP="0056672B">
      <w:pPr>
        <w:pStyle w:val="42"/>
      </w:pPr>
      <w:r w:rsidRPr="00683183">
        <w:t>Unicast</w:t>
      </w:r>
      <w:r w:rsidRPr="00683183">
        <w:rPr>
          <w:rtl/>
        </w:rPr>
        <w:t xml:space="preserve"> </w:t>
      </w:r>
    </w:p>
    <w:p w14:paraId="5798D135" w14:textId="77777777" w:rsidR="001223DA" w:rsidRPr="00683183" w:rsidRDefault="001223DA" w:rsidP="0056672B">
      <w:pPr>
        <w:pStyle w:val="42"/>
      </w:pPr>
      <w:proofErr w:type="spellStart"/>
      <w:r w:rsidRPr="00683183">
        <w:t>Dhcp</w:t>
      </w:r>
      <w:proofErr w:type="spellEnd"/>
    </w:p>
    <w:p w14:paraId="1C9EBDCA" w14:textId="77777777" w:rsidR="001223DA" w:rsidRPr="00683183" w:rsidRDefault="001223DA" w:rsidP="0056672B">
      <w:pPr>
        <w:pStyle w:val="42"/>
      </w:pPr>
      <w:proofErr w:type="spellStart"/>
      <w:r w:rsidRPr="00683183">
        <w:t>Snmp</w:t>
      </w:r>
      <w:proofErr w:type="spellEnd"/>
    </w:p>
    <w:p w14:paraId="10E3B891" w14:textId="77777777" w:rsidR="001223DA" w:rsidRPr="00683183" w:rsidRDefault="001223DA" w:rsidP="0056672B">
      <w:pPr>
        <w:pStyle w:val="42"/>
      </w:pPr>
      <w:proofErr w:type="spellStart"/>
      <w:r w:rsidRPr="00683183">
        <w:t>Rtsp</w:t>
      </w:r>
      <w:proofErr w:type="spellEnd"/>
    </w:p>
    <w:p w14:paraId="0B2C3F69" w14:textId="77777777" w:rsidR="001223DA" w:rsidRPr="00683183" w:rsidRDefault="001223DA" w:rsidP="0056672B">
      <w:pPr>
        <w:pStyle w:val="42"/>
      </w:pPr>
      <w:proofErr w:type="spellStart"/>
      <w:r w:rsidRPr="00683183">
        <w:t>Onvif</w:t>
      </w:r>
      <w:proofErr w:type="spellEnd"/>
    </w:p>
    <w:p w14:paraId="20BA3256" w14:textId="77777777" w:rsidR="001223DA" w:rsidRPr="00683183" w:rsidRDefault="001223DA" w:rsidP="008E7EB7">
      <w:pPr>
        <w:pStyle w:val="32"/>
      </w:pPr>
      <w:r w:rsidRPr="00683183">
        <w:rPr>
          <w:rtl/>
        </w:rPr>
        <w:t>רגישות לאור (דיגיטלי)</w:t>
      </w:r>
    </w:p>
    <w:p w14:paraId="2229E01D" w14:textId="77777777" w:rsidR="001223DA" w:rsidRPr="00683183" w:rsidRDefault="001223DA" w:rsidP="0056672B">
      <w:pPr>
        <w:spacing w:line="360" w:lineRule="auto"/>
        <w:ind w:left="2210" w:right="-567"/>
        <w:outlineLvl w:val="2"/>
        <w:rPr>
          <w:rFonts w:ascii="Arial" w:hAnsi="Arial"/>
          <w:sz w:val="24"/>
          <w:szCs w:val="24"/>
        </w:rPr>
      </w:pPr>
      <w:r w:rsidRPr="00683183">
        <w:rPr>
          <w:rFonts w:ascii="Arial" w:hAnsi="Arial"/>
          <w:sz w:val="24"/>
          <w:szCs w:val="24"/>
          <w:rtl/>
        </w:rPr>
        <w:t xml:space="preserve">מדידה ב </w:t>
      </w:r>
      <w:r w:rsidRPr="00683183">
        <w:rPr>
          <w:rFonts w:ascii="Arial" w:hAnsi="Arial"/>
          <w:sz w:val="24"/>
          <w:szCs w:val="24"/>
        </w:rPr>
        <w:t>30 Ire</w:t>
      </w:r>
      <w:r w:rsidRPr="00683183">
        <w:rPr>
          <w:rFonts w:ascii="Arial" w:hAnsi="Arial"/>
          <w:sz w:val="24"/>
          <w:szCs w:val="24"/>
          <w:rtl/>
        </w:rPr>
        <w:t>:</w:t>
      </w:r>
    </w:p>
    <w:p w14:paraId="3B878E54" w14:textId="77777777" w:rsidR="001223DA" w:rsidRPr="00683183" w:rsidRDefault="001223DA" w:rsidP="0056672B">
      <w:pPr>
        <w:pStyle w:val="42"/>
      </w:pPr>
      <w:r w:rsidRPr="00683183">
        <w:rPr>
          <w:rtl/>
        </w:rPr>
        <w:t>במצב יום/צבעוני:</w:t>
      </w:r>
      <w:r w:rsidRPr="00683183">
        <w:t xml:space="preserve">0.13 LUX </w:t>
      </w:r>
      <w:r w:rsidRPr="00683183">
        <w:rPr>
          <w:rtl/>
        </w:rPr>
        <w:t xml:space="preserve"> לפחות כאשר:</w:t>
      </w:r>
    </w:p>
    <w:p w14:paraId="5A6C0587" w14:textId="77777777" w:rsidR="001223DA" w:rsidRPr="00683183" w:rsidRDefault="001223DA" w:rsidP="0056672B">
      <w:pPr>
        <w:pStyle w:val="50"/>
        <w:spacing w:line="360" w:lineRule="auto"/>
      </w:pPr>
      <w:r w:rsidRPr="00683183">
        <w:t>F=1.2-</w:t>
      </w:r>
      <w:proofErr w:type="gramStart"/>
      <w:r w:rsidRPr="00683183">
        <w:t>1.4</w:t>
      </w:r>
      <w:r w:rsidRPr="00683183">
        <w:rPr>
          <w:rtl/>
        </w:rPr>
        <w:t xml:space="preserve"> .</w:t>
      </w:r>
      <w:proofErr w:type="gramEnd"/>
    </w:p>
    <w:p w14:paraId="7D1D0426" w14:textId="77777777" w:rsidR="001223DA" w:rsidRPr="00683183" w:rsidRDefault="001223DA" w:rsidP="0056672B">
      <w:pPr>
        <w:pStyle w:val="50"/>
        <w:spacing w:line="360" w:lineRule="auto"/>
      </w:pPr>
      <w:r w:rsidRPr="00683183">
        <w:rPr>
          <w:rtl/>
        </w:rPr>
        <w:t xml:space="preserve">מהירות התריס: </w:t>
      </w:r>
      <w:r w:rsidRPr="00683183">
        <w:t>33ms</w:t>
      </w:r>
      <w:r w:rsidRPr="00683183">
        <w:rPr>
          <w:rtl/>
        </w:rPr>
        <w:t xml:space="preserve"> (</w:t>
      </w:r>
      <w:r w:rsidRPr="00683183">
        <w:t>1/30sec.</w:t>
      </w:r>
      <w:r w:rsidRPr="00683183">
        <w:rPr>
          <w:rtl/>
        </w:rPr>
        <w:t xml:space="preserve"> ).</w:t>
      </w:r>
    </w:p>
    <w:p w14:paraId="5BFA014C" w14:textId="77777777" w:rsidR="001223DA" w:rsidRPr="00683183" w:rsidRDefault="001223DA" w:rsidP="0056672B">
      <w:pPr>
        <w:pStyle w:val="42"/>
      </w:pPr>
      <w:r w:rsidRPr="00683183">
        <w:rPr>
          <w:rtl/>
        </w:rPr>
        <w:t xml:space="preserve">מצב לילה/ש"ל : </w:t>
      </w:r>
      <w:r w:rsidRPr="00683183">
        <w:t>LUX 0.05</w:t>
      </w:r>
      <w:r w:rsidRPr="00683183">
        <w:rPr>
          <w:rtl/>
        </w:rPr>
        <w:t xml:space="preserve"> לפחות כאשר:</w:t>
      </w:r>
    </w:p>
    <w:p w14:paraId="21109AAD" w14:textId="77777777" w:rsidR="001223DA" w:rsidRPr="00683183" w:rsidRDefault="001223DA" w:rsidP="0056672B">
      <w:pPr>
        <w:pStyle w:val="50"/>
        <w:spacing w:line="360" w:lineRule="auto"/>
      </w:pPr>
      <w:r w:rsidRPr="00683183">
        <w:t>F=1.2-</w:t>
      </w:r>
      <w:proofErr w:type="gramStart"/>
      <w:r w:rsidRPr="00683183">
        <w:t>1.4</w:t>
      </w:r>
      <w:r w:rsidRPr="00683183">
        <w:rPr>
          <w:rtl/>
        </w:rPr>
        <w:t xml:space="preserve"> .</w:t>
      </w:r>
      <w:proofErr w:type="gramEnd"/>
    </w:p>
    <w:p w14:paraId="150A9F10" w14:textId="77777777" w:rsidR="001223DA" w:rsidRPr="00683183" w:rsidRDefault="001223DA" w:rsidP="0056672B">
      <w:pPr>
        <w:pStyle w:val="50"/>
        <w:spacing w:line="360" w:lineRule="auto"/>
      </w:pPr>
      <w:r w:rsidRPr="00683183">
        <w:rPr>
          <w:rtl/>
        </w:rPr>
        <w:t xml:space="preserve">מהירות התריס: </w:t>
      </w:r>
      <w:r w:rsidRPr="00683183">
        <w:t>33ms</w:t>
      </w:r>
      <w:r w:rsidRPr="00683183">
        <w:rPr>
          <w:rtl/>
        </w:rPr>
        <w:t xml:space="preserve"> (</w:t>
      </w:r>
      <w:r w:rsidRPr="00683183">
        <w:t>1/30sec.</w:t>
      </w:r>
      <w:r w:rsidRPr="00683183">
        <w:rPr>
          <w:rtl/>
        </w:rPr>
        <w:t xml:space="preserve"> ).</w:t>
      </w:r>
    </w:p>
    <w:p w14:paraId="2ED80875" w14:textId="77777777" w:rsidR="001223DA" w:rsidRPr="00683183" w:rsidRDefault="001223DA" w:rsidP="0056672B">
      <w:pPr>
        <w:pStyle w:val="42"/>
        <w:rPr>
          <w:rtl/>
        </w:rPr>
      </w:pPr>
      <w:r w:rsidRPr="00683183">
        <w:rPr>
          <w:rStyle w:val="45"/>
          <w:rtl/>
        </w:rPr>
        <w:t>רגישות במצב ש"ל תואמת לצפייה בשטחי עניין המוארים בפנסי</w:t>
      </w:r>
      <w:r w:rsidRPr="00683183">
        <w:rPr>
          <w:rtl/>
        </w:rPr>
        <w:t xml:space="preserve"> </w:t>
      </w:r>
      <w:r w:rsidRPr="00683183">
        <w:t xml:space="preserve">IR </w:t>
      </w:r>
      <w:r w:rsidRPr="00683183">
        <w:rPr>
          <w:rtl/>
        </w:rPr>
        <w:t xml:space="preserve"> באורך כי גל על </w:t>
      </w:r>
      <w:r w:rsidRPr="00683183">
        <w:t>850nm</w:t>
      </w:r>
      <w:r w:rsidRPr="00683183">
        <w:rPr>
          <w:rtl/>
        </w:rPr>
        <w:t xml:space="preserve"> .</w:t>
      </w:r>
    </w:p>
    <w:p w14:paraId="31842E31" w14:textId="77777777" w:rsidR="001223DA" w:rsidRPr="00683183" w:rsidRDefault="001223DA" w:rsidP="008E7EB7">
      <w:pPr>
        <w:pStyle w:val="32"/>
      </w:pPr>
      <w:r w:rsidRPr="00683183">
        <w:rPr>
          <w:rtl/>
        </w:rPr>
        <w:t xml:space="preserve">יכולת הפצה למספר בלתי מוגבל של תחנות עבודה ב </w:t>
      </w:r>
      <w:r w:rsidRPr="00683183">
        <w:t>multicast</w:t>
      </w:r>
      <w:r w:rsidRPr="00683183">
        <w:rPr>
          <w:rtl/>
        </w:rPr>
        <w:t>.</w:t>
      </w:r>
    </w:p>
    <w:p w14:paraId="36ECCDF1" w14:textId="77777777" w:rsidR="001223DA" w:rsidRPr="00683183" w:rsidRDefault="001223DA" w:rsidP="008E7EB7">
      <w:pPr>
        <w:pStyle w:val="32"/>
      </w:pPr>
      <w:r w:rsidRPr="00683183">
        <w:rPr>
          <w:rtl/>
        </w:rPr>
        <w:t xml:space="preserve">יכולת הפצה ל 16 תחנות עבודה ב </w:t>
      </w:r>
      <w:r w:rsidRPr="00683183">
        <w:t>unicast</w:t>
      </w:r>
      <w:r w:rsidRPr="00683183">
        <w:rPr>
          <w:rtl/>
        </w:rPr>
        <w:t>.</w:t>
      </w:r>
    </w:p>
    <w:p w14:paraId="35A55C9C" w14:textId="77777777" w:rsidR="001223DA" w:rsidRPr="00683183" w:rsidRDefault="001223DA" w:rsidP="008E7EB7">
      <w:pPr>
        <w:pStyle w:val="32"/>
      </w:pPr>
      <w:r w:rsidRPr="00683183">
        <w:rPr>
          <w:rtl/>
        </w:rPr>
        <w:t xml:space="preserve">התממשקות וקישור למערכת ניהול וידיאו : אספקת </w:t>
      </w:r>
      <w:r w:rsidRPr="00683183">
        <w:t>SDK</w:t>
      </w:r>
      <w:r w:rsidRPr="00683183">
        <w:rPr>
          <w:rtl/>
        </w:rPr>
        <w:t xml:space="preserve"> מלא הכולל את כל אפליקציות ה </w:t>
      </w:r>
      <w:r w:rsidRPr="00683183">
        <w:t>API</w:t>
      </w:r>
      <w:r w:rsidRPr="00683183">
        <w:rPr>
          <w:rtl/>
        </w:rPr>
        <w:t xml:space="preserve"> שהוצאו לאור ע"י היצרן.</w:t>
      </w:r>
    </w:p>
    <w:p w14:paraId="23DEA025" w14:textId="77777777" w:rsidR="001223DA" w:rsidRPr="00683183" w:rsidRDefault="001223DA" w:rsidP="008E7EB7">
      <w:pPr>
        <w:pStyle w:val="32"/>
      </w:pPr>
      <w:r w:rsidRPr="00683183">
        <w:rPr>
          <w:rtl/>
        </w:rPr>
        <w:t xml:space="preserve">תמיכה בפרוטוקול </w:t>
      </w:r>
      <w:r w:rsidRPr="00683183">
        <w:t>ONVIF</w:t>
      </w:r>
      <w:r w:rsidRPr="00683183">
        <w:rPr>
          <w:rtl/>
        </w:rPr>
        <w:t>.</w:t>
      </w:r>
    </w:p>
    <w:p w14:paraId="2EB26C41" w14:textId="77777777" w:rsidR="001223DA" w:rsidRPr="00683183" w:rsidRDefault="001223DA" w:rsidP="008E7EB7">
      <w:pPr>
        <w:pStyle w:val="32"/>
      </w:pPr>
      <w:r w:rsidRPr="00683183">
        <w:rPr>
          <w:rtl/>
        </w:rPr>
        <w:t xml:space="preserve">ממשק מלא לתוכנת </w:t>
      </w:r>
      <w:r w:rsidR="0073238D" w:rsidRPr="00683183">
        <w:rPr>
          <w:rtl/>
        </w:rPr>
        <w:t>ניהול הווידאו</w:t>
      </w:r>
      <w:r w:rsidRPr="00683183">
        <w:rPr>
          <w:rtl/>
        </w:rPr>
        <w:t xml:space="preserve"> , </w:t>
      </w:r>
      <w:r w:rsidR="0073238D" w:rsidRPr="00683183">
        <w:rPr>
          <w:rtl/>
        </w:rPr>
        <w:t>מחייב הצגת מסמך אישור מטעם יצרן תוכנת ניהול הווידאו</w:t>
      </w:r>
      <w:r w:rsidRPr="00683183">
        <w:rPr>
          <w:rtl/>
        </w:rPr>
        <w:t>.</w:t>
      </w:r>
    </w:p>
    <w:p w14:paraId="0DEFD807" w14:textId="77777777" w:rsidR="001223DA" w:rsidRPr="00683183" w:rsidRDefault="001223DA" w:rsidP="008E7EB7">
      <w:pPr>
        <w:pStyle w:val="32"/>
      </w:pPr>
      <w:r w:rsidRPr="00683183">
        <w:rPr>
          <w:rtl/>
        </w:rPr>
        <w:t xml:space="preserve">יציאת רשת </w:t>
      </w:r>
      <w:r w:rsidRPr="00683183">
        <w:t>Ethernet</w:t>
      </w:r>
      <w:r w:rsidRPr="00683183">
        <w:rPr>
          <w:rtl/>
        </w:rPr>
        <w:t xml:space="preserve"> במחבר </w:t>
      </w:r>
      <w:r w:rsidRPr="00683183">
        <w:t>rj45</w:t>
      </w:r>
      <w:r w:rsidRPr="00683183">
        <w:rPr>
          <w:rtl/>
        </w:rPr>
        <w:t xml:space="preserve"> במהירות </w:t>
      </w:r>
      <w:r w:rsidRPr="00683183">
        <w:t>100mbps</w:t>
      </w:r>
      <w:r w:rsidRPr="00683183">
        <w:rPr>
          <w:rtl/>
        </w:rPr>
        <w:t xml:space="preserve"> לפחות להתאמה מושלמת ל </w:t>
      </w:r>
      <w:r w:rsidRPr="00683183">
        <w:t>7</w:t>
      </w:r>
      <w:r w:rsidRPr="00683183">
        <w:rPr>
          <w:rtl/>
        </w:rPr>
        <w:t>\</w:t>
      </w:r>
      <w:r w:rsidRPr="00683183">
        <w:t>CAT5\6</w:t>
      </w:r>
      <w:r w:rsidRPr="00683183">
        <w:rPr>
          <w:rtl/>
        </w:rPr>
        <w:t>.</w:t>
      </w:r>
    </w:p>
    <w:p w14:paraId="453F32EC" w14:textId="47A2DD36" w:rsidR="001223DA" w:rsidRDefault="001223DA" w:rsidP="008E7EB7">
      <w:pPr>
        <w:pStyle w:val="32"/>
      </w:pPr>
      <w:r w:rsidRPr="00683183">
        <w:rPr>
          <w:rtl/>
        </w:rPr>
        <w:t xml:space="preserve">תמיכה ב </w:t>
      </w:r>
      <w:r w:rsidRPr="00683183">
        <w:t>POE</w:t>
      </w:r>
      <w:r w:rsidRPr="00683183">
        <w:rPr>
          <w:rtl/>
        </w:rPr>
        <w:t>.</w:t>
      </w:r>
    </w:p>
    <w:p w14:paraId="6B8897AF" w14:textId="77777777" w:rsidR="002C0657" w:rsidRDefault="002C0657" w:rsidP="002C0657">
      <w:pPr>
        <w:pStyle w:val="32"/>
      </w:pPr>
      <w:r>
        <w:rPr>
          <w:rFonts w:hint="cs"/>
          <w:rtl/>
        </w:rPr>
        <w:t>הנחיות לאספקת הפריט:</w:t>
      </w:r>
    </w:p>
    <w:p w14:paraId="72300377" w14:textId="77777777" w:rsidR="002C0657" w:rsidRDefault="002C0657" w:rsidP="002C0657">
      <w:pPr>
        <w:pStyle w:val="42"/>
        <w:numPr>
          <w:ilvl w:val="0"/>
          <w:numId w:val="0"/>
        </w:numPr>
        <w:ind w:left="2228"/>
      </w:pPr>
      <w:r w:rsidRPr="00205513">
        <w:rPr>
          <w:rFonts w:hint="cs"/>
          <w:rtl/>
        </w:rPr>
        <w:t xml:space="preserve">יסופקו מוצרים </w:t>
      </w:r>
      <w:r>
        <w:rPr>
          <w:rFonts w:hint="cs"/>
          <w:rtl/>
        </w:rPr>
        <w:t xml:space="preserve">מהיצרנים הבאים </w:t>
      </w:r>
      <w:proofErr w:type="spellStart"/>
      <w:r>
        <w:rPr>
          <w:rFonts w:hint="cs"/>
          <w:rtl/>
        </w:rPr>
        <w:t>הבלבד</w:t>
      </w:r>
      <w:proofErr w:type="spellEnd"/>
      <w:r>
        <w:rPr>
          <w:rFonts w:hint="cs"/>
          <w:rtl/>
        </w:rPr>
        <w:t>:</w:t>
      </w:r>
    </w:p>
    <w:p w14:paraId="56899A89" w14:textId="77777777" w:rsidR="00BF12EF" w:rsidRDefault="00BF12EF" w:rsidP="00BF12EF">
      <w:pPr>
        <w:pStyle w:val="42"/>
      </w:pPr>
      <w:r>
        <w:t>Bosch</w:t>
      </w:r>
      <w:r>
        <w:rPr>
          <w:rFonts w:hint="cs"/>
          <w:rtl/>
        </w:rPr>
        <w:t>.</w:t>
      </w:r>
    </w:p>
    <w:p w14:paraId="77FA5734" w14:textId="77777777" w:rsidR="00BF12EF" w:rsidRDefault="00BF12EF" w:rsidP="00BF12EF">
      <w:pPr>
        <w:pStyle w:val="42"/>
      </w:pPr>
      <w:r>
        <w:t>Avigilon</w:t>
      </w:r>
      <w:r>
        <w:rPr>
          <w:rFonts w:hint="cs"/>
          <w:rtl/>
        </w:rPr>
        <w:t>.</w:t>
      </w:r>
    </w:p>
    <w:p w14:paraId="59F05323" w14:textId="77777777" w:rsidR="00BF12EF" w:rsidRDefault="00BF12EF" w:rsidP="00BF12EF">
      <w:pPr>
        <w:pStyle w:val="42"/>
      </w:pPr>
      <w:r>
        <w:t>Axis</w:t>
      </w:r>
      <w:r>
        <w:rPr>
          <w:rFonts w:hint="cs"/>
          <w:rtl/>
        </w:rPr>
        <w:t>.</w:t>
      </w:r>
    </w:p>
    <w:p w14:paraId="73B23942" w14:textId="77777777" w:rsidR="00BF12EF" w:rsidRDefault="00BF12EF" w:rsidP="00BF12EF">
      <w:pPr>
        <w:pStyle w:val="42"/>
      </w:pPr>
      <w:proofErr w:type="spellStart"/>
      <w:r>
        <w:rPr>
          <w:rFonts w:hint="cs"/>
        </w:rPr>
        <w:t>P</w:t>
      </w:r>
      <w:r>
        <w:t>elco</w:t>
      </w:r>
      <w:proofErr w:type="spellEnd"/>
    </w:p>
    <w:p w14:paraId="174B8720" w14:textId="77777777" w:rsidR="00BF12EF" w:rsidRDefault="00BF12EF" w:rsidP="00BF12EF">
      <w:pPr>
        <w:pStyle w:val="42"/>
      </w:pPr>
      <w:r>
        <w:t>Panasonic</w:t>
      </w:r>
    </w:p>
    <w:p w14:paraId="478B8AB3" w14:textId="77777777" w:rsidR="00BF12EF" w:rsidRDefault="00BF12EF" w:rsidP="00BF12EF">
      <w:pPr>
        <w:pStyle w:val="42"/>
      </w:pPr>
      <w:r>
        <w:t>Samsung</w:t>
      </w:r>
      <w:r>
        <w:rPr>
          <w:rFonts w:hint="cs"/>
          <w:rtl/>
        </w:rPr>
        <w:t>.</w:t>
      </w:r>
    </w:p>
    <w:p w14:paraId="0342B800" w14:textId="77777777" w:rsidR="00B44496" w:rsidRPr="00683183" w:rsidRDefault="00B44496" w:rsidP="0056672B">
      <w:pPr>
        <w:pStyle w:val="22"/>
        <w:rPr>
          <w:rtl/>
        </w:rPr>
      </w:pPr>
      <w:bookmarkStart w:id="115" w:name="_Toc128476833"/>
      <w:r w:rsidRPr="00683183">
        <w:rPr>
          <w:rFonts w:hint="cs"/>
          <w:rtl/>
        </w:rPr>
        <w:t xml:space="preserve">מצלמת </w:t>
      </w:r>
      <w:r w:rsidRPr="00683183">
        <w:rPr>
          <w:rFonts w:hint="cs"/>
        </w:rPr>
        <w:t>VF</w:t>
      </w:r>
      <w:r w:rsidRPr="00683183">
        <w:t xml:space="preserve"> lens Dome FHD IR</w:t>
      </w:r>
      <w:r w:rsidRPr="00683183">
        <w:rPr>
          <w:rFonts w:hint="cs"/>
          <w:rtl/>
        </w:rPr>
        <w:t xml:space="preserve"> להתקנה מקומית</w:t>
      </w:r>
      <w:bookmarkEnd w:id="115"/>
    </w:p>
    <w:p w14:paraId="3199863B" w14:textId="5E0C8466" w:rsidR="00B973AA" w:rsidRDefault="00575604" w:rsidP="008E7EB7">
      <w:pPr>
        <w:pStyle w:val="32"/>
        <w:numPr>
          <w:ilvl w:val="0"/>
          <w:numId w:val="0"/>
        </w:numPr>
        <w:ind w:left="1256"/>
        <w:rPr>
          <w:b/>
          <w:bCs/>
          <w:rtl/>
        </w:rPr>
      </w:pPr>
      <w:r w:rsidRPr="00683183">
        <w:rPr>
          <w:rtl/>
        </w:rPr>
        <w:t xml:space="preserve">מאפיינים זהים למצלמת </w:t>
      </w:r>
      <w:r w:rsidRPr="00683183">
        <w:t>Fix Bullet FHD IR</w:t>
      </w:r>
      <w:r w:rsidRPr="00683183">
        <w:rPr>
          <w:rtl/>
        </w:rPr>
        <w:t xml:space="preserve"> למעט הזיווד שיהיה </w:t>
      </w:r>
      <w:r w:rsidRPr="00683183">
        <w:t>Dome</w:t>
      </w:r>
      <w:r w:rsidRPr="00683183">
        <w:rPr>
          <w:rFonts w:hint="cs"/>
          <w:rtl/>
        </w:rPr>
        <w:t xml:space="preserve"> </w:t>
      </w:r>
      <w:bookmarkStart w:id="116" w:name="_Toc390071331"/>
      <w:bookmarkStart w:id="117" w:name="_Toc391226026"/>
      <w:bookmarkStart w:id="118" w:name="_Toc410750858"/>
      <w:r w:rsidR="00694D50" w:rsidRPr="00683183">
        <w:rPr>
          <w:rFonts w:hint="cs"/>
          <w:b/>
          <w:bCs/>
          <w:rtl/>
        </w:rPr>
        <w:t>.</w:t>
      </w:r>
    </w:p>
    <w:p w14:paraId="52BEB17B" w14:textId="77777777" w:rsidR="002C0657" w:rsidRDefault="002C0657" w:rsidP="002C0657">
      <w:pPr>
        <w:pStyle w:val="32"/>
      </w:pPr>
      <w:r>
        <w:rPr>
          <w:rFonts w:hint="cs"/>
          <w:rtl/>
        </w:rPr>
        <w:t>הנחיות לאספקת הפריט:</w:t>
      </w:r>
    </w:p>
    <w:p w14:paraId="78AB9299" w14:textId="5C0A8CBC" w:rsidR="002C0657" w:rsidRDefault="002C0657" w:rsidP="002C0657">
      <w:pPr>
        <w:pStyle w:val="42"/>
        <w:numPr>
          <w:ilvl w:val="0"/>
          <w:numId w:val="0"/>
        </w:numPr>
        <w:ind w:left="2228"/>
      </w:pPr>
      <w:r w:rsidRPr="00205513">
        <w:rPr>
          <w:rFonts w:hint="cs"/>
          <w:rtl/>
        </w:rPr>
        <w:t xml:space="preserve">יסופקו מוצרים </w:t>
      </w:r>
      <w:r>
        <w:rPr>
          <w:rFonts w:hint="cs"/>
          <w:rtl/>
        </w:rPr>
        <w:t>מהיצרנים הבאים בלבד:</w:t>
      </w:r>
    </w:p>
    <w:p w14:paraId="04F27C6B" w14:textId="77777777" w:rsidR="00BF12EF" w:rsidRDefault="00BF12EF" w:rsidP="00BF12EF">
      <w:pPr>
        <w:pStyle w:val="42"/>
      </w:pPr>
      <w:r>
        <w:t>Bosch</w:t>
      </w:r>
      <w:r>
        <w:rPr>
          <w:rFonts w:hint="cs"/>
          <w:rtl/>
        </w:rPr>
        <w:t>.</w:t>
      </w:r>
    </w:p>
    <w:p w14:paraId="659BBFBA" w14:textId="77777777" w:rsidR="00BF12EF" w:rsidRDefault="00BF12EF" w:rsidP="00BF12EF">
      <w:pPr>
        <w:pStyle w:val="42"/>
      </w:pPr>
      <w:r>
        <w:t>Avigilon</w:t>
      </w:r>
      <w:r>
        <w:rPr>
          <w:rFonts w:hint="cs"/>
          <w:rtl/>
        </w:rPr>
        <w:t>.</w:t>
      </w:r>
    </w:p>
    <w:p w14:paraId="23173EE1" w14:textId="77777777" w:rsidR="00BF12EF" w:rsidRDefault="00BF12EF" w:rsidP="00BF12EF">
      <w:pPr>
        <w:pStyle w:val="42"/>
      </w:pPr>
      <w:r>
        <w:t>Axis</w:t>
      </w:r>
      <w:r>
        <w:rPr>
          <w:rFonts w:hint="cs"/>
          <w:rtl/>
        </w:rPr>
        <w:t>.</w:t>
      </w:r>
    </w:p>
    <w:p w14:paraId="4DD3FE53" w14:textId="77777777" w:rsidR="00BF12EF" w:rsidRDefault="00BF12EF" w:rsidP="00BF12EF">
      <w:pPr>
        <w:pStyle w:val="42"/>
      </w:pPr>
      <w:proofErr w:type="spellStart"/>
      <w:r>
        <w:rPr>
          <w:rFonts w:hint="cs"/>
        </w:rPr>
        <w:t>P</w:t>
      </w:r>
      <w:r>
        <w:t>elco</w:t>
      </w:r>
      <w:proofErr w:type="spellEnd"/>
    </w:p>
    <w:p w14:paraId="58D0A605" w14:textId="77777777" w:rsidR="00BF12EF" w:rsidRDefault="00BF12EF" w:rsidP="00BF12EF">
      <w:pPr>
        <w:pStyle w:val="42"/>
      </w:pPr>
      <w:r>
        <w:t>Panasonic</w:t>
      </w:r>
    </w:p>
    <w:p w14:paraId="577DEEEC" w14:textId="77777777" w:rsidR="00BF12EF" w:rsidRDefault="00BF12EF" w:rsidP="00BF12EF">
      <w:pPr>
        <w:pStyle w:val="42"/>
      </w:pPr>
      <w:r>
        <w:t>Samsung</w:t>
      </w:r>
      <w:r>
        <w:rPr>
          <w:rFonts w:hint="cs"/>
          <w:rtl/>
        </w:rPr>
        <w:t>.</w:t>
      </w:r>
    </w:p>
    <w:p w14:paraId="0B9772E6" w14:textId="00FC0F56" w:rsidR="00C513B7" w:rsidRPr="00683183" w:rsidRDefault="00C513B7" w:rsidP="0056672B">
      <w:pPr>
        <w:pStyle w:val="12"/>
      </w:pPr>
      <w:bookmarkStart w:id="119" w:name="_Toc499568373"/>
      <w:bookmarkStart w:id="120" w:name="_Toc128476834"/>
      <w:bookmarkEnd w:id="116"/>
      <w:bookmarkEnd w:id="117"/>
      <w:bookmarkEnd w:id="118"/>
      <w:r w:rsidRPr="00683183">
        <w:rPr>
          <w:rtl/>
        </w:rPr>
        <w:t>מערכת אזעקה</w:t>
      </w:r>
      <w:bookmarkEnd w:id="119"/>
      <w:bookmarkEnd w:id="120"/>
    </w:p>
    <w:p w14:paraId="4C1F927C" w14:textId="77777777" w:rsidR="00C513B7" w:rsidRPr="00683183" w:rsidRDefault="00C513B7" w:rsidP="0056672B">
      <w:pPr>
        <w:pStyle w:val="22"/>
      </w:pPr>
      <w:bookmarkStart w:id="121" w:name="_Toc390963550"/>
      <w:bookmarkStart w:id="122" w:name="_Toc499568374"/>
      <w:bookmarkStart w:id="123" w:name="_Toc128476835"/>
      <w:r w:rsidRPr="00683183">
        <w:rPr>
          <w:rtl/>
        </w:rPr>
        <w:t>כללי</w:t>
      </w:r>
      <w:bookmarkEnd w:id="121"/>
      <w:bookmarkEnd w:id="122"/>
      <w:bookmarkEnd w:id="123"/>
    </w:p>
    <w:p w14:paraId="724369F9" w14:textId="77777777" w:rsidR="00C513B7" w:rsidRPr="00683183" w:rsidRDefault="00C513B7" w:rsidP="008E7EB7">
      <w:pPr>
        <w:pStyle w:val="32"/>
      </w:pPr>
      <w:r w:rsidRPr="00683183">
        <w:rPr>
          <w:rtl/>
        </w:rPr>
        <w:t>המערכת תכלול את הפריטים הבאים:</w:t>
      </w:r>
    </w:p>
    <w:p w14:paraId="5384B8DD" w14:textId="5EB234B5" w:rsidR="007C5C38" w:rsidRPr="00683183" w:rsidRDefault="007C5C38" w:rsidP="0056672B">
      <w:pPr>
        <w:pStyle w:val="42"/>
      </w:pPr>
      <w:r w:rsidRPr="00683183">
        <w:rPr>
          <w:rFonts w:hint="cs"/>
          <w:rtl/>
        </w:rPr>
        <w:t xml:space="preserve">בהתאם להחלטת הלקוח כל האמצעים שיסופקו הינם של חברת </w:t>
      </w:r>
      <w:proofErr w:type="spellStart"/>
      <w:r w:rsidRPr="00683183">
        <w:rPr>
          <w:rFonts w:hint="cs"/>
        </w:rPr>
        <w:t>R</w:t>
      </w:r>
      <w:r w:rsidRPr="00683183">
        <w:t>isco</w:t>
      </w:r>
      <w:proofErr w:type="spellEnd"/>
      <w:r w:rsidR="00C3289D" w:rsidRPr="00683183">
        <w:rPr>
          <w:rFonts w:hint="cs"/>
          <w:rtl/>
        </w:rPr>
        <w:t xml:space="preserve"> בלבד.</w:t>
      </w:r>
    </w:p>
    <w:p w14:paraId="1F4567E0" w14:textId="77777777" w:rsidR="00C513B7" w:rsidRPr="00683183" w:rsidRDefault="00C513B7" w:rsidP="0056672B">
      <w:pPr>
        <w:pStyle w:val="42"/>
      </w:pPr>
      <w:r w:rsidRPr="00683183">
        <w:rPr>
          <w:rtl/>
        </w:rPr>
        <w:t>רכזת אזעקות בעלת יכולות פעולה בחיבור קווי ואלחוטי, בתוספת יחידות הרחבה שונות.</w:t>
      </w:r>
    </w:p>
    <w:p w14:paraId="44AEBDF0" w14:textId="77777777" w:rsidR="00C513B7" w:rsidRPr="00683183" w:rsidRDefault="00C513B7" w:rsidP="0056672B">
      <w:pPr>
        <w:pStyle w:val="42"/>
      </w:pPr>
      <w:r w:rsidRPr="00683183">
        <w:rPr>
          <w:rtl/>
        </w:rPr>
        <w:t>גלאים מסוגים שונים, קווים ואלחוטיים.</w:t>
      </w:r>
    </w:p>
    <w:p w14:paraId="2C2C547C" w14:textId="77777777" w:rsidR="00C513B7" w:rsidRPr="00683183" w:rsidRDefault="00C513B7" w:rsidP="0056672B">
      <w:pPr>
        <w:pStyle w:val="42"/>
      </w:pPr>
      <w:r w:rsidRPr="00683183">
        <w:rPr>
          <w:rtl/>
        </w:rPr>
        <w:t>מתגים מסוגים שונים, אלחוטיים וקווים.</w:t>
      </w:r>
    </w:p>
    <w:p w14:paraId="3BB1E10E" w14:textId="77777777" w:rsidR="00C513B7" w:rsidRPr="00683183" w:rsidRDefault="00C513B7" w:rsidP="0056672B">
      <w:pPr>
        <w:pStyle w:val="42"/>
      </w:pPr>
      <w:r w:rsidRPr="00683183">
        <w:rPr>
          <w:rtl/>
        </w:rPr>
        <w:t>לחצני מצוקה קווים ואלחוטיים.</w:t>
      </w:r>
    </w:p>
    <w:p w14:paraId="32139EEB" w14:textId="77777777" w:rsidR="00C513B7" w:rsidRPr="00683183" w:rsidRDefault="00C513B7" w:rsidP="0056672B">
      <w:pPr>
        <w:pStyle w:val="42"/>
      </w:pPr>
      <w:r w:rsidRPr="00683183">
        <w:rPr>
          <w:rtl/>
        </w:rPr>
        <w:t>תוכנת ניהול שליטה ובקרה.</w:t>
      </w:r>
    </w:p>
    <w:p w14:paraId="35C46621" w14:textId="77777777" w:rsidR="00C513B7" w:rsidRPr="00683183" w:rsidRDefault="00C513B7" w:rsidP="0056672B">
      <w:pPr>
        <w:pStyle w:val="42"/>
      </w:pPr>
      <w:r w:rsidRPr="00683183">
        <w:rPr>
          <w:rtl/>
        </w:rPr>
        <w:t>אמצעים נוספים שונים כפי שיפורט בפרק זה.</w:t>
      </w:r>
    </w:p>
    <w:p w14:paraId="61ACB533" w14:textId="77777777" w:rsidR="00C513B7" w:rsidRPr="00683183" w:rsidRDefault="00C513B7" w:rsidP="008E7EB7">
      <w:pPr>
        <w:pStyle w:val="32"/>
        <w:rPr>
          <w:rtl/>
        </w:rPr>
      </w:pPr>
      <w:bookmarkStart w:id="124" w:name="_Toc41561676"/>
      <w:bookmarkStart w:id="125" w:name="_Toc41572010"/>
      <w:bookmarkStart w:id="126" w:name="_Toc41575737"/>
      <w:bookmarkStart w:id="127" w:name="_Ref48819116"/>
      <w:bookmarkStart w:id="128" w:name="_Toc48842641"/>
      <w:bookmarkStart w:id="129" w:name="_Toc74288976"/>
      <w:bookmarkStart w:id="130" w:name="_Ref77871242"/>
      <w:bookmarkStart w:id="131" w:name="_Toc80614147"/>
      <w:bookmarkStart w:id="132" w:name="_Toc106259769"/>
      <w:bookmarkStart w:id="133" w:name="_Toc137622402"/>
      <w:bookmarkStart w:id="134" w:name="_Toc179685089"/>
      <w:bookmarkStart w:id="135" w:name="_Toc329021139"/>
      <w:r w:rsidRPr="00683183">
        <w:rPr>
          <w:rtl/>
        </w:rPr>
        <w:t>דרישות כלליות לגלאים אלחוטיים</w:t>
      </w:r>
      <w:bookmarkEnd w:id="124"/>
      <w:bookmarkEnd w:id="125"/>
      <w:bookmarkEnd w:id="126"/>
      <w:bookmarkEnd w:id="127"/>
      <w:bookmarkEnd w:id="128"/>
      <w:bookmarkEnd w:id="129"/>
      <w:bookmarkEnd w:id="130"/>
      <w:bookmarkEnd w:id="131"/>
      <w:bookmarkEnd w:id="132"/>
      <w:bookmarkEnd w:id="133"/>
      <w:bookmarkEnd w:id="134"/>
      <w:bookmarkEnd w:id="135"/>
    </w:p>
    <w:p w14:paraId="39B0516D" w14:textId="77777777" w:rsidR="00C513B7" w:rsidRPr="00683183" w:rsidRDefault="00C513B7" w:rsidP="0056672B">
      <w:pPr>
        <w:pStyle w:val="42"/>
        <w:rPr>
          <w:rtl/>
        </w:rPr>
      </w:pPr>
      <w:bookmarkStart w:id="136" w:name="_Toc41561679"/>
      <w:bookmarkStart w:id="137" w:name="_Toc41572013"/>
      <w:bookmarkStart w:id="138" w:name="_Toc41575740"/>
      <w:bookmarkStart w:id="139" w:name="_Toc48842644"/>
      <w:bookmarkStart w:id="140" w:name="_Toc74288979"/>
      <w:bookmarkStart w:id="141" w:name="_Toc80614150"/>
      <w:bookmarkStart w:id="142" w:name="_Toc106259772"/>
      <w:bookmarkStart w:id="143" w:name="_Toc137622405"/>
      <w:bookmarkStart w:id="144" w:name="_Toc179685092"/>
      <w:bookmarkStart w:id="145" w:name="_Toc329021142"/>
      <w:r w:rsidRPr="00683183">
        <w:rPr>
          <w:rtl/>
        </w:rPr>
        <w:t>התקשורת בין הגלאי ליחידת ההפעלה – רכזת / מחשב התרעות תהיה אלחוטית.</w:t>
      </w:r>
      <w:bookmarkEnd w:id="136"/>
      <w:bookmarkEnd w:id="137"/>
      <w:bookmarkEnd w:id="138"/>
      <w:bookmarkEnd w:id="139"/>
      <w:bookmarkEnd w:id="140"/>
      <w:bookmarkEnd w:id="141"/>
      <w:bookmarkEnd w:id="142"/>
      <w:bookmarkEnd w:id="143"/>
      <w:bookmarkEnd w:id="144"/>
      <w:bookmarkEnd w:id="145"/>
    </w:p>
    <w:p w14:paraId="3C308BA7" w14:textId="77777777" w:rsidR="00C513B7" w:rsidRPr="00683183" w:rsidRDefault="00C513B7" w:rsidP="0056672B">
      <w:pPr>
        <w:pStyle w:val="42"/>
        <w:rPr>
          <w:rtl/>
        </w:rPr>
      </w:pPr>
      <w:bookmarkStart w:id="146" w:name="_Toc41561680"/>
      <w:bookmarkStart w:id="147" w:name="_Toc41572014"/>
      <w:bookmarkStart w:id="148" w:name="_Toc41575741"/>
      <w:bookmarkStart w:id="149" w:name="_Toc48842645"/>
      <w:bookmarkStart w:id="150" w:name="_Toc74288980"/>
      <w:bookmarkStart w:id="151" w:name="_Toc80614151"/>
      <w:bookmarkStart w:id="152" w:name="_Toc106259773"/>
      <w:bookmarkStart w:id="153" w:name="_Toc137622406"/>
      <w:bookmarkStart w:id="154" w:name="_Toc179685093"/>
      <w:bookmarkStart w:id="155" w:name="_Toc329021143"/>
      <w:r w:rsidRPr="00683183">
        <w:rPr>
          <w:rtl/>
        </w:rPr>
        <w:t>כל ההתרעות והחיוויים יועברו בתקשורת אלחוטית.</w:t>
      </w:r>
      <w:bookmarkEnd w:id="146"/>
      <w:bookmarkEnd w:id="147"/>
      <w:bookmarkEnd w:id="148"/>
      <w:bookmarkEnd w:id="149"/>
      <w:bookmarkEnd w:id="150"/>
      <w:bookmarkEnd w:id="151"/>
      <w:bookmarkEnd w:id="152"/>
      <w:bookmarkEnd w:id="153"/>
      <w:bookmarkEnd w:id="154"/>
      <w:bookmarkEnd w:id="155"/>
    </w:p>
    <w:p w14:paraId="2D6A6354" w14:textId="77777777" w:rsidR="00C513B7" w:rsidRPr="00683183" w:rsidRDefault="00C513B7" w:rsidP="0056672B">
      <w:pPr>
        <w:pStyle w:val="42"/>
        <w:rPr>
          <w:rtl/>
        </w:rPr>
      </w:pPr>
      <w:bookmarkStart w:id="156" w:name="_Toc48842646"/>
      <w:bookmarkStart w:id="157" w:name="_Toc74288981"/>
      <w:bookmarkStart w:id="158" w:name="_Toc80614152"/>
      <w:bookmarkStart w:id="159" w:name="_Toc106259774"/>
      <w:bookmarkStart w:id="160" w:name="_Toc137622407"/>
      <w:bookmarkStart w:id="161" w:name="_Toc179685094"/>
      <w:bookmarkStart w:id="162" w:name="_Toc329021144"/>
      <w:bookmarkStart w:id="163" w:name="_Toc41561681"/>
      <w:bookmarkStart w:id="164" w:name="_Toc41572015"/>
      <w:bookmarkStart w:id="165" w:name="_Toc41575742"/>
      <w:r w:rsidRPr="00683183">
        <w:rPr>
          <w:rtl/>
        </w:rPr>
        <w:t>תחום תדרים: באחריות הקבלן ועל חשבונו (ע"ח) לקבל את האישורים הנדרשים לרבות רישיון מהרשות האחראית ובטיחות קרינה מהמערכת. תחום התדרים יהיה פתוח ו/או ע"ח הזוכה.</w:t>
      </w:r>
      <w:bookmarkEnd w:id="156"/>
      <w:bookmarkEnd w:id="157"/>
      <w:bookmarkEnd w:id="158"/>
      <w:bookmarkEnd w:id="159"/>
      <w:bookmarkEnd w:id="160"/>
      <w:bookmarkEnd w:id="161"/>
      <w:bookmarkEnd w:id="162"/>
    </w:p>
    <w:p w14:paraId="6571694D" w14:textId="77777777" w:rsidR="00C513B7" w:rsidRPr="00683183" w:rsidRDefault="00C513B7" w:rsidP="0056672B">
      <w:pPr>
        <w:pStyle w:val="42"/>
        <w:rPr>
          <w:rtl/>
        </w:rPr>
      </w:pPr>
      <w:bookmarkStart w:id="166" w:name="_Toc48842647"/>
      <w:bookmarkStart w:id="167" w:name="_Toc74288982"/>
      <w:bookmarkStart w:id="168" w:name="_Toc80614153"/>
      <w:bookmarkStart w:id="169" w:name="_Toc106259775"/>
      <w:bookmarkStart w:id="170" w:name="_Toc137622408"/>
      <w:bookmarkStart w:id="171" w:name="_Toc179685095"/>
      <w:bookmarkStart w:id="172" w:name="_Toc329021145"/>
      <w:r w:rsidRPr="00683183">
        <w:rPr>
          <w:rtl/>
        </w:rPr>
        <w:t>טווח של 100 מטר לפחות בשטח בנוי ובתוך מבנים.</w:t>
      </w:r>
      <w:bookmarkEnd w:id="163"/>
      <w:bookmarkEnd w:id="164"/>
      <w:bookmarkEnd w:id="165"/>
      <w:bookmarkEnd w:id="166"/>
      <w:bookmarkEnd w:id="167"/>
      <w:bookmarkEnd w:id="168"/>
      <w:bookmarkEnd w:id="169"/>
      <w:bookmarkEnd w:id="170"/>
      <w:bookmarkEnd w:id="171"/>
      <w:bookmarkEnd w:id="172"/>
    </w:p>
    <w:p w14:paraId="4AE19C5E" w14:textId="77777777" w:rsidR="00C513B7" w:rsidRPr="00683183" w:rsidRDefault="00C513B7" w:rsidP="0056672B">
      <w:pPr>
        <w:pStyle w:val="42"/>
        <w:rPr>
          <w:rtl/>
        </w:rPr>
      </w:pPr>
      <w:bookmarkStart w:id="173" w:name="_Toc41561682"/>
      <w:bookmarkStart w:id="174" w:name="_Toc41572016"/>
      <w:bookmarkStart w:id="175" w:name="_Toc41575743"/>
      <w:bookmarkStart w:id="176" w:name="_Toc48842648"/>
      <w:bookmarkStart w:id="177" w:name="_Toc74288983"/>
      <w:bookmarkStart w:id="178" w:name="_Toc80614154"/>
      <w:bookmarkStart w:id="179" w:name="_Toc106259776"/>
      <w:bookmarkStart w:id="180" w:name="_Toc137622409"/>
      <w:bookmarkStart w:id="181" w:name="_Toc179685096"/>
      <w:bookmarkStart w:id="182" w:name="_Toc329021146"/>
      <w:r w:rsidRPr="00683183">
        <w:rPr>
          <w:rtl/>
        </w:rPr>
        <w:t>אנטנת השידור לא תהיה חיצונית לגלאי.</w:t>
      </w:r>
      <w:bookmarkEnd w:id="173"/>
      <w:bookmarkEnd w:id="174"/>
      <w:bookmarkEnd w:id="175"/>
      <w:bookmarkEnd w:id="176"/>
      <w:bookmarkEnd w:id="177"/>
      <w:bookmarkEnd w:id="178"/>
      <w:bookmarkEnd w:id="179"/>
      <w:bookmarkEnd w:id="180"/>
      <w:bookmarkEnd w:id="181"/>
      <w:bookmarkEnd w:id="182"/>
    </w:p>
    <w:p w14:paraId="4C38A37B" w14:textId="77777777" w:rsidR="00C513B7" w:rsidRPr="00683183" w:rsidRDefault="00C513B7" w:rsidP="0056672B">
      <w:pPr>
        <w:pStyle w:val="42"/>
        <w:rPr>
          <w:rtl/>
        </w:rPr>
      </w:pPr>
      <w:bookmarkStart w:id="183" w:name="_Toc41561684"/>
      <w:bookmarkStart w:id="184" w:name="_Toc41572018"/>
      <w:bookmarkStart w:id="185" w:name="_Toc41575745"/>
      <w:bookmarkStart w:id="186" w:name="_Toc48842650"/>
      <w:bookmarkStart w:id="187" w:name="_Toc74288985"/>
      <w:bookmarkStart w:id="188" w:name="_Toc80614156"/>
      <w:bookmarkStart w:id="189" w:name="_Toc106259778"/>
      <w:bookmarkStart w:id="190" w:name="_Toc137622411"/>
      <w:bookmarkStart w:id="191" w:name="_Toc179685098"/>
      <w:bookmarkStart w:id="192" w:name="_Toc329021148"/>
      <w:r w:rsidRPr="00683183">
        <w:rPr>
          <w:rtl/>
        </w:rPr>
        <w:t>הגלאים יכללו מארז סוללות פנימי.</w:t>
      </w:r>
      <w:bookmarkEnd w:id="183"/>
      <w:bookmarkEnd w:id="184"/>
      <w:bookmarkEnd w:id="185"/>
      <w:bookmarkEnd w:id="186"/>
      <w:bookmarkEnd w:id="187"/>
      <w:bookmarkEnd w:id="188"/>
      <w:bookmarkEnd w:id="189"/>
      <w:bookmarkEnd w:id="190"/>
      <w:bookmarkEnd w:id="191"/>
      <w:bookmarkEnd w:id="192"/>
    </w:p>
    <w:p w14:paraId="33E47DA7" w14:textId="77777777" w:rsidR="00C513B7" w:rsidRPr="00683183" w:rsidRDefault="00C513B7" w:rsidP="0056672B">
      <w:pPr>
        <w:pStyle w:val="42"/>
        <w:rPr>
          <w:rtl/>
        </w:rPr>
      </w:pPr>
      <w:bookmarkStart w:id="193" w:name="_Toc41561685"/>
      <w:bookmarkStart w:id="194" w:name="_Toc41572019"/>
      <w:bookmarkStart w:id="195" w:name="_Toc41575746"/>
      <w:bookmarkStart w:id="196" w:name="_Toc48842651"/>
      <w:bookmarkStart w:id="197" w:name="_Toc74288986"/>
      <w:bookmarkStart w:id="198" w:name="_Toc80614157"/>
      <w:bookmarkStart w:id="199" w:name="_Toc106259779"/>
      <w:bookmarkStart w:id="200" w:name="_Toc137622412"/>
      <w:bookmarkStart w:id="201" w:name="_Toc179685099"/>
      <w:bookmarkStart w:id="202" w:name="_Toc329021149"/>
      <w:r w:rsidRPr="00683183">
        <w:rPr>
          <w:rtl/>
        </w:rPr>
        <w:t>זמן פעולה לסוללות - שנתיים לפחות.</w:t>
      </w:r>
      <w:bookmarkEnd w:id="193"/>
      <w:bookmarkEnd w:id="194"/>
      <w:bookmarkEnd w:id="195"/>
      <w:bookmarkEnd w:id="196"/>
      <w:bookmarkEnd w:id="197"/>
      <w:bookmarkEnd w:id="198"/>
      <w:bookmarkEnd w:id="199"/>
      <w:bookmarkEnd w:id="200"/>
      <w:bookmarkEnd w:id="201"/>
      <w:bookmarkEnd w:id="202"/>
      <w:r w:rsidRPr="00683183">
        <w:rPr>
          <w:rtl/>
        </w:rPr>
        <w:t xml:space="preserve"> </w:t>
      </w:r>
    </w:p>
    <w:p w14:paraId="5FB52C95" w14:textId="77777777" w:rsidR="00C513B7" w:rsidRPr="00683183" w:rsidRDefault="00C513B7" w:rsidP="0056672B">
      <w:pPr>
        <w:pStyle w:val="42"/>
        <w:rPr>
          <w:rtl/>
        </w:rPr>
      </w:pPr>
      <w:bookmarkStart w:id="203" w:name="_Toc41561686"/>
      <w:bookmarkStart w:id="204" w:name="_Toc41572020"/>
      <w:bookmarkStart w:id="205" w:name="_Toc41575747"/>
      <w:bookmarkStart w:id="206" w:name="_Toc48842652"/>
      <w:bookmarkStart w:id="207" w:name="_Toc74288987"/>
      <w:bookmarkStart w:id="208" w:name="_Toc80614158"/>
      <w:bookmarkStart w:id="209" w:name="_Toc106259780"/>
      <w:bookmarkStart w:id="210" w:name="_Toc137622413"/>
      <w:bookmarkStart w:id="211" w:name="_Toc179685100"/>
      <w:bookmarkStart w:id="212" w:name="_Toc329021150"/>
      <w:r w:rsidRPr="00683183">
        <w:rPr>
          <w:rtl/>
        </w:rPr>
        <w:t>תתקבל אינדיקציה ברורה על מתח סוללות נמוך.</w:t>
      </w:r>
      <w:bookmarkEnd w:id="203"/>
      <w:bookmarkEnd w:id="204"/>
      <w:bookmarkEnd w:id="205"/>
      <w:bookmarkEnd w:id="206"/>
      <w:bookmarkEnd w:id="207"/>
      <w:bookmarkEnd w:id="208"/>
      <w:bookmarkEnd w:id="209"/>
      <w:bookmarkEnd w:id="210"/>
      <w:bookmarkEnd w:id="211"/>
      <w:bookmarkEnd w:id="212"/>
    </w:p>
    <w:p w14:paraId="447C43D1" w14:textId="77777777" w:rsidR="00C513B7" w:rsidRPr="00683183" w:rsidRDefault="00C513B7" w:rsidP="0056672B">
      <w:pPr>
        <w:pStyle w:val="42"/>
        <w:rPr>
          <w:rtl/>
        </w:rPr>
      </w:pPr>
      <w:bookmarkStart w:id="213" w:name="_Toc41561687"/>
      <w:bookmarkStart w:id="214" w:name="_Toc41572021"/>
      <w:bookmarkStart w:id="215" w:name="_Toc41575748"/>
      <w:bookmarkStart w:id="216" w:name="_Toc48842653"/>
      <w:bookmarkStart w:id="217" w:name="_Toc74288988"/>
      <w:bookmarkStart w:id="218" w:name="_Toc80614159"/>
      <w:bookmarkStart w:id="219" w:name="_Toc106259781"/>
      <w:bookmarkStart w:id="220" w:name="_Toc137622414"/>
      <w:bookmarkStart w:id="221" w:name="_Toc179685101"/>
      <w:bookmarkStart w:id="222" w:name="_Toc329021152"/>
      <w:r w:rsidRPr="00683183">
        <w:rPr>
          <w:rtl/>
        </w:rPr>
        <w:t>החלפת הסוללה תהיה פשוטה וקלה.</w:t>
      </w:r>
      <w:bookmarkEnd w:id="213"/>
      <w:bookmarkEnd w:id="214"/>
      <w:bookmarkEnd w:id="215"/>
      <w:bookmarkEnd w:id="216"/>
      <w:bookmarkEnd w:id="217"/>
      <w:bookmarkEnd w:id="218"/>
      <w:bookmarkEnd w:id="219"/>
      <w:bookmarkEnd w:id="220"/>
      <w:bookmarkEnd w:id="221"/>
      <w:bookmarkEnd w:id="222"/>
    </w:p>
    <w:p w14:paraId="6E429425" w14:textId="77777777" w:rsidR="00C513B7" w:rsidRPr="00683183" w:rsidRDefault="00C513B7" w:rsidP="0056672B">
      <w:pPr>
        <w:pStyle w:val="42"/>
      </w:pPr>
      <w:bookmarkStart w:id="223" w:name="_Toc41561688"/>
      <w:bookmarkStart w:id="224" w:name="_Toc41572022"/>
      <w:bookmarkStart w:id="225" w:name="_Toc41575749"/>
      <w:bookmarkStart w:id="226" w:name="_Toc48842654"/>
      <w:bookmarkStart w:id="227" w:name="_Toc74288989"/>
      <w:bookmarkStart w:id="228" w:name="_Toc80614160"/>
      <w:bookmarkStart w:id="229" w:name="_Toc106259782"/>
      <w:bookmarkStart w:id="230" w:name="_Toc137622415"/>
      <w:bookmarkStart w:id="231" w:name="_Toc179685102"/>
      <w:bookmarkStart w:id="232" w:name="_Toc329021153"/>
      <w:r w:rsidRPr="00683183">
        <w:rPr>
          <w:rtl/>
        </w:rPr>
        <w:t xml:space="preserve">שאר הדרישות הינן כמפורט </w:t>
      </w:r>
      <w:bookmarkEnd w:id="223"/>
      <w:bookmarkEnd w:id="224"/>
      <w:bookmarkEnd w:id="225"/>
      <w:bookmarkEnd w:id="226"/>
      <w:bookmarkEnd w:id="227"/>
      <w:bookmarkEnd w:id="228"/>
      <w:bookmarkEnd w:id="229"/>
      <w:bookmarkEnd w:id="230"/>
      <w:bookmarkEnd w:id="231"/>
      <w:bookmarkEnd w:id="232"/>
      <w:r w:rsidRPr="00683183">
        <w:rPr>
          <w:rtl/>
        </w:rPr>
        <w:t>עבור כל גלאי בנפרד. במקרה של סתירה בין הגדרות פרק זה לכל פרק אחר, הדרישה המחמירה יותר קובעת בכפוף לשיקול דעת הלקוח באופן חד צדדי.</w:t>
      </w:r>
    </w:p>
    <w:p w14:paraId="56A3E38C" w14:textId="77777777" w:rsidR="00C513B7" w:rsidRPr="00683183" w:rsidRDefault="00C513B7" w:rsidP="0056672B">
      <w:pPr>
        <w:pStyle w:val="22"/>
      </w:pPr>
      <w:bookmarkStart w:id="233" w:name="_Toc499568375"/>
      <w:bookmarkStart w:id="234" w:name="_Toc128476836"/>
      <w:r w:rsidRPr="00683183">
        <w:rPr>
          <w:rFonts w:hint="cs"/>
          <w:rtl/>
        </w:rPr>
        <w:t>תוכנות מערכת הפריצה</w:t>
      </w:r>
      <w:bookmarkEnd w:id="233"/>
      <w:bookmarkEnd w:id="234"/>
    </w:p>
    <w:p w14:paraId="11743729" w14:textId="77777777" w:rsidR="00C513B7" w:rsidRPr="00683183" w:rsidRDefault="00C513B7" w:rsidP="008E7EB7">
      <w:pPr>
        <w:pStyle w:val="32"/>
      </w:pPr>
      <w:r w:rsidRPr="00683183">
        <w:rPr>
          <w:rtl/>
        </w:rPr>
        <w:t xml:space="preserve">יכולות </w:t>
      </w:r>
    </w:p>
    <w:p w14:paraId="3274DFF6" w14:textId="77777777" w:rsidR="00C513B7" w:rsidRPr="00683183" w:rsidRDefault="00C513B7" w:rsidP="0056672B">
      <w:pPr>
        <w:pStyle w:val="42"/>
      </w:pPr>
      <w:r w:rsidRPr="00683183">
        <w:rPr>
          <w:rtl/>
        </w:rPr>
        <w:t>שליטה, בקרה, ניהול וקבלת התרעות מרכזות אזעקה.</w:t>
      </w:r>
    </w:p>
    <w:p w14:paraId="48C09F75" w14:textId="77777777" w:rsidR="00C513B7" w:rsidRPr="00683183" w:rsidRDefault="00C513B7" w:rsidP="0056672B">
      <w:pPr>
        <w:pStyle w:val="42"/>
      </w:pPr>
      <w:r w:rsidRPr="00683183">
        <w:rPr>
          <w:rtl/>
        </w:rPr>
        <w:t xml:space="preserve">תפקוד כמערכת שו"ב מקומית </w:t>
      </w:r>
      <w:r w:rsidRPr="00683183">
        <w:rPr>
          <w:rFonts w:hint="cs"/>
          <w:rtl/>
        </w:rPr>
        <w:t>במידת הצורך</w:t>
      </w:r>
      <w:r w:rsidRPr="00683183">
        <w:rPr>
          <w:rtl/>
        </w:rPr>
        <w:t>.</w:t>
      </w:r>
    </w:p>
    <w:p w14:paraId="20B22319" w14:textId="77777777" w:rsidR="00C513B7" w:rsidRPr="00683183" w:rsidRDefault="00C513B7" w:rsidP="0056672B">
      <w:pPr>
        <w:pStyle w:val="42"/>
        <w:numPr>
          <w:ilvl w:val="0"/>
          <w:numId w:val="0"/>
        </w:numPr>
        <w:ind w:left="2777"/>
      </w:pPr>
    </w:p>
    <w:p w14:paraId="6CF93685" w14:textId="77777777" w:rsidR="00C513B7" w:rsidRPr="00683183" w:rsidRDefault="00C513B7" w:rsidP="008E7EB7">
      <w:pPr>
        <w:pStyle w:val="32"/>
      </w:pPr>
      <w:r w:rsidRPr="00683183">
        <w:rPr>
          <w:rtl/>
        </w:rPr>
        <w:t xml:space="preserve">תסופק ותותקן מערכת עם תמיכה מלאה בתצורת הפעלה  </w:t>
      </w:r>
      <w:r w:rsidRPr="00683183">
        <w:t>client-server</w:t>
      </w:r>
      <w:r w:rsidRPr="00683183">
        <w:rPr>
          <w:rtl/>
        </w:rPr>
        <w:t xml:space="preserve"> , בהתאם "חבילת" תוכנות המערכת תכלול שתי אפליקציות: </w:t>
      </w:r>
    </w:p>
    <w:p w14:paraId="2FAD6E40" w14:textId="77777777" w:rsidR="00C513B7" w:rsidRPr="00683183" w:rsidRDefault="00C513B7" w:rsidP="0056672B">
      <w:pPr>
        <w:pStyle w:val="42"/>
      </w:pPr>
      <w:r w:rsidRPr="00683183">
        <w:rPr>
          <w:rtl/>
        </w:rPr>
        <w:t xml:space="preserve">אפליקציית </w:t>
      </w:r>
      <w:r w:rsidRPr="00683183">
        <w:t>server</w:t>
      </w:r>
      <w:r w:rsidRPr="00683183">
        <w:rPr>
          <w:rtl/>
        </w:rPr>
        <w:t xml:space="preserve"> להתקנה ע"ג שרתים.</w:t>
      </w:r>
    </w:p>
    <w:p w14:paraId="2B6B5050" w14:textId="77777777" w:rsidR="00C513B7" w:rsidRPr="00683183" w:rsidRDefault="00C513B7" w:rsidP="0056672B">
      <w:pPr>
        <w:pStyle w:val="42"/>
      </w:pPr>
      <w:r w:rsidRPr="00683183">
        <w:rPr>
          <w:rtl/>
        </w:rPr>
        <w:t xml:space="preserve">אפליקציית </w:t>
      </w:r>
      <w:r w:rsidRPr="00683183">
        <w:t>client</w:t>
      </w:r>
      <w:r w:rsidRPr="00683183">
        <w:rPr>
          <w:rtl/>
        </w:rPr>
        <w:t xml:space="preserve"> להתקנה ע"ג מחשבי תחנות עבודה.</w:t>
      </w:r>
    </w:p>
    <w:p w14:paraId="21CFBA2C" w14:textId="77777777" w:rsidR="00C513B7" w:rsidRPr="00683183" w:rsidRDefault="00C513B7" w:rsidP="008E7EB7">
      <w:pPr>
        <w:pStyle w:val="32"/>
      </w:pPr>
      <w:r w:rsidRPr="00683183">
        <w:rPr>
          <w:rtl/>
        </w:rPr>
        <w:t xml:space="preserve">"חבילת" תוכנת הניהול והבקרה של מערכות הפריצה יהיו מבוססת מערכת הפעלה </w:t>
      </w:r>
      <w:r w:rsidRPr="00683183">
        <w:t>Windows</w:t>
      </w:r>
      <w:r w:rsidRPr="00683183">
        <w:rPr>
          <w:rtl/>
        </w:rPr>
        <w:t xml:space="preserve"> ויכללו ממשק גרפי ידידותי למשתמש.</w:t>
      </w:r>
    </w:p>
    <w:p w14:paraId="3925F969" w14:textId="77777777" w:rsidR="00C513B7" w:rsidRPr="00683183" w:rsidRDefault="00C513B7" w:rsidP="008E7EB7">
      <w:pPr>
        <w:pStyle w:val="32"/>
      </w:pPr>
      <w:r w:rsidRPr="00683183">
        <w:rPr>
          <w:rtl/>
        </w:rPr>
        <w:t>אפליקציית השרת תשמש כבסיס הנתונים של המערכת בעוד אפליקציית הקליינט תשמש לשליטה ובקרה.</w:t>
      </w:r>
    </w:p>
    <w:p w14:paraId="00DDF94E" w14:textId="77777777" w:rsidR="00C513B7" w:rsidRPr="00683183" w:rsidRDefault="00C513B7" w:rsidP="008E7EB7">
      <w:pPr>
        <w:pStyle w:val="32"/>
      </w:pPr>
      <w:r w:rsidRPr="00683183">
        <w:rPr>
          <w:rtl/>
        </w:rPr>
        <w:t>התוכנה תתמוך בתחנות עבודה להן ניתן לחבר שני מסכים לטובת יכול הצגת מספר נתונים רב באופן ידידותי למשתמש.</w:t>
      </w:r>
    </w:p>
    <w:p w14:paraId="5EB1D5BD" w14:textId="77777777" w:rsidR="00C513B7" w:rsidRPr="00683183" w:rsidRDefault="00C513B7" w:rsidP="008E7EB7">
      <w:pPr>
        <w:pStyle w:val="32"/>
        <w:rPr>
          <w:rtl/>
        </w:rPr>
      </w:pPr>
      <w:bookmarkStart w:id="235" w:name="_Toc329021441"/>
      <w:r w:rsidRPr="00683183">
        <w:rPr>
          <w:rtl/>
        </w:rPr>
        <w:t>המערכת תכלול מודול מחולל דוחות המאפשר הגדרה (סינון, חיפוש וכד') והפקה של דוחות חד-פעמיים או תקופתיים של האירועים. הדוחות צריכים להיות מסוג הניתן לייצוא באופן תקופתי, בתבנית אקסל</w:t>
      </w:r>
      <w:r w:rsidRPr="00683183">
        <w:rPr>
          <w:rFonts w:hint="cs"/>
          <w:rtl/>
        </w:rPr>
        <w:t xml:space="preserve"> ו-</w:t>
      </w:r>
      <w:r w:rsidRPr="00683183">
        <w:t>PDF</w:t>
      </w:r>
      <w:r w:rsidRPr="00683183">
        <w:rPr>
          <w:rtl/>
        </w:rPr>
        <w:t xml:space="preserve"> או ישירות למדפסות סטנדרטיות. מחולל הדוחות צריך להיות מודול נפרד ועליו לפעול בצורה עצמאית ממודול תחנת העבודה, לאפשר גמישות בהכנה, בהגדרה, בתצוגה ובייצוא של הדוחות, ללא הפרעה לפעולה השוטפת של תחנת העבודה או תוך שימוש ברישיון משתמש בתחנת העבודה. הדוחות צריכים להיות דינמיים, באופן שמשתמש הקצה יהיה מסוגל לצפות בפרטים של המנויים ובאירוע וידאו קשור.</w:t>
      </w:r>
      <w:bookmarkEnd w:id="235"/>
      <w:r w:rsidRPr="00683183">
        <w:rPr>
          <w:rtl/>
        </w:rPr>
        <w:t xml:space="preserve"> </w:t>
      </w:r>
    </w:p>
    <w:p w14:paraId="67619A89" w14:textId="77777777" w:rsidR="00C513B7" w:rsidRPr="00683183" w:rsidRDefault="00C513B7" w:rsidP="008E7EB7">
      <w:pPr>
        <w:pStyle w:val="32"/>
      </w:pPr>
      <w:bookmarkStart w:id="236" w:name="_Toc329021443"/>
      <w:r w:rsidRPr="00683183">
        <w:rPr>
          <w:rtl/>
        </w:rPr>
        <w:t>המערכת תכלול מודול ניהול הרשאות שישמש לצורך הגדרת תפקידי משתמש ולהרשאה לבצע פעולות, לצפות במפות, באירועים או בהתקנים ספציפיים</w:t>
      </w:r>
      <w:r w:rsidRPr="00683183">
        <w:rPr>
          <w:rFonts w:hint="cs"/>
          <w:rtl/>
        </w:rPr>
        <w:t xml:space="preserve">, </w:t>
      </w:r>
      <w:r w:rsidRPr="00683183">
        <w:rPr>
          <w:rtl/>
        </w:rPr>
        <w:t>להוסיף ולשנות קבוצות משתמשים, להוסיף משתמשים חדשים וכד'. מספר רמות ההרשאה יהיה למעשה בלתי מוגבל וניתן יהיה להגדיר כל הרשאה שונה באופן עצמאי, לפי המשתמש, עבור כל מפה ספציפית, כל לחצן בקרה, כל פעולה, כל נקודת קלט או פלט.</w:t>
      </w:r>
    </w:p>
    <w:p w14:paraId="26726E23" w14:textId="77777777" w:rsidR="00C513B7" w:rsidRPr="00683183" w:rsidRDefault="00C513B7" w:rsidP="008E7EB7">
      <w:pPr>
        <w:pStyle w:val="32"/>
        <w:rPr>
          <w:rtl/>
        </w:rPr>
      </w:pPr>
      <w:r w:rsidRPr="00683183">
        <w:rPr>
          <w:rtl/>
        </w:rPr>
        <w:t>מודול ההרשאות צריך להיות מודול נפרד ועליו לפעול בצורה עצמאית ממודול תחנת העבודה, לאפשר גמישות בשינוי רמות ההרשאה או בצפייה בהן, ללא הפרעה לפעולה השוטפת של תחנת העבודה או תוך שימוש ברישיון משתמש בתחנת העבודה.</w:t>
      </w:r>
      <w:bookmarkEnd w:id="236"/>
      <w:r w:rsidRPr="00683183">
        <w:rPr>
          <w:rtl/>
        </w:rPr>
        <w:t xml:space="preserve"> </w:t>
      </w:r>
    </w:p>
    <w:p w14:paraId="0EF7EB91" w14:textId="77777777" w:rsidR="00C513B7" w:rsidRPr="00683183" w:rsidRDefault="00C513B7" w:rsidP="008E7EB7">
      <w:pPr>
        <w:pStyle w:val="32"/>
        <w:rPr>
          <w:rtl/>
        </w:rPr>
      </w:pPr>
      <w:bookmarkStart w:id="237" w:name="_Toc329021445"/>
      <w:r w:rsidRPr="00683183">
        <w:rPr>
          <w:rtl/>
        </w:rPr>
        <w:t>המערכת תכלול מודול שיאפשר הגדרת תצורת ההתקן, ומשמש להגדרת תצורת התקשורת של כל התקן. ההתקנים פועלים כשירות, עם הפעלה אוטומטית מחדש במקרה של ניתוק. תצורת תקשורת המסרונים (SMS) / הדוא"ל מוגדרת גם היא במודול זה.</w:t>
      </w:r>
      <w:bookmarkEnd w:id="237"/>
    </w:p>
    <w:p w14:paraId="5814CBA7" w14:textId="77777777" w:rsidR="00C513B7" w:rsidRPr="00683183" w:rsidRDefault="00C513B7" w:rsidP="008E7EB7">
      <w:pPr>
        <w:pStyle w:val="32"/>
        <w:rPr>
          <w:rtl/>
        </w:rPr>
      </w:pPr>
      <w:bookmarkStart w:id="238" w:name="_Toc329021447"/>
      <w:r w:rsidRPr="00683183">
        <w:rPr>
          <w:rtl/>
        </w:rPr>
        <w:t>המערכת תכלול מודול שיאפשר תכנון ובנייה של הפרויקט על פי הדרישות, בצורה פשוטה, בעזרת ארגז כלים של "גרור ושחרר".</w:t>
      </w:r>
      <w:bookmarkEnd w:id="238"/>
    </w:p>
    <w:p w14:paraId="30D5A56D" w14:textId="77777777" w:rsidR="00C513B7" w:rsidRPr="00683183" w:rsidRDefault="00C513B7" w:rsidP="008E7EB7">
      <w:pPr>
        <w:pStyle w:val="32"/>
        <w:rPr>
          <w:rtl/>
        </w:rPr>
      </w:pPr>
      <w:bookmarkStart w:id="239" w:name="_Toc329021461"/>
      <w:r w:rsidRPr="00683183">
        <w:rPr>
          <w:rtl/>
        </w:rPr>
        <w:t>המערכת תכלול ארגז כלים "גרור ושחרר", ליישום פשוט של הפרויקט ולשינויים שיוכנסו בו באתר. כל התקני הבקר והנקודות שלהם</w:t>
      </w:r>
      <w:r w:rsidRPr="00683183">
        <w:rPr>
          <w:rFonts w:hint="cs"/>
          <w:rtl/>
        </w:rPr>
        <w:t xml:space="preserve"> </w:t>
      </w:r>
      <w:r w:rsidRPr="00683183">
        <w:rPr>
          <w:rtl/>
        </w:rPr>
        <w:t>יופיעו בארגז הכלים. כל נקודת התקן ניתן יהיה "לגרור ולשחרר" בכל מפה שהיא. כאשר נקודת ההתקן "משוחררת", סמל רלוונטי יופיע על המפה ויוקצו מאפייני ברירת המחדל שלה. לאחר מכן, ניתן יהיה לשנות את המאפיינים בצורה פשוטה.</w:t>
      </w:r>
      <w:bookmarkEnd w:id="239"/>
      <w:r w:rsidRPr="00683183">
        <w:rPr>
          <w:rtl/>
        </w:rPr>
        <w:t xml:space="preserve">  </w:t>
      </w:r>
    </w:p>
    <w:p w14:paraId="0F3825AF" w14:textId="77777777" w:rsidR="00C513B7" w:rsidRPr="00683183" w:rsidRDefault="00C513B7" w:rsidP="008E7EB7">
      <w:pPr>
        <w:pStyle w:val="32"/>
      </w:pPr>
      <w:bookmarkStart w:id="240" w:name="_Toc329021463"/>
      <w:r w:rsidRPr="00683183">
        <w:rPr>
          <w:rtl/>
        </w:rPr>
        <w:t>הסמלים המופיעים במפות יהיו "מבוססים על פעולה נקודתית", כדי לאפשר מספר אינסופי למעשה של משתנים שיוצגו לכל סמל, ללא הצורך להשתמש בסמלים נוספים או לחולל סמלים נוספים עבור כל משתנה מוצג. המשלב צריך להיות מסוגל לשנות את מאפייני תצוגת הסמלים (גודל, טקסט נלווה, צבע, קצב הבהוב וכד') עבור כל נקודה לפי מצב הנקודה (אזעקה, דרוכה, מקליטה, מוכנה, בהמתנה וכד'), בצורה פשוטה, על פי דרישות הלקוח או על פי העדפותיו. בנוסף, המשלב יכול ליצור סמלים מותאמים אישית, על ידי הייבוא שלהם מקובץ גרפי.</w:t>
      </w:r>
      <w:bookmarkEnd w:id="240"/>
      <w:r w:rsidRPr="00683183">
        <w:rPr>
          <w:rtl/>
        </w:rPr>
        <w:t xml:space="preserve">  </w:t>
      </w:r>
    </w:p>
    <w:p w14:paraId="780A714E" w14:textId="77777777" w:rsidR="00C513B7" w:rsidRPr="00683183" w:rsidRDefault="00C513B7" w:rsidP="008E7EB7">
      <w:pPr>
        <w:pStyle w:val="32"/>
        <w:rPr>
          <w:rtl/>
        </w:rPr>
      </w:pPr>
      <w:bookmarkStart w:id="241" w:name="_Toc329021471"/>
      <w:r w:rsidRPr="00683183">
        <w:rPr>
          <w:rtl/>
        </w:rPr>
        <w:t xml:space="preserve">כל האזעקות והאירועים שיתקבלו </w:t>
      </w:r>
      <w:r w:rsidRPr="00683183">
        <w:rPr>
          <w:rFonts w:hint="cs"/>
          <w:rtl/>
        </w:rPr>
        <w:t>מ</w:t>
      </w:r>
      <w:r w:rsidRPr="00683183">
        <w:rPr>
          <w:rtl/>
        </w:rPr>
        <w:t>הרכזות יירשמו במסד הנתונים.</w:t>
      </w:r>
      <w:bookmarkEnd w:id="241"/>
      <w:r w:rsidRPr="00683183">
        <w:rPr>
          <w:rtl/>
        </w:rPr>
        <w:t xml:space="preserve"> </w:t>
      </w:r>
    </w:p>
    <w:p w14:paraId="43A9A928" w14:textId="77777777" w:rsidR="00C513B7" w:rsidRPr="00683183" w:rsidRDefault="00C513B7" w:rsidP="008E7EB7">
      <w:pPr>
        <w:pStyle w:val="32"/>
        <w:rPr>
          <w:rtl/>
        </w:rPr>
      </w:pPr>
      <w:bookmarkStart w:id="242" w:name="_Toc329021477"/>
      <w:r w:rsidRPr="00683183">
        <w:rPr>
          <w:rtl/>
        </w:rPr>
        <w:t>ניתן יהיה להגדיר כיצד תטפל המערכת בהודעות על אזעקות, על בסיס פרטני. לכל אזעקה ו/או אירוע צריכה להינתן האפשרות:</w:t>
      </w:r>
      <w:bookmarkEnd w:id="242"/>
      <w:r w:rsidRPr="00683183">
        <w:rPr>
          <w:rtl/>
        </w:rPr>
        <w:t xml:space="preserve"> </w:t>
      </w:r>
    </w:p>
    <w:p w14:paraId="5ECB4C0E" w14:textId="77777777" w:rsidR="00C513B7" w:rsidRPr="00683183" w:rsidRDefault="00C513B7" w:rsidP="0056672B">
      <w:pPr>
        <w:pStyle w:val="42"/>
        <w:rPr>
          <w:rtl/>
        </w:rPr>
      </w:pPr>
      <w:bookmarkStart w:id="243" w:name="_Toc329021478"/>
      <w:r w:rsidRPr="00683183">
        <w:rPr>
          <w:rtl/>
        </w:rPr>
        <w:t>להופיע בתחנת עבודה אחת או במספר תחנות עבודה לניטור אזעקות של הלקוח.</w:t>
      </w:r>
      <w:bookmarkEnd w:id="243"/>
      <w:r w:rsidRPr="00683183">
        <w:rPr>
          <w:rtl/>
        </w:rPr>
        <w:t xml:space="preserve"> </w:t>
      </w:r>
    </w:p>
    <w:p w14:paraId="38319DD6" w14:textId="77777777" w:rsidR="00C513B7" w:rsidRPr="00683183" w:rsidRDefault="00C513B7" w:rsidP="0056672B">
      <w:pPr>
        <w:pStyle w:val="42"/>
        <w:rPr>
          <w:rtl/>
        </w:rPr>
      </w:pPr>
      <w:bookmarkStart w:id="244" w:name="_Toc329021479"/>
      <w:r w:rsidRPr="00683183">
        <w:rPr>
          <w:rtl/>
        </w:rPr>
        <w:t>לדרוש מהתקן השדה, אשר חולל את האזעקה, לחזור למצבו הרגיל לפני מחיקת האזעקה.</w:t>
      </w:r>
      <w:bookmarkEnd w:id="244"/>
    </w:p>
    <w:p w14:paraId="6280F208" w14:textId="77777777" w:rsidR="00C513B7" w:rsidRPr="00683183" w:rsidRDefault="00C513B7" w:rsidP="0056672B">
      <w:pPr>
        <w:pStyle w:val="42"/>
        <w:rPr>
          <w:rtl/>
        </w:rPr>
      </w:pPr>
      <w:bookmarkStart w:id="245" w:name="_Toc329021480"/>
      <w:r w:rsidRPr="00683183">
        <w:rPr>
          <w:rtl/>
        </w:rPr>
        <w:t>לכלול הודעה קולית מותאמת אישית, שתישמע בתחנת העבודה של הלקוח.</w:t>
      </w:r>
      <w:bookmarkEnd w:id="245"/>
    </w:p>
    <w:p w14:paraId="07D20E34" w14:textId="77777777" w:rsidR="00C513B7" w:rsidRPr="00683183" w:rsidRDefault="00C513B7" w:rsidP="0056672B">
      <w:pPr>
        <w:pStyle w:val="42"/>
        <w:rPr>
          <w:rtl/>
        </w:rPr>
      </w:pPr>
      <w:bookmarkStart w:id="246" w:name="_Toc329021481"/>
      <w:r w:rsidRPr="00683183">
        <w:rPr>
          <w:rtl/>
        </w:rPr>
        <w:t>לאפשר למפעילי המערכת לשנות את רשומת היומן, ברגע שהאזעקה אושרה.</w:t>
      </w:r>
      <w:bookmarkEnd w:id="246"/>
    </w:p>
    <w:p w14:paraId="20778695" w14:textId="77777777" w:rsidR="00C513B7" w:rsidRPr="00683183" w:rsidRDefault="00C513B7" w:rsidP="0056672B">
      <w:pPr>
        <w:pStyle w:val="42"/>
        <w:rPr>
          <w:rtl/>
        </w:rPr>
      </w:pPr>
      <w:bookmarkStart w:id="247" w:name="_Toc329021482"/>
      <w:r w:rsidRPr="00683183">
        <w:rPr>
          <w:rtl/>
        </w:rPr>
        <w:t>להציג הוראות כתובות והוראות שמע, המתארות את הנהלים שיש לפעול על פיהם כתגובה לאזעקה.</w:t>
      </w:r>
      <w:bookmarkEnd w:id="247"/>
      <w:r w:rsidRPr="00683183">
        <w:rPr>
          <w:rtl/>
        </w:rPr>
        <w:t xml:space="preserve"> </w:t>
      </w:r>
    </w:p>
    <w:p w14:paraId="2472C39E" w14:textId="77777777" w:rsidR="00C513B7" w:rsidRPr="00683183" w:rsidRDefault="00C513B7" w:rsidP="0056672B">
      <w:pPr>
        <w:pStyle w:val="42"/>
        <w:rPr>
          <w:rtl/>
        </w:rPr>
      </w:pPr>
      <w:bookmarkStart w:id="248" w:name="_Toc329021483"/>
      <w:r w:rsidRPr="00683183">
        <w:rPr>
          <w:rtl/>
        </w:rPr>
        <w:t>להזמין באופן אוטומטי מפות קשורות.</w:t>
      </w:r>
      <w:bookmarkEnd w:id="248"/>
    </w:p>
    <w:p w14:paraId="61C754CB" w14:textId="77777777" w:rsidR="00C513B7" w:rsidRPr="00683183" w:rsidRDefault="00C513B7" w:rsidP="0056672B">
      <w:pPr>
        <w:pStyle w:val="42"/>
        <w:rPr>
          <w:rtl/>
        </w:rPr>
      </w:pPr>
      <w:bookmarkStart w:id="249" w:name="_Toc329021485"/>
      <w:r w:rsidRPr="00683183">
        <w:rPr>
          <w:rtl/>
        </w:rPr>
        <w:t>להזמין באופן אוטומטי רשומת וידאו קשורה.</w:t>
      </w:r>
      <w:bookmarkEnd w:id="249"/>
    </w:p>
    <w:p w14:paraId="370CEC21" w14:textId="77777777" w:rsidR="00C513B7" w:rsidRPr="00683183" w:rsidRDefault="00C513B7" w:rsidP="0056672B">
      <w:pPr>
        <w:pStyle w:val="42"/>
        <w:rPr>
          <w:rtl/>
        </w:rPr>
      </w:pPr>
      <w:bookmarkStart w:id="250" w:name="_Toc329021488"/>
      <w:r w:rsidRPr="00683183">
        <w:rPr>
          <w:rtl/>
        </w:rPr>
        <w:t>לדרוש מחיקת אישור.</w:t>
      </w:r>
      <w:bookmarkEnd w:id="250"/>
    </w:p>
    <w:p w14:paraId="05CB758C" w14:textId="77777777" w:rsidR="00C513B7" w:rsidRPr="00683183" w:rsidRDefault="00C513B7" w:rsidP="0056672B">
      <w:pPr>
        <w:pStyle w:val="42"/>
        <w:rPr>
          <w:rtl/>
        </w:rPr>
      </w:pPr>
      <w:bookmarkStart w:id="251" w:name="_Toc329021489"/>
      <w:r w:rsidRPr="00683183">
        <w:rPr>
          <w:rtl/>
        </w:rPr>
        <w:t>לשלוח באופן אוטומטי הודעת דוא"ל ומסרון (SMS).</w:t>
      </w:r>
      <w:bookmarkEnd w:id="251"/>
    </w:p>
    <w:p w14:paraId="6969413E" w14:textId="77777777" w:rsidR="00C513B7" w:rsidRPr="00683183" w:rsidRDefault="00C513B7" w:rsidP="0056672B">
      <w:pPr>
        <w:pStyle w:val="42"/>
        <w:rPr>
          <w:rtl/>
        </w:rPr>
      </w:pPr>
      <w:bookmarkStart w:id="252" w:name="_Toc329021490"/>
      <w:r w:rsidRPr="00683183">
        <w:rPr>
          <w:rtl/>
        </w:rPr>
        <w:t>לגרום לאזעקה להופיע בחלון ניטור האזעקות, עם סרגל מהבהב מקודד בצבע לאורך האזעקה, לציון אזעקות בעדיפות גבוהה.</w:t>
      </w:r>
      <w:bookmarkEnd w:id="252"/>
      <w:r w:rsidRPr="00683183">
        <w:rPr>
          <w:rtl/>
        </w:rPr>
        <w:t xml:space="preserve"> </w:t>
      </w:r>
    </w:p>
    <w:p w14:paraId="05F8C902" w14:textId="77777777" w:rsidR="00C513B7" w:rsidRPr="00683183" w:rsidRDefault="00C513B7" w:rsidP="0056672B">
      <w:pPr>
        <w:pStyle w:val="42"/>
        <w:rPr>
          <w:rtl/>
        </w:rPr>
      </w:pPr>
      <w:bookmarkStart w:id="253" w:name="_Toc329021491"/>
      <w:r w:rsidRPr="00683183">
        <w:rPr>
          <w:rtl/>
        </w:rPr>
        <w:t>לגרום שברגע שהיא אושרה, האזעקה תציג סרגל מהבהב מקודד בצבע לאורך האזעקה, שונה מצבע האזעקה המקורית.</w:t>
      </w:r>
      <w:bookmarkEnd w:id="253"/>
      <w:r w:rsidRPr="00683183">
        <w:rPr>
          <w:rtl/>
        </w:rPr>
        <w:t xml:space="preserve"> </w:t>
      </w:r>
    </w:p>
    <w:p w14:paraId="34441144" w14:textId="77777777" w:rsidR="00C513B7" w:rsidRPr="00683183" w:rsidRDefault="00C513B7" w:rsidP="0056672B">
      <w:pPr>
        <w:pStyle w:val="42"/>
      </w:pPr>
      <w:bookmarkStart w:id="254" w:name="_Toc329021492"/>
      <w:r w:rsidRPr="00683183">
        <w:rPr>
          <w:rtl/>
        </w:rPr>
        <w:t xml:space="preserve">לאפשר סימון אזעקה כ"בהתקדמות", היכן שהמערכת תשתיק כל הודעת שמע חוזרת בתחנת העבודה, שאליה נותבה האזעקה, ולהסיר את הודעת האזעקה שמופיעה בצורת תמונה במפה הגרפית. מפעילים נוספים, </w:t>
      </w:r>
      <w:proofErr w:type="spellStart"/>
      <w:r w:rsidRPr="00683183">
        <w:rPr>
          <w:rtl/>
        </w:rPr>
        <w:t>המנטרים</w:t>
      </w:r>
      <w:proofErr w:type="spellEnd"/>
      <w:r w:rsidRPr="00683183">
        <w:rPr>
          <w:rtl/>
        </w:rPr>
        <w:t xml:space="preserve"> אזעקות, יקבלו הודעה על שהאזעקה סומנה "בהתקדמות".</w:t>
      </w:r>
      <w:bookmarkEnd w:id="254"/>
    </w:p>
    <w:p w14:paraId="57289F19" w14:textId="77777777" w:rsidR="00C513B7" w:rsidRPr="00683183" w:rsidRDefault="00C513B7" w:rsidP="008E7EB7">
      <w:pPr>
        <w:pStyle w:val="32"/>
        <w:rPr>
          <w:rtl/>
        </w:rPr>
      </w:pPr>
      <w:bookmarkStart w:id="255" w:name="_Toc329021494"/>
      <w:r w:rsidRPr="00683183">
        <w:rPr>
          <w:rtl/>
        </w:rPr>
        <w:t>המערכת תכלול חלון מוקפץ על אזעקה שלא אושרה; חלון זה יציג אזעקות שלא אושרו לאחר פרק זמן הניתן להגדרה על ידי המשתמש.</w:t>
      </w:r>
      <w:bookmarkEnd w:id="255"/>
    </w:p>
    <w:p w14:paraId="4C6C6643" w14:textId="77777777" w:rsidR="00C513B7" w:rsidRPr="00683183" w:rsidRDefault="00C513B7" w:rsidP="008E7EB7">
      <w:pPr>
        <w:pStyle w:val="32"/>
      </w:pPr>
      <w:r w:rsidRPr="00683183">
        <w:rPr>
          <w:rtl/>
        </w:rPr>
        <w:t>אפליקציית התוכנה תכלול יכולת שילוב תוכנית (</w:t>
      </w:r>
      <w:r w:rsidRPr="00683183">
        <w:t>Layout</w:t>
      </w:r>
      <w:r w:rsidRPr="00683183">
        <w:rPr>
          <w:rtl/>
        </w:rPr>
        <w:t>) של האתר המוגן בפורמטים הסטנדרטים (</w:t>
      </w:r>
      <w:r w:rsidRPr="00683183">
        <w:t>JPG,BMP</w:t>
      </w:r>
      <w:r w:rsidRPr="00683183">
        <w:rPr>
          <w:rtl/>
        </w:rPr>
        <w:t xml:space="preserve"> וכו').</w:t>
      </w:r>
    </w:p>
    <w:p w14:paraId="759BEC8E" w14:textId="77777777" w:rsidR="00C513B7" w:rsidRPr="00683183" w:rsidRDefault="00C513B7" w:rsidP="008E7EB7">
      <w:pPr>
        <w:pStyle w:val="32"/>
        <w:rPr>
          <w:rtl/>
        </w:rPr>
      </w:pPr>
      <w:bookmarkStart w:id="256" w:name="_Toc329021502"/>
      <w:r w:rsidRPr="00683183">
        <w:rPr>
          <w:rtl/>
        </w:rPr>
        <w:t>המערכת תתמוך במפות גרפיות המציגות את מצב ההתקן באופן דינמי, בזמן אמת. ניתן להגדיר את המפות כדי שיופיעו לפי פקודה או כאשר בוחרים באזעקות מוגדרות לשם אישור. סמלי ההתקנים במפה יהיו בעלי יכולת לשנות צורה ו/או צבע באופן דינמי, על מנת לשקף את המצב הנוכחי של ההתקן.</w:t>
      </w:r>
      <w:bookmarkEnd w:id="256"/>
      <w:r w:rsidRPr="00683183">
        <w:rPr>
          <w:rtl/>
        </w:rPr>
        <w:t xml:space="preserve"> </w:t>
      </w:r>
    </w:p>
    <w:p w14:paraId="79CF0A14" w14:textId="77777777" w:rsidR="00C513B7" w:rsidRPr="00683183" w:rsidRDefault="00C513B7" w:rsidP="008E7EB7">
      <w:pPr>
        <w:pStyle w:val="32"/>
        <w:rPr>
          <w:rtl/>
        </w:rPr>
      </w:pPr>
      <w:bookmarkStart w:id="257" w:name="_Toc329021507"/>
      <w:r w:rsidRPr="00683183">
        <w:rPr>
          <w:rtl/>
        </w:rPr>
        <w:t>המערכת תתמוך בשיטות הקידוח. לא תהיה הגבלה למספר המפות שניתן להניח באופן היררכי, זו על גבי זו.</w:t>
      </w:r>
      <w:bookmarkEnd w:id="257"/>
      <w:r w:rsidRPr="00683183">
        <w:rPr>
          <w:rtl/>
        </w:rPr>
        <w:t xml:space="preserve"> </w:t>
      </w:r>
    </w:p>
    <w:p w14:paraId="16C2A345" w14:textId="77777777" w:rsidR="00C513B7" w:rsidRPr="00683183" w:rsidRDefault="00C513B7" w:rsidP="008E7EB7">
      <w:pPr>
        <w:pStyle w:val="32"/>
      </w:pPr>
      <w:r w:rsidRPr="00683183">
        <w:rPr>
          <w:rtl/>
        </w:rPr>
        <w:t>צלמיות (אייקוני) הסנסורים השונים ימוקמו על גבי התוכנית במיקומים בהם הם מותקנים בפועל. בעת קבלת התרעה מגלאי מסוים, הגלאי ישנה את צבעו בליווי התרעה קולית מהשרת וממחשבי הקליינט.</w:t>
      </w:r>
    </w:p>
    <w:p w14:paraId="43FE473D" w14:textId="77777777" w:rsidR="00C513B7" w:rsidRPr="00683183" w:rsidRDefault="00C513B7" w:rsidP="008E7EB7">
      <w:pPr>
        <w:pStyle w:val="32"/>
      </w:pPr>
      <w:r w:rsidRPr="00683183">
        <w:rPr>
          <w:rtl/>
        </w:rPr>
        <w:t>המערכת תנטר אזעקות לגילוי פריצה בזמן אמת, למוקדן תהיה יכולת נטרול ודריכת גלאי בודד ו/או קבוצת גלאים באזור מסוים.</w:t>
      </w:r>
    </w:p>
    <w:p w14:paraId="0CFFB958" w14:textId="77777777" w:rsidR="00C513B7" w:rsidRPr="00683183" w:rsidRDefault="00C513B7" w:rsidP="008E7EB7">
      <w:pPr>
        <w:pStyle w:val="32"/>
      </w:pPr>
      <w:r w:rsidRPr="00683183">
        <w:rPr>
          <w:rtl/>
        </w:rPr>
        <w:t>למנהל המוקד תהיה יכולת הגדרת גלאים ואזורים (ללא התערבות הקבלן).</w:t>
      </w:r>
    </w:p>
    <w:p w14:paraId="497611B3" w14:textId="77777777" w:rsidR="00C513B7" w:rsidRPr="00683183" w:rsidRDefault="00C513B7" w:rsidP="008E7EB7">
      <w:pPr>
        <w:pStyle w:val="32"/>
      </w:pPr>
      <w:r w:rsidRPr="00683183">
        <w:rPr>
          <w:rtl/>
        </w:rPr>
        <w:t>בנוסף תכלול המערכת יומן אירועים בו יירשמו כל ההתרעות שיתקבלו במערכת.</w:t>
      </w:r>
    </w:p>
    <w:p w14:paraId="5191EAB9" w14:textId="77777777" w:rsidR="00C513B7" w:rsidRPr="00683183" w:rsidRDefault="00C513B7" w:rsidP="008E7EB7">
      <w:pPr>
        <w:pStyle w:val="32"/>
      </w:pPr>
      <w:r w:rsidRPr="00683183">
        <w:rPr>
          <w:rtl/>
        </w:rPr>
        <w:t>המערכת תתמוך בממשק למערכת ניהול וידאו לטובת "הקפצת" רצפי וידאו כפונקציה של התרעה באזור המכוסה במצלמה.</w:t>
      </w:r>
      <w:r w:rsidRPr="00683183">
        <w:rPr>
          <w:rFonts w:hint="cs"/>
          <w:rtl/>
        </w:rPr>
        <w:t xml:space="preserve"> למען הסר הספק על הקבלן להכליל את עלות פיתוח הממשק בהצעת המחיר.</w:t>
      </w:r>
    </w:p>
    <w:p w14:paraId="65E6AE38" w14:textId="77777777" w:rsidR="00C513B7" w:rsidRPr="00683183" w:rsidRDefault="00C513B7" w:rsidP="008E7EB7">
      <w:pPr>
        <w:pStyle w:val="32"/>
      </w:pPr>
      <w:r w:rsidRPr="00683183">
        <w:rPr>
          <w:rtl/>
        </w:rPr>
        <w:t xml:space="preserve">התקשורת עם רכזות הפריצה תיעשה באמצעות חיבור </w:t>
      </w:r>
      <w:r w:rsidRPr="00683183">
        <w:t>LAN</w:t>
      </w:r>
      <w:r w:rsidRPr="00683183">
        <w:rPr>
          <w:rtl/>
        </w:rPr>
        <w:t xml:space="preserve">. </w:t>
      </w:r>
    </w:p>
    <w:p w14:paraId="5DB69394" w14:textId="77777777" w:rsidR="00C513B7" w:rsidRPr="00683183" w:rsidRDefault="00C513B7" w:rsidP="008E7EB7">
      <w:pPr>
        <w:pStyle w:val="32"/>
      </w:pPr>
      <w:r w:rsidRPr="00683183">
        <w:rPr>
          <w:rtl/>
        </w:rPr>
        <w:t>ניתן יהיה להגדיר ולהוסיף התקנים על פי הגידול העתידי של האתרים ובהתאם האמצעים שיתווספו בהם.</w:t>
      </w:r>
      <w:r w:rsidRPr="00683183">
        <w:t xml:space="preserve"> </w:t>
      </w:r>
    </w:p>
    <w:p w14:paraId="40486A8F" w14:textId="77777777" w:rsidR="00C513B7" w:rsidRPr="00683183" w:rsidRDefault="00C513B7" w:rsidP="008E7EB7">
      <w:pPr>
        <w:pStyle w:val="32"/>
      </w:pPr>
      <w:r w:rsidRPr="00683183">
        <w:rPr>
          <w:rtl/>
        </w:rPr>
        <w:t xml:space="preserve">למפעילים תהיה היכולת לסמן אזורים, שטחים, ממסרים ודלתות כ"מופעלים" או "מנוטרלים". </w:t>
      </w:r>
    </w:p>
    <w:p w14:paraId="12267D7B" w14:textId="77777777" w:rsidR="00C513B7" w:rsidRPr="00683183" w:rsidRDefault="00C513B7" w:rsidP="008E7EB7">
      <w:pPr>
        <w:pStyle w:val="32"/>
      </w:pPr>
      <w:bookmarkStart w:id="258" w:name="_Toc329021513"/>
      <w:r w:rsidRPr="00683183">
        <w:rPr>
          <w:rFonts w:hint="cs"/>
          <w:rtl/>
        </w:rPr>
        <w:t>המערכת תאפשר למפעיל</w:t>
      </w:r>
      <w:r w:rsidRPr="00683183">
        <w:rPr>
          <w:rtl/>
        </w:rPr>
        <w:t xml:space="preserve"> לשייך את האירועים לכל אחת מהקטגוריות הבאות:</w:t>
      </w:r>
      <w:bookmarkEnd w:id="258"/>
    </w:p>
    <w:p w14:paraId="69A891AD" w14:textId="77777777" w:rsidR="00C513B7" w:rsidRPr="00683183" w:rsidRDefault="00C513B7" w:rsidP="0056672B">
      <w:pPr>
        <w:pStyle w:val="42"/>
        <w:rPr>
          <w:rtl/>
        </w:rPr>
      </w:pPr>
      <w:bookmarkStart w:id="259" w:name="_Toc329021514"/>
      <w:r w:rsidRPr="00683183">
        <w:rPr>
          <w:rtl/>
        </w:rPr>
        <w:t>אזהרה</w:t>
      </w:r>
      <w:bookmarkEnd w:id="259"/>
      <w:r w:rsidRPr="00683183">
        <w:rPr>
          <w:rFonts w:hint="cs"/>
          <w:rtl/>
        </w:rPr>
        <w:t>.</w:t>
      </w:r>
    </w:p>
    <w:p w14:paraId="02E98A52" w14:textId="77777777" w:rsidR="00C513B7" w:rsidRPr="00683183" w:rsidRDefault="00C513B7" w:rsidP="0056672B">
      <w:pPr>
        <w:pStyle w:val="42"/>
        <w:rPr>
          <w:rtl/>
        </w:rPr>
      </w:pPr>
      <w:bookmarkStart w:id="260" w:name="_Toc329021515"/>
      <w:r w:rsidRPr="00683183">
        <w:rPr>
          <w:rtl/>
        </w:rPr>
        <w:t>בעיה</w:t>
      </w:r>
      <w:bookmarkEnd w:id="260"/>
      <w:r w:rsidRPr="00683183">
        <w:rPr>
          <w:rFonts w:hint="cs"/>
          <w:rtl/>
        </w:rPr>
        <w:t>.</w:t>
      </w:r>
    </w:p>
    <w:p w14:paraId="546C118D" w14:textId="77777777" w:rsidR="00C513B7" w:rsidRPr="00683183" w:rsidRDefault="00C513B7" w:rsidP="0056672B">
      <w:pPr>
        <w:pStyle w:val="42"/>
        <w:rPr>
          <w:rtl/>
        </w:rPr>
      </w:pPr>
      <w:bookmarkStart w:id="261" w:name="_Toc329021516"/>
      <w:r w:rsidRPr="00683183">
        <w:rPr>
          <w:rtl/>
        </w:rPr>
        <w:t>מעקף</w:t>
      </w:r>
      <w:bookmarkEnd w:id="261"/>
      <w:r w:rsidRPr="00683183">
        <w:rPr>
          <w:rFonts w:hint="cs"/>
          <w:rtl/>
        </w:rPr>
        <w:t>.</w:t>
      </w:r>
    </w:p>
    <w:p w14:paraId="50EA3D0B" w14:textId="77777777" w:rsidR="00C513B7" w:rsidRPr="00683183" w:rsidRDefault="00C513B7" w:rsidP="0056672B">
      <w:pPr>
        <w:pStyle w:val="42"/>
      </w:pPr>
      <w:bookmarkStart w:id="262" w:name="_Toc329021517"/>
      <w:r w:rsidRPr="00683183">
        <w:rPr>
          <w:rtl/>
        </w:rPr>
        <w:t>אזעקה.</w:t>
      </w:r>
      <w:bookmarkEnd w:id="262"/>
    </w:p>
    <w:p w14:paraId="11A81B1F" w14:textId="77777777" w:rsidR="00C513B7" w:rsidRPr="00683183" w:rsidRDefault="00C513B7" w:rsidP="008E7EB7">
      <w:pPr>
        <w:pStyle w:val="32"/>
      </w:pPr>
      <w:r w:rsidRPr="00683183">
        <w:rPr>
          <w:rtl/>
        </w:rPr>
        <w:t>המערכת תאפשר למפעילי המערכת להסתיר או להציג את כל האירועים בהתאם לקטגוריות</w:t>
      </w:r>
      <w:r w:rsidRPr="00683183">
        <w:rPr>
          <w:rFonts w:hint="cs"/>
          <w:rtl/>
        </w:rPr>
        <w:t xml:space="preserve"> הנ"ל.</w:t>
      </w:r>
    </w:p>
    <w:p w14:paraId="7925391E" w14:textId="77777777" w:rsidR="00C513B7" w:rsidRPr="00683183" w:rsidRDefault="00C513B7" w:rsidP="008E7EB7">
      <w:pPr>
        <w:pStyle w:val="32"/>
        <w:rPr>
          <w:rtl/>
        </w:rPr>
      </w:pPr>
      <w:bookmarkStart w:id="263" w:name="_Toc329021511"/>
      <w:r w:rsidRPr="00683183">
        <w:rPr>
          <w:rtl/>
        </w:rPr>
        <w:t>המערכת תאפשר למפעילי המערכת לסדר את הדרך שבה יפורטו האזעקות ו/או האירועים בחלון ניטור האזעקות, על ידי מיונם לפי אזעקות ואירועים.</w:t>
      </w:r>
      <w:bookmarkEnd w:id="263"/>
      <w:r w:rsidRPr="00683183">
        <w:rPr>
          <w:rtl/>
        </w:rPr>
        <w:t xml:space="preserve"> </w:t>
      </w:r>
    </w:p>
    <w:p w14:paraId="240D3155" w14:textId="77777777" w:rsidR="00C513B7" w:rsidRPr="00683183" w:rsidRDefault="00C513B7" w:rsidP="008E7EB7">
      <w:pPr>
        <w:pStyle w:val="32"/>
      </w:pPr>
      <w:r w:rsidRPr="00683183">
        <w:rPr>
          <w:rtl/>
        </w:rPr>
        <w:t>המערכת תהיה מסוגלת להעביר מידע על המצב של ההתקנים לגילוי פריצה בכל זמן נתון.</w:t>
      </w:r>
    </w:p>
    <w:p w14:paraId="292A400E" w14:textId="77777777" w:rsidR="00C513B7" w:rsidRPr="00683183" w:rsidRDefault="00C513B7" w:rsidP="008E7EB7">
      <w:pPr>
        <w:pStyle w:val="32"/>
      </w:pPr>
      <w:r w:rsidRPr="00683183">
        <w:rPr>
          <w:rtl/>
        </w:rPr>
        <w:t>המערכת תייצר קבצי לוג הרושמים את כל הפעולות שבוצעו/ התקיימו במערכות הפריצה. קובץ הלוג יכיל מינימום 10,000 אירועים אחרונים.</w:t>
      </w:r>
    </w:p>
    <w:p w14:paraId="54E81913" w14:textId="77777777" w:rsidR="00C513B7" w:rsidRPr="00683183" w:rsidRDefault="00C513B7" w:rsidP="008E7EB7">
      <w:pPr>
        <w:pStyle w:val="32"/>
      </w:pPr>
      <w:r w:rsidRPr="00683183">
        <w:rPr>
          <w:rtl/>
        </w:rPr>
        <w:t xml:space="preserve">ניתן יהיה להפיק </w:t>
      </w:r>
      <w:r w:rsidRPr="00683183">
        <w:rPr>
          <w:rFonts w:hint="cs"/>
          <w:rtl/>
        </w:rPr>
        <w:t>דו"חות</w:t>
      </w:r>
      <w:r w:rsidRPr="00683183">
        <w:rPr>
          <w:rtl/>
        </w:rPr>
        <w:t xml:space="preserve"> מצב מקבצי הלוג על פי חתכים שונים:</w:t>
      </w:r>
    </w:p>
    <w:p w14:paraId="6716CC63" w14:textId="77777777" w:rsidR="00C513B7" w:rsidRPr="00683183" w:rsidRDefault="00C513B7" w:rsidP="0056672B">
      <w:pPr>
        <w:pStyle w:val="42"/>
      </w:pPr>
      <w:r w:rsidRPr="00683183">
        <w:rPr>
          <w:rtl/>
        </w:rPr>
        <w:t>על פי תאריך ושעה.</w:t>
      </w:r>
    </w:p>
    <w:p w14:paraId="70ABCDAD" w14:textId="77777777" w:rsidR="00C513B7" w:rsidRPr="00683183" w:rsidRDefault="00C513B7" w:rsidP="0056672B">
      <w:pPr>
        <w:pStyle w:val="42"/>
      </w:pPr>
      <w:r w:rsidRPr="00683183">
        <w:rPr>
          <w:rtl/>
        </w:rPr>
        <w:t>על פי אתר.</w:t>
      </w:r>
    </w:p>
    <w:p w14:paraId="09FE4C47" w14:textId="77777777" w:rsidR="00C513B7" w:rsidRPr="00683183" w:rsidRDefault="00C513B7" w:rsidP="0056672B">
      <w:pPr>
        <w:pStyle w:val="42"/>
      </w:pPr>
      <w:r w:rsidRPr="00683183">
        <w:rPr>
          <w:rtl/>
        </w:rPr>
        <w:t>על פי אזור.</w:t>
      </w:r>
    </w:p>
    <w:p w14:paraId="7BC0FEF4" w14:textId="77777777" w:rsidR="00C513B7" w:rsidRPr="00683183" w:rsidRDefault="00C513B7" w:rsidP="0056672B">
      <w:pPr>
        <w:pStyle w:val="42"/>
      </w:pPr>
      <w:r w:rsidRPr="00683183">
        <w:rPr>
          <w:rtl/>
        </w:rPr>
        <w:t>על פי משתמש.</w:t>
      </w:r>
    </w:p>
    <w:p w14:paraId="00510626" w14:textId="77777777" w:rsidR="00C513B7" w:rsidRPr="00683183" w:rsidRDefault="00C513B7" w:rsidP="008E7EB7">
      <w:pPr>
        <w:pStyle w:val="32"/>
      </w:pPr>
      <w:r w:rsidRPr="00683183">
        <w:rPr>
          <w:rtl/>
        </w:rPr>
        <w:t>הדוחות יהיו ניתנים להמרה לקובץ אקסל.</w:t>
      </w:r>
    </w:p>
    <w:p w14:paraId="3F658352" w14:textId="77777777" w:rsidR="00C513B7" w:rsidRPr="00683183" w:rsidRDefault="00C513B7" w:rsidP="008E7EB7">
      <w:pPr>
        <w:pStyle w:val="32"/>
      </w:pPr>
      <w:r w:rsidRPr="00683183">
        <w:rPr>
          <w:rtl/>
        </w:rPr>
        <w:t xml:space="preserve">על החברה להתחייב באספקת ה- </w:t>
      </w:r>
      <w:r w:rsidRPr="00683183">
        <w:t>SDK</w:t>
      </w:r>
      <w:r w:rsidRPr="00683183">
        <w:rPr>
          <w:rtl/>
        </w:rPr>
        <w:t xml:space="preserve"> של המערכת</w:t>
      </w:r>
      <w:r w:rsidRPr="00683183">
        <w:rPr>
          <w:rFonts w:hint="cs"/>
          <w:rtl/>
        </w:rPr>
        <w:t>.</w:t>
      </w:r>
    </w:p>
    <w:p w14:paraId="346BBE61" w14:textId="77777777" w:rsidR="00C513B7" w:rsidRPr="00683183" w:rsidRDefault="00C513B7" w:rsidP="008E7EB7">
      <w:pPr>
        <w:pStyle w:val="32"/>
      </w:pPr>
      <w:r w:rsidRPr="00683183">
        <w:rPr>
          <w:rtl/>
        </w:rPr>
        <w:t xml:space="preserve">התוכנה תתמוך בכל הרכזות שיותקנו בכל אתרי הלקוח ללא הגבלה. </w:t>
      </w:r>
    </w:p>
    <w:p w14:paraId="24734C15" w14:textId="77777777" w:rsidR="00C513B7" w:rsidRPr="00683183" w:rsidRDefault="00C513B7" w:rsidP="008E7EB7">
      <w:pPr>
        <w:pStyle w:val="32"/>
      </w:pPr>
      <w:r w:rsidRPr="00683183">
        <w:rPr>
          <w:rtl/>
        </w:rPr>
        <w:t>כנ"ל בנוגע לתחנות עבודה.</w:t>
      </w:r>
    </w:p>
    <w:p w14:paraId="763A87FC" w14:textId="77777777" w:rsidR="00C513B7" w:rsidRPr="00683183" w:rsidRDefault="00C513B7" w:rsidP="008E7EB7">
      <w:pPr>
        <w:pStyle w:val="32"/>
      </w:pPr>
      <w:r w:rsidRPr="00683183">
        <w:rPr>
          <w:rtl/>
        </w:rPr>
        <w:t>התוכנה תסופק במהדורתה העדכנית ביותר ביום ההתקנה.</w:t>
      </w:r>
    </w:p>
    <w:p w14:paraId="3E7FBDE4" w14:textId="77777777" w:rsidR="00C513B7" w:rsidRPr="00683183" w:rsidRDefault="00C513B7" w:rsidP="008E7EB7">
      <w:pPr>
        <w:pStyle w:val="32"/>
      </w:pPr>
      <w:r w:rsidRPr="00683183">
        <w:rPr>
          <w:rtl/>
        </w:rPr>
        <w:t>התוכנה תהיה מתוצרת יצרן הרכזות.</w:t>
      </w:r>
    </w:p>
    <w:p w14:paraId="4E5D968D" w14:textId="77777777" w:rsidR="00C513B7" w:rsidRPr="00683183" w:rsidRDefault="00C513B7" w:rsidP="008E7EB7">
      <w:pPr>
        <w:pStyle w:val="32"/>
      </w:pPr>
      <w:r w:rsidRPr="00683183">
        <w:rPr>
          <w:rFonts w:hint="cs"/>
          <w:rtl/>
        </w:rPr>
        <w:t>מערכת הניהול תתמוך באופן מלא את הגלאים והרכזות הקיימים ברשות העירייה ואת אלה המוצעים ע"י הקבלן במסגרת מכרז זה.</w:t>
      </w:r>
    </w:p>
    <w:p w14:paraId="235AC0B1" w14:textId="77777777" w:rsidR="008B11C6" w:rsidRPr="00683183" w:rsidRDefault="008B11C6" w:rsidP="0056672B">
      <w:pPr>
        <w:pStyle w:val="22"/>
      </w:pPr>
      <w:bookmarkStart w:id="264" w:name="_Toc390963552"/>
      <w:bookmarkStart w:id="265" w:name="_Toc499568377"/>
      <w:bookmarkStart w:id="266" w:name="_Toc128476837"/>
      <w:bookmarkStart w:id="267" w:name="_Toc390963553"/>
      <w:bookmarkStart w:id="268" w:name="_Ref482022377"/>
      <w:bookmarkStart w:id="269" w:name="_Toc499568376"/>
      <w:r w:rsidRPr="00683183">
        <w:rPr>
          <w:rtl/>
        </w:rPr>
        <w:t>מפענחת התרעות קווית</w:t>
      </w:r>
      <w:bookmarkEnd w:id="264"/>
      <w:bookmarkEnd w:id="265"/>
      <w:bookmarkEnd w:id="266"/>
    </w:p>
    <w:p w14:paraId="6B9F1340" w14:textId="77777777" w:rsidR="008B11C6" w:rsidRPr="00683183" w:rsidRDefault="008B11C6" w:rsidP="008E7EB7">
      <w:pPr>
        <w:pStyle w:val="32"/>
      </w:pPr>
      <w:r w:rsidRPr="00683183">
        <w:rPr>
          <w:rtl/>
        </w:rPr>
        <w:t xml:space="preserve">ייעוד: קבלת התרעות מרכזות אזעקה דרך קו טלפון בפרוטוקול </w:t>
      </w:r>
      <w:r w:rsidRPr="00683183">
        <w:t>contact id</w:t>
      </w:r>
      <w:r w:rsidRPr="00683183">
        <w:rPr>
          <w:rtl/>
        </w:rPr>
        <w:t>.</w:t>
      </w:r>
    </w:p>
    <w:p w14:paraId="50B26CFE" w14:textId="77777777" w:rsidR="008B11C6" w:rsidRPr="00683183" w:rsidRDefault="008B11C6" w:rsidP="008E7EB7">
      <w:pPr>
        <w:pStyle w:val="32"/>
      </w:pPr>
      <w:r w:rsidRPr="00683183">
        <w:rPr>
          <w:rFonts w:hint="cs"/>
          <w:rtl/>
        </w:rPr>
        <w:t>המפענחת תתממשק ממשק מלא לתוכנת ניהול הפריצה, מובהר כי לא תשולם לקבלן תוספת בגין פיתוח ממשק במידה וידרש.</w:t>
      </w:r>
    </w:p>
    <w:p w14:paraId="680C3818" w14:textId="77777777" w:rsidR="008B11C6" w:rsidRPr="00683183" w:rsidRDefault="008B11C6" w:rsidP="008E7EB7">
      <w:pPr>
        <w:pStyle w:val="32"/>
      </w:pPr>
      <w:r w:rsidRPr="00683183">
        <w:rPr>
          <w:rtl/>
        </w:rPr>
        <w:t>המכלול ישמש:</w:t>
      </w:r>
    </w:p>
    <w:p w14:paraId="37D0D92B" w14:textId="77777777" w:rsidR="008B11C6" w:rsidRPr="00683183" w:rsidRDefault="008B11C6" w:rsidP="0056672B">
      <w:pPr>
        <w:pStyle w:val="42"/>
      </w:pPr>
      <w:r w:rsidRPr="00683183">
        <w:rPr>
          <w:rtl/>
        </w:rPr>
        <w:t>להעברת התרעות עבור אתרים בהם לא קיים קו תקשורת נתונים אך קיים בו קו חיוג טלפוני.</w:t>
      </w:r>
    </w:p>
    <w:p w14:paraId="62282867" w14:textId="77777777" w:rsidR="008B11C6" w:rsidRPr="00683183" w:rsidRDefault="008B11C6" w:rsidP="0056672B">
      <w:pPr>
        <w:pStyle w:val="42"/>
      </w:pPr>
      <w:r w:rsidRPr="00683183">
        <w:rPr>
          <w:rtl/>
        </w:rPr>
        <w:t>להעברת התרעות במקביל להתרעות שהועברו בקו תקשורת נתונים לצורך גיבוי.</w:t>
      </w:r>
    </w:p>
    <w:p w14:paraId="39A2D2D5" w14:textId="77777777" w:rsidR="008B11C6" w:rsidRPr="00683183" w:rsidRDefault="008B11C6" w:rsidP="008E7EB7">
      <w:pPr>
        <w:pStyle w:val="32"/>
      </w:pPr>
      <w:r w:rsidRPr="00683183">
        <w:rPr>
          <w:rtl/>
        </w:rPr>
        <w:t>המכלול ישמש להעברת התרעות בקווי חיוג בין רכזות האזעקה באתרי הקצה למערכות ניהול ההתרעות שבמוקדים מרוחקים.</w:t>
      </w:r>
    </w:p>
    <w:p w14:paraId="367EFFEF" w14:textId="77777777" w:rsidR="008B11C6" w:rsidRPr="00683183" w:rsidRDefault="008B11C6" w:rsidP="008E7EB7">
      <w:pPr>
        <w:pStyle w:val="32"/>
        <w:rPr>
          <w:rtl/>
        </w:rPr>
      </w:pPr>
      <w:r w:rsidRPr="00683183">
        <w:rPr>
          <w:rtl/>
        </w:rPr>
        <w:t>הממשק (</w:t>
      </w:r>
      <w:r w:rsidRPr="00683183">
        <w:t>contact id</w:t>
      </w:r>
      <w:r w:rsidRPr="00683183">
        <w:rPr>
          <w:rtl/>
        </w:rPr>
        <w:t xml:space="preserve"> ) יהווה חלק בלתי נפרד מהמכלול המוצע.</w:t>
      </w:r>
    </w:p>
    <w:p w14:paraId="412D4366" w14:textId="77777777" w:rsidR="008B11C6" w:rsidRPr="00683183" w:rsidRDefault="008B11C6" w:rsidP="008E7EB7">
      <w:pPr>
        <w:pStyle w:val="32"/>
      </w:pPr>
      <w:r w:rsidRPr="00683183">
        <w:rPr>
          <w:rtl/>
        </w:rPr>
        <w:t>המכלול יכיל 4 כניסות טלפון בלתי תלויות  אחת בשנייה.</w:t>
      </w:r>
    </w:p>
    <w:p w14:paraId="007F7627" w14:textId="77777777" w:rsidR="008B11C6" w:rsidRPr="00683183" w:rsidRDefault="008B11C6" w:rsidP="008E7EB7">
      <w:pPr>
        <w:pStyle w:val="32"/>
      </w:pPr>
      <w:r w:rsidRPr="00683183">
        <w:rPr>
          <w:rtl/>
        </w:rPr>
        <w:t xml:space="preserve">המכלול יתמוך בעוד כ- 2 פרוטוקולים הנפוצים בשוק מעבר ל </w:t>
      </w:r>
      <w:r w:rsidRPr="00683183">
        <w:t>contact-id</w:t>
      </w:r>
    </w:p>
    <w:p w14:paraId="34E45E55" w14:textId="77777777" w:rsidR="008B11C6" w:rsidRPr="00683183" w:rsidRDefault="008B11C6" w:rsidP="008E7EB7">
      <w:pPr>
        <w:pStyle w:val="32"/>
      </w:pPr>
      <w:r w:rsidRPr="00683183">
        <w:rPr>
          <w:rtl/>
        </w:rPr>
        <w:t>המכלול יתמוך בזיהוי:</w:t>
      </w:r>
    </w:p>
    <w:p w14:paraId="3803A425" w14:textId="77777777" w:rsidR="008B11C6" w:rsidRPr="00683183" w:rsidRDefault="008B11C6" w:rsidP="0056672B">
      <w:pPr>
        <w:pStyle w:val="42"/>
        <w:rPr>
          <w:rtl/>
        </w:rPr>
      </w:pPr>
      <w:r w:rsidRPr="00683183">
        <w:rPr>
          <w:rtl/>
        </w:rPr>
        <w:t>תאריך ושעה.</w:t>
      </w:r>
    </w:p>
    <w:p w14:paraId="7EBCE66F" w14:textId="77777777" w:rsidR="008B11C6" w:rsidRPr="00683183" w:rsidRDefault="008B11C6" w:rsidP="0056672B">
      <w:pPr>
        <w:pStyle w:val="42"/>
        <w:rPr>
          <w:rtl/>
        </w:rPr>
      </w:pPr>
      <w:r w:rsidRPr="00683183">
        <w:rPr>
          <w:rtl/>
        </w:rPr>
        <w:t>מספר מנוי.</w:t>
      </w:r>
    </w:p>
    <w:p w14:paraId="2FE12151" w14:textId="77777777" w:rsidR="008B11C6" w:rsidRPr="00683183" w:rsidRDefault="008B11C6" w:rsidP="0056672B">
      <w:pPr>
        <w:pStyle w:val="42"/>
        <w:rPr>
          <w:rtl/>
        </w:rPr>
      </w:pPr>
      <w:r w:rsidRPr="00683183">
        <w:rPr>
          <w:rtl/>
        </w:rPr>
        <w:t>קוד האזעקה.</w:t>
      </w:r>
    </w:p>
    <w:p w14:paraId="6AC7F6F7" w14:textId="77777777" w:rsidR="008B11C6" w:rsidRPr="00683183" w:rsidRDefault="008B11C6" w:rsidP="0056672B">
      <w:pPr>
        <w:pStyle w:val="42"/>
      </w:pPr>
      <w:r w:rsidRPr="00683183">
        <w:rPr>
          <w:rtl/>
        </w:rPr>
        <w:t xml:space="preserve">זיהוי מערכת </w:t>
      </w:r>
      <w:r w:rsidRPr="00683183">
        <w:t>Caller ID</w:t>
      </w:r>
      <w:r w:rsidRPr="00683183">
        <w:rPr>
          <w:rtl/>
        </w:rPr>
        <w:t>.</w:t>
      </w:r>
    </w:p>
    <w:p w14:paraId="693E0D39" w14:textId="77777777" w:rsidR="008B11C6" w:rsidRPr="00683183" w:rsidRDefault="008B11C6" w:rsidP="008E7EB7">
      <w:pPr>
        <w:pStyle w:val="32"/>
      </w:pPr>
      <w:r w:rsidRPr="00683183">
        <w:rPr>
          <w:rtl/>
        </w:rPr>
        <w:t>מארז "19.</w:t>
      </w:r>
    </w:p>
    <w:p w14:paraId="0C8E35C0" w14:textId="77777777" w:rsidR="008B11C6" w:rsidRPr="00683183" w:rsidRDefault="008B11C6" w:rsidP="008E7EB7">
      <w:pPr>
        <w:pStyle w:val="32"/>
      </w:pPr>
      <w:r w:rsidRPr="00683183">
        <w:rPr>
          <w:rtl/>
        </w:rPr>
        <w:t xml:space="preserve">המכלול יכלול לפחות שתי יציאות חיבור חיצוניות </w:t>
      </w:r>
      <w:r w:rsidRPr="00683183">
        <w:t>USB</w:t>
      </w:r>
      <w:r w:rsidRPr="00683183">
        <w:rPr>
          <w:rtl/>
        </w:rPr>
        <w:t xml:space="preserve"> ופורט טורי </w:t>
      </w:r>
      <w:r w:rsidRPr="00683183">
        <w:t xml:space="preserve"> RS232/485</w:t>
      </w:r>
      <w:r w:rsidRPr="00683183">
        <w:rPr>
          <w:rtl/>
        </w:rPr>
        <w:t xml:space="preserve"> או </w:t>
      </w:r>
      <w:r w:rsidRPr="00683183">
        <w:t>IP</w:t>
      </w:r>
      <w:r w:rsidRPr="00683183">
        <w:rPr>
          <w:rtl/>
        </w:rPr>
        <w:t xml:space="preserve"> להתחברות ישירה לשרת ההתרעות.</w:t>
      </w:r>
    </w:p>
    <w:p w14:paraId="46B0CBC2" w14:textId="77777777" w:rsidR="008B11C6" w:rsidRPr="00683183" w:rsidRDefault="008B11C6" w:rsidP="008E7EB7">
      <w:pPr>
        <w:pStyle w:val="32"/>
      </w:pPr>
      <w:r w:rsidRPr="00683183">
        <w:rPr>
          <w:rtl/>
        </w:rPr>
        <w:t>זיכרון של לפחות 1000 אירועים אחרונים.</w:t>
      </w:r>
    </w:p>
    <w:p w14:paraId="0785B67C" w14:textId="77777777" w:rsidR="008B11C6" w:rsidRPr="00683183" w:rsidRDefault="008B11C6" w:rsidP="008E7EB7">
      <w:pPr>
        <w:pStyle w:val="32"/>
      </w:pPr>
      <w:r w:rsidRPr="00683183">
        <w:rPr>
          <w:rtl/>
        </w:rPr>
        <w:t xml:space="preserve">מתח פעולה </w:t>
      </w:r>
      <w:r w:rsidRPr="00683183">
        <w:t>220vAC</w:t>
      </w:r>
      <w:r w:rsidRPr="00683183">
        <w:rPr>
          <w:rtl/>
        </w:rPr>
        <w:t>.</w:t>
      </w:r>
    </w:p>
    <w:p w14:paraId="2FB660D4" w14:textId="77777777" w:rsidR="008B11C6" w:rsidRPr="00683183" w:rsidRDefault="008B11C6" w:rsidP="008E7EB7">
      <w:pPr>
        <w:pStyle w:val="32"/>
      </w:pPr>
      <w:r w:rsidRPr="00683183">
        <w:rPr>
          <w:rtl/>
        </w:rPr>
        <w:t>הנחיות לאספקת הפריט</w:t>
      </w:r>
      <w:r w:rsidRPr="00683183">
        <w:rPr>
          <w:rFonts w:hint="cs"/>
          <w:rtl/>
        </w:rPr>
        <w:t>:</w:t>
      </w:r>
    </w:p>
    <w:p w14:paraId="02AD7E2F" w14:textId="77777777" w:rsidR="008B11C6" w:rsidRPr="00683183" w:rsidRDefault="008B11C6" w:rsidP="008E7EB7">
      <w:pPr>
        <w:pStyle w:val="32"/>
        <w:numPr>
          <w:ilvl w:val="0"/>
          <w:numId w:val="0"/>
        </w:numPr>
        <w:ind w:left="2210"/>
        <w:rPr>
          <w:rtl/>
        </w:rPr>
      </w:pPr>
      <w:r w:rsidRPr="00683183">
        <w:rPr>
          <w:rtl/>
        </w:rPr>
        <w:t>יסופקו מוצרים גנריים (ללא מגבלה ו\או הנחיה).</w:t>
      </w:r>
    </w:p>
    <w:p w14:paraId="0913614F" w14:textId="235835A0" w:rsidR="00C513B7" w:rsidRDefault="00C513B7" w:rsidP="0056672B">
      <w:pPr>
        <w:pStyle w:val="22"/>
        <w:rPr>
          <w:rtl/>
        </w:rPr>
      </w:pPr>
      <w:bookmarkStart w:id="270" w:name="_Toc128476838"/>
      <w:r w:rsidRPr="00683183">
        <w:rPr>
          <w:rtl/>
        </w:rPr>
        <w:t>רכזת אזעקה ומצוקה</w:t>
      </w:r>
      <w:bookmarkEnd w:id="267"/>
      <w:bookmarkEnd w:id="268"/>
      <w:bookmarkEnd w:id="269"/>
      <w:bookmarkEnd w:id="270"/>
    </w:p>
    <w:p w14:paraId="0A0DFF50" w14:textId="19D53904" w:rsidR="00BF12EF" w:rsidRPr="00BF12EF" w:rsidRDefault="00BF12EF" w:rsidP="00BF12EF">
      <w:pPr>
        <w:pStyle w:val="32"/>
        <w:numPr>
          <w:ilvl w:val="0"/>
          <w:numId w:val="0"/>
        </w:numPr>
        <w:ind w:left="1256"/>
      </w:pPr>
      <w:r>
        <w:rPr>
          <w:rFonts w:hint="cs"/>
          <w:rtl/>
        </w:rPr>
        <w:t xml:space="preserve">יסופקו רכזות של חברת </w:t>
      </w:r>
      <w:r>
        <w:t xml:space="preserve">Risco  </w:t>
      </w:r>
      <w:r>
        <w:rPr>
          <w:rFonts w:hint="cs"/>
          <w:rtl/>
        </w:rPr>
        <w:t>.</w:t>
      </w:r>
    </w:p>
    <w:p w14:paraId="4788D21D" w14:textId="77777777" w:rsidR="00C513B7" w:rsidRPr="00683183" w:rsidRDefault="00C513B7" w:rsidP="008E7EB7">
      <w:pPr>
        <w:pStyle w:val="32"/>
        <w:rPr>
          <w:rtl/>
        </w:rPr>
      </w:pPr>
      <w:r w:rsidRPr="00683183">
        <w:rPr>
          <w:rtl/>
        </w:rPr>
        <w:t>יחידת בקרה אלקטרונית המאפשרת חיבור לגלאים מסוגי</w:t>
      </w:r>
      <w:bookmarkStart w:id="271" w:name="_Toc41561917"/>
      <w:bookmarkStart w:id="272" w:name="_Toc41572251"/>
      <w:bookmarkStart w:id="273" w:name="_Toc41575978"/>
      <w:bookmarkStart w:id="274" w:name="_Toc48842883"/>
      <w:bookmarkStart w:id="275" w:name="_Toc74289259"/>
      <w:bookmarkStart w:id="276" w:name="_Toc80614467"/>
      <w:bookmarkStart w:id="277" w:name="_Toc106260089"/>
      <w:bookmarkStart w:id="278" w:name="_Toc137622714"/>
      <w:bookmarkStart w:id="279" w:name="_Toc179685281"/>
      <w:bookmarkStart w:id="280" w:name="_Toc329021333"/>
      <w:r w:rsidRPr="00683183">
        <w:rPr>
          <w:rtl/>
        </w:rPr>
        <w:t>ם שונים לצורך קבלת התרעות פריצה לרבות אספקת מתח לגלאים השונים המחוברים אליה, לאסוף נתונים על מצבם, לייצור אזעקה ולהציג התרעות בכל מקרה של שינוי ממצב העבודה שהוגדר כמצב "נורמלי".</w:t>
      </w:r>
      <w:bookmarkEnd w:id="271"/>
      <w:bookmarkEnd w:id="272"/>
      <w:bookmarkEnd w:id="273"/>
      <w:bookmarkEnd w:id="274"/>
      <w:bookmarkEnd w:id="275"/>
      <w:bookmarkEnd w:id="276"/>
      <w:bookmarkEnd w:id="277"/>
      <w:bookmarkEnd w:id="278"/>
      <w:bookmarkEnd w:id="279"/>
      <w:bookmarkEnd w:id="280"/>
    </w:p>
    <w:p w14:paraId="66F18823" w14:textId="77777777" w:rsidR="00C513B7" w:rsidRPr="00683183" w:rsidRDefault="00C513B7" w:rsidP="008E7EB7">
      <w:pPr>
        <w:pStyle w:val="32"/>
        <w:rPr>
          <w:rtl/>
        </w:rPr>
      </w:pPr>
      <w:bookmarkStart w:id="281" w:name="_Toc74289260"/>
      <w:bookmarkStart w:id="282" w:name="_Toc80614468"/>
      <w:bookmarkStart w:id="283" w:name="_Toc106260090"/>
      <w:bookmarkStart w:id="284" w:name="_Toc137622715"/>
      <w:bookmarkStart w:id="285" w:name="_Toc179685282"/>
      <w:bookmarkStart w:id="286" w:name="_Toc329021334"/>
      <w:r w:rsidRPr="00683183">
        <w:rPr>
          <w:rtl/>
        </w:rPr>
        <w:t>הרכזת תהיה מותאמת לפעול ולקלוט את המידע מכל סוגי הגלאים והציוד המוגדר במפרט זה.</w:t>
      </w:r>
      <w:bookmarkEnd w:id="281"/>
      <w:bookmarkEnd w:id="282"/>
      <w:bookmarkEnd w:id="283"/>
      <w:bookmarkEnd w:id="284"/>
      <w:bookmarkEnd w:id="285"/>
      <w:bookmarkEnd w:id="286"/>
    </w:p>
    <w:p w14:paraId="5B008C3E" w14:textId="77777777" w:rsidR="00C513B7" w:rsidRPr="00683183" w:rsidRDefault="00C513B7" w:rsidP="008E7EB7">
      <w:pPr>
        <w:pStyle w:val="32"/>
        <w:rPr>
          <w:rtl/>
        </w:rPr>
      </w:pPr>
      <w:bookmarkStart w:id="287" w:name="_Toc74289261"/>
      <w:bookmarkStart w:id="288" w:name="_Toc80614469"/>
      <w:bookmarkStart w:id="289" w:name="_Toc106260091"/>
      <w:bookmarkStart w:id="290" w:name="_Toc137622716"/>
      <w:bookmarkStart w:id="291" w:name="_Toc179685283"/>
      <w:bookmarkStart w:id="292" w:name="_Toc329021335"/>
      <w:r w:rsidRPr="00683183">
        <w:rPr>
          <w:rtl/>
        </w:rPr>
        <w:t>הרכזת תהיה מותאמת לעבודה מול מוקד להעביר ולקבל מידע והתרעות בכל אמצעי התקשורת כמוגדר במפרט זה.</w:t>
      </w:r>
      <w:bookmarkEnd w:id="287"/>
      <w:bookmarkEnd w:id="288"/>
      <w:bookmarkEnd w:id="289"/>
      <w:bookmarkEnd w:id="290"/>
      <w:bookmarkEnd w:id="291"/>
      <w:bookmarkEnd w:id="292"/>
    </w:p>
    <w:p w14:paraId="3F110515" w14:textId="77777777" w:rsidR="00C513B7" w:rsidRPr="00683183" w:rsidRDefault="00C513B7" w:rsidP="008E7EB7">
      <w:pPr>
        <w:pStyle w:val="32"/>
        <w:rPr>
          <w:rtl/>
        </w:rPr>
      </w:pPr>
      <w:bookmarkStart w:id="293" w:name="_Toc41561914"/>
      <w:bookmarkStart w:id="294" w:name="_Toc41572248"/>
      <w:bookmarkStart w:id="295" w:name="_Toc41575975"/>
      <w:bookmarkStart w:id="296" w:name="_Toc48842880"/>
      <w:bookmarkStart w:id="297" w:name="_Toc74289256"/>
      <w:bookmarkStart w:id="298" w:name="_Toc80614464"/>
      <w:bookmarkStart w:id="299" w:name="_Toc106260086"/>
      <w:bookmarkStart w:id="300" w:name="_Toc137622711"/>
      <w:bookmarkStart w:id="301" w:name="_Toc179685278"/>
      <w:bookmarkStart w:id="302" w:name="_Toc329021329"/>
      <w:r w:rsidRPr="00683183">
        <w:rPr>
          <w:rtl/>
        </w:rPr>
        <w:t>הקבלן יספק למזמין את כל האמצעים לביצוע שינויים בתכנות מספרי הטלפון ברכזת (חומרה, תוכנה והדרכה).</w:t>
      </w:r>
      <w:bookmarkEnd w:id="293"/>
      <w:bookmarkEnd w:id="294"/>
      <w:bookmarkEnd w:id="295"/>
      <w:bookmarkEnd w:id="296"/>
      <w:bookmarkEnd w:id="297"/>
      <w:bookmarkEnd w:id="298"/>
      <w:bookmarkEnd w:id="299"/>
      <w:bookmarkEnd w:id="300"/>
      <w:bookmarkEnd w:id="301"/>
      <w:bookmarkEnd w:id="302"/>
    </w:p>
    <w:p w14:paraId="0AFCD950" w14:textId="77777777" w:rsidR="00C513B7" w:rsidRPr="00683183" w:rsidRDefault="00C513B7" w:rsidP="008E7EB7">
      <w:pPr>
        <w:pStyle w:val="32"/>
        <w:rPr>
          <w:rtl/>
        </w:rPr>
      </w:pPr>
      <w:bookmarkStart w:id="303" w:name="_Toc329021330"/>
      <w:r w:rsidRPr="00683183">
        <w:rPr>
          <w:rtl/>
        </w:rPr>
        <w:t>הרכזת תהיה בעלת יכולת להתממשק עם מערך העברת התראות כמפורט במפרט זה.</w:t>
      </w:r>
      <w:bookmarkEnd w:id="303"/>
    </w:p>
    <w:p w14:paraId="21298E02" w14:textId="77777777" w:rsidR="00C513B7" w:rsidRPr="00683183" w:rsidRDefault="00C513B7" w:rsidP="008E7EB7">
      <w:pPr>
        <w:pStyle w:val="32"/>
        <w:rPr>
          <w:rtl/>
        </w:rPr>
      </w:pPr>
      <w:bookmarkStart w:id="304" w:name="_Toc41561918"/>
      <w:bookmarkStart w:id="305" w:name="_Toc41572252"/>
      <w:bookmarkStart w:id="306" w:name="_Toc41575979"/>
      <w:bookmarkStart w:id="307" w:name="_Toc48842884"/>
      <w:bookmarkStart w:id="308" w:name="_Toc74289262"/>
      <w:bookmarkStart w:id="309" w:name="_Toc80614470"/>
      <w:bookmarkStart w:id="310" w:name="_Toc106260092"/>
      <w:bookmarkStart w:id="311" w:name="_Toc137622717"/>
      <w:bookmarkStart w:id="312" w:name="_Toc179685284"/>
      <w:bookmarkStart w:id="313" w:name="_Toc329021336"/>
      <w:r w:rsidRPr="00683183">
        <w:rPr>
          <w:rtl/>
        </w:rPr>
        <w:t>כל קווי הגלאים, המתח, הסירנות יהיו מוגנים מפני ניסיונות פגיעה בזדון כולל חיבור נגדי סוף קו. קצר, נתק, שינוי התנגדות או כל ניסיון נטרול אחר יגרמו מידית לאזעקה, וזאת ללא קשר למצב העבודה של הרכזת.</w:t>
      </w:r>
      <w:bookmarkEnd w:id="304"/>
      <w:bookmarkEnd w:id="305"/>
      <w:bookmarkEnd w:id="306"/>
      <w:bookmarkEnd w:id="307"/>
      <w:bookmarkEnd w:id="308"/>
      <w:bookmarkEnd w:id="309"/>
      <w:bookmarkEnd w:id="310"/>
      <w:bookmarkEnd w:id="311"/>
      <w:bookmarkEnd w:id="312"/>
      <w:bookmarkEnd w:id="313"/>
    </w:p>
    <w:p w14:paraId="5239A231" w14:textId="77777777" w:rsidR="00C513B7" w:rsidRPr="00683183" w:rsidRDefault="00C513B7" w:rsidP="008E7EB7">
      <w:pPr>
        <w:pStyle w:val="32"/>
        <w:rPr>
          <w:rtl/>
        </w:rPr>
      </w:pPr>
      <w:bookmarkStart w:id="314" w:name="_Toc41561919"/>
      <w:bookmarkStart w:id="315" w:name="_Toc41572253"/>
      <w:bookmarkStart w:id="316" w:name="_Toc41575980"/>
      <w:bookmarkStart w:id="317" w:name="_Toc48842885"/>
      <w:bookmarkStart w:id="318" w:name="_Toc74289263"/>
      <w:bookmarkStart w:id="319" w:name="_Toc80614471"/>
      <w:bookmarkStart w:id="320" w:name="_Toc106260093"/>
      <w:bookmarkStart w:id="321" w:name="_Toc137622718"/>
      <w:bookmarkStart w:id="322" w:name="_Toc179685285"/>
      <w:bookmarkStart w:id="323" w:name="_Toc329021337"/>
      <w:r w:rsidRPr="00683183">
        <w:rPr>
          <w:rtl/>
        </w:rPr>
        <w:t>התרעה תתקבל ברכזת כתוצאה של הפעלת כל גלאי בודד ו/או אזור גלאים המוגדר במערכת.</w:t>
      </w:r>
      <w:bookmarkEnd w:id="314"/>
      <w:bookmarkEnd w:id="315"/>
      <w:bookmarkEnd w:id="316"/>
      <w:bookmarkEnd w:id="317"/>
      <w:bookmarkEnd w:id="318"/>
      <w:bookmarkEnd w:id="319"/>
      <w:bookmarkEnd w:id="320"/>
      <w:bookmarkEnd w:id="321"/>
      <w:bookmarkEnd w:id="322"/>
      <w:bookmarkEnd w:id="323"/>
    </w:p>
    <w:p w14:paraId="081005E0" w14:textId="77777777" w:rsidR="00C513B7" w:rsidRPr="00683183" w:rsidRDefault="00C513B7" w:rsidP="008E7EB7">
      <w:pPr>
        <w:pStyle w:val="32"/>
        <w:rPr>
          <w:rtl/>
        </w:rPr>
      </w:pPr>
      <w:bookmarkStart w:id="324" w:name="_Toc41561921"/>
      <w:bookmarkStart w:id="325" w:name="_Toc41572255"/>
      <w:bookmarkStart w:id="326" w:name="_Toc41575982"/>
      <w:bookmarkStart w:id="327" w:name="_Toc48842886"/>
      <w:bookmarkStart w:id="328" w:name="_Toc74289264"/>
      <w:bookmarkStart w:id="329" w:name="_Toc80614472"/>
      <w:bookmarkStart w:id="330" w:name="_Toc106260094"/>
      <w:bookmarkStart w:id="331" w:name="_Toc137622719"/>
      <w:bookmarkStart w:id="332" w:name="_Toc179685286"/>
      <w:bookmarkStart w:id="333" w:name="_Toc329021338"/>
      <w:r w:rsidRPr="00683183">
        <w:rPr>
          <w:rtl/>
        </w:rPr>
        <w:t>כניסת החיווט לרכזת תבוצע דרך פתחים שיוכנו מראש מוגנים בקופסת הרכזת. הרכזת תתחבר לקיר באמצעות ברגים דרך פתחים מוכנים בגב הקופסא.</w:t>
      </w:r>
      <w:bookmarkEnd w:id="324"/>
      <w:bookmarkEnd w:id="325"/>
      <w:bookmarkEnd w:id="326"/>
      <w:bookmarkEnd w:id="327"/>
      <w:bookmarkEnd w:id="328"/>
      <w:bookmarkEnd w:id="329"/>
      <w:bookmarkEnd w:id="330"/>
      <w:bookmarkEnd w:id="331"/>
      <w:bookmarkEnd w:id="332"/>
      <w:bookmarkEnd w:id="333"/>
    </w:p>
    <w:p w14:paraId="69BE0E35" w14:textId="77777777" w:rsidR="00C513B7" w:rsidRPr="00683183" w:rsidRDefault="00C513B7" w:rsidP="008E7EB7">
      <w:pPr>
        <w:pStyle w:val="32"/>
      </w:pPr>
      <w:bookmarkStart w:id="334" w:name="_Toc41561923"/>
      <w:bookmarkStart w:id="335" w:name="_Toc41572257"/>
      <w:bookmarkStart w:id="336" w:name="_Toc41575984"/>
      <w:bookmarkStart w:id="337" w:name="_Toc48842888"/>
      <w:bookmarkStart w:id="338" w:name="_Toc74289266"/>
      <w:bookmarkStart w:id="339" w:name="_Toc80614474"/>
      <w:bookmarkStart w:id="340" w:name="_Toc106260096"/>
      <w:bookmarkStart w:id="341" w:name="_Toc137622721"/>
      <w:bookmarkStart w:id="342" w:name="_Toc179685288"/>
      <w:bookmarkStart w:id="343" w:name="_Toc329021340"/>
      <w:r w:rsidRPr="00683183">
        <w:rPr>
          <w:rtl/>
        </w:rPr>
        <w:t>הרכזת תהיה ממוחשבת, מופעלת באמצעות לוח מקשים ע"פ קוד אישי בן 4-6 ספרות.</w:t>
      </w:r>
      <w:bookmarkEnd w:id="334"/>
      <w:bookmarkEnd w:id="335"/>
      <w:bookmarkEnd w:id="336"/>
      <w:bookmarkEnd w:id="337"/>
      <w:bookmarkEnd w:id="338"/>
      <w:bookmarkEnd w:id="339"/>
      <w:bookmarkEnd w:id="340"/>
      <w:bookmarkEnd w:id="341"/>
      <w:bookmarkEnd w:id="342"/>
      <w:bookmarkEnd w:id="343"/>
    </w:p>
    <w:p w14:paraId="3B33EB0F" w14:textId="77777777" w:rsidR="00C513B7" w:rsidRPr="00683183" w:rsidRDefault="00C513B7" w:rsidP="008E7EB7">
      <w:pPr>
        <w:pStyle w:val="32"/>
        <w:rPr>
          <w:rtl/>
        </w:rPr>
      </w:pPr>
      <w:bookmarkStart w:id="344" w:name="_Toc41561928"/>
      <w:bookmarkStart w:id="345" w:name="_Toc41572262"/>
      <w:bookmarkStart w:id="346" w:name="_Toc41575989"/>
      <w:bookmarkStart w:id="347" w:name="_Toc48842893"/>
      <w:bookmarkStart w:id="348" w:name="_Toc74289299"/>
      <w:bookmarkStart w:id="349" w:name="_Toc80614507"/>
      <w:bookmarkStart w:id="350" w:name="_Toc106260129"/>
      <w:bookmarkStart w:id="351" w:name="_Toc137622754"/>
      <w:bookmarkStart w:id="352" w:name="_Toc179685321"/>
      <w:bookmarkStart w:id="353" w:name="_Toc329021372"/>
      <w:r w:rsidRPr="00683183">
        <w:rPr>
          <w:rtl/>
        </w:rPr>
        <w:t>הרכזת תאפשר חיבור 4 לוחות מקשים לפחות כולל שליטה סלקטיבית של כל לוח על אזורים שונים.</w:t>
      </w:r>
      <w:bookmarkEnd w:id="344"/>
      <w:bookmarkEnd w:id="345"/>
      <w:bookmarkEnd w:id="346"/>
      <w:bookmarkEnd w:id="347"/>
      <w:bookmarkEnd w:id="348"/>
      <w:bookmarkEnd w:id="349"/>
      <w:bookmarkEnd w:id="350"/>
      <w:bookmarkEnd w:id="351"/>
      <w:bookmarkEnd w:id="352"/>
      <w:bookmarkEnd w:id="353"/>
    </w:p>
    <w:p w14:paraId="51CD7631" w14:textId="77777777" w:rsidR="00C513B7" w:rsidRPr="00683183" w:rsidRDefault="00C513B7" w:rsidP="008E7EB7">
      <w:pPr>
        <w:pStyle w:val="32"/>
      </w:pPr>
      <w:r w:rsidRPr="00683183">
        <w:rPr>
          <w:rtl/>
        </w:rPr>
        <w:t>הרכזת תותקן בארון קיר נפרד ויעודי עבורה.</w:t>
      </w:r>
    </w:p>
    <w:p w14:paraId="523C042D" w14:textId="77777777" w:rsidR="00C513B7" w:rsidRPr="00683183" w:rsidRDefault="00C513B7" w:rsidP="008E7EB7">
      <w:pPr>
        <w:pStyle w:val="32"/>
      </w:pPr>
      <w:r w:rsidRPr="00683183">
        <w:rPr>
          <w:rtl/>
        </w:rPr>
        <w:t>בארון הרכזת יותקן מפסק סף (טמפר) שיחובר לדופן הרחוקה מהצירים ויחובר לרכזת כאזור נפרד.</w:t>
      </w:r>
    </w:p>
    <w:p w14:paraId="63790C09" w14:textId="77777777" w:rsidR="00C513B7" w:rsidRPr="00683183" w:rsidRDefault="00C513B7" w:rsidP="008E7EB7">
      <w:pPr>
        <w:pStyle w:val="32"/>
      </w:pPr>
      <w:r w:rsidRPr="00683183">
        <w:rPr>
          <w:rtl/>
        </w:rPr>
        <w:t xml:space="preserve">מתח הזנת הרכזת יהיה בתחום ה "מתח נמוך מאד" , עד </w:t>
      </w:r>
      <w:r w:rsidRPr="00683183">
        <w:t>50v</w:t>
      </w:r>
      <w:r w:rsidRPr="00683183">
        <w:rPr>
          <w:rtl/>
        </w:rPr>
        <w:t xml:space="preserve">. </w:t>
      </w:r>
    </w:p>
    <w:p w14:paraId="35CF9F5E" w14:textId="77777777" w:rsidR="00C513B7" w:rsidRPr="00683183" w:rsidRDefault="00C513B7" w:rsidP="008E7EB7">
      <w:pPr>
        <w:pStyle w:val="32"/>
        <w:rPr>
          <w:rtl/>
        </w:rPr>
      </w:pPr>
      <w:r w:rsidRPr="00683183">
        <w:rPr>
          <w:rtl/>
        </w:rPr>
        <w:t xml:space="preserve">שנאי המערכת ומצברי הגיבוי יותקנו בארון הייעודי לרכזת. </w:t>
      </w:r>
    </w:p>
    <w:p w14:paraId="7921BAC7" w14:textId="77777777" w:rsidR="00C513B7" w:rsidRPr="00683183" w:rsidRDefault="00C513B7" w:rsidP="008E7EB7">
      <w:pPr>
        <w:pStyle w:val="32"/>
      </w:pPr>
      <w:r w:rsidRPr="00683183">
        <w:rPr>
          <w:rtl/>
        </w:rPr>
        <w:t xml:space="preserve">חיבור הגלאים (סנסורים) לרכזת יבוצע באמצעות מגעים יבשים הכוללים נגדי סוף קו לגילוי נתק או קצר על הקו. </w:t>
      </w:r>
    </w:p>
    <w:p w14:paraId="1E075822" w14:textId="77777777" w:rsidR="00C513B7" w:rsidRPr="00683183" w:rsidRDefault="00C513B7" w:rsidP="008E7EB7">
      <w:pPr>
        <w:pStyle w:val="32"/>
      </w:pPr>
      <w:r w:rsidRPr="00683183">
        <w:rPr>
          <w:rtl/>
        </w:rPr>
        <w:t>הרכזת תכלול אפשרות להגדרת עד 8 אזורים הניתנים לדריכה ונטרול באופן סלקטיבי אליהם ניתן יהיה לשייך גלאים שונים המחוברים לרכזת.</w:t>
      </w:r>
    </w:p>
    <w:p w14:paraId="1ACCE34D" w14:textId="77777777" w:rsidR="00C513B7" w:rsidRPr="00683183" w:rsidRDefault="00C513B7" w:rsidP="008E7EB7">
      <w:pPr>
        <w:pStyle w:val="32"/>
        <w:rPr>
          <w:rtl/>
        </w:rPr>
      </w:pPr>
      <w:r w:rsidRPr="00683183">
        <w:rPr>
          <w:rtl/>
        </w:rPr>
        <w:t>ניתן יהיה לדרוך ולהגדיר שיגרה שונה לכל קבוצה.</w:t>
      </w:r>
    </w:p>
    <w:p w14:paraId="4138B75F" w14:textId="77777777" w:rsidR="00C513B7" w:rsidRPr="00683183" w:rsidRDefault="00C513B7" w:rsidP="008E7EB7">
      <w:pPr>
        <w:pStyle w:val="32"/>
        <w:rPr>
          <w:rtl/>
        </w:rPr>
      </w:pPr>
      <w:bookmarkStart w:id="354" w:name="_Toc74289283"/>
      <w:bookmarkStart w:id="355" w:name="_Toc80614491"/>
      <w:bookmarkStart w:id="356" w:name="_Toc106260113"/>
      <w:bookmarkStart w:id="357" w:name="_Toc137622738"/>
      <w:bookmarkStart w:id="358" w:name="_Toc179685305"/>
      <w:bookmarkStart w:id="359" w:name="_Toc329021356"/>
      <w:bookmarkStart w:id="360" w:name="_Toc41561925"/>
      <w:bookmarkStart w:id="361" w:name="_Toc41572259"/>
      <w:bookmarkStart w:id="362" w:name="_Toc41575986"/>
      <w:bookmarkStart w:id="363" w:name="_Toc48842890"/>
      <w:r w:rsidRPr="00683183">
        <w:rPr>
          <w:rtl/>
        </w:rPr>
        <w:t>לרכזת יהיו אזורים המופעלים במצבי עבודה שונים - מיידי, 24 שעות, מושהה ונגרר:</w:t>
      </w:r>
      <w:bookmarkEnd w:id="354"/>
      <w:bookmarkEnd w:id="355"/>
      <w:bookmarkEnd w:id="356"/>
      <w:bookmarkEnd w:id="357"/>
      <w:bookmarkEnd w:id="358"/>
      <w:bookmarkEnd w:id="359"/>
    </w:p>
    <w:p w14:paraId="452CA82A" w14:textId="77777777" w:rsidR="006106C8" w:rsidRPr="00683183" w:rsidRDefault="00C513B7" w:rsidP="0056672B">
      <w:pPr>
        <w:pStyle w:val="42"/>
        <w:rPr>
          <w:rtl/>
        </w:rPr>
      </w:pPr>
      <w:bookmarkStart w:id="364" w:name="_Toc74289284"/>
      <w:bookmarkStart w:id="365" w:name="_Toc80614492"/>
      <w:bookmarkStart w:id="366" w:name="_Toc106260114"/>
      <w:bookmarkStart w:id="367" w:name="_Toc137622739"/>
      <w:bookmarkStart w:id="368" w:name="_Toc179685306"/>
      <w:bookmarkStart w:id="369" w:name="_Toc329021357"/>
      <w:r w:rsidRPr="00683183">
        <w:rPr>
          <w:b/>
          <w:bCs/>
          <w:u w:val="single"/>
          <w:rtl/>
        </w:rPr>
        <w:t xml:space="preserve">אזור </w:t>
      </w:r>
      <w:proofErr w:type="spellStart"/>
      <w:r w:rsidRPr="00683183">
        <w:rPr>
          <w:b/>
          <w:bCs/>
          <w:u w:val="single"/>
          <w:rtl/>
        </w:rPr>
        <w:t>מיידי</w:t>
      </w:r>
      <w:bookmarkEnd w:id="364"/>
      <w:bookmarkEnd w:id="365"/>
      <w:bookmarkEnd w:id="366"/>
      <w:bookmarkEnd w:id="367"/>
      <w:bookmarkEnd w:id="368"/>
      <w:bookmarkEnd w:id="369"/>
      <w:proofErr w:type="spellEnd"/>
      <w:r w:rsidR="006106C8" w:rsidRPr="00683183">
        <w:rPr>
          <w:rFonts w:hint="cs"/>
          <w:b/>
          <w:bCs/>
          <w:u w:val="single"/>
          <w:rtl/>
        </w:rPr>
        <w:t xml:space="preserve"> </w:t>
      </w:r>
      <w:r w:rsidR="006106C8" w:rsidRPr="00683183">
        <w:rPr>
          <w:rFonts w:hint="cs"/>
          <w:rtl/>
        </w:rPr>
        <w:t xml:space="preserve">- </w:t>
      </w:r>
      <w:bookmarkStart w:id="370" w:name="_Toc74289285"/>
      <w:bookmarkStart w:id="371" w:name="_Toc80614493"/>
      <w:bookmarkStart w:id="372" w:name="_Toc106260115"/>
      <w:bookmarkStart w:id="373" w:name="_Toc137622740"/>
      <w:bookmarkStart w:id="374" w:name="_Toc179685307"/>
      <w:bookmarkStart w:id="375" w:name="_Toc329021358"/>
      <w:r w:rsidR="006106C8" w:rsidRPr="00683183">
        <w:rPr>
          <w:rtl/>
        </w:rPr>
        <w:t>כאשר הרכזת במצב דריכה תתקבל התרעה במערכת תוך לא יאוחר מ - 1 שנייה מקיום התנאים מחייבי ההתרעה.</w:t>
      </w:r>
      <w:bookmarkEnd w:id="370"/>
      <w:bookmarkEnd w:id="371"/>
      <w:bookmarkEnd w:id="372"/>
      <w:bookmarkEnd w:id="373"/>
      <w:bookmarkEnd w:id="374"/>
      <w:bookmarkEnd w:id="375"/>
    </w:p>
    <w:p w14:paraId="2A1101DE" w14:textId="77777777" w:rsidR="006106C8" w:rsidRPr="00683183" w:rsidRDefault="00C513B7" w:rsidP="0056672B">
      <w:pPr>
        <w:pStyle w:val="42"/>
        <w:rPr>
          <w:rtl/>
        </w:rPr>
      </w:pPr>
      <w:bookmarkStart w:id="376" w:name="_Toc74289286"/>
      <w:bookmarkStart w:id="377" w:name="_Toc80614494"/>
      <w:bookmarkStart w:id="378" w:name="_Toc106260116"/>
      <w:bookmarkStart w:id="379" w:name="_Toc137622741"/>
      <w:bookmarkStart w:id="380" w:name="_Toc179685308"/>
      <w:bookmarkStart w:id="381" w:name="_Toc329021359"/>
      <w:bookmarkEnd w:id="360"/>
      <w:bookmarkEnd w:id="361"/>
      <w:bookmarkEnd w:id="362"/>
      <w:bookmarkEnd w:id="363"/>
      <w:r w:rsidRPr="00683183">
        <w:rPr>
          <w:b/>
          <w:bCs/>
          <w:u w:val="single"/>
          <w:rtl/>
        </w:rPr>
        <w:t>אזור "24 שעות"</w:t>
      </w:r>
      <w:bookmarkEnd w:id="376"/>
      <w:bookmarkEnd w:id="377"/>
      <w:bookmarkEnd w:id="378"/>
      <w:bookmarkEnd w:id="379"/>
      <w:bookmarkEnd w:id="380"/>
      <w:bookmarkEnd w:id="381"/>
      <w:r w:rsidR="006106C8" w:rsidRPr="00683183">
        <w:rPr>
          <w:rFonts w:hint="cs"/>
          <w:rtl/>
        </w:rPr>
        <w:t xml:space="preserve"> - </w:t>
      </w:r>
      <w:bookmarkStart w:id="382" w:name="_Toc74289287"/>
      <w:bookmarkStart w:id="383" w:name="_Toc80614495"/>
      <w:bookmarkStart w:id="384" w:name="_Toc106260117"/>
      <w:bookmarkStart w:id="385" w:name="_Toc137622742"/>
      <w:bookmarkStart w:id="386" w:name="_Toc179685309"/>
      <w:bookmarkStart w:id="387" w:name="_Toc329021360"/>
      <w:r w:rsidR="006106C8" w:rsidRPr="00683183">
        <w:rPr>
          <w:rtl/>
        </w:rPr>
        <w:t>בכל מצב תפעולי של המערכת תתקבל התרעה תוך לא יאוחר מ – 1 שנייה מקיום התנאים מחייבי ההתרעה.</w:t>
      </w:r>
      <w:bookmarkEnd w:id="382"/>
      <w:bookmarkEnd w:id="383"/>
      <w:bookmarkEnd w:id="384"/>
      <w:bookmarkEnd w:id="385"/>
      <w:bookmarkEnd w:id="386"/>
      <w:bookmarkEnd w:id="387"/>
    </w:p>
    <w:p w14:paraId="7C8BBE65" w14:textId="77777777" w:rsidR="008231FE" w:rsidRPr="00683183" w:rsidRDefault="00C513B7" w:rsidP="0056672B">
      <w:pPr>
        <w:pStyle w:val="42"/>
      </w:pPr>
      <w:bookmarkStart w:id="388" w:name="_Toc74289288"/>
      <w:bookmarkStart w:id="389" w:name="_Toc80614496"/>
      <w:bookmarkStart w:id="390" w:name="_Toc106260118"/>
      <w:bookmarkStart w:id="391" w:name="_Toc137622743"/>
      <w:bookmarkStart w:id="392" w:name="_Toc179685310"/>
      <w:bookmarkStart w:id="393" w:name="_Toc329021361"/>
      <w:r w:rsidRPr="00683183">
        <w:rPr>
          <w:b/>
          <w:bCs/>
          <w:u w:val="single"/>
          <w:rtl/>
        </w:rPr>
        <w:t>אזור מושהה</w:t>
      </w:r>
      <w:bookmarkEnd w:id="388"/>
      <w:bookmarkEnd w:id="389"/>
      <w:bookmarkEnd w:id="390"/>
      <w:bookmarkEnd w:id="391"/>
      <w:bookmarkEnd w:id="392"/>
      <w:bookmarkEnd w:id="393"/>
      <w:r w:rsidR="008231FE" w:rsidRPr="00683183">
        <w:rPr>
          <w:rFonts w:hint="cs"/>
          <w:rtl/>
        </w:rPr>
        <w:t xml:space="preserve"> - </w:t>
      </w:r>
      <w:r w:rsidR="008231FE" w:rsidRPr="00683183">
        <w:rPr>
          <w:rtl/>
        </w:rPr>
        <w:t>כאשר הרכזת במצב דריכה תתקבל התרעה במערכת, רק לאחר משך זמן ההשהיה שנקבע מראש במצב התכנות.</w:t>
      </w:r>
      <w:r w:rsidR="008231FE" w:rsidRPr="00683183">
        <w:rPr>
          <w:rFonts w:hint="cs"/>
          <w:rtl/>
        </w:rPr>
        <w:t xml:space="preserve"> </w:t>
      </w:r>
      <w:r w:rsidR="008231FE" w:rsidRPr="00683183">
        <w:rPr>
          <w:rtl/>
        </w:rPr>
        <w:t>מזמן קיום התנאים מחייבי ההתרעה יימדד זמן ההשהיה ורק בתום זמן זה תתקבל התרעה אלא אם נוטרלה המערכת בתוך פרק זמן זה.</w:t>
      </w:r>
    </w:p>
    <w:p w14:paraId="4CAAAB33" w14:textId="77777777" w:rsidR="008231FE" w:rsidRPr="00683183" w:rsidRDefault="00C513B7" w:rsidP="0056672B">
      <w:pPr>
        <w:pStyle w:val="42"/>
      </w:pPr>
      <w:bookmarkStart w:id="394" w:name="_Toc74289291"/>
      <w:bookmarkStart w:id="395" w:name="_Toc80614499"/>
      <w:bookmarkStart w:id="396" w:name="_Toc106260121"/>
      <w:bookmarkStart w:id="397" w:name="_Toc137622746"/>
      <w:bookmarkStart w:id="398" w:name="_Toc179685313"/>
      <w:bookmarkStart w:id="399" w:name="_Toc329021364"/>
      <w:bookmarkStart w:id="400" w:name="_Toc41561926"/>
      <w:bookmarkStart w:id="401" w:name="_Toc41572260"/>
      <w:bookmarkStart w:id="402" w:name="_Toc41575987"/>
      <w:bookmarkStart w:id="403" w:name="_Toc48842891"/>
      <w:r w:rsidRPr="00683183">
        <w:rPr>
          <w:b/>
          <w:bCs/>
          <w:u w:val="single"/>
          <w:rtl/>
        </w:rPr>
        <w:t>אזור נגרר</w:t>
      </w:r>
      <w:bookmarkEnd w:id="394"/>
      <w:bookmarkEnd w:id="395"/>
      <w:bookmarkEnd w:id="396"/>
      <w:bookmarkEnd w:id="397"/>
      <w:bookmarkEnd w:id="398"/>
      <w:bookmarkEnd w:id="399"/>
      <w:r w:rsidR="008231FE" w:rsidRPr="00683183">
        <w:rPr>
          <w:rFonts w:hint="cs"/>
          <w:rtl/>
        </w:rPr>
        <w:t xml:space="preserve"> - </w:t>
      </w:r>
      <w:r w:rsidR="008231FE" w:rsidRPr="00683183">
        <w:rPr>
          <w:rtl/>
        </w:rPr>
        <w:t xml:space="preserve">כאשר המערכת במצב דריכה יתפקד אזור זה כאזור </w:t>
      </w:r>
      <w:proofErr w:type="spellStart"/>
      <w:r w:rsidR="008231FE" w:rsidRPr="00683183">
        <w:rPr>
          <w:rtl/>
        </w:rPr>
        <w:t>מיידי</w:t>
      </w:r>
      <w:proofErr w:type="spellEnd"/>
      <w:r w:rsidR="008231FE" w:rsidRPr="00683183">
        <w:rPr>
          <w:rtl/>
        </w:rPr>
        <w:t>.</w:t>
      </w:r>
      <w:r w:rsidR="008231FE" w:rsidRPr="00683183">
        <w:rPr>
          <w:rFonts w:hint="cs"/>
          <w:rtl/>
        </w:rPr>
        <w:t xml:space="preserve"> </w:t>
      </w:r>
      <w:bookmarkStart w:id="404" w:name="_Toc74289293"/>
      <w:bookmarkStart w:id="405" w:name="_Toc80614501"/>
      <w:bookmarkStart w:id="406" w:name="_Toc106260123"/>
      <w:bookmarkStart w:id="407" w:name="_Toc137622748"/>
      <w:bookmarkStart w:id="408" w:name="_Toc179685315"/>
      <w:bookmarkStart w:id="409" w:name="_Toc329021366"/>
      <w:r w:rsidR="008231FE" w:rsidRPr="00683183">
        <w:rPr>
          <w:rtl/>
        </w:rPr>
        <w:t xml:space="preserve">קיום מצב התרעה מגלאי/ם שהוגדרו בתכנות המערכת כ – </w:t>
      </w:r>
      <w:r w:rsidR="008231FE" w:rsidRPr="00683183">
        <w:t>Triggers</w:t>
      </w:r>
      <w:r w:rsidR="008231FE" w:rsidRPr="00683183">
        <w:rPr>
          <w:rtl/>
        </w:rPr>
        <w:t xml:space="preserve"> יעביר את הגלאים באזור הנגרר להשהיה בקבלת ההתרעה (אזור מושהה) שהוגדרה מראש במצב התכנות.</w:t>
      </w:r>
      <w:bookmarkEnd w:id="404"/>
      <w:bookmarkEnd w:id="405"/>
      <w:bookmarkEnd w:id="406"/>
      <w:bookmarkEnd w:id="407"/>
      <w:bookmarkEnd w:id="408"/>
      <w:bookmarkEnd w:id="409"/>
    </w:p>
    <w:bookmarkEnd w:id="400"/>
    <w:bookmarkEnd w:id="401"/>
    <w:bookmarkEnd w:id="402"/>
    <w:bookmarkEnd w:id="403"/>
    <w:p w14:paraId="60F5E02E" w14:textId="77777777" w:rsidR="00C513B7" w:rsidRPr="00683183" w:rsidRDefault="00C513B7" w:rsidP="008E7EB7">
      <w:pPr>
        <w:pStyle w:val="32"/>
      </w:pPr>
      <w:r w:rsidRPr="00683183">
        <w:rPr>
          <w:rtl/>
        </w:rPr>
        <w:t>הרכזת תאפשר העברת  התרעה למוקד מרוחק ובאתר מקורי במגוון אפשרויות, במקביל, כדלקמן:</w:t>
      </w:r>
    </w:p>
    <w:p w14:paraId="53A63AA6" w14:textId="77777777" w:rsidR="00C513B7" w:rsidRPr="00683183" w:rsidRDefault="00C513B7" w:rsidP="0056672B">
      <w:pPr>
        <w:pStyle w:val="42"/>
      </w:pPr>
      <w:r w:rsidRPr="00683183">
        <w:rPr>
          <w:rtl/>
        </w:rPr>
        <w:t xml:space="preserve">באמצעות חיבור בפרוטוקול </w:t>
      </w:r>
      <w:r w:rsidRPr="00683183">
        <w:t>IP</w:t>
      </w:r>
      <w:r w:rsidRPr="00683183">
        <w:rPr>
          <w:rtl/>
        </w:rPr>
        <w:t xml:space="preserve"> לקו </w:t>
      </w:r>
      <w:proofErr w:type="spellStart"/>
      <w:r w:rsidRPr="00683183">
        <w:rPr>
          <w:rtl/>
        </w:rPr>
        <w:t>אטרנט</w:t>
      </w:r>
      <w:proofErr w:type="spellEnd"/>
      <w:r w:rsidRPr="00683183">
        <w:rPr>
          <w:rtl/>
        </w:rPr>
        <w:t xml:space="preserve"> לפעולה מושלמת מול תוכנה לקבלת התרעות (חזותי וקולי).</w:t>
      </w:r>
    </w:p>
    <w:p w14:paraId="2B24C866" w14:textId="77777777" w:rsidR="00C513B7" w:rsidRPr="00683183" w:rsidRDefault="00C513B7" w:rsidP="0056672B">
      <w:pPr>
        <w:pStyle w:val="42"/>
      </w:pPr>
      <w:r w:rsidRPr="00683183">
        <w:rPr>
          <w:rtl/>
        </w:rPr>
        <w:t>חיבור יחידת קצה המתריעה באופן ויזואלי (נצנץ) וקולית (אזעקה).</w:t>
      </w:r>
    </w:p>
    <w:p w14:paraId="3D28BF94" w14:textId="77777777" w:rsidR="00C513B7" w:rsidRPr="00683183" w:rsidRDefault="00C513B7" w:rsidP="0056672B">
      <w:pPr>
        <w:pStyle w:val="42"/>
      </w:pPr>
      <w:r w:rsidRPr="00683183">
        <w:rPr>
          <w:rtl/>
        </w:rPr>
        <w:t xml:space="preserve">תקשורת קווית – חיבור המערכת לקווי טלפון קיימים במבנה להעברת התרעות בחיוג באמצעות פרוטוקול </w:t>
      </w:r>
      <w:r w:rsidRPr="00683183">
        <w:t>contact id</w:t>
      </w:r>
      <w:r w:rsidRPr="00683183">
        <w:rPr>
          <w:rtl/>
        </w:rPr>
        <w:t xml:space="preserve"> למפענחת קווית או התרעה קולית.</w:t>
      </w:r>
    </w:p>
    <w:p w14:paraId="5F4A7864" w14:textId="77777777" w:rsidR="00C513B7" w:rsidRPr="00683183" w:rsidRDefault="00C513B7" w:rsidP="0056672B">
      <w:pPr>
        <w:pStyle w:val="42"/>
      </w:pPr>
      <w:r w:rsidRPr="00683183">
        <w:rPr>
          <w:rtl/>
        </w:rPr>
        <w:t xml:space="preserve">העברת התרעות כנ"ל בתקשורת סלולארית – התקנת כרטיס </w:t>
      </w:r>
      <w:r w:rsidRPr="00683183">
        <w:t>Sim</w:t>
      </w:r>
      <w:r w:rsidRPr="00683183">
        <w:rPr>
          <w:rtl/>
        </w:rPr>
        <w:t>.</w:t>
      </w:r>
    </w:p>
    <w:p w14:paraId="6B37CB74" w14:textId="77777777" w:rsidR="00C513B7" w:rsidRPr="00683183" w:rsidRDefault="00C513B7" w:rsidP="008E7EB7">
      <w:pPr>
        <w:pStyle w:val="32"/>
      </w:pPr>
      <w:r w:rsidRPr="00683183">
        <w:rPr>
          <w:rtl/>
        </w:rPr>
        <w:t>שליטה והפעלת הרכזת תבוצע באמצעות מספר התקנים:</w:t>
      </w:r>
    </w:p>
    <w:p w14:paraId="56850DEF" w14:textId="77777777" w:rsidR="00C513B7" w:rsidRPr="00683183" w:rsidRDefault="00C513B7" w:rsidP="0056672B">
      <w:pPr>
        <w:pStyle w:val="42"/>
      </w:pPr>
      <w:r w:rsidRPr="00683183">
        <w:rPr>
          <w:rtl/>
        </w:rPr>
        <w:t>לוח מקשים שיחובר ישירות לרכזת באתר המוגן.</w:t>
      </w:r>
    </w:p>
    <w:p w14:paraId="49748023" w14:textId="77777777" w:rsidR="00C513B7" w:rsidRPr="00683183" w:rsidRDefault="00C513B7" w:rsidP="0056672B">
      <w:pPr>
        <w:pStyle w:val="42"/>
      </w:pPr>
      <w:r w:rsidRPr="00683183">
        <w:rPr>
          <w:rtl/>
        </w:rPr>
        <w:t>טלפון קווי</w:t>
      </w:r>
    </w:p>
    <w:p w14:paraId="1564914A" w14:textId="77777777" w:rsidR="00C513B7" w:rsidRPr="00683183" w:rsidRDefault="00C513B7" w:rsidP="0056672B">
      <w:pPr>
        <w:pStyle w:val="42"/>
      </w:pPr>
      <w:r w:rsidRPr="00683183">
        <w:rPr>
          <w:rtl/>
        </w:rPr>
        <w:t>טלפון סלולארי</w:t>
      </w:r>
    </w:p>
    <w:p w14:paraId="4E267DCD" w14:textId="77777777" w:rsidR="00C513B7" w:rsidRPr="00683183" w:rsidRDefault="00C513B7" w:rsidP="0056672B">
      <w:pPr>
        <w:pStyle w:val="42"/>
      </w:pPr>
      <w:r w:rsidRPr="00683183">
        <w:rPr>
          <w:rtl/>
        </w:rPr>
        <w:t>תוכנת התרעות ייעודית</w:t>
      </w:r>
    </w:p>
    <w:p w14:paraId="7D72C2B4" w14:textId="77777777" w:rsidR="00C513B7" w:rsidRPr="00683183" w:rsidRDefault="00C513B7" w:rsidP="008E7EB7">
      <w:pPr>
        <w:pStyle w:val="32"/>
      </w:pPr>
      <w:bookmarkStart w:id="410" w:name="_Ref79390823"/>
      <w:bookmarkStart w:id="411" w:name="_Toc80614526"/>
      <w:bookmarkStart w:id="412" w:name="_Toc106260148"/>
      <w:bookmarkStart w:id="413" w:name="_Toc137622773"/>
      <w:bookmarkStart w:id="414" w:name="_Toc179685340"/>
      <w:bookmarkStart w:id="415" w:name="_Toc329021391"/>
      <w:bookmarkStart w:id="416" w:name="_Toc41561938"/>
      <w:bookmarkStart w:id="417" w:name="_Toc41572272"/>
      <w:bookmarkStart w:id="418" w:name="_Toc41575999"/>
      <w:bookmarkStart w:id="419" w:name="_Toc48842904"/>
      <w:r w:rsidRPr="00683183">
        <w:rPr>
          <w:rtl/>
        </w:rPr>
        <w:t>הרכזת תכלול חייגן</w:t>
      </w:r>
      <w:bookmarkStart w:id="420" w:name="_Toc74289318"/>
      <w:r w:rsidRPr="00683183">
        <w:rPr>
          <w:rtl/>
        </w:rPr>
        <w:t xml:space="preserve"> שיאפשר:</w:t>
      </w:r>
      <w:bookmarkEnd w:id="410"/>
      <w:bookmarkEnd w:id="411"/>
      <w:bookmarkEnd w:id="412"/>
      <w:bookmarkEnd w:id="413"/>
      <w:bookmarkEnd w:id="414"/>
      <w:bookmarkEnd w:id="415"/>
      <w:bookmarkEnd w:id="420"/>
      <w:r w:rsidRPr="00683183">
        <w:rPr>
          <w:rtl/>
        </w:rPr>
        <w:t xml:space="preserve"> </w:t>
      </w:r>
    </w:p>
    <w:p w14:paraId="36A461D6" w14:textId="77777777" w:rsidR="00C513B7" w:rsidRPr="00683183" w:rsidRDefault="00C513B7" w:rsidP="008E7EB7">
      <w:pPr>
        <w:pStyle w:val="32"/>
        <w:numPr>
          <w:ilvl w:val="0"/>
          <w:numId w:val="0"/>
        </w:numPr>
        <w:ind w:left="2210"/>
        <w:rPr>
          <w:rtl/>
        </w:rPr>
      </w:pPr>
      <w:r w:rsidRPr="00683183">
        <w:rPr>
          <w:rtl/>
        </w:rPr>
        <w:t>(ניתן יהיה לספק חייגן חיצוני שיחובר ויותקן בתוך מארז הרכזת).</w:t>
      </w:r>
    </w:p>
    <w:p w14:paraId="5B4A1EB0" w14:textId="77777777" w:rsidR="00C513B7" w:rsidRPr="00683183" w:rsidRDefault="00C513B7" w:rsidP="0056672B">
      <w:pPr>
        <w:pStyle w:val="42"/>
        <w:rPr>
          <w:rtl/>
        </w:rPr>
      </w:pPr>
      <w:bookmarkStart w:id="421" w:name="_Toc74289320"/>
      <w:bookmarkStart w:id="422" w:name="_Toc80614528"/>
      <w:bookmarkStart w:id="423" w:name="_Toc106260150"/>
      <w:bookmarkStart w:id="424" w:name="_Toc137622775"/>
      <w:bookmarkStart w:id="425" w:name="_Toc179685342"/>
      <w:bookmarkStart w:id="426" w:name="_Toc329021393"/>
      <w:r w:rsidRPr="00683183">
        <w:rPr>
          <w:rtl/>
        </w:rPr>
        <w:t>חיוג ל- 4 מספרים שונים לפחות.</w:t>
      </w:r>
      <w:bookmarkEnd w:id="421"/>
      <w:bookmarkEnd w:id="422"/>
      <w:bookmarkEnd w:id="423"/>
      <w:bookmarkEnd w:id="424"/>
      <w:bookmarkEnd w:id="425"/>
      <w:bookmarkEnd w:id="426"/>
      <w:r w:rsidRPr="00683183">
        <w:rPr>
          <w:rtl/>
        </w:rPr>
        <w:t xml:space="preserve"> </w:t>
      </w:r>
    </w:p>
    <w:p w14:paraId="45883EDF" w14:textId="77777777" w:rsidR="00C513B7" w:rsidRPr="00683183" w:rsidRDefault="00C513B7" w:rsidP="0056672B">
      <w:pPr>
        <w:pStyle w:val="42"/>
        <w:rPr>
          <w:rtl/>
        </w:rPr>
      </w:pPr>
      <w:bookmarkStart w:id="427" w:name="_Toc74289321"/>
      <w:bookmarkStart w:id="428" w:name="_Toc80614529"/>
      <w:bookmarkStart w:id="429" w:name="_Toc106260151"/>
      <w:bookmarkStart w:id="430" w:name="_Toc137622776"/>
      <w:bookmarkStart w:id="431" w:name="_Toc179685343"/>
      <w:bookmarkStart w:id="432" w:name="_Toc329021394"/>
      <w:r w:rsidRPr="00683183">
        <w:rPr>
          <w:rtl/>
        </w:rPr>
        <w:t>החיוג יהיה בעל יכולת לחזור ולחייג אוטומטית לפרק זמן של עד 1 שעה עד לקבלת מענה. המעבר מחיוג מספר אחד לבא אחריו יהיה על פי זיהוי מענה תפוס (</w:t>
      </w:r>
      <w:r w:rsidRPr="00683183">
        <w:t>Busy</w:t>
      </w:r>
      <w:r w:rsidRPr="00683183">
        <w:rPr>
          <w:rtl/>
        </w:rPr>
        <w:t>) או אי מענה (</w:t>
      </w:r>
      <w:r w:rsidRPr="00683183">
        <w:t>No Answer</w:t>
      </w:r>
      <w:r w:rsidRPr="00683183">
        <w:rPr>
          <w:rtl/>
        </w:rPr>
        <w:t>) למשך 10 שניות.</w:t>
      </w:r>
      <w:bookmarkEnd w:id="427"/>
      <w:bookmarkEnd w:id="428"/>
      <w:bookmarkEnd w:id="429"/>
      <w:bookmarkEnd w:id="430"/>
      <w:bookmarkEnd w:id="431"/>
      <w:bookmarkEnd w:id="432"/>
    </w:p>
    <w:p w14:paraId="16E0D14C" w14:textId="77777777" w:rsidR="00C513B7" w:rsidRPr="00683183" w:rsidRDefault="00C513B7" w:rsidP="0056672B">
      <w:pPr>
        <w:pStyle w:val="42"/>
        <w:rPr>
          <w:rtl/>
        </w:rPr>
      </w:pPr>
      <w:bookmarkStart w:id="433" w:name="_Toc74289322"/>
      <w:bookmarkStart w:id="434" w:name="_Toc80614530"/>
      <w:bookmarkStart w:id="435" w:name="_Toc106260152"/>
      <w:bookmarkStart w:id="436" w:name="_Toc137622777"/>
      <w:bookmarkStart w:id="437" w:name="_Toc179685344"/>
      <w:bookmarkStart w:id="438" w:name="_Toc329021395"/>
      <w:r w:rsidRPr="00683183">
        <w:rPr>
          <w:rtl/>
        </w:rPr>
        <w:t>השמעת לפחות 2 הודעות מוקלטות/סינתטיות בהתאם לתכנות מראש. אורך הודעה 20 שניות לפחות.</w:t>
      </w:r>
      <w:bookmarkEnd w:id="433"/>
      <w:bookmarkEnd w:id="434"/>
      <w:bookmarkEnd w:id="435"/>
      <w:bookmarkEnd w:id="436"/>
      <w:bookmarkEnd w:id="437"/>
      <w:bookmarkEnd w:id="438"/>
      <w:r w:rsidRPr="00683183">
        <w:rPr>
          <w:rtl/>
        </w:rPr>
        <w:t xml:space="preserve">  </w:t>
      </w:r>
    </w:p>
    <w:p w14:paraId="49CA13BF" w14:textId="77777777" w:rsidR="00C513B7" w:rsidRPr="00683183" w:rsidRDefault="00C513B7" w:rsidP="0056672B">
      <w:pPr>
        <w:pStyle w:val="42"/>
        <w:rPr>
          <w:rtl/>
        </w:rPr>
      </w:pPr>
      <w:bookmarkStart w:id="439" w:name="_Toc74289323"/>
      <w:bookmarkStart w:id="440" w:name="_Toc80614531"/>
      <w:bookmarkStart w:id="441" w:name="_Toc106260153"/>
      <w:bookmarkStart w:id="442" w:name="_Toc137622778"/>
      <w:bookmarkStart w:id="443" w:name="_Toc179685345"/>
      <w:bookmarkStart w:id="444" w:name="_Toc329021396"/>
      <w:r w:rsidRPr="00683183">
        <w:rPr>
          <w:rtl/>
        </w:rPr>
        <w:t>בכל מחזור חיוג תושמע ההודעה פעמיים לכל מספר.</w:t>
      </w:r>
      <w:bookmarkEnd w:id="416"/>
      <w:bookmarkEnd w:id="417"/>
      <w:bookmarkEnd w:id="418"/>
      <w:bookmarkEnd w:id="419"/>
      <w:bookmarkEnd w:id="439"/>
      <w:bookmarkEnd w:id="440"/>
      <w:bookmarkEnd w:id="441"/>
      <w:bookmarkEnd w:id="442"/>
      <w:bookmarkEnd w:id="443"/>
      <w:bookmarkEnd w:id="444"/>
      <w:r w:rsidRPr="00683183">
        <w:rPr>
          <w:rtl/>
        </w:rPr>
        <w:t xml:space="preserve"> </w:t>
      </w:r>
    </w:p>
    <w:p w14:paraId="686456A2" w14:textId="77777777" w:rsidR="00C513B7" w:rsidRPr="00683183" w:rsidRDefault="00C513B7" w:rsidP="0056672B">
      <w:pPr>
        <w:pStyle w:val="42"/>
        <w:rPr>
          <w:rtl/>
        </w:rPr>
      </w:pPr>
      <w:bookmarkStart w:id="445" w:name="_Toc74289324"/>
      <w:bookmarkStart w:id="446" w:name="_Toc80614532"/>
      <w:bookmarkStart w:id="447" w:name="_Toc106260154"/>
      <w:bookmarkStart w:id="448" w:name="_Toc137622779"/>
      <w:bookmarkStart w:id="449" w:name="_Toc179685346"/>
      <w:bookmarkStart w:id="450" w:name="_Toc329021397"/>
      <w:r w:rsidRPr="00683183">
        <w:rPr>
          <w:rtl/>
        </w:rPr>
        <w:t>ההקלטה תהיה דיגיטלית ללא חלקים מכנים נעים.</w:t>
      </w:r>
      <w:bookmarkEnd w:id="445"/>
      <w:bookmarkEnd w:id="446"/>
      <w:bookmarkEnd w:id="447"/>
      <w:bookmarkEnd w:id="448"/>
      <w:bookmarkEnd w:id="449"/>
      <w:bookmarkEnd w:id="450"/>
    </w:p>
    <w:p w14:paraId="6C5C734B" w14:textId="77777777" w:rsidR="00C513B7" w:rsidRPr="00683183" w:rsidRDefault="00C513B7" w:rsidP="0056672B">
      <w:pPr>
        <w:pStyle w:val="42"/>
        <w:rPr>
          <w:rtl/>
        </w:rPr>
      </w:pPr>
      <w:bookmarkStart w:id="451" w:name="_Toc41561939"/>
      <w:bookmarkStart w:id="452" w:name="_Toc41572273"/>
      <w:bookmarkStart w:id="453" w:name="_Toc41576000"/>
      <w:bookmarkStart w:id="454" w:name="_Toc48842905"/>
      <w:bookmarkStart w:id="455" w:name="_Toc74289325"/>
      <w:bookmarkStart w:id="456" w:name="_Toc80614533"/>
      <w:bookmarkStart w:id="457" w:name="_Toc106260155"/>
      <w:bookmarkStart w:id="458" w:name="_Toc137622780"/>
      <w:bookmarkStart w:id="459" w:name="_Toc179685347"/>
      <w:bookmarkStart w:id="460" w:name="_Toc329021398"/>
      <w:r w:rsidRPr="00683183">
        <w:rPr>
          <w:rtl/>
        </w:rPr>
        <w:t>הזוכה יספק למזמין את כל האמצעים לביצוע שינויים בתכנות מספרי הטלפון ברכזת (חומרה, תוכנה והדרכה).</w:t>
      </w:r>
      <w:bookmarkEnd w:id="451"/>
      <w:bookmarkEnd w:id="452"/>
      <w:bookmarkEnd w:id="453"/>
      <w:bookmarkEnd w:id="454"/>
      <w:bookmarkEnd w:id="455"/>
      <w:bookmarkEnd w:id="456"/>
      <w:bookmarkEnd w:id="457"/>
      <w:bookmarkEnd w:id="458"/>
      <w:bookmarkEnd w:id="459"/>
      <w:bookmarkEnd w:id="460"/>
    </w:p>
    <w:p w14:paraId="31BFFA69" w14:textId="77777777" w:rsidR="00C513B7" w:rsidRPr="00683183" w:rsidRDefault="00C513B7" w:rsidP="0056672B">
      <w:pPr>
        <w:pStyle w:val="42"/>
        <w:rPr>
          <w:rtl/>
        </w:rPr>
      </w:pPr>
      <w:bookmarkStart w:id="461" w:name="_Toc41561940"/>
      <w:bookmarkStart w:id="462" w:name="_Toc41572274"/>
      <w:bookmarkStart w:id="463" w:name="_Toc41576001"/>
      <w:bookmarkStart w:id="464" w:name="_Toc48842906"/>
      <w:bookmarkStart w:id="465" w:name="_Toc74289326"/>
      <w:bookmarkStart w:id="466" w:name="_Toc80614534"/>
      <w:bookmarkStart w:id="467" w:name="_Toc106260156"/>
      <w:bookmarkStart w:id="468" w:name="_Toc137622781"/>
      <w:bookmarkStart w:id="469" w:name="_Toc179685348"/>
      <w:bookmarkStart w:id="470" w:name="_Toc329021399"/>
      <w:r w:rsidRPr="00683183">
        <w:rPr>
          <w:rtl/>
        </w:rPr>
        <w:t>תכנות הרכזת כולל החייגן יהיה פשוט וידידותי ככל האפשר.</w:t>
      </w:r>
      <w:bookmarkEnd w:id="461"/>
      <w:bookmarkEnd w:id="462"/>
      <w:bookmarkEnd w:id="463"/>
      <w:bookmarkEnd w:id="464"/>
      <w:bookmarkEnd w:id="465"/>
      <w:bookmarkEnd w:id="466"/>
      <w:bookmarkEnd w:id="467"/>
      <w:bookmarkEnd w:id="468"/>
      <w:bookmarkEnd w:id="469"/>
      <w:bookmarkEnd w:id="470"/>
    </w:p>
    <w:p w14:paraId="2CF652DB" w14:textId="77777777" w:rsidR="00C513B7" w:rsidRPr="00683183" w:rsidRDefault="00C513B7" w:rsidP="0056672B">
      <w:pPr>
        <w:pStyle w:val="42"/>
        <w:rPr>
          <w:rtl/>
        </w:rPr>
      </w:pPr>
      <w:bookmarkStart w:id="471" w:name="_Toc329021400"/>
      <w:bookmarkStart w:id="472" w:name="_Toc41561941"/>
      <w:bookmarkStart w:id="473" w:name="_Toc41572275"/>
      <w:bookmarkStart w:id="474" w:name="_Toc41576002"/>
      <w:bookmarkStart w:id="475" w:name="_Toc48842907"/>
      <w:r w:rsidRPr="00683183">
        <w:rPr>
          <w:rtl/>
        </w:rPr>
        <w:t xml:space="preserve">הרכזת תהיה בעלת ממשק תקשורת מסוג </w:t>
      </w:r>
      <w:r w:rsidRPr="00683183">
        <w:t>TCP/IP</w:t>
      </w:r>
      <w:r w:rsidRPr="00683183">
        <w:rPr>
          <w:rtl/>
        </w:rPr>
        <w:t xml:space="preserve"> .</w:t>
      </w:r>
      <w:bookmarkEnd w:id="471"/>
    </w:p>
    <w:p w14:paraId="00D564B1" w14:textId="77777777" w:rsidR="00C513B7" w:rsidRPr="00683183" w:rsidRDefault="00C513B7" w:rsidP="0056672B">
      <w:pPr>
        <w:pStyle w:val="42"/>
      </w:pPr>
      <w:bookmarkStart w:id="476" w:name="_Toc329021401"/>
      <w:r w:rsidRPr="00683183">
        <w:rPr>
          <w:rtl/>
        </w:rPr>
        <w:t>הרכזת תהיה בעלת יכולת להתממשק עם מערך העברת התראות כמפורט בפרק 4 סוגי מערכות תקשורת.</w:t>
      </w:r>
      <w:bookmarkEnd w:id="476"/>
    </w:p>
    <w:p w14:paraId="1ADDCA58" w14:textId="77777777" w:rsidR="00C513B7" w:rsidRPr="00683183" w:rsidRDefault="00C513B7" w:rsidP="008E7EB7">
      <w:pPr>
        <w:pStyle w:val="32"/>
        <w:rPr>
          <w:rtl/>
        </w:rPr>
      </w:pPr>
      <w:bookmarkStart w:id="477" w:name="_Toc74289267"/>
      <w:bookmarkStart w:id="478" w:name="_Toc80614475"/>
      <w:bookmarkStart w:id="479" w:name="_Toc106260097"/>
      <w:bookmarkStart w:id="480" w:name="_Toc137622722"/>
      <w:bookmarkStart w:id="481" w:name="_Toc179685289"/>
      <w:bookmarkStart w:id="482" w:name="_Toc329021341"/>
      <w:bookmarkEnd w:id="472"/>
      <w:bookmarkEnd w:id="473"/>
      <w:bookmarkEnd w:id="474"/>
      <w:bookmarkEnd w:id="475"/>
      <w:r w:rsidRPr="00683183">
        <w:rPr>
          <w:rtl/>
        </w:rPr>
        <w:t>לרכזת יהיו שלושה מצבי פעולה – דריכה, נטרול ותכנות:</w:t>
      </w:r>
      <w:bookmarkEnd w:id="477"/>
      <w:bookmarkEnd w:id="478"/>
      <w:bookmarkEnd w:id="479"/>
      <w:bookmarkEnd w:id="480"/>
      <w:bookmarkEnd w:id="481"/>
      <w:bookmarkEnd w:id="482"/>
    </w:p>
    <w:p w14:paraId="45010AFB" w14:textId="77777777" w:rsidR="00641612" w:rsidRPr="00683183" w:rsidRDefault="00C513B7" w:rsidP="0056672B">
      <w:pPr>
        <w:pStyle w:val="42"/>
      </w:pPr>
      <w:bookmarkStart w:id="483" w:name="_Toc74289268"/>
      <w:bookmarkStart w:id="484" w:name="_Toc80614476"/>
      <w:bookmarkStart w:id="485" w:name="_Toc106260098"/>
      <w:bookmarkStart w:id="486" w:name="_Toc137622723"/>
      <w:bookmarkStart w:id="487" w:name="_Toc179685290"/>
      <w:bookmarkStart w:id="488" w:name="_Toc329021342"/>
      <w:r w:rsidRPr="00683183">
        <w:rPr>
          <w:b/>
          <w:bCs/>
          <w:u w:val="single"/>
          <w:rtl/>
        </w:rPr>
        <w:t>מצב דריכה</w:t>
      </w:r>
      <w:bookmarkEnd w:id="483"/>
      <w:bookmarkEnd w:id="484"/>
      <w:bookmarkEnd w:id="485"/>
      <w:bookmarkEnd w:id="486"/>
      <w:bookmarkEnd w:id="487"/>
      <w:bookmarkEnd w:id="488"/>
      <w:r w:rsidR="00641612" w:rsidRPr="00683183">
        <w:rPr>
          <w:rFonts w:hint="cs"/>
          <w:rtl/>
        </w:rPr>
        <w:t xml:space="preserve"> - </w:t>
      </w:r>
      <w:bookmarkStart w:id="489" w:name="_Toc74289269"/>
      <w:bookmarkStart w:id="490" w:name="_Toc80614477"/>
      <w:bookmarkStart w:id="491" w:name="_Toc106260099"/>
      <w:bookmarkStart w:id="492" w:name="_Toc137622724"/>
      <w:bookmarkStart w:id="493" w:name="_Toc179685291"/>
      <w:bookmarkStart w:id="494" w:name="_Toc329021343"/>
      <w:r w:rsidR="00641612" w:rsidRPr="00683183">
        <w:rPr>
          <w:rtl/>
        </w:rPr>
        <w:t>במצב זה תתפקד המערכת במלואה.</w:t>
      </w:r>
      <w:bookmarkEnd w:id="489"/>
      <w:bookmarkEnd w:id="490"/>
      <w:bookmarkEnd w:id="491"/>
      <w:bookmarkEnd w:id="492"/>
      <w:bookmarkEnd w:id="493"/>
      <w:bookmarkEnd w:id="494"/>
      <w:r w:rsidR="00641612" w:rsidRPr="00683183">
        <w:rPr>
          <w:rFonts w:hint="cs"/>
          <w:rtl/>
        </w:rPr>
        <w:t xml:space="preserve"> </w:t>
      </w:r>
      <w:bookmarkStart w:id="495" w:name="_Toc74289270"/>
      <w:bookmarkStart w:id="496" w:name="_Toc80614478"/>
      <w:bookmarkStart w:id="497" w:name="_Toc106260100"/>
      <w:bookmarkStart w:id="498" w:name="_Toc137622725"/>
      <w:bookmarkStart w:id="499" w:name="_Toc179685292"/>
      <w:bookmarkStart w:id="500" w:name="_Toc329021344"/>
      <w:r w:rsidR="00641612" w:rsidRPr="00683183">
        <w:rPr>
          <w:rtl/>
        </w:rPr>
        <w:t>מעבר למצב דריכה ידרוך את כל הערוצים לרבות אלו שהיו במצב נטרול.</w:t>
      </w:r>
      <w:bookmarkEnd w:id="495"/>
      <w:bookmarkEnd w:id="496"/>
      <w:bookmarkEnd w:id="497"/>
      <w:bookmarkEnd w:id="498"/>
      <w:bookmarkEnd w:id="499"/>
      <w:bookmarkEnd w:id="500"/>
      <w:r w:rsidR="00641612" w:rsidRPr="00683183">
        <w:rPr>
          <w:rtl/>
        </w:rPr>
        <w:t xml:space="preserve"> </w:t>
      </w:r>
    </w:p>
    <w:p w14:paraId="3B5E0BB4" w14:textId="08CA4428" w:rsidR="00A713A1" w:rsidRPr="00683183" w:rsidRDefault="00C513B7" w:rsidP="0056672B">
      <w:pPr>
        <w:pStyle w:val="42"/>
        <w:rPr>
          <w:rtl/>
        </w:rPr>
      </w:pPr>
      <w:bookmarkStart w:id="501" w:name="_Toc74289271"/>
      <w:bookmarkStart w:id="502" w:name="_Toc80614479"/>
      <w:bookmarkStart w:id="503" w:name="_Toc106260101"/>
      <w:bookmarkStart w:id="504" w:name="_Toc137622726"/>
      <w:bookmarkStart w:id="505" w:name="_Toc179685293"/>
      <w:bookmarkStart w:id="506" w:name="_Toc329021345"/>
      <w:r w:rsidRPr="00683183">
        <w:rPr>
          <w:b/>
          <w:bCs/>
          <w:u w:val="single"/>
          <w:rtl/>
        </w:rPr>
        <w:t>מצב נטרול</w:t>
      </w:r>
      <w:bookmarkEnd w:id="501"/>
      <w:bookmarkEnd w:id="502"/>
      <w:bookmarkEnd w:id="503"/>
      <w:bookmarkEnd w:id="504"/>
      <w:bookmarkEnd w:id="505"/>
      <w:bookmarkEnd w:id="506"/>
      <w:r w:rsidR="00A713A1" w:rsidRPr="00683183">
        <w:rPr>
          <w:rFonts w:hint="cs"/>
          <w:rtl/>
        </w:rPr>
        <w:t xml:space="preserve"> -</w:t>
      </w:r>
      <w:bookmarkStart w:id="507" w:name="_Toc74289272"/>
      <w:bookmarkStart w:id="508" w:name="_Toc80614480"/>
      <w:bookmarkStart w:id="509" w:name="_Toc106260102"/>
      <w:bookmarkStart w:id="510" w:name="_Toc137622727"/>
      <w:bookmarkStart w:id="511" w:name="_Toc179685294"/>
      <w:bookmarkStart w:id="512" w:name="_Toc329021346"/>
      <w:r w:rsidR="00A713A1" w:rsidRPr="00683183">
        <w:rPr>
          <w:rtl/>
        </w:rPr>
        <w:t xml:space="preserve"> במצב זה ינוטרלו כל הערוצים מלבד ערוצים המוגדרים "24 שעות" ומפסקי גבול (</w:t>
      </w:r>
      <w:r w:rsidR="00A713A1" w:rsidRPr="00683183">
        <w:t>Tamper</w:t>
      </w:r>
      <w:r w:rsidR="00A713A1" w:rsidRPr="00683183">
        <w:rPr>
          <w:rtl/>
        </w:rPr>
        <w:t>) בכל המערכת.</w:t>
      </w:r>
      <w:bookmarkEnd w:id="507"/>
      <w:bookmarkEnd w:id="508"/>
      <w:bookmarkEnd w:id="509"/>
      <w:bookmarkEnd w:id="510"/>
      <w:bookmarkEnd w:id="511"/>
      <w:bookmarkEnd w:id="512"/>
      <w:r w:rsidR="00A713A1" w:rsidRPr="00683183">
        <w:rPr>
          <w:rtl/>
        </w:rPr>
        <w:t xml:space="preserve"> </w:t>
      </w:r>
      <w:bookmarkStart w:id="513" w:name="_Toc74289273"/>
      <w:bookmarkStart w:id="514" w:name="_Toc80614481"/>
      <w:bookmarkStart w:id="515" w:name="_Toc106260103"/>
      <w:bookmarkStart w:id="516" w:name="_Toc137622728"/>
      <w:bookmarkStart w:id="517" w:name="_Toc179685295"/>
      <w:bookmarkStart w:id="518" w:name="_Toc329021347"/>
      <w:r w:rsidR="00A713A1" w:rsidRPr="00683183">
        <w:rPr>
          <w:rtl/>
        </w:rPr>
        <w:t>נטרול ערוץ / גלאי - מעבר גלאי למצב התרעה לא תתקבל התרעה ברכזת.</w:t>
      </w:r>
      <w:bookmarkEnd w:id="513"/>
      <w:bookmarkEnd w:id="514"/>
      <w:bookmarkEnd w:id="515"/>
      <w:bookmarkEnd w:id="516"/>
      <w:bookmarkEnd w:id="517"/>
      <w:bookmarkEnd w:id="518"/>
      <w:r w:rsidR="00A713A1" w:rsidRPr="00683183">
        <w:rPr>
          <w:rtl/>
        </w:rPr>
        <w:t xml:space="preserve"> </w:t>
      </w:r>
      <w:bookmarkStart w:id="519" w:name="_Toc74289274"/>
      <w:bookmarkStart w:id="520" w:name="_Toc80614482"/>
      <w:bookmarkStart w:id="521" w:name="_Toc106260104"/>
      <w:bookmarkStart w:id="522" w:name="_Toc137622729"/>
      <w:bookmarkStart w:id="523" w:name="_Toc179685296"/>
      <w:r w:rsidR="00A713A1" w:rsidRPr="00683183">
        <w:rPr>
          <w:rtl/>
        </w:rPr>
        <w:t>במצב זה יהיה חיווי חזותי ברור – נורית נטרול ברכזת, נורית ו/או כיתוב "מצב נטרול" בלוח המקשים.</w:t>
      </w:r>
      <w:bookmarkEnd w:id="519"/>
      <w:bookmarkEnd w:id="520"/>
      <w:bookmarkEnd w:id="521"/>
      <w:bookmarkEnd w:id="522"/>
      <w:bookmarkEnd w:id="523"/>
    </w:p>
    <w:p w14:paraId="636171A3" w14:textId="6C770621" w:rsidR="00C513B7" w:rsidRPr="00683183" w:rsidRDefault="00C513B7" w:rsidP="0056672B">
      <w:pPr>
        <w:pStyle w:val="42"/>
        <w:rPr>
          <w:rtl/>
        </w:rPr>
      </w:pPr>
      <w:r w:rsidRPr="00683183">
        <w:rPr>
          <w:rtl/>
        </w:rPr>
        <w:t>מצב תכנות</w:t>
      </w:r>
      <w:r w:rsidR="00A713A1" w:rsidRPr="00683183">
        <w:rPr>
          <w:rFonts w:hint="cs"/>
          <w:rtl/>
        </w:rPr>
        <w:t>:</w:t>
      </w:r>
    </w:p>
    <w:p w14:paraId="2C51570D" w14:textId="77777777" w:rsidR="00C513B7" w:rsidRPr="00683183" w:rsidRDefault="00C513B7" w:rsidP="0056672B">
      <w:pPr>
        <w:pStyle w:val="42"/>
        <w:numPr>
          <w:ilvl w:val="0"/>
          <w:numId w:val="0"/>
        </w:numPr>
        <w:ind w:left="3486"/>
        <w:rPr>
          <w:rtl/>
        </w:rPr>
      </w:pPr>
      <w:bookmarkStart w:id="524" w:name="_Toc74289276"/>
      <w:bookmarkStart w:id="525" w:name="_Toc80614484"/>
      <w:bookmarkStart w:id="526" w:name="_Toc106260106"/>
      <w:bookmarkStart w:id="527" w:name="_Toc137622731"/>
      <w:bookmarkStart w:id="528" w:name="_Toc179685298"/>
      <w:bookmarkStart w:id="529" w:name="_Toc329021349"/>
      <w:r w:rsidRPr="00683183">
        <w:rPr>
          <w:rtl/>
        </w:rPr>
        <w:t>במצב זה יתאפשר לתכנת לפחות את מצבי הפעולה של הרכזת ומערכת ההתרעה כדלקמן:</w:t>
      </w:r>
      <w:bookmarkEnd w:id="524"/>
      <w:bookmarkEnd w:id="525"/>
      <w:bookmarkEnd w:id="526"/>
      <w:bookmarkEnd w:id="527"/>
      <w:bookmarkEnd w:id="528"/>
      <w:bookmarkEnd w:id="529"/>
      <w:r w:rsidRPr="00683183">
        <w:rPr>
          <w:rtl/>
        </w:rPr>
        <w:t xml:space="preserve"> </w:t>
      </w:r>
    </w:p>
    <w:p w14:paraId="47856996" w14:textId="77777777" w:rsidR="00C513B7" w:rsidRPr="00683183" w:rsidRDefault="00C513B7" w:rsidP="0056672B">
      <w:pPr>
        <w:pStyle w:val="50"/>
        <w:spacing w:line="360" w:lineRule="auto"/>
        <w:rPr>
          <w:rtl/>
        </w:rPr>
      </w:pPr>
      <w:bookmarkStart w:id="530" w:name="_Toc74289277"/>
      <w:bookmarkStart w:id="531" w:name="_Toc80614485"/>
      <w:bookmarkStart w:id="532" w:name="_Toc106260107"/>
      <w:bookmarkStart w:id="533" w:name="_Toc137622732"/>
      <w:bookmarkStart w:id="534" w:name="_Toc179685299"/>
      <w:bookmarkStart w:id="535" w:name="_Toc329021350"/>
      <w:r w:rsidRPr="00683183">
        <w:rPr>
          <w:rtl/>
        </w:rPr>
        <w:t>הגדרת אזורים כולל הוספה או גריעת אזורים מהמערכת.</w:t>
      </w:r>
      <w:bookmarkEnd w:id="530"/>
      <w:bookmarkEnd w:id="531"/>
      <w:bookmarkEnd w:id="532"/>
      <w:bookmarkEnd w:id="533"/>
      <w:bookmarkEnd w:id="534"/>
      <w:bookmarkEnd w:id="535"/>
    </w:p>
    <w:p w14:paraId="64306D7E" w14:textId="77777777" w:rsidR="00C513B7" w:rsidRPr="00683183" w:rsidRDefault="00C513B7" w:rsidP="0056672B">
      <w:pPr>
        <w:pStyle w:val="50"/>
        <w:spacing w:line="360" w:lineRule="auto"/>
        <w:rPr>
          <w:rtl/>
        </w:rPr>
      </w:pPr>
      <w:bookmarkStart w:id="536" w:name="_Toc74289278"/>
      <w:bookmarkStart w:id="537" w:name="_Toc80614486"/>
      <w:bookmarkStart w:id="538" w:name="_Toc106260108"/>
      <w:bookmarkStart w:id="539" w:name="_Toc137622733"/>
      <w:bookmarkStart w:id="540" w:name="_Toc179685300"/>
      <w:bookmarkStart w:id="541" w:name="_Toc329021351"/>
      <w:r w:rsidRPr="00683183">
        <w:rPr>
          <w:rtl/>
        </w:rPr>
        <w:t>הגדרת יציאות מהמערכת.</w:t>
      </w:r>
      <w:bookmarkEnd w:id="536"/>
      <w:bookmarkEnd w:id="537"/>
      <w:bookmarkEnd w:id="538"/>
      <w:bookmarkEnd w:id="539"/>
      <w:bookmarkEnd w:id="540"/>
      <w:bookmarkEnd w:id="541"/>
      <w:r w:rsidRPr="00683183">
        <w:rPr>
          <w:rtl/>
        </w:rPr>
        <w:t xml:space="preserve"> </w:t>
      </w:r>
    </w:p>
    <w:p w14:paraId="30E557FC" w14:textId="77777777" w:rsidR="00C513B7" w:rsidRPr="00683183" w:rsidRDefault="00C513B7" w:rsidP="0056672B">
      <w:pPr>
        <w:pStyle w:val="50"/>
        <w:spacing w:line="360" w:lineRule="auto"/>
        <w:rPr>
          <w:rtl/>
        </w:rPr>
      </w:pPr>
      <w:bookmarkStart w:id="542" w:name="_Toc74289279"/>
      <w:bookmarkStart w:id="543" w:name="_Toc80614487"/>
      <w:bookmarkStart w:id="544" w:name="_Toc106260109"/>
      <w:bookmarkStart w:id="545" w:name="_Toc137622734"/>
      <w:bookmarkStart w:id="546" w:name="_Toc179685301"/>
      <w:bookmarkStart w:id="547" w:name="_Toc329021352"/>
      <w:r w:rsidRPr="00683183">
        <w:rPr>
          <w:rtl/>
        </w:rPr>
        <w:t xml:space="preserve">הגדרת מצבי העבודה של כל אזור – </w:t>
      </w:r>
      <w:proofErr w:type="spellStart"/>
      <w:r w:rsidRPr="00683183">
        <w:rPr>
          <w:rtl/>
        </w:rPr>
        <w:t>מיידי</w:t>
      </w:r>
      <w:proofErr w:type="spellEnd"/>
      <w:r w:rsidRPr="00683183">
        <w:rPr>
          <w:rtl/>
        </w:rPr>
        <w:t>, 24 שעות, מושהה ונגרר.</w:t>
      </w:r>
      <w:bookmarkEnd w:id="542"/>
      <w:bookmarkEnd w:id="543"/>
      <w:bookmarkEnd w:id="544"/>
      <w:bookmarkEnd w:id="545"/>
      <w:bookmarkEnd w:id="546"/>
      <w:bookmarkEnd w:id="547"/>
    </w:p>
    <w:p w14:paraId="696D36E3" w14:textId="77777777" w:rsidR="00C513B7" w:rsidRPr="00683183" w:rsidRDefault="00C513B7" w:rsidP="0056672B">
      <w:pPr>
        <w:pStyle w:val="50"/>
        <w:spacing w:line="360" w:lineRule="auto"/>
        <w:rPr>
          <w:rtl/>
        </w:rPr>
      </w:pPr>
      <w:bookmarkStart w:id="548" w:name="_Toc74289280"/>
      <w:bookmarkStart w:id="549" w:name="_Toc80614488"/>
      <w:bookmarkStart w:id="550" w:name="_Toc106260110"/>
      <w:bookmarkStart w:id="551" w:name="_Toc137622735"/>
      <w:bookmarkStart w:id="552" w:name="_Toc179685302"/>
      <w:bookmarkStart w:id="553" w:name="_Toc329021353"/>
      <w:r w:rsidRPr="00683183">
        <w:rPr>
          <w:rtl/>
        </w:rPr>
        <w:t>קביעת זמני השהייה.</w:t>
      </w:r>
      <w:bookmarkEnd w:id="548"/>
      <w:bookmarkEnd w:id="549"/>
      <w:bookmarkEnd w:id="550"/>
      <w:bookmarkEnd w:id="551"/>
      <w:bookmarkEnd w:id="552"/>
      <w:bookmarkEnd w:id="553"/>
    </w:p>
    <w:p w14:paraId="1DDF823A" w14:textId="77777777" w:rsidR="00C513B7" w:rsidRPr="00683183" w:rsidRDefault="00C513B7" w:rsidP="0056672B">
      <w:pPr>
        <w:pStyle w:val="50"/>
        <w:spacing w:line="360" w:lineRule="auto"/>
      </w:pPr>
      <w:bookmarkStart w:id="554" w:name="_Toc74289281"/>
      <w:bookmarkStart w:id="555" w:name="_Toc80614489"/>
      <w:bookmarkStart w:id="556" w:name="_Toc106260111"/>
      <w:bookmarkStart w:id="557" w:name="_Toc137622736"/>
      <w:bookmarkStart w:id="558" w:name="_Toc179685303"/>
      <w:bookmarkStart w:id="559" w:name="_Toc329021354"/>
      <w:r w:rsidRPr="00683183">
        <w:rPr>
          <w:rtl/>
        </w:rPr>
        <w:t>הגדרה ושינוי קודי כניסה למפעיל ולטכנאי.</w:t>
      </w:r>
      <w:bookmarkEnd w:id="554"/>
      <w:bookmarkEnd w:id="555"/>
      <w:bookmarkEnd w:id="556"/>
      <w:bookmarkEnd w:id="557"/>
      <w:bookmarkEnd w:id="558"/>
      <w:bookmarkEnd w:id="559"/>
      <w:r w:rsidRPr="00683183">
        <w:rPr>
          <w:rtl/>
        </w:rPr>
        <w:t xml:space="preserve"> </w:t>
      </w:r>
    </w:p>
    <w:p w14:paraId="2293A3CB" w14:textId="77777777" w:rsidR="00C513B7" w:rsidRPr="00683183" w:rsidRDefault="00C513B7" w:rsidP="0056672B">
      <w:pPr>
        <w:pStyle w:val="50"/>
        <w:numPr>
          <w:ilvl w:val="0"/>
          <w:numId w:val="0"/>
        </w:numPr>
        <w:spacing w:line="360" w:lineRule="auto"/>
        <w:ind w:left="3203"/>
        <w:rPr>
          <w:rtl/>
        </w:rPr>
      </w:pPr>
    </w:p>
    <w:p w14:paraId="14FF697B" w14:textId="77777777" w:rsidR="00C513B7" w:rsidRPr="00683183" w:rsidRDefault="00C513B7" w:rsidP="008E7EB7">
      <w:pPr>
        <w:pStyle w:val="32"/>
      </w:pPr>
      <w:r w:rsidRPr="00683183">
        <w:rPr>
          <w:rtl/>
        </w:rPr>
        <w:t>בנוסף, שליטה והפעלת הרכזת תכלול את היכולות הבאות:</w:t>
      </w:r>
    </w:p>
    <w:p w14:paraId="257E5925" w14:textId="77777777" w:rsidR="00C513B7" w:rsidRPr="00683183" w:rsidRDefault="00C513B7" w:rsidP="0056672B">
      <w:pPr>
        <w:pStyle w:val="42"/>
      </w:pPr>
      <w:r w:rsidRPr="00683183">
        <w:rPr>
          <w:rtl/>
        </w:rPr>
        <w:t>דריכה ונטרול מלאה – דריכת/נטרול</w:t>
      </w:r>
      <w:r w:rsidRPr="00683183">
        <w:t xml:space="preserve"> </w:t>
      </w:r>
      <w:r w:rsidRPr="00683183">
        <w:rPr>
          <w:rtl/>
        </w:rPr>
        <w:t>כל</w:t>
      </w:r>
      <w:r w:rsidRPr="00683183">
        <w:t xml:space="preserve"> </w:t>
      </w:r>
      <w:r w:rsidRPr="00683183">
        <w:rPr>
          <w:rtl/>
        </w:rPr>
        <w:t>גלאי</w:t>
      </w:r>
      <w:r w:rsidRPr="00683183">
        <w:t xml:space="preserve"> </w:t>
      </w:r>
      <w:r w:rsidRPr="00683183">
        <w:rPr>
          <w:rtl/>
        </w:rPr>
        <w:t>החדירה</w:t>
      </w:r>
      <w:r w:rsidRPr="00683183">
        <w:t xml:space="preserve"> </w:t>
      </w:r>
      <w:r w:rsidRPr="00683183">
        <w:rPr>
          <w:rtl/>
        </w:rPr>
        <w:t>של</w:t>
      </w:r>
      <w:r w:rsidRPr="00683183">
        <w:t xml:space="preserve"> </w:t>
      </w:r>
      <w:r w:rsidRPr="00683183">
        <w:rPr>
          <w:rtl/>
        </w:rPr>
        <w:t>המערכת</w:t>
      </w:r>
      <w:r w:rsidRPr="00683183">
        <w:t xml:space="preserve"> </w:t>
      </w:r>
      <w:r w:rsidRPr="00683183">
        <w:rPr>
          <w:rtl/>
        </w:rPr>
        <w:t>לקבלת התרעה בעת גילוי.</w:t>
      </w:r>
    </w:p>
    <w:p w14:paraId="7B2EA286" w14:textId="77777777" w:rsidR="00C513B7" w:rsidRPr="00683183" w:rsidRDefault="00C513B7" w:rsidP="0056672B">
      <w:pPr>
        <w:pStyle w:val="42"/>
      </w:pPr>
      <w:r w:rsidRPr="00683183">
        <w:rPr>
          <w:rtl/>
        </w:rPr>
        <w:t xml:space="preserve">דריכה ונטרול אזורים חיצוניים – דריכת/נטרול הגלאים החיצוניים בלבד, במצב בו האתר פעיל בתוך המבנה. </w:t>
      </w:r>
    </w:p>
    <w:p w14:paraId="471DF6D3" w14:textId="77777777" w:rsidR="00C513B7" w:rsidRPr="00683183" w:rsidRDefault="00C513B7" w:rsidP="0056672B">
      <w:pPr>
        <w:pStyle w:val="42"/>
      </w:pPr>
      <w:r w:rsidRPr="00683183">
        <w:rPr>
          <w:rtl/>
        </w:rPr>
        <w:t>דריכה ונטרול אזור – דריכת/נטרול מס' גלאים שהוגדרו כאזור אחד ברכזת (לדוגמה – חדר אחד בתוך מבנה).</w:t>
      </w:r>
    </w:p>
    <w:p w14:paraId="6392D823" w14:textId="77777777" w:rsidR="00C513B7" w:rsidRPr="00683183" w:rsidRDefault="00C513B7" w:rsidP="0056672B">
      <w:pPr>
        <w:pStyle w:val="42"/>
      </w:pPr>
      <w:r w:rsidRPr="00683183">
        <w:rPr>
          <w:rtl/>
        </w:rPr>
        <w:t>דריכת/נטרול קבוצת אזורים – דריכת/נטרול מס' אזורים שהוגדרו מראש (לדוגמה – 3 חדרים בתוך מבנה, כל חדר הוגדר כאזור).</w:t>
      </w:r>
    </w:p>
    <w:p w14:paraId="137AAE9A" w14:textId="77777777" w:rsidR="00C513B7" w:rsidRPr="00683183" w:rsidRDefault="00C513B7" w:rsidP="0056672B">
      <w:pPr>
        <w:pStyle w:val="42"/>
      </w:pPr>
      <w:r w:rsidRPr="00683183">
        <w:rPr>
          <w:rtl/>
        </w:rPr>
        <w:t>דריכת/נטרול מתוזמנת – דריכת/נטרול אזור, קבוצה, או מספר קבוצות על פי תאריך וזמן מוגדר מראש (לדוגמה – משעה 20:00 האזור החיצוני נדרך).</w:t>
      </w:r>
    </w:p>
    <w:p w14:paraId="70149FAE" w14:textId="77777777" w:rsidR="00C513B7" w:rsidRPr="00683183" w:rsidRDefault="00C513B7" w:rsidP="008E7EB7">
      <w:pPr>
        <w:pStyle w:val="32"/>
      </w:pPr>
      <w:r w:rsidRPr="00683183">
        <w:rPr>
          <w:rtl/>
        </w:rPr>
        <w:t>תכנות המערכת יבוצע על ידי המזמין לאחר קבלת הדרכת מפעיל וללא צורך בידע בשפות תכנות, תכנון המפעיל תכלול:</w:t>
      </w:r>
    </w:p>
    <w:p w14:paraId="623ECFAB" w14:textId="77777777" w:rsidR="00C513B7" w:rsidRPr="00683183" w:rsidRDefault="00C513B7" w:rsidP="0056672B">
      <w:pPr>
        <w:pStyle w:val="42"/>
        <w:rPr>
          <w:rtl/>
        </w:rPr>
      </w:pPr>
      <w:r w:rsidRPr="00683183">
        <w:rPr>
          <w:rtl/>
        </w:rPr>
        <w:t>הגדרת אזורים - הוספת ו/או גריעת אזורים מהמערכת.</w:t>
      </w:r>
    </w:p>
    <w:p w14:paraId="1EB1BDE5" w14:textId="77777777" w:rsidR="00C513B7" w:rsidRPr="00683183" w:rsidRDefault="00C513B7" w:rsidP="0056672B">
      <w:pPr>
        <w:pStyle w:val="42"/>
        <w:rPr>
          <w:rtl/>
        </w:rPr>
      </w:pPr>
      <w:r w:rsidRPr="00683183">
        <w:rPr>
          <w:rtl/>
        </w:rPr>
        <w:t>הוספת סנסורים.</w:t>
      </w:r>
    </w:p>
    <w:p w14:paraId="23CECDD0" w14:textId="77777777" w:rsidR="00C513B7" w:rsidRPr="00683183" w:rsidRDefault="00C513B7" w:rsidP="0056672B">
      <w:pPr>
        <w:pStyle w:val="42"/>
        <w:rPr>
          <w:rtl/>
        </w:rPr>
      </w:pPr>
      <w:r w:rsidRPr="00683183">
        <w:rPr>
          <w:rtl/>
        </w:rPr>
        <w:t>קביעת זמני השהייה.</w:t>
      </w:r>
    </w:p>
    <w:p w14:paraId="4FBA7350" w14:textId="77777777" w:rsidR="00C513B7" w:rsidRPr="00683183" w:rsidRDefault="00C513B7" w:rsidP="0056672B">
      <w:pPr>
        <w:pStyle w:val="42"/>
      </w:pPr>
      <w:r w:rsidRPr="00683183">
        <w:rPr>
          <w:rtl/>
        </w:rPr>
        <w:t>הגדרה ושינוי של קודי טכנאי/משתמש.</w:t>
      </w:r>
    </w:p>
    <w:p w14:paraId="3EE69A3B" w14:textId="77777777" w:rsidR="00C513B7" w:rsidRPr="00683183" w:rsidRDefault="00C513B7" w:rsidP="0056672B">
      <w:pPr>
        <w:pStyle w:val="42"/>
        <w:numPr>
          <w:ilvl w:val="0"/>
          <w:numId w:val="0"/>
        </w:numPr>
        <w:ind w:left="2777"/>
      </w:pPr>
    </w:p>
    <w:p w14:paraId="1B86F456" w14:textId="77777777" w:rsidR="00BF12EF" w:rsidRDefault="00BF12EF">
      <w:pPr>
        <w:bidi w:val="0"/>
        <w:spacing w:after="0" w:line="240" w:lineRule="auto"/>
        <w:rPr>
          <w:rFonts w:ascii="Arial" w:hAnsi="Arial"/>
          <w:noProof/>
          <w:sz w:val="24"/>
          <w:szCs w:val="24"/>
          <w:rtl/>
        </w:rPr>
      </w:pPr>
      <w:r>
        <w:rPr>
          <w:rtl/>
        </w:rPr>
        <w:br w:type="page"/>
      </w:r>
    </w:p>
    <w:p w14:paraId="2FB79EEE" w14:textId="222FB6DD" w:rsidR="00C513B7" w:rsidRPr="00683183" w:rsidRDefault="00C513B7" w:rsidP="008E7EB7">
      <w:pPr>
        <w:pStyle w:val="32"/>
      </w:pPr>
      <w:r w:rsidRPr="00683183">
        <w:rPr>
          <w:rtl/>
        </w:rPr>
        <w:t>חיבורי הרכזת</w:t>
      </w:r>
      <w:r w:rsidR="00A713A1" w:rsidRPr="00683183">
        <w:rPr>
          <w:rFonts w:hint="cs"/>
          <w:rtl/>
        </w:rPr>
        <w:t>:</w:t>
      </w:r>
    </w:p>
    <w:p w14:paraId="3258CD9B" w14:textId="77777777" w:rsidR="00C513B7" w:rsidRPr="00683183" w:rsidRDefault="00C513B7" w:rsidP="0056672B">
      <w:pPr>
        <w:pStyle w:val="42"/>
      </w:pPr>
      <w:r w:rsidRPr="00683183">
        <w:rPr>
          <w:rtl/>
        </w:rPr>
        <w:t>מגעים יבשים לחיבור גלאים הכוללים נגד סוף קו.</w:t>
      </w:r>
    </w:p>
    <w:p w14:paraId="13D46F2E" w14:textId="77777777" w:rsidR="00C513B7" w:rsidRPr="00683183" w:rsidRDefault="00C513B7" w:rsidP="0056672B">
      <w:pPr>
        <w:pStyle w:val="42"/>
      </w:pPr>
      <w:r w:rsidRPr="00683183">
        <w:rPr>
          <w:rtl/>
        </w:rPr>
        <w:t xml:space="preserve">כניסת תקשורת טורית לחיבור כרטיסי הרחבה לחיבור גלאים נוספים (עד 128 גלאים), כרטיסי </w:t>
      </w:r>
      <w:proofErr w:type="spellStart"/>
      <w:r w:rsidRPr="00683183">
        <w:t>i</w:t>
      </w:r>
      <w:proofErr w:type="spellEnd"/>
      <w:r w:rsidRPr="00683183">
        <w:t>\o</w:t>
      </w:r>
      <w:r w:rsidRPr="00683183">
        <w:rPr>
          <w:rtl/>
        </w:rPr>
        <w:t xml:space="preserve"> , כרטיסי תקשורת, מודמים וכדומה.</w:t>
      </w:r>
    </w:p>
    <w:p w14:paraId="57B9F035" w14:textId="77777777" w:rsidR="00C513B7" w:rsidRPr="00683183" w:rsidRDefault="00C513B7" w:rsidP="0056672B">
      <w:pPr>
        <w:pStyle w:val="42"/>
      </w:pPr>
      <w:r w:rsidRPr="00683183">
        <w:rPr>
          <w:rtl/>
        </w:rPr>
        <w:t>כניסה טורית לחיבור לוח מקשים לשליטה וניהול הרכזת באתר.</w:t>
      </w:r>
    </w:p>
    <w:p w14:paraId="1340F973" w14:textId="77777777" w:rsidR="00C513B7" w:rsidRPr="00683183" w:rsidRDefault="00C513B7" w:rsidP="0056672B">
      <w:pPr>
        <w:pStyle w:val="42"/>
      </w:pPr>
      <w:r w:rsidRPr="00683183">
        <w:rPr>
          <w:rtl/>
        </w:rPr>
        <w:t xml:space="preserve">כניסת </w:t>
      </w:r>
      <w:r w:rsidRPr="00683183">
        <w:t>Rj11</w:t>
      </w:r>
      <w:r w:rsidRPr="00683183">
        <w:rPr>
          <w:rtl/>
        </w:rPr>
        <w:t xml:space="preserve"> לחיבור קו טלפון.</w:t>
      </w:r>
    </w:p>
    <w:p w14:paraId="3EAE5C3C" w14:textId="77777777" w:rsidR="00C513B7" w:rsidRPr="00683183" w:rsidRDefault="00C513B7" w:rsidP="0056672B">
      <w:pPr>
        <w:pStyle w:val="42"/>
      </w:pPr>
      <w:r w:rsidRPr="00683183">
        <w:rPr>
          <w:rtl/>
        </w:rPr>
        <w:t xml:space="preserve">מפתח להתקנת כרטיס </w:t>
      </w:r>
      <w:r w:rsidRPr="00683183">
        <w:t>Sim</w:t>
      </w:r>
      <w:r w:rsidRPr="00683183">
        <w:rPr>
          <w:rtl/>
        </w:rPr>
        <w:t>.</w:t>
      </w:r>
    </w:p>
    <w:p w14:paraId="42155120" w14:textId="77777777" w:rsidR="00C513B7" w:rsidRPr="00683183" w:rsidRDefault="00C513B7" w:rsidP="0056672B">
      <w:pPr>
        <w:pStyle w:val="42"/>
      </w:pPr>
      <w:r w:rsidRPr="00683183">
        <w:rPr>
          <w:rtl/>
        </w:rPr>
        <w:t xml:space="preserve">כניסת </w:t>
      </w:r>
      <w:r w:rsidRPr="00683183">
        <w:t>Rj45</w:t>
      </w:r>
      <w:r w:rsidRPr="00683183">
        <w:rPr>
          <w:rtl/>
        </w:rPr>
        <w:t xml:space="preserve"> לחיבור הרכזת לרשת בפרוטוקול </w:t>
      </w:r>
      <w:proofErr w:type="spellStart"/>
      <w:r w:rsidRPr="00683183">
        <w:t>Tcp</w:t>
      </w:r>
      <w:proofErr w:type="spellEnd"/>
      <w:r w:rsidRPr="00683183">
        <w:t>/IP</w:t>
      </w:r>
      <w:r w:rsidRPr="00683183">
        <w:rPr>
          <w:rtl/>
        </w:rPr>
        <w:t>.</w:t>
      </w:r>
    </w:p>
    <w:p w14:paraId="46D5FE9C" w14:textId="77777777" w:rsidR="00C513B7" w:rsidRPr="00683183" w:rsidRDefault="00C513B7" w:rsidP="0056672B">
      <w:pPr>
        <w:pStyle w:val="42"/>
      </w:pPr>
      <w:r w:rsidRPr="00683183">
        <w:rPr>
          <w:rtl/>
        </w:rPr>
        <w:t>יציאות לחיבורי צופרים ונצנצים.</w:t>
      </w:r>
    </w:p>
    <w:p w14:paraId="1A95732D" w14:textId="77777777" w:rsidR="00C513B7" w:rsidRPr="00683183" w:rsidRDefault="00C513B7" w:rsidP="0056672B">
      <w:pPr>
        <w:pStyle w:val="42"/>
      </w:pPr>
      <w:r w:rsidRPr="00683183">
        <w:rPr>
          <w:rtl/>
        </w:rPr>
        <w:t>כניסות ויציאות מגע יבש למתן וקבלת איתותים להתקנים חיצוניים שונים.</w:t>
      </w:r>
    </w:p>
    <w:p w14:paraId="72704A47" w14:textId="77777777" w:rsidR="00C513B7" w:rsidRPr="00683183" w:rsidRDefault="00C513B7" w:rsidP="0056672B">
      <w:pPr>
        <w:pStyle w:val="42"/>
      </w:pPr>
      <w:r w:rsidRPr="00683183">
        <w:rPr>
          <w:rtl/>
        </w:rPr>
        <w:t xml:space="preserve">הרכזת תכלול זיכרון פנימי לשמירת לפחות 50 אירועים אחרונים ללא תלות במקור הזנת מתח הרשת או מתח הגיבוי. אירוע מוגדר כ- כל פעולה שנעשתה ברכזת לרבות התרעות, תקלות, כניסת טכנאי, שינוי הגדרות, דריכה/נטרול </w:t>
      </w:r>
      <w:proofErr w:type="spellStart"/>
      <w:r w:rsidRPr="00683183">
        <w:rPr>
          <w:rtl/>
        </w:rPr>
        <w:t>וכו</w:t>
      </w:r>
      <w:proofErr w:type="spellEnd"/>
      <w:r w:rsidRPr="00683183">
        <w:rPr>
          <w:rtl/>
        </w:rPr>
        <w:t>'.</w:t>
      </w:r>
    </w:p>
    <w:p w14:paraId="58DE8A31" w14:textId="77777777" w:rsidR="00C513B7" w:rsidRPr="00683183" w:rsidRDefault="00C513B7" w:rsidP="0056672B">
      <w:pPr>
        <w:pStyle w:val="42"/>
        <w:rPr>
          <w:rtl/>
        </w:rPr>
      </w:pPr>
      <w:r w:rsidRPr="00683183">
        <w:rPr>
          <w:rtl/>
        </w:rPr>
        <w:t>עבור כל אירוע הנרשם בזיכרון יצורפו נתוני התיעוד: תאריך ושעת האירוע, קוד טכנאי (באם נעשה בו שימוש) וקוד משתמש.</w:t>
      </w:r>
    </w:p>
    <w:p w14:paraId="79240ED5" w14:textId="77777777" w:rsidR="00C513B7" w:rsidRPr="00683183" w:rsidRDefault="00C513B7" w:rsidP="0056672B">
      <w:pPr>
        <w:pStyle w:val="42"/>
      </w:pPr>
      <w:r w:rsidRPr="00683183">
        <w:rPr>
          <w:rtl/>
        </w:rPr>
        <w:t>התרעות על תקלות ברכזת:</w:t>
      </w:r>
    </w:p>
    <w:p w14:paraId="775A06F9" w14:textId="77777777" w:rsidR="00C513B7" w:rsidRPr="00683183" w:rsidRDefault="00C513B7" w:rsidP="0056672B">
      <w:pPr>
        <w:pStyle w:val="42"/>
        <w:numPr>
          <w:ilvl w:val="0"/>
          <w:numId w:val="0"/>
        </w:numPr>
        <w:ind w:left="3365"/>
        <w:rPr>
          <w:rtl/>
        </w:rPr>
      </w:pPr>
      <w:r w:rsidRPr="00683183">
        <w:rPr>
          <w:rtl/>
        </w:rPr>
        <w:t>פרט לחיוויים על דריכה, נטרול והתרעת גלאים, המערכת תייצר התרעות על תקלות ברכזת ובקווי הגילוי:</w:t>
      </w:r>
    </w:p>
    <w:p w14:paraId="53CA7990" w14:textId="77777777" w:rsidR="00C513B7" w:rsidRPr="00683183" w:rsidRDefault="00C513B7" w:rsidP="0056672B">
      <w:pPr>
        <w:pStyle w:val="50"/>
        <w:spacing w:line="360" w:lineRule="auto"/>
        <w:rPr>
          <w:rtl/>
        </w:rPr>
      </w:pPr>
      <w:r w:rsidRPr="00683183">
        <w:rPr>
          <w:rtl/>
        </w:rPr>
        <w:t>נפילת מתח רשת.</w:t>
      </w:r>
    </w:p>
    <w:p w14:paraId="19A673F0" w14:textId="77777777" w:rsidR="00C513B7" w:rsidRPr="00683183" w:rsidRDefault="00C513B7" w:rsidP="0056672B">
      <w:pPr>
        <w:pStyle w:val="50"/>
        <w:spacing w:line="360" w:lineRule="auto"/>
        <w:rPr>
          <w:rtl/>
        </w:rPr>
      </w:pPr>
      <w:r w:rsidRPr="00683183">
        <w:rPr>
          <w:rtl/>
        </w:rPr>
        <w:t>מצבר פנימי חלש.</w:t>
      </w:r>
    </w:p>
    <w:p w14:paraId="21BA83DF" w14:textId="77777777" w:rsidR="00C513B7" w:rsidRPr="00683183" w:rsidRDefault="00C513B7" w:rsidP="0056672B">
      <w:pPr>
        <w:pStyle w:val="50"/>
        <w:spacing w:line="360" w:lineRule="auto"/>
        <w:rPr>
          <w:rtl/>
        </w:rPr>
      </w:pPr>
      <w:r w:rsidRPr="00683183">
        <w:rPr>
          <w:rtl/>
        </w:rPr>
        <w:t>תקלת מתח  גלאים.</w:t>
      </w:r>
    </w:p>
    <w:p w14:paraId="0B61D902" w14:textId="77777777" w:rsidR="00C513B7" w:rsidRPr="00683183" w:rsidRDefault="00C513B7" w:rsidP="0056672B">
      <w:pPr>
        <w:pStyle w:val="50"/>
        <w:spacing w:line="360" w:lineRule="auto"/>
        <w:rPr>
          <w:rtl/>
        </w:rPr>
      </w:pPr>
      <w:r w:rsidRPr="00683183">
        <w:rPr>
          <w:rtl/>
        </w:rPr>
        <w:t>תקלת נתק/קצר בקווי הגלאים, הצופרים והנצנץ.</w:t>
      </w:r>
    </w:p>
    <w:p w14:paraId="43CED0C8" w14:textId="77777777" w:rsidR="00C513B7" w:rsidRPr="00683183" w:rsidRDefault="00C513B7" w:rsidP="0056672B">
      <w:pPr>
        <w:pStyle w:val="50"/>
        <w:spacing w:line="360" w:lineRule="auto"/>
      </w:pPr>
      <w:r w:rsidRPr="00683183">
        <w:rPr>
          <w:rtl/>
        </w:rPr>
        <w:t>תקלת תקשורת.</w:t>
      </w:r>
    </w:p>
    <w:p w14:paraId="7232EF26" w14:textId="77777777" w:rsidR="00C513B7" w:rsidRPr="00683183" w:rsidRDefault="00C513B7" w:rsidP="008E7EB7">
      <w:pPr>
        <w:pStyle w:val="32"/>
        <w:rPr>
          <w:rtl/>
        </w:rPr>
      </w:pPr>
      <w:r w:rsidRPr="00683183">
        <w:rPr>
          <w:rtl/>
        </w:rPr>
        <w:t>גיבוי מתח הרשת:</w:t>
      </w:r>
    </w:p>
    <w:p w14:paraId="270D89CE" w14:textId="77777777" w:rsidR="00C513B7" w:rsidRPr="00683183" w:rsidRDefault="00C513B7" w:rsidP="0056672B">
      <w:pPr>
        <w:pStyle w:val="42"/>
      </w:pPr>
      <w:r w:rsidRPr="00683183">
        <w:rPr>
          <w:rtl/>
        </w:rPr>
        <w:t xml:space="preserve">הרכזת תחובר למתח הרשת דרך אמצעי הורדת ויישור המתח ובמקביל למערכת גיבוי. </w:t>
      </w:r>
    </w:p>
    <w:p w14:paraId="4D6C6732" w14:textId="77777777" w:rsidR="00C513B7" w:rsidRPr="00683183" w:rsidRDefault="00C513B7" w:rsidP="0056672B">
      <w:pPr>
        <w:pStyle w:val="42"/>
        <w:rPr>
          <w:rtl/>
        </w:rPr>
      </w:pPr>
      <w:r w:rsidRPr="00683183">
        <w:rPr>
          <w:rtl/>
        </w:rPr>
        <w:t>שינויים של 15% במתח ההזנה לא יגרמו לנזקים ו/או תקלות במערכת.</w:t>
      </w:r>
    </w:p>
    <w:p w14:paraId="52BFCE51" w14:textId="77777777" w:rsidR="00C513B7" w:rsidRPr="00683183" w:rsidRDefault="00C513B7" w:rsidP="0056672B">
      <w:pPr>
        <w:pStyle w:val="42"/>
        <w:rPr>
          <w:rtl/>
        </w:rPr>
      </w:pPr>
      <w:r w:rsidRPr="00683183">
        <w:rPr>
          <w:rtl/>
        </w:rPr>
        <w:t xml:space="preserve">החיבור לרשת יבוצע באמצעות מעגל סופי ייעודי הכולל </w:t>
      </w:r>
      <w:proofErr w:type="spellStart"/>
      <w:r w:rsidRPr="00683183">
        <w:rPr>
          <w:rtl/>
        </w:rPr>
        <w:t>מאמ"ת</w:t>
      </w:r>
      <w:proofErr w:type="spellEnd"/>
      <w:r w:rsidRPr="00683183">
        <w:rPr>
          <w:rtl/>
        </w:rPr>
        <w:t xml:space="preserve"> </w:t>
      </w:r>
      <w:r w:rsidRPr="00683183">
        <w:t>10A</w:t>
      </w:r>
      <w:r w:rsidRPr="00683183">
        <w:rPr>
          <w:rtl/>
        </w:rPr>
        <w:t xml:space="preserve"> וחיבור ישיר של הקו לשנאי (ללא חיבור לשקע בקיר). החברה תבצע את כל עבודות החיבור והתשתית למעגל סופי זה ובאמצעות חשמלאי המוסמך לעבודה במבנים של עד </w:t>
      </w:r>
      <w:r w:rsidRPr="00683183">
        <w:t>120A</w:t>
      </w:r>
      <w:r w:rsidRPr="00683183">
        <w:rPr>
          <w:rtl/>
        </w:rPr>
        <w:t>.</w:t>
      </w:r>
    </w:p>
    <w:p w14:paraId="235ADB82" w14:textId="77777777" w:rsidR="00C513B7" w:rsidRPr="00683183" w:rsidRDefault="00C513B7" w:rsidP="0056672B">
      <w:pPr>
        <w:pStyle w:val="42"/>
        <w:rPr>
          <w:rtl/>
        </w:rPr>
      </w:pPr>
      <w:r w:rsidRPr="00683183">
        <w:rPr>
          <w:rtl/>
        </w:rPr>
        <w:t xml:space="preserve">יותקנו מצברי גיבוי אשר יתנו מענה ל- 3 שעות ללא מתח רשת לכל אמצעי המערכת לרבות הרכזת, הגלאים, אמצעי התקשורת </w:t>
      </w:r>
      <w:proofErr w:type="spellStart"/>
      <w:r w:rsidRPr="00683183">
        <w:rPr>
          <w:rtl/>
        </w:rPr>
        <w:t>וכו</w:t>
      </w:r>
      <w:proofErr w:type="spellEnd"/>
      <w:r w:rsidRPr="00683183">
        <w:rPr>
          <w:rtl/>
        </w:rPr>
        <w:t xml:space="preserve">'. </w:t>
      </w:r>
    </w:p>
    <w:p w14:paraId="6FA3DB26" w14:textId="77777777" w:rsidR="00C513B7" w:rsidRPr="00683183" w:rsidRDefault="00C513B7" w:rsidP="0056672B">
      <w:pPr>
        <w:pStyle w:val="42"/>
        <w:rPr>
          <w:rtl/>
        </w:rPr>
      </w:pPr>
      <w:r w:rsidRPr="00683183">
        <w:rPr>
          <w:rtl/>
        </w:rPr>
        <w:t>מצברי הגיבוי יהיו בטיחותיים להתקנה בחדר סגור ולא יפלטו אדים כלשהם. על הקבלן להציג אישור בטיחותי לכך.</w:t>
      </w:r>
    </w:p>
    <w:p w14:paraId="7C1B213C" w14:textId="77777777" w:rsidR="00C513B7" w:rsidRPr="00683183" w:rsidRDefault="00C513B7" w:rsidP="0056672B">
      <w:pPr>
        <w:pStyle w:val="42"/>
        <w:rPr>
          <w:rtl/>
        </w:rPr>
      </w:pPr>
      <w:r w:rsidRPr="00683183">
        <w:rPr>
          <w:rtl/>
        </w:rPr>
        <w:t>המעבר לעבודה ממתח הרשת למתח הגיבוי יהיה אוטומטי תוך מתן התראה לנפילת המתח באמצעים שפורטו לעיל.</w:t>
      </w:r>
    </w:p>
    <w:p w14:paraId="37D6F24F" w14:textId="77777777" w:rsidR="00C513B7" w:rsidRPr="00683183" w:rsidRDefault="00C513B7" w:rsidP="0056672B">
      <w:pPr>
        <w:pStyle w:val="42"/>
        <w:rPr>
          <w:rtl/>
        </w:rPr>
      </w:pPr>
      <w:r w:rsidRPr="00683183">
        <w:rPr>
          <w:rtl/>
        </w:rPr>
        <w:t>המעבר לעבודה ממתח הגיבוי וחזרה למתח הרשת וכן קפיצות מתח, לא יגרמו התראות שווא או אי גילוי לזמן כלשהו.</w:t>
      </w:r>
    </w:p>
    <w:p w14:paraId="4C1A8FC0" w14:textId="77777777" w:rsidR="00C513B7" w:rsidRPr="00683183" w:rsidRDefault="00C513B7" w:rsidP="0056672B">
      <w:pPr>
        <w:pStyle w:val="42"/>
      </w:pPr>
      <w:r w:rsidRPr="00683183">
        <w:rPr>
          <w:rtl/>
        </w:rPr>
        <w:t>בעת העבודה תחת מתח גיבוי תמשיך בדיקה רצופה של המצבר תחת עומס, תינתן התראה כאשר נותרה שעת עבודה אחת.</w:t>
      </w:r>
    </w:p>
    <w:p w14:paraId="3209846E" w14:textId="77777777" w:rsidR="00C513B7" w:rsidRPr="00683183" w:rsidRDefault="00C513B7" w:rsidP="0056672B">
      <w:pPr>
        <w:bidi w:val="0"/>
        <w:spacing w:after="160" w:line="360" w:lineRule="auto"/>
        <w:rPr>
          <w:rFonts w:ascii="Arial" w:hAnsi="Arial"/>
          <w:sz w:val="24"/>
          <w:szCs w:val="24"/>
          <w:rtl/>
        </w:rPr>
      </w:pPr>
    </w:p>
    <w:p w14:paraId="183EF31A" w14:textId="77777777" w:rsidR="00C513B7" w:rsidRPr="00683183" w:rsidRDefault="00C513B7" w:rsidP="008E7EB7">
      <w:pPr>
        <w:pStyle w:val="32"/>
      </w:pPr>
      <w:r w:rsidRPr="00683183">
        <w:rPr>
          <w:rtl/>
        </w:rPr>
        <w:t>להלן התכולה הבסיסית למכלול רכזת פריצה (תכולה כוללת סעיף רכזת בכתב הכמויות):</w:t>
      </w:r>
    </w:p>
    <w:p w14:paraId="4200DA3A" w14:textId="77777777" w:rsidR="00C513B7" w:rsidRPr="00683183" w:rsidRDefault="00C513B7" w:rsidP="0056672B">
      <w:pPr>
        <w:pStyle w:val="42"/>
      </w:pPr>
      <w:r w:rsidRPr="00683183">
        <w:rPr>
          <w:rtl/>
        </w:rPr>
        <w:t>רכזת פריצה ומצוקה הכוללת 8 כניסות לסנסורים</w:t>
      </w:r>
      <w:r w:rsidRPr="00683183">
        <w:rPr>
          <w:rFonts w:hint="cs"/>
          <w:rtl/>
        </w:rPr>
        <w:t xml:space="preserve"> לפחות</w:t>
      </w:r>
      <w:r w:rsidRPr="00683183">
        <w:rPr>
          <w:rtl/>
        </w:rPr>
        <w:t>.</w:t>
      </w:r>
    </w:p>
    <w:p w14:paraId="35C0BC3C" w14:textId="77777777" w:rsidR="00C513B7" w:rsidRPr="00683183" w:rsidRDefault="00C513B7" w:rsidP="0056672B">
      <w:pPr>
        <w:pStyle w:val="42"/>
      </w:pPr>
      <w:r w:rsidRPr="00683183">
        <w:rPr>
          <w:rtl/>
        </w:rPr>
        <w:t xml:space="preserve">ארון רכזת מתכתי </w:t>
      </w:r>
      <w:r w:rsidRPr="00683183">
        <w:rPr>
          <w:rFonts w:hint="cs"/>
          <w:rtl/>
        </w:rPr>
        <w:t xml:space="preserve">לפי </w:t>
      </w:r>
      <w:r w:rsidRPr="00683183">
        <w:rPr>
          <w:rtl/>
        </w:rPr>
        <w:t xml:space="preserve">תקן </w:t>
      </w:r>
      <w:r w:rsidRPr="00683183">
        <w:rPr>
          <w:rFonts w:hint="cs"/>
          <w:rtl/>
        </w:rPr>
        <w:t xml:space="preserve">ת"י </w:t>
      </w:r>
      <w:r w:rsidRPr="00683183">
        <w:rPr>
          <w:rtl/>
        </w:rPr>
        <w:t>1337</w:t>
      </w:r>
      <w:r w:rsidRPr="00683183">
        <w:rPr>
          <w:rFonts w:hint="cs"/>
          <w:rtl/>
        </w:rPr>
        <w:t xml:space="preserve"> כולל מפסקי </w:t>
      </w:r>
      <w:proofErr w:type="spellStart"/>
      <w:r w:rsidRPr="00683183">
        <w:rPr>
          <w:rFonts w:hint="cs"/>
          <w:rtl/>
        </w:rPr>
        <w:t>טמפר</w:t>
      </w:r>
      <w:proofErr w:type="spellEnd"/>
      <w:r w:rsidRPr="00683183">
        <w:rPr>
          <w:rtl/>
        </w:rPr>
        <w:t>.</w:t>
      </w:r>
    </w:p>
    <w:p w14:paraId="3E02297B" w14:textId="77777777" w:rsidR="00C513B7" w:rsidRPr="00683183" w:rsidRDefault="00C513B7" w:rsidP="0056672B">
      <w:pPr>
        <w:pStyle w:val="42"/>
      </w:pPr>
      <w:r w:rsidRPr="00683183">
        <w:rPr>
          <w:rtl/>
        </w:rPr>
        <w:t>שנאי המרה ממתח הרשת למתח עבודת הרכזת.</w:t>
      </w:r>
    </w:p>
    <w:p w14:paraId="73FE2BCC" w14:textId="77777777" w:rsidR="00C513B7" w:rsidRPr="00683183" w:rsidRDefault="00C513B7" w:rsidP="0056672B">
      <w:pPr>
        <w:pStyle w:val="42"/>
      </w:pPr>
      <w:r w:rsidRPr="00683183">
        <w:rPr>
          <w:rtl/>
        </w:rPr>
        <w:t>מצברי גיבוי וכל הרכיבים הנלווים ליצירת גיבוי ל- 3 שעות, לכל רכיבי המערכת לרבות הרכזת, הסנסורים והתקשורת.</w:t>
      </w:r>
    </w:p>
    <w:p w14:paraId="78E32253" w14:textId="77777777" w:rsidR="00C513B7" w:rsidRPr="00683183" w:rsidRDefault="00C513B7" w:rsidP="0056672B">
      <w:pPr>
        <w:pStyle w:val="42"/>
      </w:pPr>
      <w:r w:rsidRPr="00683183">
        <w:rPr>
          <w:rtl/>
        </w:rPr>
        <w:t xml:space="preserve">כרטיס רשת לחיבור הרכזת באמצעות פרוטוקול התקשורת </w:t>
      </w:r>
      <w:proofErr w:type="spellStart"/>
      <w:r w:rsidRPr="00683183">
        <w:t>Tcp</w:t>
      </w:r>
      <w:proofErr w:type="spellEnd"/>
      <w:r w:rsidRPr="00683183">
        <w:t>/IP</w:t>
      </w:r>
      <w:r w:rsidRPr="00683183">
        <w:rPr>
          <w:rtl/>
        </w:rPr>
        <w:t>.</w:t>
      </w:r>
    </w:p>
    <w:p w14:paraId="3CA8B5AD" w14:textId="77777777" w:rsidR="00C513B7" w:rsidRPr="00683183" w:rsidRDefault="00C513B7" w:rsidP="0056672B">
      <w:pPr>
        <w:pStyle w:val="42"/>
      </w:pPr>
      <w:r w:rsidRPr="00683183">
        <w:rPr>
          <w:rtl/>
        </w:rPr>
        <w:t>חייגן לטלפון קווי.</w:t>
      </w:r>
    </w:p>
    <w:p w14:paraId="2F4E7A80" w14:textId="77777777" w:rsidR="00C513B7" w:rsidRPr="00683183" w:rsidRDefault="00C513B7" w:rsidP="0056672B">
      <w:pPr>
        <w:pStyle w:val="42"/>
        <w:rPr>
          <w:rtl/>
        </w:rPr>
      </w:pPr>
      <w:r w:rsidRPr="00683183">
        <w:rPr>
          <w:rFonts w:hint="cs"/>
          <w:rtl/>
        </w:rPr>
        <w:t>מודם סלולארי.</w:t>
      </w:r>
    </w:p>
    <w:p w14:paraId="746DC22E" w14:textId="4D605056" w:rsidR="00C513B7" w:rsidRPr="00683183" w:rsidRDefault="00C513B7" w:rsidP="0056672B">
      <w:pPr>
        <w:pStyle w:val="22"/>
      </w:pPr>
      <w:bookmarkStart w:id="560" w:name="_Toc390963554"/>
      <w:bookmarkStart w:id="561" w:name="_Toc499568378"/>
      <w:bookmarkStart w:id="562" w:name="_Toc128476839"/>
      <w:r w:rsidRPr="00683183">
        <w:rPr>
          <w:rtl/>
        </w:rPr>
        <w:t xml:space="preserve">יחידת הרחבה לרכזת – </w:t>
      </w:r>
      <w:r w:rsidR="00322C42" w:rsidRPr="00683183">
        <w:rPr>
          <w:rFonts w:hint="cs"/>
          <w:rtl/>
        </w:rPr>
        <w:t>8</w:t>
      </w:r>
      <w:r w:rsidRPr="00683183">
        <w:rPr>
          <w:rtl/>
        </w:rPr>
        <w:t xml:space="preserve"> אזורים</w:t>
      </w:r>
      <w:bookmarkEnd w:id="560"/>
      <w:bookmarkEnd w:id="561"/>
      <w:bookmarkEnd w:id="562"/>
    </w:p>
    <w:p w14:paraId="31BF55B3" w14:textId="799746E7" w:rsidR="00C513B7" w:rsidRPr="00683183" w:rsidRDefault="00A713A1" w:rsidP="008E7EB7">
      <w:pPr>
        <w:pStyle w:val="32"/>
      </w:pPr>
      <w:r w:rsidRPr="00683183">
        <w:rPr>
          <w:rtl/>
        </w:rPr>
        <w:t>הפריט יהיה מתוצרת יצרן הרכזת</w:t>
      </w:r>
      <w:r w:rsidRPr="00683183">
        <w:rPr>
          <w:rFonts w:hint="cs"/>
          <w:rtl/>
        </w:rPr>
        <w:t xml:space="preserve">, </w:t>
      </w:r>
      <w:r w:rsidRPr="00683183">
        <w:rPr>
          <w:rFonts w:hint="cs"/>
        </w:rPr>
        <w:t>RISCO</w:t>
      </w:r>
      <w:r w:rsidRPr="00683183">
        <w:rPr>
          <w:rFonts w:hint="cs"/>
          <w:rtl/>
        </w:rPr>
        <w:t>.</w:t>
      </w:r>
    </w:p>
    <w:p w14:paraId="14477897" w14:textId="5387D4E2" w:rsidR="00C513B7" w:rsidRPr="00683183" w:rsidRDefault="00C513B7" w:rsidP="008E7EB7">
      <w:pPr>
        <w:pStyle w:val="32"/>
      </w:pPr>
      <w:r w:rsidRPr="00683183">
        <w:rPr>
          <w:rtl/>
        </w:rPr>
        <w:t xml:space="preserve">יחידת ההרחבה מאפשרת חיבור של עד </w:t>
      </w:r>
      <w:r w:rsidR="00322C42" w:rsidRPr="00683183">
        <w:rPr>
          <w:rFonts w:hint="cs"/>
          <w:rtl/>
        </w:rPr>
        <w:t>8</w:t>
      </w:r>
      <w:r w:rsidRPr="00683183">
        <w:rPr>
          <w:rtl/>
        </w:rPr>
        <w:t xml:space="preserve"> סנסורים, בנוסף לסנסורים המחוברים ישירות לרכזת. </w:t>
      </w:r>
    </w:p>
    <w:p w14:paraId="14E9F40D" w14:textId="77777777" w:rsidR="00C513B7" w:rsidRPr="00683183" w:rsidRDefault="00C513B7" w:rsidP="008E7EB7">
      <w:pPr>
        <w:pStyle w:val="32"/>
      </w:pPr>
      <w:r w:rsidRPr="00683183">
        <w:rPr>
          <w:rtl/>
        </w:rPr>
        <w:t>כל הסנסורים המחוברים יהוו אזור אחד בהגדרות הרכזת.</w:t>
      </w:r>
    </w:p>
    <w:p w14:paraId="6E445D3A" w14:textId="77777777" w:rsidR="00C513B7" w:rsidRPr="00683183" w:rsidRDefault="00C513B7" w:rsidP="008E7EB7">
      <w:pPr>
        <w:pStyle w:val="32"/>
      </w:pPr>
      <w:r w:rsidRPr="00683183">
        <w:rPr>
          <w:rtl/>
        </w:rPr>
        <w:t>חיבור יחידת ההרחבה לרכזת ניתן יהיה לביצוע בשתי האפשרויות הבאות:</w:t>
      </w:r>
    </w:p>
    <w:p w14:paraId="4FB9775A" w14:textId="77777777" w:rsidR="00C513B7" w:rsidRPr="00683183" w:rsidRDefault="00C513B7" w:rsidP="0056672B">
      <w:pPr>
        <w:pStyle w:val="42"/>
      </w:pPr>
      <w:r w:rsidRPr="00683183">
        <w:rPr>
          <w:rtl/>
        </w:rPr>
        <w:t>התקנת כרטיס ההרחבה בארון הרכזת בגישור ישיר.</w:t>
      </w:r>
    </w:p>
    <w:p w14:paraId="19248626" w14:textId="77777777" w:rsidR="00C513B7" w:rsidRPr="00683183" w:rsidRDefault="00C513B7" w:rsidP="0056672B">
      <w:pPr>
        <w:pStyle w:val="42"/>
      </w:pPr>
      <w:r w:rsidRPr="00683183">
        <w:rPr>
          <w:rtl/>
        </w:rPr>
        <w:t xml:space="preserve">התקנת כרטיס ההרחבה במיקום מרוחק מהרכזת וגישורו לרכזת באמצעות תקשורת טורית למרחק של עד 100 מטר. </w:t>
      </w:r>
    </w:p>
    <w:p w14:paraId="5B65170F" w14:textId="77777777" w:rsidR="00C513B7" w:rsidRPr="00683183" w:rsidRDefault="00C513B7" w:rsidP="008E7EB7">
      <w:pPr>
        <w:pStyle w:val="32"/>
      </w:pPr>
      <w:r w:rsidRPr="00683183">
        <w:rPr>
          <w:rtl/>
        </w:rPr>
        <w:t>תכולת יחידת ההרחבה בכתב הכמויות:</w:t>
      </w:r>
    </w:p>
    <w:p w14:paraId="50327C74" w14:textId="74B926FF" w:rsidR="00C513B7" w:rsidRPr="00683183" w:rsidRDefault="00C513B7" w:rsidP="0056672B">
      <w:pPr>
        <w:pStyle w:val="42"/>
      </w:pPr>
      <w:r w:rsidRPr="00683183">
        <w:rPr>
          <w:rtl/>
        </w:rPr>
        <w:t xml:space="preserve">יחידת הרחבה ל- </w:t>
      </w:r>
      <w:r w:rsidR="00322C42" w:rsidRPr="00683183">
        <w:rPr>
          <w:rFonts w:hint="cs"/>
          <w:rtl/>
        </w:rPr>
        <w:t>8</w:t>
      </w:r>
      <w:r w:rsidRPr="00683183">
        <w:rPr>
          <w:rtl/>
        </w:rPr>
        <w:t xml:space="preserve"> אזורים.</w:t>
      </w:r>
    </w:p>
    <w:p w14:paraId="3BDD5E75" w14:textId="77777777" w:rsidR="00C513B7" w:rsidRPr="00683183" w:rsidRDefault="00C513B7" w:rsidP="0056672B">
      <w:pPr>
        <w:pStyle w:val="42"/>
      </w:pPr>
      <w:r w:rsidRPr="00683183">
        <w:rPr>
          <w:rtl/>
        </w:rPr>
        <w:t>ארון זהה לארון הרכזת או כל גודל אחר שיוגדר במסגרת התכנון המפורט.</w:t>
      </w:r>
    </w:p>
    <w:p w14:paraId="367D930F" w14:textId="77777777" w:rsidR="00C513B7" w:rsidRPr="00683183" w:rsidRDefault="00C513B7" w:rsidP="0056672B">
      <w:pPr>
        <w:pStyle w:val="42"/>
      </w:pPr>
      <w:r w:rsidRPr="00683183">
        <w:rPr>
          <w:rtl/>
        </w:rPr>
        <w:t>מתח (ישירות מהרכזת או באמצעות ספק כוח ייעודי).</w:t>
      </w:r>
    </w:p>
    <w:p w14:paraId="0A7F7727" w14:textId="77777777" w:rsidR="00C513B7" w:rsidRPr="00683183" w:rsidRDefault="00C513B7" w:rsidP="0056672B">
      <w:pPr>
        <w:pStyle w:val="42"/>
      </w:pPr>
      <w:r w:rsidRPr="00683183">
        <w:rPr>
          <w:rtl/>
        </w:rPr>
        <w:t>הגדרת היחידה ברכזת.</w:t>
      </w:r>
    </w:p>
    <w:p w14:paraId="570AB855" w14:textId="77777777" w:rsidR="00C513B7" w:rsidRPr="00683183" w:rsidRDefault="00C513B7" w:rsidP="0056672B">
      <w:pPr>
        <w:pStyle w:val="42"/>
      </w:pPr>
      <w:r w:rsidRPr="00683183">
        <w:rPr>
          <w:rFonts w:hint="cs"/>
          <w:rtl/>
        </w:rPr>
        <w:t>מצבר גיבוי</w:t>
      </w:r>
    </w:p>
    <w:p w14:paraId="1D20FB29" w14:textId="02E3D191" w:rsidR="00AC798F" w:rsidRPr="00683183" w:rsidRDefault="00AC798F" w:rsidP="0056672B">
      <w:pPr>
        <w:pStyle w:val="22"/>
        <w:rPr>
          <w:rtl/>
        </w:rPr>
      </w:pPr>
      <w:bookmarkStart w:id="563" w:name="_Toc355018117"/>
      <w:bookmarkStart w:id="564" w:name="_Toc390071354"/>
      <w:bookmarkStart w:id="565" w:name="_Toc391226050"/>
      <w:bookmarkStart w:id="566" w:name="_Toc474850467"/>
      <w:bookmarkStart w:id="567" w:name="_Toc475005083"/>
      <w:bookmarkStart w:id="568" w:name="_Toc128476840"/>
      <w:r w:rsidRPr="00683183">
        <w:rPr>
          <w:rtl/>
        </w:rPr>
        <w:t xml:space="preserve">יחידת הרחבה אלחוטית לרכזת – </w:t>
      </w:r>
      <w:r w:rsidR="002524A0">
        <w:rPr>
          <w:rFonts w:hint="cs"/>
          <w:rtl/>
        </w:rPr>
        <w:t>8</w:t>
      </w:r>
      <w:r w:rsidRPr="00683183">
        <w:rPr>
          <w:rtl/>
        </w:rPr>
        <w:t xml:space="preserve"> אזורים</w:t>
      </w:r>
      <w:bookmarkEnd w:id="563"/>
      <w:bookmarkEnd w:id="564"/>
      <w:bookmarkEnd w:id="565"/>
      <w:bookmarkEnd w:id="566"/>
      <w:bookmarkEnd w:id="567"/>
      <w:bookmarkEnd w:id="568"/>
    </w:p>
    <w:p w14:paraId="155017EF" w14:textId="19FF7061" w:rsidR="00AC798F" w:rsidRPr="00683183" w:rsidRDefault="00A713A1" w:rsidP="008E7EB7">
      <w:pPr>
        <w:pStyle w:val="32"/>
      </w:pPr>
      <w:r w:rsidRPr="00683183">
        <w:rPr>
          <w:rtl/>
        </w:rPr>
        <w:t>הפריט יהיה מתוצרת יצרן הרכזת</w:t>
      </w:r>
      <w:r w:rsidRPr="00683183">
        <w:rPr>
          <w:rFonts w:hint="cs"/>
          <w:rtl/>
        </w:rPr>
        <w:t xml:space="preserve"> </w:t>
      </w:r>
      <w:r w:rsidRPr="00683183">
        <w:rPr>
          <w:rFonts w:hint="cs"/>
        </w:rPr>
        <w:t>RISCO</w:t>
      </w:r>
    </w:p>
    <w:p w14:paraId="3CB2DC9A" w14:textId="79456B21" w:rsidR="00AC798F" w:rsidRPr="00683183" w:rsidRDefault="00AC798F" w:rsidP="008E7EB7">
      <w:pPr>
        <w:pStyle w:val="32"/>
      </w:pPr>
      <w:r w:rsidRPr="00683183">
        <w:rPr>
          <w:rtl/>
        </w:rPr>
        <w:t xml:space="preserve">יחידת ההרחבה מאפשרת חיבור של עד </w:t>
      </w:r>
      <w:r w:rsidR="002524A0">
        <w:rPr>
          <w:rFonts w:hint="cs"/>
          <w:rtl/>
        </w:rPr>
        <w:t>8</w:t>
      </w:r>
      <w:r w:rsidRPr="00683183">
        <w:rPr>
          <w:rtl/>
        </w:rPr>
        <w:t xml:space="preserve"> סנסורים אלחוטיים, בנוסף לסנסורים המחוברים ישירות לרכזת.</w:t>
      </w:r>
    </w:p>
    <w:p w14:paraId="34C5E34D" w14:textId="77777777" w:rsidR="00AC798F" w:rsidRPr="00683183" w:rsidRDefault="00AC798F" w:rsidP="008E7EB7">
      <w:pPr>
        <w:pStyle w:val="32"/>
      </w:pPr>
      <w:r w:rsidRPr="00683183">
        <w:rPr>
          <w:rtl/>
        </w:rPr>
        <w:t xml:space="preserve"> חיבור יחידת ההרחבה לרכזת יבוצע באמצעות תקשורת טורית למרחק של עד </w:t>
      </w:r>
      <w:smartTag w:uri="urn:schemas-microsoft-com:office:smarttags" w:element="metricconverter">
        <w:smartTagPr>
          <w:attr w:name="ProductID" w:val="100 מטר"/>
        </w:smartTagPr>
        <w:r w:rsidRPr="00683183">
          <w:rPr>
            <w:rtl/>
          </w:rPr>
          <w:t>100 מטר</w:t>
        </w:r>
      </w:smartTag>
      <w:r w:rsidRPr="00683183">
        <w:rPr>
          <w:rtl/>
        </w:rPr>
        <w:t xml:space="preserve">. במידה וקיים צורך בחיבור הרחבה (אחת או יותר) מעבר למרחק של </w:t>
      </w:r>
      <w:smartTag w:uri="urn:schemas-microsoft-com:office:smarttags" w:element="metricconverter">
        <w:smartTagPr>
          <w:attr w:name="ProductID" w:val="100 מטר"/>
        </w:smartTagPr>
        <w:r w:rsidRPr="00683183">
          <w:rPr>
            <w:rtl/>
          </w:rPr>
          <w:t>100 מטר</w:t>
        </w:r>
      </w:smartTag>
      <w:r w:rsidRPr="00683183">
        <w:rPr>
          <w:rtl/>
        </w:rPr>
        <w:t>, הקבלן יתקין רכזת התרעות נפרדת.</w:t>
      </w:r>
    </w:p>
    <w:p w14:paraId="26ADD545" w14:textId="77777777" w:rsidR="00AC798F" w:rsidRPr="00683183" w:rsidRDefault="00AC798F" w:rsidP="008E7EB7">
      <w:pPr>
        <w:pStyle w:val="32"/>
      </w:pPr>
      <w:r w:rsidRPr="00683183">
        <w:rPr>
          <w:rtl/>
        </w:rPr>
        <w:t>תכולת יחידת ההרחבה בכתב הכמויות:</w:t>
      </w:r>
    </w:p>
    <w:p w14:paraId="75DB78CD" w14:textId="77777777" w:rsidR="00AC798F" w:rsidRPr="00683183" w:rsidRDefault="00AC798F" w:rsidP="0056672B">
      <w:pPr>
        <w:pStyle w:val="42"/>
      </w:pPr>
      <w:r w:rsidRPr="00683183">
        <w:rPr>
          <w:rtl/>
        </w:rPr>
        <w:t>יחידת הרחבה ל- 16 אזורים אלחוטיים.</w:t>
      </w:r>
    </w:p>
    <w:p w14:paraId="7FB64E46" w14:textId="77777777" w:rsidR="00AC798F" w:rsidRPr="00683183" w:rsidRDefault="00AC798F" w:rsidP="0056672B">
      <w:pPr>
        <w:pStyle w:val="42"/>
      </w:pPr>
      <w:r w:rsidRPr="00683183">
        <w:rPr>
          <w:rtl/>
        </w:rPr>
        <w:t>ארון זהה לארון הרכזת או כל גודל אחר שיוגדר במסגרת התכנון המפורט.</w:t>
      </w:r>
    </w:p>
    <w:p w14:paraId="0FE5D2BC" w14:textId="77777777" w:rsidR="00AC798F" w:rsidRPr="00683183" w:rsidRDefault="00AC798F" w:rsidP="0056672B">
      <w:pPr>
        <w:pStyle w:val="42"/>
      </w:pPr>
      <w:r w:rsidRPr="00683183">
        <w:rPr>
          <w:rtl/>
        </w:rPr>
        <w:t>מתח ליחידה (ישירות מהרכזת או באמצעות ספק כוח ייעודי).</w:t>
      </w:r>
    </w:p>
    <w:p w14:paraId="7ED24126" w14:textId="77777777" w:rsidR="00AC798F" w:rsidRPr="00683183" w:rsidRDefault="00AC798F" w:rsidP="0056672B">
      <w:pPr>
        <w:pStyle w:val="42"/>
      </w:pPr>
      <w:r w:rsidRPr="00683183">
        <w:rPr>
          <w:rtl/>
        </w:rPr>
        <w:t>הגדרת היחידה ברכזת.</w:t>
      </w:r>
    </w:p>
    <w:p w14:paraId="631A3A40" w14:textId="77777777" w:rsidR="00AC798F" w:rsidRPr="00683183" w:rsidRDefault="00AC798F" w:rsidP="0056672B">
      <w:pPr>
        <w:pStyle w:val="42"/>
      </w:pPr>
      <w:r w:rsidRPr="00683183">
        <w:rPr>
          <w:rtl/>
        </w:rPr>
        <w:t>הגדרת הסנסורים האלחוטיים ברכזת.</w:t>
      </w:r>
    </w:p>
    <w:p w14:paraId="4984544F" w14:textId="77777777" w:rsidR="00C513B7" w:rsidRPr="00683183" w:rsidRDefault="00C513B7" w:rsidP="0056672B">
      <w:pPr>
        <w:pStyle w:val="22"/>
      </w:pPr>
      <w:bookmarkStart w:id="569" w:name="_Toc390963555"/>
      <w:bookmarkStart w:id="570" w:name="_Toc499568379"/>
      <w:bookmarkStart w:id="571" w:name="_Toc128476841"/>
      <w:r w:rsidRPr="00683183">
        <w:rPr>
          <w:rtl/>
        </w:rPr>
        <w:t>כרטיס הרחבה לתוספת 4 ממסרי יציאה</w:t>
      </w:r>
      <w:bookmarkEnd w:id="569"/>
      <w:bookmarkEnd w:id="570"/>
      <w:bookmarkEnd w:id="571"/>
    </w:p>
    <w:p w14:paraId="74A32E17" w14:textId="53BE47D3" w:rsidR="00C513B7" w:rsidRPr="00683183" w:rsidRDefault="00C53DC4" w:rsidP="008E7EB7">
      <w:pPr>
        <w:pStyle w:val="32"/>
      </w:pPr>
      <w:r w:rsidRPr="00683183">
        <w:rPr>
          <w:rtl/>
        </w:rPr>
        <w:t>הפריט יהיה מתוצרת יצרן הרכזת</w:t>
      </w:r>
      <w:r w:rsidRPr="00683183">
        <w:rPr>
          <w:rFonts w:hint="cs"/>
          <w:rtl/>
        </w:rPr>
        <w:t xml:space="preserve">, </w:t>
      </w:r>
      <w:r w:rsidRPr="00683183">
        <w:rPr>
          <w:rFonts w:hint="cs"/>
        </w:rPr>
        <w:t>RISCO</w:t>
      </w:r>
      <w:r w:rsidRPr="00683183">
        <w:rPr>
          <w:rFonts w:hint="cs"/>
          <w:rtl/>
        </w:rPr>
        <w:t>.</w:t>
      </w:r>
    </w:p>
    <w:p w14:paraId="332C2EEE" w14:textId="77777777" w:rsidR="00C513B7" w:rsidRPr="00683183" w:rsidRDefault="00C513B7" w:rsidP="008E7EB7">
      <w:pPr>
        <w:pStyle w:val="32"/>
      </w:pPr>
      <w:r w:rsidRPr="00683183">
        <w:rPr>
          <w:rtl/>
        </w:rPr>
        <w:t>יחידת ההרחבה מאפשרת חיבור של עד 4 יחידות קצה כגון צופרים, בנוסף ליחידות המחוברות ליציאות של הרכזת.</w:t>
      </w:r>
    </w:p>
    <w:p w14:paraId="41111CA1" w14:textId="77777777" w:rsidR="00C513B7" w:rsidRPr="00683183" w:rsidRDefault="00C513B7" w:rsidP="008E7EB7">
      <w:pPr>
        <w:pStyle w:val="32"/>
      </w:pPr>
      <w:r w:rsidRPr="00683183">
        <w:rPr>
          <w:rtl/>
        </w:rPr>
        <w:t xml:space="preserve">יציאות הממסרים יהיו בתצורת </w:t>
      </w:r>
      <w:r w:rsidRPr="00683183">
        <w:t>N.O</w:t>
      </w:r>
      <w:r w:rsidRPr="00683183">
        <w:rPr>
          <w:rtl/>
        </w:rPr>
        <w:t xml:space="preserve"> או </w:t>
      </w:r>
      <w:r w:rsidRPr="00683183">
        <w:t>N.C</w:t>
      </w:r>
      <w:r w:rsidRPr="00683183">
        <w:rPr>
          <w:rtl/>
        </w:rPr>
        <w:t>.</w:t>
      </w:r>
    </w:p>
    <w:p w14:paraId="488420DB" w14:textId="77777777" w:rsidR="00C513B7" w:rsidRPr="00683183" w:rsidRDefault="00C513B7" w:rsidP="008E7EB7">
      <w:pPr>
        <w:pStyle w:val="32"/>
      </w:pPr>
      <w:r w:rsidRPr="00683183">
        <w:rPr>
          <w:rtl/>
        </w:rPr>
        <w:t>חיבור כרטיס ההרחבה לרכזת יבוצע באמצעות תקשורת טורית למרחק של עד 100 מטר. במידה וקיים צורך בחיבור הרחבה (אחת או יותר)</w:t>
      </w:r>
      <w:r w:rsidRPr="00683183">
        <w:rPr>
          <w:rFonts w:hint="cs"/>
          <w:rtl/>
        </w:rPr>
        <w:t>.</w:t>
      </w:r>
    </w:p>
    <w:p w14:paraId="0FED5FA2" w14:textId="77777777" w:rsidR="00C513B7" w:rsidRPr="00683183" w:rsidRDefault="00C513B7" w:rsidP="008E7EB7">
      <w:pPr>
        <w:pStyle w:val="32"/>
      </w:pPr>
      <w:r w:rsidRPr="00683183">
        <w:rPr>
          <w:rtl/>
        </w:rPr>
        <w:t>תכולת יחידת ההרחבה בכתב הכמויות:</w:t>
      </w:r>
    </w:p>
    <w:p w14:paraId="207A76D0" w14:textId="77777777" w:rsidR="00C513B7" w:rsidRPr="00683183" w:rsidRDefault="00C513B7" w:rsidP="0056672B">
      <w:pPr>
        <w:pStyle w:val="42"/>
      </w:pPr>
      <w:r w:rsidRPr="00683183">
        <w:rPr>
          <w:rtl/>
        </w:rPr>
        <w:t>יחידת הרחבה ל- 4 ממסרי יציאה.</w:t>
      </w:r>
    </w:p>
    <w:p w14:paraId="152CBC71" w14:textId="77777777" w:rsidR="00C513B7" w:rsidRPr="00683183" w:rsidRDefault="00C513B7" w:rsidP="0056672B">
      <w:pPr>
        <w:pStyle w:val="42"/>
      </w:pPr>
      <w:r w:rsidRPr="00683183">
        <w:rPr>
          <w:rtl/>
        </w:rPr>
        <w:t>ארון זהה לארון הרכזת או כל גודל אחר שיוגדר במסגרת התכנון המפורט.</w:t>
      </w:r>
    </w:p>
    <w:p w14:paraId="7045FB56" w14:textId="77777777" w:rsidR="00C513B7" w:rsidRPr="00683183" w:rsidRDefault="00C513B7" w:rsidP="0056672B">
      <w:pPr>
        <w:pStyle w:val="42"/>
      </w:pPr>
      <w:r w:rsidRPr="00683183">
        <w:rPr>
          <w:rtl/>
        </w:rPr>
        <w:t>מתח (ישירות מהרכזת או באמצעות ספק כוח ייעודי).</w:t>
      </w:r>
    </w:p>
    <w:p w14:paraId="47C80C9A" w14:textId="77777777" w:rsidR="00C513B7" w:rsidRPr="00683183" w:rsidRDefault="00C513B7" w:rsidP="0056672B">
      <w:pPr>
        <w:pStyle w:val="42"/>
      </w:pPr>
      <w:r w:rsidRPr="00683183">
        <w:rPr>
          <w:rtl/>
        </w:rPr>
        <w:t>הגדרת היחידה ברכזת.</w:t>
      </w:r>
    </w:p>
    <w:p w14:paraId="22218953" w14:textId="77777777" w:rsidR="00C513B7" w:rsidRPr="00683183" w:rsidRDefault="00C513B7" w:rsidP="0056672B">
      <w:pPr>
        <w:pStyle w:val="22"/>
      </w:pPr>
      <w:bookmarkStart w:id="572" w:name="_Toc390963557"/>
      <w:bookmarkStart w:id="573" w:name="_Toc499568381"/>
      <w:bookmarkStart w:id="574" w:name="_Toc128476842"/>
      <w:r w:rsidRPr="00683183">
        <w:rPr>
          <w:rtl/>
        </w:rPr>
        <w:t>לוח מקשים</w:t>
      </w:r>
      <w:bookmarkEnd w:id="572"/>
      <w:bookmarkEnd w:id="573"/>
      <w:bookmarkEnd w:id="574"/>
    </w:p>
    <w:p w14:paraId="7B9DF13E" w14:textId="0FB02197" w:rsidR="00C513B7" w:rsidRPr="00683183" w:rsidRDefault="001E16B4" w:rsidP="008E7EB7">
      <w:pPr>
        <w:pStyle w:val="32"/>
      </w:pPr>
      <w:r w:rsidRPr="00683183">
        <w:rPr>
          <w:rtl/>
        </w:rPr>
        <w:t>הפריט יהיה מתוצרת יצרן הרכזת</w:t>
      </w:r>
      <w:r w:rsidRPr="00683183">
        <w:rPr>
          <w:rFonts w:hint="cs"/>
          <w:rtl/>
        </w:rPr>
        <w:t xml:space="preserve">, </w:t>
      </w:r>
      <w:r w:rsidRPr="00683183">
        <w:rPr>
          <w:rFonts w:hint="cs"/>
        </w:rPr>
        <w:t>RISCO</w:t>
      </w:r>
    </w:p>
    <w:p w14:paraId="753CE24A" w14:textId="77777777" w:rsidR="00C513B7" w:rsidRPr="00683183" w:rsidRDefault="00C513B7" w:rsidP="008E7EB7">
      <w:pPr>
        <w:pStyle w:val="32"/>
      </w:pPr>
      <w:r w:rsidRPr="00683183">
        <w:rPr>
          <w:rtl/>
        </w:rPr>
        <w:t xml:space="preserve">לוח  המקשים יכלול תצוגת 2 שורות בעלות 16 תווים כל אחת וישמש לבצוע הפונקציות הבאות לפחות : </w:t>
      </w:r>
    </w:p>
    <w:p w14:paraId="3BC21A02" w14:textId="77777777" w:rsidR="00C513B7" w:rsidRPr="00683183" w:rsidRDefault="00C513B7" w:rsidP="0056672B">
      <w:pPr>
        <w:pStyle w:val="42"/>
        <w:rPr>
          <w:rtl/>
        </w:rPr>
      </w:pPr>
      <w:r w:rsidRPr="00683183">
        <w:rPr>
          <w:rtl/>
        </w:rPr>
        <w:t>הפעלה, כיבוי, איפוס, נטרול כללי או נטרול לפי אזור.</w:t>
      </w:r>
    </w:p>
    <w:p w14:paraId="206C9293" w14:textId="77777777" w:rsidR="00C513B7" w:rsidRPr="00683183" w:rsidRDefault="00C513B7" w:rsidP="0056672B">
      <w:pPr>
        <w:pStyle w:val="42"/>
      </w:pPr>
      <w:r w:rsidRPr="00683183">
        <w:rPr>
          <w:rtl/>
        </w:rPr>
        <w:t>תצוגת מצבי המערכת (מופעל/מופסק, מזעיק, קיום מתח רשת מצב סוללות, בדיקת מערכת, מצב כל אזור)</w:t>
      </w:r>
      <w:r w:rsidRPr="00683183">
        <w:t xml:space="preserve"> </w:t>
      </w:r>
      <w:r w:rsidRPr="00683183">
        <w:rPr>
          <w:rtl/>
        </w:rPr>
        <w:t>תהיה מוארת ובעברית.</w:t>
      </w:r>
    </w:p>
    <w:p w14:paraId="003FCEB3" w14:textId="77777777" w:rsidR="00C513B7" w:rsidRPr="00683183" w:rsidRDefault="00C513B7" w:rsidP="0056672B">
      <w:pPr>
        <w:pStyle w:val="42"/>
      </w:pPr>
      <w:r w:rsidRPr="00683183">
        <w:rPr>
          <w:rtl/>
        </w:rPr>
        <w:t>אפשרות לשינוי פרמטרים במערכת.</w:t>
      </w:r>
    </w:p>
    <w:p w14:paraId="2AE94C78" w14:textId="77777777" w:rsidR="00C513B7" w:rsidRPr="00683183" w:rsidRDefault="00C513B7" w:rsidP="0056672B">
      <w:pPr>
        <w:pStyle w:val="42"/>
      </w:pPr>
      <w:r w:rsidRPr="00683183">
        <w:rPr>
          <w:rtl/>
        </w:rPr>
        <w:t>דפדוף באירועים היסטוריים.</w:t>
      </w:r>
    </w:p>
    <w:p w14:paraId="53276E36" w14:textId="77777777" w:rsidR="00C513B7" w:rsidRPr="00683183" w:rsidRDefault="00C513B7" w:rsidP="0056672B">
      <w:pPr>
        <w:pStyle w:val="42"/>
        <w:numPr>
          <w:ilvl w:val="0"/>
          <w:numId w:val="0"/>
        </w:numPr>
        <w:ind w:left="2777"/>
      </w:pPr>
    </w:p>
    <w:p w14:paraId="2ABBF4F2" w14:textId="77777777" w:rsidR="00C513B7" w:rsidRPr="00683183" w:rsidRDefault="00C513B7" w:rsidP="008E7EB7">
      <w:pPr>
        <w:pStyle w:val="32"/>
      </w:pPr>
      <w:r w:rsidRPr="00683183">
        <w:rPr>
          <w:rtl/>
        </w:rPr>
        <w:t>לוח המקשים יקושר לרכזת באמצעות תקשורת טורית ויאפשר ביצוע כל הפעולות.</w:t>
      </w:r>
    </w:p>
    <w:p w14:paraId="07B0ADE7" w14:textId="77777777" w:rsidR="00C513B7" w:rsidRPr="00683183" w:rsidRDefault="00C513B7" w:rsidP="008E7EB7">
      <w:pPr>
        <w:pStyle w:val="32"/>
        <w:rPr>
          <w:rtl/>
        </w:rPr>
      </w:pPr>
      <w:r w:rsidRPr="00683183">
        <w:rPr>
          <w:rtl/>
        </w:rPr>
        <w:t xml:space="preserve">לוח המקשים יהיה עם תצוגת </w:t>
      </w:r>
      <w:r w:rsidRPr="00683183">
        <w:t>LCD</w:t>
      </w:r>
      <w:r w:rsidRPr="00683183">
        <w:rPr>
          <w:rtl/>
        </w:rPr>
        <w:t xml:space="preserve"> אלפא נומרית.</w:t>
      </w:r>
    </w:p>
    <w:p w14:paraId="200C1D0F" w14:textId="77777777" w:rsidR="00C513B7" w:rsidRPr="00683183" w:rsidRDefault="00C513B7" w:rsidP="008E7EB7">
      <w:pPr>
        <w:pStyle w:val="32"/>
        <w:rPr>
          <w:rtl/>
        </w:rPr>
      </w:pPr>
      <w:r w:rsidRPr="00683183">
        <w:rPr>
          <w:rtl/>
        </w:rPr>
        <w:t>הכיתוב יהיה בשפה העברית.</w:t>
      </w:r>
    </w:p>
    <w:p w14:paraId="0BC38D63" w14:textId="77777777" w:rsidR="00C513B7" w:rsidRPr="00683183" w:rsidRDefault="00C513B7" w:rsidP="008E7EB7">
      <w:pPr>
        <w:pStyle w:val="32"/>
      </w:pPr>
      <w:r w:rsidRPr="00683183">
        <w:rPr>
          <w:rtl/>
        </w:rPr>
        <w:t>הלוח יאפשר תכנות מקומי מלא של הרכזת.</w:t>
      </w:r>
    </w:p>
    <w:p w14:paraId="6813C6A2" w14:textId="77777777" w:rsidR="00C513B7" w:rsidRPr="00683183" w:rsidRDefault="00C513B7" w:rsidP="008E7EB7">
      <w:pPr>
        <w:pStyle w:val="32"/>
      </w:pPr>
      <w:r w:rsidRPr="00683183">
        <w:rPr>
          <w:rtl/>
        </w:rPr>
        <w:t xml:space="preserve">יותקן מפסק </w:t>
      </w:r>
      <w:r w:rsidRPr="00683183">
        <w:t>TAMPER</w:t>
      </w:r>
      <w:r w:rsidRPr="00683183">
        <w:rPr>
          <w:rtl/>
        </w:rPr>
        <w:t xml:space="preserve"> כך שפתיחת לוח המקשים ו/או תלישתו מהקיר ו/או ניסיון חבלה בחיווט, יגרמו להתרעה ברכזת.</w:t>
      </w:r>
    </w:p>
    <w:p w14:paraId="59B8337B" w14:textId="77777777" w:rsidR="00C513B7" w:rsidRPr="00683183" w:rsidRDefault="00C513B7" w:rsidP="008E7EB7">
      <w:pPr>
        <w:pStyle w:val="32"/>
      </w:pPr>
      <w:r w:rsidRPr="00683183">
        <w:rPr>
          <w:rtl/>
        </w:rPr>
        <w:t>אפשרות לאבחון (דיאגנוסטיקה) נתונים של גלאים דרך לוח המקשים או דרך המחשב (כגון שינוי ערוץ המיקרוגל או ערוץ האינפרה אדום).</w:t>
      </w:r>
    </w:p>
    <w:p w14:paraId="40E9CDA5" w14:textId="77777777" w:rsidR="00BC5BEC" w:rsidRDefault="00BC5BEC" w:rsidP="0056672B">
      <w:pPr>
        <w:bidi w:val="0"/>
        <w:spacing w:after="0" w:line="360" w:lineRule="auto"/>
        <w:rPr>
          <w:rFonts w:ascii="Arial" w:hAnsi="Arial"/>
          <w:sz w:val="24"/>
          <w:szCs w:val="24"/>
          <w:u w:val="single"/>
          <w:rtl/>
        </w:rPr>
      </w:pPr>
      <w:bookmarkStart w:id="575" w:name="_Toc362524325"/>
      <w:bookmarkStart w:id="576" w:name="_Toc368297148"/>
      <w:bookmarkStart w:id="577" w:name="_Toc390071358"/>
      <w:bookmarkStart w:id="578" w:name="_Toc474850470"/>
      <w:bookmarkStart w:id="579" w:name="_Toc475005086"/>
      <w:r>
        <w:rPr>
          <w:rtl/>
        </w:rPr>
        <w:br w:type="page"/>
      </w:r>
    </w:p>
    <w:p w14:paraId="6D72A0A0" w14:textId="2D12AFAA" w:rsidR="008A034B" w:rsidRPr="00683183" w:rsidRDefault="008A034B" w:rsidP="0056672B">
      <w:pPr>
        <w:pStyle w:val="22"/>
      </w:pPr>
      <w:bookmarkStart w:id="580" w:name="_Toc128476843"/>
      <w:r w:rsidRPr="00683183">
        <w:rPr>
          <w:rtl/>
        </w:rPr>
        <w:t>לוח מקשים – מגע</w:t>
      </w:r>
      <w:bookmarkEnd w:id="575"/>
      <w:bookmarkEnd w:id="576"/>
      <w:bookmarkEnd w:id="577"/>
      <w:bookmarkEnd w:id="578"/>
      <w:bookmarkEnd w:id="579"/>
      <w:bookmarkEnd w:id="580"/>
    </w:p>
    <w:p w14:paraId="61891202" w14:textId="77777777" w:rsidR="008A034B" w:rsidRPr="00683183" w:rsidRDefault="008A034B" w:rsidP="0056672B">
      <w:pPr>
        <w:spacing w:line="360" w:lineRule="auto"/>
        <w:ind w:left="1076" w:right="-567"/>
        <w:outlineLvl w:val="2"/>
        <w:rPr>
          <w:rFonts w:ascii="Arial" w:hAnsi="Arial"/>
          <w:sz w:val="24"/>
          <w:szCs w:val="24"/>
        </w:rPr>
      </w:pPr>
      <w:r w:rsidRPr="00683183">
        <w:rPr>
          <w:rFonts w:ascii="Arial" w:hAnsi="Arial"/>
          <w:sz w:val="24"/>
          <w:szCs w:val="24"/>
          <w:rtl/>
        </w:rPr>
        <w:t xml:space="preserve">מאפיינים זהים ללוח מקשים - </w:t>
      </w:r>
      <w:proofErr w:type="spellStart"/>
      <w:r w:rsidRPr="00683183">
        <w:rPr>
          <w:rFonts w:ascii="Arial" w:hAnsi="Arial"/>
          <w:sz w:val="24"/>
          <w:szCs w:val="24"/>
          <w:rtl/>
        </w:rPr>
        <w:t>קיבורד</w:t>
      </w:r>
      <w:proofErr w:type="spellEnd"/>
      <w:r w:rsidRPr="00683183">
        <w:rPr>
          <w:rFonts w:ascii="Arial" w:hAnsi="Arial"/>
          <w:sz w:val="24"/>
          <w:szCs w:val="24"/>
          <w:rtl/>
        </w:rPr>
        <w:t xml:space="preserve"> מקשים למעט המקשים שיהיו מקשי מגע.</w:t>
      </w:r>
    </w:p>
    <w:p w14:paraId="49C61E76" w14:textId="2140DFF7" w:rsidR="008A034B" w:rsidRPr="00683183" w:rsidRDefault="008A034B" w:rsidP="0056672B">
      <w:pPr>
        <w:pStyle w:val="22"/>
      </w:pPr>
      <w:bookmarkStart w:id="581" w:name="_Toc474850471"/>
      <w:bookmarkStart w:id="582" w:name="_Toc475005087"/>
      <w:bookmarkStart w:id="583" w:name="_Toc128476844"/>
      <w:r w:rsidRPr="00683183">
        <w:rPr>
          <w:rtl/>
        </w:rPr>
        <w:t>מודם סלולרי</w:t>
      </w:r>
      <w:bookmarkEnd w:id="581"/>
      <w:bookmarkEnd w:id="582"/>
      <w:bookmarkEnd w:id="583"/>
    </w:p>
    <w:p w14:paraId="508B7EBD" w14:textId="77777777" w:rsidR="008A034B" w:rsidRPr="00683183" w:rsidRDefault="008A034B" w:rsidP="008E7EB7">
      <w:pPr>
        <w:pStyle w:val="32"/>
      </w:pPr>
      <w:r w:rsidRPr="00683183">
        <w:rPr>
          <w:rtl/>
        </w:rPr>
        <w:t>המודם יותקן בארון ייעודי הכולל מפסק סף טמפר, או לחלופין, יותקן בתוך ארון הרכזת.</w:t>
      </w:r>
    </w:p>
    <w:p w14:paraId="128A0BC1" w14:textId="77777777" w:rsidR="008A034B" w:rsidRPr="00683183" w:rsidRDefault="008A034B" w:rsidP="008E7EB7">
      <w:pPr>
        <w:pStyle w:val="32"/>
      </w:pPr>
      <w:r w:rsidRPr="00683183">
        <w:rPr>
          <w:rtl/>
        </w:rPr>
        <w:t>המודם ישמש כערוץ תקשורת בין הרכזת למכשירי טלפון סלולאריים, טלפונים קוויים ומחשבים לצורך העברת התרעה.</w:t>
      </w:r>
    </w:p>
    <w:p w14:paraId="54F19E97" w14:textId="77777777" w:rsidR="008A034B" w:rsidRPr="00683183" w:rsidRDefault="008A034B" w:rsidP="008E7EB7">
      <w:pPr>
        <w:pStyle w:val="32"/>
      </w:pPr>
      <w:r w:rsidRPr="00683183">
        <w:rPr>
          <w:rtl/>
        </w:rPr>
        <w:t xml:space="preserve">המודם יאפשר שימוש בכרטיס </w:t>
      </w:r>
      <w:r w:rsidRPr="00683183">
        <w:t>SIM</w:t>
      </w:r>
      <w:r w:rsidRPr="00683183">
        <w:rPr>
          <w:rtl/>
        </w:rPr>
        <w:t xml:space="preserve"> מכל חברות התקשורת המובילות במדינה.</w:t>
      </w:r>
    </w:p>
    <w:p w14:paraId="545DD887" w14:textId="77777777" w:rsidR="008A034B" w:rsidRPr="00683183" w:rsidRDefault="008A034B" w:rsidP="008E7EB7">
      <w:pPr>
        <w:pStyle w:val="32"/>
      </w:pPr>
      <w:r w:rsidRPr="00683183">
        <w:rPr>
          <w:rtl/>
        </w:rPr>
        <w:t>שליחת ההתרעות והחיוויים יבוצעו ב- 3 דרכים:</w:t>
      </w:r>
    </w:p>
    <w:p w14:paraId="2F488C6F" w14:textId="77777777" w:rsidR="008A034B" w:rsidRPr="00683183" w:rsidRDefault="008A034B" w:rsidP="0056672B">
      <w:pPr>
        <w:pStyle w:val="42"/>
      </w:pPr>
      <w:r w:rsidRPr="00683183">
        <w:rPr>
          <w:rtl/>
        </w:rPr>
        <w:t>הודעה קולית</w:t>
      </w:r>
    </w:p>
    <w:p w14:paraId="0D404C8E" w14:textId="77777777" w:rsidR="008A034B" w:rsidRPr="00683183" w:rsidRDefault="008A034B" w:rsidP="0056672B">
      <w:pPr>
        <w:pStyle w:val="42"/>
      </w:pPr>
      <w:r w:rsidRPr="00683183">
        <w:rPr>
          <w:rtl/>
        </w:rPr>
        <w:t xml:space="preserve">הודעת </w:t>
      </w:r>
      <w:r w:rsidRPr="00683183">
        <w:t>SMS</w:t>
      </w:r>
    </w:p>
    <w:p w14:paraId="76C588F9" w14:textId="77777777" w:rsidR="008A034B" w:rsidRDefault="008A034B" w:rsidP="0056672B">
      <w:pPr>
        <w:pStyle w:val="42"/>
      </w:pPr>
      <w:r w:rsidRPr="00683183">
        <w:rPr>
          <w:rtl/>
        </w:rPr>
        <w:t>הודאת דוא"ל</w:t>
      </w:r>
    </w:p>
    <w:p w14:paraId="3809C0BA" w14:textId="77777777" w:rsidR="00BD7B87" w:rsidRPr="00683183" w:rsidRDefault="00BD7B87" w:rsidP="0056672B">
      <w:pPr>
        <w:pStyle w:val="22"/>
      </w:pPr>
      <w:bookmarkStart w:id="584" w:name="_Toc368317867"/>
      <w:bookmarkStart w:id="585" w:name="_Toc390963556"/>
      <w:bookmarkStart w:id="586" w:name="_Toc499568380"/>
      <w:bookmarkStart w:id="587" w:name="_Toc128476845"/>
      <w:r w:rsidRPr="00683183">
        <w:rPr>
          <w:rtl/>
        </w:rPr>
        <w:t>חייגן קולי</w:t>
      </w:r>
      <w:bookmarkEnd w:id="584"/>
      <w:bookmarkEnd w:id="585"/>
      <w:bookmarkEnd w:id="586"/>
      <w:bookmarkEnd w:id="587"/>
    </w:p>
    <w:p w14:paraId="69337FC7" w14:textId="77777777" w:rsidR="00BD7B87" w:rsidRPr="00683183" w:rsidRDefault="00BD7B87" w:rsidP="008E7EB7">
      <w:pPr>
        <w:pStyle w:val="32"/>
      </w:pPr>
      <w:r w:rsidRPr="00683183">
        <w:rPr>
          <w:rtl/>
        </w:rPr>
        <w:t>הפריט יהיה מתוצרת יצרן הרכזת</w:t>
      </w:r>
      <w:r w:rsidRPr="00683183">
        <w:rPr>
          <w:rFonts w:hint="cs"/>
          <w:rtl/>
        </w:rPr>
        <w:t xml:space="preserve">, </w:t>
      </w:r>
      <w:r w:rsidRPr="00683183">
        <w:rPr>
          <w:rFonts w:hint="cs"/>
        </w:rPr>
        <w:t>RISCO</w:t>
      </w:r>
      <w:r w:rsidRPr="00683183">
        <w:rPr>
          <w:rFonts w:hint="cs"/>
          <w:rtl/>
        </w:rPr>
        <w:t>.</w:t>
      </w:r>
    </w:p>
    <w:p w14:paraId="77B9D7D2" w14:textId="77777777" w:rsidR="00BD7B87" w:rsidRPr="00683183" w:rsidRDefault="00BD7B87" w:rsidP="008E7EB7">
      <w:pPr>
        <w:pStyle w:val="32"/>
        <w:rPr>
          <w:rtl/>
        </w:rPr>
      </w:pPr>
      <w:r w:rsidRPr="00683183">
        <w:rPr>
          <w:rtl/>
        </w:rPr>
        <w:t>תומך עד 4 הודעות מוקלטות מראש.</w:t>
      </w:r>
    </w:p>
    <w:p w14:paraId="2F998E06" w14:textId="77777777" w:rsidR="00BD7B87" w:rsidRPr="00683183" w:rsidRDefault="00BD7B87" w:rsidP="008E7EB7">
      <w:pPr>
        <w:pStyle w:val="32"/>
      </w:pPr>
      <w:r w:rsidRPr="00683183">
        <w:rPr>
          <w:rtl/>
        </w:rPr>
        <w:t>להתקנה במארז הרכזת או במארז זהה חיצוני.</w:t>
      </w:r>
    </w:p>
    <w:p w14:paraId="30EA440A" w14:textId="77777777" w:rsidR="00BD7B87" w:rsidRPr="00683183" w:rsidRDefault="00BD7B87" w:rsidP="008E7EB7">
      <w:pPr>
        <w:pStyle w:val="32"/>
        <w:rPr>
          <w:rtl/>
        </w:rPr>
      </w:pPr>
      <w:r w:rsidRPr="00683183">
        <w:rPr>
          <w:rtl/>
        </w:rPr>
        <w:t xml:space="preserve">לפחות שתי כניסות מסוג </w:t>
      </w:r>
      <w:r w:rsidRPr="00683183">
        <w:t>N.O.</w:t>
      </w:r>
      <w:r w:rsidRPr="00683183">
        <w:rPr>
          <w:rtl/>
        </w:rPr>
        <w:t xml:space="preserve"> או </w:t>
      </w:r>
      <w:r w:rsidRPr="00683183">
        <w:t>N.C.</w:t>
      </w:r>
      <w:r w:rsidRPr="00683183">
        <w:rPr>
          <w:rtl/>
        </w:rPr>
        <w:t xml:space="preserve"> (ניתנים לתכנות).</w:t>
      </w:r>
    </w:p>
    <w:p w14:paraId="2640EE87" w14:textId="77777777" w:rsidR="00BD7B87" w:rsidRPr="00683183" w:rsidRDefault="00BD7B87" w:rsidP="008E7EB7">
      <w:pPr>
        <w:pStyle w:val="32"/>
        <w:rPr>
          <w:rtl/>
        </w:rPr>
      </w:pPr>
      <w:r w:rsidRPr="00683183">
        <w:rPr>
          <w:rtl/>
        </w:rPr>
        <w:t>שיטת חיוג: פולסים או טונים(ניתן לתכנות).</w:t>
      </w:r>
    </w:p>
    <w:p w14:paraId="240B820B" w14:textId="77777777" w:rsidR="00BD7B87" w:rsidRPr="00683183" w:rsidRDefault="00BD7B87" w:rsidP="008E7EB7">
      <w:pPr>
        <w:pStyle w:val="32"/>
        <w:rPr>
          <w:rtl/>
        </w:rPr>
      </w:pPr>
      <w:r w:rsidRPr="00683183">
        <w:rPr>
          <w:rtl/>
        </w:rPr>
        <w:t xml:space="preserve">יעדי דיווח: 2 קבוצות של מספרי טלפון, 4 טלפונים בכל קבוצה. </w:t>
      </w:r>
    </w:p>
    <w:p w14:paraId="6888A108" w14:textId="77777777" w:rsidR="00BD7B87" w:rsidRPr="00683183" w:rsidRDefault="00BD7B87" w:rsidP="008E7EB7">
      <w:pPr>
        <w:pStyle w:val="32"/>
        <w:rPr>
          <w:rtl/>
        </w:rPr>
      </w:pPr>
      <w:r w:rsidRPr="00683183">
        <w:rPr>
          <w:rtl/>
        </w:rPr>
        <w:t>כמות הספרות של מספר טלפון: עד 20 ספרות.</w:t>
      </w:r>
    </w:p>
    <w:p w14:paraId="5C96A338" w14:textId="77777777" w:rsidR="00BD7B87" w:rsidRPr="00683183" w:rsidRDefault="00BD7B87" w:rsidP="008E7EB7">
      <w:pPr>
        <w:pStyle w:val="32"/>
        <w:rPr>
          <w:rtl/>
        </w:rPr>
      </w:pPr>
      <w:r w:rsidRPr="00683183">
        <w:rPr>
          <w:rtl/>
        </w:rPr>
        <w:t>משך זמן ההודעה המוקלטת: עד 20</w:t>
      </w:r>
      <w:r w:rsidRPr="00683183">
        <w:rPr>
          <w:rFonts w:hint="cs"/>
          <w:rtl/>
        </w:rPr>
        <w:t xml:space="preserve"> </w:t>
      </w:r>
      <w:r w:rsidRPr="00683183">
        <w:rPr>
          <w:rtl/>
        </w:rPr>
        <w:t>שניות.</w:t>
      </w:r>
    </w:p>
    <w:p w14:paraId="1A008A17" w14:textId="77777777" w:rsidR="00BD7B87" w:rsidRPr="00683183" w:rsidRDefault="00BD7B87" w:rsidP="008E7EB7">
      <w:pPr>
        <w:pStyle w:val="32"/>
        <w:rPr>
          <w:rtl/>
        </w:rPr>
      </w:pPr>
      <w:r w:rsidRPr="00683183">
        <w:rPr>
          <w:rtl/>
        </w:rPr>
        <w:t>מספר ניסיונות חיוג: 1-15 (ניתן לתכנות).</w:t>
      </w:r>
    </w:p>
    <w:p w14:paraId="21BE59AB" w14:textId="77777777" w:rsidR="00BD7B87" w:rsidRPr="00683183" w:rsidRDefault="00BD7B87" w:rsidP="008E7EB7">
      <w:pPr>
        <w:pStyle w:val="32"/>
        <w:rPr>
          <w:rtl/>
        </w:rPr>
      </w:pPr>
      <w:r w:rsidRPr="00683183">
        <w:rPr>
          <w:rtl/>
        </w:rPr>
        <w:t>מספר חזרות על הודעות: 1-255 (ניתן לתכנות).</w:t>
      </w:r>
    </w:p>
    <w:p w14:paraId="1E82A946" w14:textId="77777777" w:rsidR="00BD7B87" w:rsidRPr="00683183" w:rsidRDefault="00BD7B87" w:rsidP="008E7EB7">
      <w:pPr>
        <w:pStyle w:val="32"/>
      </w:pPr>
      <w:r w:rsidRPr="00683183">
        <w:rPr>
          <w:rtl/>
        </w:rPr>
        <w:t>השהייה לקבלת אישור בין חזרה על הודעות: 3</w:t>
      </w:r>
      <w:r w:rsidRPr="00683183">
        <w:rPr>
          <w:rFonts w:hint="cs"/>
          <w:rtl/>
        </w:rPr>
        <w:t xml:space="preserve"> </w:t>
      </w:r>
      <w:r w:rsidRPr="00683183">
        <w:rPr>
          <w:rtl/>
        </w:rPr>
        <w:t>שניות</w:t>
      </w:r>
      <w:r w:rsidRPr="00683183">
        <w:rPr>
          <w:rFonts w:hint="cs"/>
          <w:rtl/>
        </w:rPr>
        <w:t>.</w:t>
      </w:r>
    </w:p>
    <w:p w14:paraId="38DB718E" w14:textId="77777777" w:rsidR="00BD7B87" w:rsidRPr="00683183" w:rsidRDefault="00BD7B87" w:rsidP="0056672B">
      <w:pPr>
        <w:pStyle w:val="22"/>
        <w:numPr>
          <w:ilvl w:val="0"/>
          <w:numId w:val="0"/>
        </w:numPr>
        <w:ind w:left="1218"/>
        <w:rPr>
          <w:rtl/>
        </w:rPr>
      </w:pPr>
    </w:p>
    <w:p w14:paraId="563D2BB1" w14:textId="77777777" w:rsidR="00D331F8" w:rsidRDefault="00D331F8" w:rsidP="0056672B">
      <w:pPr>
        <w:bidi w:val="0"/>
        <w:spacing w:after="0" w:line="360" w:lineRule="auto"/>
        <w:rPr>
          <w:rFonts w:ascii="Arial" w:hAnsi="Arial"/>
          <w:sz w:val="24"/>
          <w:szCs w:val="24"/>
          <w:u w:val="single"/>
          <w:rtl/>
        </w:rPr>
      </w:pPr>
      <w:bookmarkStart w:id="588" w:name="_Toc390071361"/>
      <w:bookmarkStart w:id="589" w:name="_Toc391226057"/>
      <w:bookmarkStart w:id="590" w:name="_Toc474850472"/>
      <w:bookmarkStart w:id="591" w:name="_Toc475005088"/>
      <w:r>
        <w:rPr>
          <w:rtl/>
        </w:rPr>
        <w:br w:type="page"/>
      </w:r>
    </w:p>
    <w:p w14:paraId="00B93525" w14:textId="25E4D146" w:rsidR="008A034B" w:rsidRPr="00683183" w:rsidRDefault="008A034B" w:rsidP="0056672B">
      <w:pPr>
        <w:pStyle w:val="22"/>
      </w:pPr>
      <w:bookmarkStart w:id="592" w:name="_Toc128476846"/>
      <w:r w:rsidRPr="00683183">
        <w:rPr>
          <w:rtl/>
        </w:rPr>
        <w:t>מפסק מגנטי שקוע למשקוף דלת</w:t>
      </w:r>
      <w:bookmarkEnd w:id="588"/>
      <w:bookmarkEnd w:id="589"/>
      <w:bookmarkEnd w:id="590"/>
      <w:bookmarkEnd w:id="591"/>
      <w:bookmarkEnd w:id="592"/>
    </w:p>
    <w:p w14:paraId="5C388888" w14:textId="77777777" w:rsidR="008A034B" w:rsidRPr="00683183" w:rsidRDefault="008A034B" w:rsidP="008E7EB7">
      <w:pPr>
        <w:pStyle w:val="32"/>
      </w:pPr>
      <w:r w:rsidRPr="00683183">
        <w:rPr>
          <w:rtl/>
        </w:rPr>
        <w:t>ייעוד: להתקנה במשקופים מתכתיים ועץ.</w:t>
      </w:r>
    </w:p>
    <w:p w14:paraId="7FDABD2B" w14:textId="77777777" w:rsidR="008A034B" w:rsidRPr="00683183" w:rsidRDefault="008A034B" w:rsidP="008E7EB7">
      <w:pPr>
        <w:pStyle w:val="32"/>
      </w:pPr>
      <w:r w:rsidRPr="00683183">
        <w:rPr>
          <w:rtl/>
        </w:rPr>
        <w:t>יאפשר קבלת פיקוד מגע יבש במקרה של פתיחת הדלתות .</w:t>
      </w:r>
    </w:p>
    <w:p w14:paraId="05981848" w14:textId="77777777" w:rsidR="008A034B" w:rsidRPr="00683183" w:rsidRDefault="008A034B" w:rsidP="008E7EB7">
      <w:pPr>
        <w:pStyle w:val="32"/>
        <w:rPr>
          <w:rtl/>
        </w:rPr>
      </w:pPr>
      <w:r w:rsidRPr="00683183">
        <w:rPr>
          <w:rtl/>
        </w:rPr>
        <w:t>תתקבל התרעה בכל פתיחת דלת ופתח מילוט ל- 5 ס"מ.</w:t>
      </w:r>
    </w:p>
    <w:p w14:paraId="36E826CC" w14:textId="77777777" w:rsidR="008A034B" w:rsidRPr="00683183" w:rsidRDefault="008A034B" w:rsidP="008E7EB7">
      <w:pPr>
        <w:pStyle w:val="32"/>
      </w:pPr>
      <w:r w:rsidRPr="00683183">
        <w:rPr>
          <w:rtl/>
        </w:rPr>
        <w:t xml:space="preserve">כל המפסקים חייבים להיות מאושרים </w:t>
      </w:r>
      <w:r w:rsidRPr="00683183">
        <w:t>UL</w:t>
      </w:r>
      <w:r w:rsidRPr="00683183">
        <w:rPr>
          <w:rtl/>
        </w:rPr>
        <w:t xml:space="preserve"> לפחות ומיועדים להתקנה בדלתות עץ או מתכת.</w:t>
      </w:r>
    </w:p>
    <w:p w14:paraId="03253322" w14:textId="77777777" w:rsidR="008A034B" w:rsidRPr="00683183" w:rsidRDefault="008A034B" w:rsidP="008E7EB7">
      <w:pPr>
        <w:pStyle w:val="32"/>
        <w:rPr>
          <w:rtl/>
        </w:rPr>
      </w:pPr>
      <w:bookmarkStart w:id="593" w:name="_Toc41561826"/>
      <w:bookmarkStart w:id="594" w:name="_Toc41572160"/>
      <w:bookmarkStart w:id="595" w:name="_Toc41575887"/>
      <w:bookmarkStart w:id="596" w:name="_Toc48842796"/>
      <w:bookmarkStart w:id="597" w:name="_Toc74289133"/>
      <w:bookmarkStart w:id="598" w:name="_Toc80614304"/>
      <w:bookmarkStart w:id="599" w:name="_Toc106259926"/>
      <w:bookmarkStart w:id="600" w:name="_Toc137622551"/>
      <w:bookmarkStart w:id="601" w:name="_Toc179685250"/>
      <w:bookmarkStart w:id="602" w:name="_Toc329021301"/>
      <w:r w:rsidRPr="00683183">
        <w:rPr>
          <w:rtl/>
        </w:rPr>
        <w:t>האלמנט המגנטי יותקן בתוך הכנף בקדח מתאים. אלמנט המיתוג יותקן בתוך המשקוף בקדח מתאים (במקביל לאלמנט המגנטי).</w:t>
      </w:r>
      <w:bookmarkEnd w:id="593"/>
      <w:bookmarkEnd w:id="594"/>
      <w:bookmarkEnd w:id="595"/>
      <w:bookmarkEnd w:id="596"/>
      <w:bookmarkEnd w:id="597"/>
      <w:bookmarkEnd w:id="598"/>
      <w:bookmarkEnd w:id="599"/>
      <w:bookmarkEnd w:id="600"/>
      <w:bookmarkEnd w:id="601"/>
      <w:bookmarkEnd w:id="602"/>
    </w:p>
    <w:p w14:paraId="45275CB8" w14:textId="77777777" w:rsidR="008A034B" w:rsidRPr="00683183" w:rsidRDefault="008A034B" w:rsidP="008E7EB7">
      <w:pPr>
        <w:pStyle w:val="32"/>
        <w:rPr>
          <w:rtl/>
        </w:rPr>
      </w:pPr>
      <w:bookmarkStart w:id="603" w:name="_Toc41561829"/>
      <w:bookmarkStart w:id="604" w:name="_Toc41572163"/>
      <w:bookmarkStart w:id="605" w:name="_Toc41575890"/>
      <w:bookmarkStart w:id="606" w:name="_Toc48842799"/>
      <w:bookmarkStart w:id="607" w:name="_Toc74289136"/>
      <w:bookmarkStart w:id="608" w:name="_Toc80614307"/>
      <w:bookmarkStart w:id="609" w:name="_Toc106259929"/>
      <w:bookmarkStart w:id="610" w:name="_Toc137622554"/>
      <w:bookmarkStart w:id="611" w:name="_Toc179685253"/>
      <w:bookmarkStart w:id="612" w:name="_Toc329021304"/>
      <w:r w:rsidRPr="00683183">
        <w:rPr>
          <w:rtl/>
        </w:rPr>
        <w:t>מרכיבי המפסק (מפסק אקטיבי ומגנט פסיבי) יודבקו אל המארז באופן שלא ניתן יהיה לשלוף אותם ללא שימוש באמצעים מכניים.</w:t>
      </w:r>
      <w:bookmarkEnd w:id="603"/>
      <w:bookmarkEnd w:id="604"/>
      <w:bookmarkEnd w:id="605"/>
      <w:bookmarkEnd w:id="606"/>
      <w:bookmarkEnd w:id="607"/>
      <w:bookmarkEnd w:id="608"/>
      <w:bookmarkEnd w:id="609"/>
      <w:bookmarkEnd w:id="610"/>
      <w:bookmarkEnd w:id="611"/>
      <w:bookmarkEnd w:id="612"/>
    </w:p>
    <w:p w14:paraId="121CCF9F" w14:textId="77777777" w:rsidR="008A034B" w:rsidRPr="00683183" w:rsidRDefault="008A034B" w:rsidP="008E7EB7">
      <w:pPr>
        <w:pStyle w:val="32"/>
        <w:rPr>
          <w:rtl/>
        </w:rPr>
      </w:pPr>
      <w:r w:rsidRPr="00683183">
        <w:rPr>
          <w:rtl/>
        </w:rPr>
        <w:t xml:space="preserve"> אורך חיים: 10,000,000 מחזורי פעולה לפחות. </w:t>
      </w:r>
    </w:p>
    <w:p w14:paraId="7655C9E5" w14:textId="77777777" w:rsidR="008A034B" w:rsidRPr="00683183" w:rsidRDefault="008A034B" w:rsidP="008E7EB7">
      <w:pPr>
        <w:pStyle w:val="32"/>
      </w:pPr>
      <w:r w:rsidRPr="00683183">
        <w:rPr>
          <w:rtl/>
        </w:rPr>
        <w:t>עבודת ההתקנה של מפסק לגילוי פתיחה תכלול:</w:t>
      </w:r>
    </w:p>
    <w:p w14:paraId="542F4CCD" w14:textId="77777777" w:rsidR="008A034B" w:rsidRPr="00683183" w:rsidRDefault="008A034B" w:rsidP="0056672B">
      <w:pPr>
        <w:pStyle w:val="42"/>
      </w:pPr>
      <w:r w:rsidRPr="00683183">
        <w:rPr>
          <w:rtl/>
        </w:rPr>
        <w:t>התקנה בדלת ובמשקוף, שקועה או גלויה.</w:t>
      </w:r>
    </w:p>
    <w:p w14:paraId="35A242FE" w14:textId="77777777" w:rsidR="008A034B" w:rsidRPr="00683183" w:rsidRDefault="008A034B" w:rsidP="0056672B">
      <w:pPr>
        <w:pStyle w:val="42"/>
      </w:pPr>
      <w:r w:rsidRPr="00683183">
        <w:rPr>
          <w:rtl/>
        </w:rPr>
        <w:t>כל עבודת הנגרות ו/או המסגרות הקשורה להתקנה.</w:t>
      </w:r>
    </w:p>
    <w:p w14:paraId="2CF0E10B" w14:textId="77777777" w:rsidR="008A034B" w:rsidRPr="00683183" w:rsidRDefault="008A034B" w:rsidP="0056672B">
      <w:pPr>
        <w:pStyle w:val="42"/>
      </w:pPr>
      <w:r w:rsidRPr="00683183">
        <w:rPr>
          <w:rtl/>
        </w:rPr>
        <w:t>התקנת צנרת וחיווט.</w:t>
      </w:r>
    </w:p>
    <w:p w14:paraId="2FF62383" w14:textId="77777777" w:rsidR="008A034B" w:rsidRPr="00683183" w:rsidRDefault="008A034B" w:rsidP="0056672B">
      <w:pPr>
        <w:pStyle w:val="42"/>
      </w:pPr>
      <w:r w:rsidRPr="00683183">
        <w:rPr>
          <w:rtl/>
        </w:rPr>
        <w:t>תיקון של כל פגיעה אפשרית שתגרם בזמן התקנה.</w:t>
      </w:r>
    </w:p>
    <w:p w14:paraId="10BD1B21" w14:textId="77777777" w:rsidR="008A034B" w:rsidRPr="00683183" w:rsidRDefault="008A034B" w:rsidP="0056672B">
      <w:pPr>
        <w:pStyle w:val="42"/>
      </w:pPr>
      <w:r w:rsidRPr="00683183">
        <w:rPr>
          <w:rtl/>
        </w:rPr>
        <w:t>כל יתר הפעולות הדרושות לקבלן להפעלה המלאה.</w:t>
      </w:r>
    </w:p>
    <w:p w14:paraId="41C67FDA" w14:textId="77777777" w:rsidR="008A034B" w:rsidRPr="00683183" w:rsidRDefault="008A034B" w:rsidP="0056672B">
      <w:pPr>
        <w:pStyle w:val="42"/>
      </w:pPr>
      <w:r w:rsidRPr="00683183">
        <w:rPr>
          <w:rtl/>
        </w:rPr>
        <w:t>התקנת נגדי סוף קו לגילוי חיתוך וקצר בקו לרכזת.</w:t>
      </w:r>
    </w:p>
    <w:p w14:paraId="3039B8B1" w14:textId="77777777" w:rsidR="008A034B" w:rsidRPr="00683183" w:rsidRDefault="008A034B" w:rsidP="008E7EB7">
      <w:pPr>
        <w:pStyle w:val="32"/>
      </w:pPr>
      <w:r w:rsidRPr="00683183">
        <w:rPr>
          <w:rtl/>
        </w:rPr>
        <w:t xml:space="preserve">זמן תגובה של המגנט מרגע פתיחת הדלת ועד להעברת המגע היבש לרכזת יהיה </w:t>
      </w:r>
      <w:r w:rsidRPr="00683183">
        <w:t>0.1ms</w:t>
      </w:r>
      <w:r w:rsidRPr="00683183">
        <w:rPr>
          <w:rtl/>
        </w:rPr>
        <w:t xml:space="preserve"> לפחות.</w:t>
      </w:r>
    </w:p>
    <w:p w14:paraId="316F18D2" w14:textId="77777777" w:rsidR="008A034B" w:rsidRPr="00683183" w:rsidRDefault="008A034B" w:rsidP="008E7EB7">
      <w:pPr>
        <w:pStyle w:val="32"/>
      </w:pPr>
      <w:r w:rsidRPr="00683183">
        <w:rPr>
          <w:rtl/>
        </w:rPr>
        <w:t>כל החיבורים חשמליים יהיו מכוסים במכסה.</w:t>
      </w:r>
    </w:p>
    <w:p w14:paraId="0E1804D0" w14:textId="77777777" w:rsidR="008A034B" w:rsidRPr="00683183" w:rsidRDefault="008A034B" w:rsidP="008E7EB7">
      <w:pPr>
        <w:pStyle w:val="32"/>
      </w:pPr>
      <w:r w:rsidRPr="00683183">
        <w:rPr>
          <w:rtl/>
        </w:rPr>
        <w:t>הגלאי לא יהיה מושפע משדות מגנטיים חזקים כגון שנאי חברת החשמל.</w:t>
      </w:r>
    </w:p>
    <w:p w14:paraId="4A7D4ED8" w14:textId="77777777" w:rsidR="008A034B" w:rsidRPr="00683183" w:rsidRDefault="008A034B" w:rsidP="008E7EB7">
      <w:pPr>
        <w:pStyle w:val="32"/>
        <w:rPr>
          <w:rtl/>
        </w:rPr>
      </w:pPr>
      <w:r w:rsidRPr="00683183">
        <w:rPr>
          <w:rtl/>
        </w:rPr>
        <w:t>בדלתות כפולות יותקנו שני מפסקים. תהיה אפשרות לחיבור מגעי שני המפסקים במקביל כאזור אחד או בנפרד כשני אזורים.</w:t>
      </w:r>
    </w:p>
    <w:p w14:paraId="44467F8C" w14:textId="77777777" w:rsidR="008A034B" w:rsidRPr="00683183" w:rsidRDefault="008A034B" w:rsidP="008E7EB7">
      <w:pPr>
        <w:pStyle w:val="32"/>
        <w:rPr>
          <w:rtl/>
        </w:rPr>
      </w:pPr>
      <w:r w:rsidRPr="00683183">
        <w:rPr>
          <w:rtl/>
        </w:rPr>
        <w:t>יסופקו מוצרים גנריים (ללא מגבלה ו\או הנחיה)</w:t>
      </w:r>
      <w:bookmarkStart w:id="613" w:name="_Toc368317869"/>
      <w:bookmarkStart w:id="614" w:name="_Toc390071362"/>
      <w:r w:rsidRPr="00683183">
        <w:rPr>
          <w:rFonts w:hint="cs"/>
          <w:rtl/>
        </w:rPr>
        <w:t>.</w:t>
      </w:r>
    </w:p>
    <w:p w14:paraId="05BFC020" w14:textId="77777777" w:rsidR="00713C23" w:rsidRDefault="00713C23" w:rsidP="0056672B">
      <w:pPr>
        <w:bidi w:val="0"/>
        <w:spacing w:after="0" w:line="360" w:lineRule="auto"/>
        <w:rPr>
          <w:rFonts w:ascii="Arial" w:hAnsi="Arial"/>
          <w:sz w:val="24"/>
          <w:szCs w:val="24"/>
          <w:u w:val="single"/>
          <w:rtl/>
        </w:rPr>
      </w:pPr>
      <w:bookmarkStart w:id="615" w:name="_Toc391226058"/>
      <w:bookmarkStart w:id="616" w:name="_Toc474850473"/>
      <w:bookmarkStart w:id="617" w:name="_Toc475005089"/>
      <w:r>
        <w:rPr>
          <w:rtl/>
        </w:rPr>
        <w:br w:type="page"/>
      </w:r>
    </w:p>
    <w:p w14:paraId="640C1F70" w14:textId="38AAA66F" w:rsidR="008A034B" w:rsidRPr="00683183" w:rsidRDefault="008A034B" w:rsidP="0056672B">
      <w:pPr>
        <w:pStyle w:val="22"/>
        <w:rPr>
          <w:rtl/>
        </w:rPr>
      </w:pPr>
      <w:bookmarkStart w:id="618" w:name="_Toc128476847"/>
      <w:r w:rsidRPr="00683183">
        <w:rPr>
          <w:rtl/>
        </w:rPr>
        <w:t xml:space="preserve">מתג מגנטי עם דבק דו צדדי לדלת זכוכית </w:t>
      </w:r>
      <w:r w:rsidRPr="00683183">
        <w:t>INDOOR</w:t>
      </w:r>
      <w:bookmarkEnd w:id="613"/>
      <w:bookmarkEnd w:id="614"/>
      <w:bookmarkEnd w:id="615"/>
      <w:bookmarkEnd w:id="616"/>
      <w:bookmarkEnd w:id="617"/>
      <w:bookmarkEnd w:id="618"/>
    </w:p>
    <w:p w14:paraId="401F0333" w14:textId="77777777" w:rsidR="008A034B" w:rsidRPr="00683183" w:rsidRDefault="008A034B" w:rsidP="008E7EB7">
      <w:pPr>
        <w:pStyle w:val="32"/>
      </w:pPr>
      <w:r w:rsidRPr="00683183">
        <w:rPr>
          <w:rtl/>
        </w:rPr>
        <w:t>ייעוד: להתקנה ע"ג חלונות בלתי ניתנים לקידוח.</w:t>
      </w:r>
    </w:p>
    <w:p w14:paraId="00CA8A82" w14:textId="77777777" w:rsidR="008A034B" w:rsidRPr="00683183" w:rsidRDefault="008A034B" w:rsidP="008E7EB7">
      <w:pPr>
        <w:pStyle w:val="32"/>
      </w:pPr>
      <w:r w:rsidRPr="00683183">
        <w:rPr>
          <w:rtl/>
        </w:rPr>
        <w:t>שאר המאפיינים כנ"ל למעט תצורת החיבור הפיזי שייעשה באמצעות דבק דו צדדי שיסופק כחלק בלתי נפרד מהמתג.</w:t>
      </w:r>
    </w:p>
    <w:p w14:paraId="566A3F88" w14:textId="44CB78E8" w:rsidR="008A034B" w:rsidRPr="00683183" w:rsidRDefault="008A034B" w:rsidP="0056672B">
      <w:pPr>
        <w:pStyle w:val="22"/>
      </w:pPr>
      <w:bookmarkStart w:id="619" w:name="_Toc390071363"/>
      <w:bookmarkStart w:id="620" w:name="_Toc391226059"/>
      <w:bookmarkStart w:id="621" w:name="_Toc474850474"/>
      <w:bookmarkStart w:id="622" w:name="_Toc475005090"/>
      <w:bookmarkStart w:id="623" w:name="_Toc128476848"/>
      <w:r w:rsidRPr="00683183">
        <w:rPr>
          <w:rtl/>
        </w:rPr>
        <w:t>מתג מגנטי</w:t>
      </w:r>
      <w:r w:rsidR="00DA7C35">
        <w:rPr>
          <w:rFonts w:hint="cs"/>
          <w:rtl/>
        </w:rPr>
        <w:t xml:space="preserve"> </w:t>
      </w:r>
      <w:r w:rsidR="00DA7C35">
        <w:rPr>
          <w:rFonts w:hint="cs"/>
        </w:rPr>
        <w:t>HS</w:t>
      </w:r>
      <w:r w:rsidRPr="00683183">
        <w:rPr>
          <w:rtl/>
        </w:rPr>
        <w:t xml:space="preserve"> </w:t>
      </w:r>
      <w:r w:rsidR="00DA7C35">
        <w:rPr>
          <w:rFonts w:hint="cs"/>
          <w:rtl/>
        </w:rPr>
        <w:t xml:space="preserve"> </w:t>
      </w:r>
      <w:r w:rsidRPr="00683183">
        <w:t>INDOOR</w:t>
      </w:r>
      <w:r w:rsidRPr="00683183">
        <w:rPr>
          <w:rtl/>
        </w:rPr>
        <w:t xml:space="preserve"> (חיבור ברגים)</w:t>
      </w:r>
      <w:bookmarkEnd w:id="619"/>
      <w:bookmarkEnd w:id="620"/>
      <w:bookmarkEnd w:id="621"/>
      <w:bookmarkEnd w:id="622"/>
      <w:bookmarkEnd w:id="623"/>
    </w:p>
    <w:p w14:paraId="45143493" w14:textId="77777777" w:rsidR="008A034B" w:rsidRPr="00683183" w:rsidRDefault="008A034B" w:rsidP="008E7EB7">
      <w:pPr>
        <w:pStyle w:val="32"/>
        <w:rPr>
          <w:rtl/>
        </w:rPr>
      </w:pPr>
      <w:r w:rsidRPr="00683183">
        <w:rPr>
          <w:rtl/>
        </w:rPr>
        <w:t>ייעוד: להתקנה ע"ג דלתות ומשקופי חלונות.</w:t>
      </w:r>
    </w:p>
    <w:p w14:paraId="3331C205" w14:textId="77777777" w:rsidR="008A034B" w:rsidRPr="00683183" w:rsidRDefault="008A034B" w:rsidP="008E7EB7">
      <w:pPr>
        <w:pStyle w:val="32"/>
      </w:pPr>
      <w:r w:rsidRPr="00683183">
        <w:rPr>
          <w:rtl/>
        </w:rPr>
        <w:t>שאר המאפיינים כנ"ל למעט תצורת החיבור הפיזי שייעשה באמצעות ברגי פח ו\או עץ ו\או גבס שיסופק כחלק בלתי נפרד מהמתג.</w:t>
      </w:r>
    </w:p>
    <w:p w14:paraId="1FF56742" w14:textId="77777777" w:rsidR="008A034B" w:rsidRPr="00683183" w:rsidRDefault="008A034B" w:rsidP="0056672B">
      <w:pPr>
        <w:pStyle w:val="22"/>
        <w:rPr>
          <w:rtl/>
        </w:rPr>
      </w:pPr>
      <w:bookmarkStart w:id="624" w:name="_Toc390071364"/>
      <w:bookmarkStart w:id="625" w:name="_Toc391226060"/>
      <w:bookmarkStart w:id="626" w:name="_Toc474850475"/>
      <w:bookmarkStart w:id="627" w:name="_Toc475005091"/>
      <w:bookmarkStart w:id="628" w:name="_Toc128476849"/>
      <w:r w:rsidRPr="00683183">
        <w:rPr>
          <w:rtl/>
        </w:rPr>
        <w:t>גלאי זעזועים משולב מתג מגנטי</w:t>
      </w:r>
      <w:bookmarkEnd w:id="624"/>
      <w:bookmarkEnd w:id="625"/>
      <w:bookmarkEnd w:id="626"/>
      <w:bookmarkEnd w:id="627"/>
      <w:bookmarkEnd w:id="628"/>
      <w:r w:rsidRPr="00683183">
        <w:rPr>
          <w:rtl/>
        </w:rPr>
        <w:t xml:space="preserve"> </w:t>
      </w:r>
    </w:p>
    <w:p w14:paraId="24870D18" w14:textId="77777777" w:rsidR="008A034B" w:rsidRPr="00683183" w:rsidRDefault="008A034B" w:rsidP="008E7EB7">
      <w:pPr>
        <w:pStyle w:val="32"/>
      </w:pPr>
      <w:r w:rsidRPr="00683183">
        <w:rPr>
          <w:rtl/>
        </w:rPr>
        <w:t>ייעוד: לגילוי פתיחה ושבירת חלון במשולב ולגילוי זעזועים.</w:t>
      </w:r>
    </w:p>
    <w:p w14:paraId="6C0E1B72" w14:textId="77777777" w:rsidR="008A034B" w:rsidRPr="00683183" w:rsidRDefault="008A034B" w:rsidP="008E7EB7">
      <w:pPr>
        <w:pStyle w:val="32"/>
      </w:pPr>
      <w:r w:rsidRPr="00683183">
        <w:rPr>
          <w:rtl/>
        </w:rPr>
        <w:t>לגלאי יהיה מנגנון לסינון התרעות שווא הנוצרות עקב הפרעות סביבתיות.</w:t>
      </w:r>
    </w:p>
    <w:p w14:paraId="743FDA6C" w14:textId="77777777" w:rsidR="008A034B" w:rsidRPr="00683183" w:rsidRDefault="008A034B" w:rsidP="008E7EB7">
      <w:pPr>
        <w:pStyle w:val="32"/>
      </w:pPr>
      <w:r w:rsidRPr="00683183">
        <w:rPr>
          <w:rtl/>
        </w:rPr>
        <w:t>מנגנון לכיול "רגישות יתר" או "חוסר רגישות".</w:t>
      </w:r>
    </w:p>
    <w:p w14:paraId="50AB64BC" w14:textId="77777777" w:rsidR="008A034B" w:rsidRPr="00683183" w:rsidRDefault="008A034B" w:rsidP="008E7EB7">
      <w:pPr>
        <w:pStyle w:val="32"/>
        <w:rPr>
          <w:rtl/>
        </w:rPr>
      </w:pPr>
      <w:r w:rsidRPr="00683183">
        <w:rPr>
          <w:rtl/>
        </w:rPr>
        <w:t>מוצא אזעקה: מגע יבש N.C ו/או N.O.</w:t>
      </w:r>
    </w:p>
    <w:p w14:paraId="5A4451BE" w14:textId="77777777" w:rsidR="008A034B" w:rsidRPr="00683183" w:rsidRDefault="008A034B" w:rsidP="008E7EB7">
      <w:pPr>
        <w:pStyle w:val="32"/>
      </w:pPr>
      <w:r w:rsidRPr="00683183">
        <w:rPr>
          <w:rtl/>
        </w:rPr>
        <w:t xml:space="preserve">הגלאי יזווד בכיסוי מותאם ומוגן עם מפסק </w:t>
      </w:r>
      <w:r w:rsidRPr="00683183">
        <w:t>Tamper</w:t>
      </w:r>
      <w:r w:rsidRPr="00683183">
        <w:rPr>
          <w:rtl/>
        </w:rPr>
        <w:t>.</w:t>
      </w:r>
    </w:p>
    <w:p w14:paraId="0A00D0E0" w14:textId="77777777" w:rsidR="008A034B" w:rsidRPr="00683183" w:rsidRDefault="008A034B" w:rsidP="008E7EB7">
      <w:pPr>
        <w:pStyle w:val="32"/>
      </w:pPr>
      <w:r w:rsidRPr="00683183">
        <w:rPr>
          <w:rtl/>
        </w:rPr>
        <w:t>התקנת הגלאי תכלול הפעלתו, כיוון, בדיקה, שינוי רגישות והגדרה ברכזת.</w:t>
      </w:r>
    </w:p>
    <w:p w14:paraId="5C59D599" w14:textId="77777777" w:rsidR="008A034B" w:rsidRPr="00683183" w:rsidRDefault="008A034B" w:rsidP="008E7EB7">
      <w:pPr>
        <w:pStyle w:val="32"/>
      </w:pPr>
      <w:r w:rsidRPr="00683183">
        <w:rPr>
          <w:rtl/>
        </w:rPr>
        <w:t>גילוי זעזועים:</w:t>
      </w:r>
    </w:p>
    <w:p w14:paraId="7D643F92" w14:textId="77777777" w:rsidR="008A034B" w:rsidRPr="00683183" w:rsidRDefault="008A034B" w:rsidP="0056672B">
      <w:pPr>
        <w:pStyle w:val="42"/>
        <w:rPr>
          <w:rtl/>
        </w:rPr>
      </w:pPr>
      <w:r w:rsidRPr="00683183">
        <w:rPr>
          <w:rtl/>
        </w:rPr>
        <w:t>גילוי רעידות בחלון או בקיר הנגרמות ע"י מכות, קידוחים וניסיונות פריצה.</w:t>
      </w:r>
    </w:p>
    <w:p w14:paraId="09E7C0F3" w14:textId="77777777" w:rsidR="008A034B" w:rsidRPr="00683183" w:rsidRDefault="008A034B" w:rsidP="0056672B">
      <w:pPr>
        <w:pStyle w:val="42"/>
        <w:rPr>
          <w:rtl/>
        </w:rPr>
      </w:pPr>
      <w:r w:rsidRPr="00683183">
        <w:rPr>
          <w:rtl/>
        </w:rPr>
        <w:t xml:space="preserve">טווח גילוי: 360 מעלות ברדיוס </w:t>
      </w:r>
      <w:smartTag w:uri="urn:schemas-microsoft-com:office:smarttags" w:element="metricconverter">
        <w:smartTagPr>
          <w:attr w:name="ProductID" w:val="3 מ'"/>
        </w:smartTagPr>
        <w:r w:rsidRPr="00683183">
          <w:rPr>
            <w:rtl/>
          </w:rPr>
          <w:t>3 מ'</w:t>
        </w:r>
      </w:smartTag>
      <w:r w:rsidRPr="00683183">
        <w:rPr>
          <w:rtl/>
        </w:rPr>
        <w:t xml:space="preserve"> לפחות סביב הגלאי.</w:t>
      </w:r>
    </w:p>
    <w:p w14:paraId="1AE1D5F7" w14:textId="77777777" w:rsidR="008A034B" w:rsidRPr="00683183" w:rsidRDefault="008A034B" w:rsidP="0056672B">
      <w:pPr>
        <w:pStyle w:val="42"/>
      </w:pPr>
      <w:r w:rsidRPr="00683183">
        <w:rPr>
          <w:rtl/>
        </w:rPr>
        <w:t>רגישות: ניתנת לכיוון (כיוון פנימי).</w:t>
      </w:r>
    </w:p>
    <w:p w14:paraId="64DA143C" w14:textId="77777777" w:rsidR="008A034B" w:rsidRPr="00683183" w:rsidRDefault="008A034B" w:rsidP="0056672B">
      <w:pPr>
        <w:pStyle w:val="22"/>
      </w:pPr>
      <w:bookmarkStart w:id="629" w:name="_Toc368317872"/>
      <w:bookmarkStart w:id="630" w:name="_Toc390071365"/>
      <w:bookmarkStart w:id="631" w:name="_Toc391226061"/>
      <w:bookmarkStart w:id="632" w:name="_Toc474850476"/>
      <w:bookmarkStart w:id="633" w:name="_Toc475005092"/>
      <w:bookmarkStart w:id="634" w:name="_Toc128476850"/>
      <w:r w:rsidRPr="00683183">
        <w:rPr>
          <w:rtl/>
        </w:rPr>
        <w:t xml:space="preserve">מתג מגנטי </w:t>
      </w:r>
      <w:r w:rsidRPr="00683183">
        <w:t>OUTDOOR H.D</w:t>
      </w:r>
      <w:bookmarkEnd w:id="629"/>
      <w:bookmarkEnd w:id="630"/>
      <w:bookmarkEnd w:id="631"/>
      <w:bookmarkEnd w:id="632"/>
      <w:bookmarkEnd w:id="633"/>
      <w:bookmarkEnd w:id="634"/>
    </w:p>
    <w:p w14:paraId="1D4721C8" w14:textId="77777777" w:rsidR="008A034B" w:rsidRPr="00683183" w:rsidRDefault="008A034B" w:rsidP="008E7EB7">
      <w:pPr>
        <w:pStyle w:val="32"/>
        <w:rPr>
          <w:rtl/>
        </w:rPr>
      </w:pPr>
      <w:r w:rsidRPr="00683183">
        <w:rPr>
          <w:rtl/>
        </w:rPr>
        <w:t>ייעוד: להתקנה ע"ג דלתות, שערים ומשקופי חלונות בתנאי חוץ.</w:t>
      </w:r>
    </w:p>
    <w:p w14:paraId="4CE7C348" w14:textId="77777777" w:rsidR="008A034B" w:rsidRPr="00683183" w:rsidRDefault="008A034B" w:rsidP="008E7EB7">
      <w:pPr>
        <w:pStyle w:val="32"/>
      </w:pPr>
      <w:r w:rsidRPr="00683183">
        <w:rPr>
          <w:rtl/>
        </w:rPr>
        <w:t>שאר המאפיינים כנ"ל למעט הנושאים הבאים:</w:t>
      </w:r>
    </w:p>
    <w:p w14:paraId="723B81E3" w14:textId="77777777" w:rsidR="008A034B" w:rsidRPr="00683183" w:rsidRDefault="008A034B" w:rsidP="0056672B">
      <w:pPr>
        <w:pStyle w:val="42"/>
      </w:pPr>
      <w:r w:rsidRPr="00683183">
        <w:rPr>
          <w:rtl/>
        </w:rPr>
        <w:t xml:space="preserve">תצורת החיבור הפיזי שייעשה באמצעות </w:t>
      </w:r>
      <w:proofErr w:type="spellStart"/>
      <w:r w:rsidRPr="00683183">
        <w:rPr>
          <w:rtl/>
        </w:rPr>
        <w:t>ברגי</w:t>
      </w:r>
      <w:proofErr w:type="spellEnd"/>
      <w:r w:rsidRPr="00683183">
        <w:rPr>
          <w:rtl/>
        </w:rPr>
        <w:t xml:space="preserve"> פח ו\או עץ ו\או גבס שיסופק כחלק בלתי נפרד מהמתג.</w:t>
      </w:r>
    </w:p>
    <w:p w14:paraId="6FF2CE68" w14:textId="77777777" w:rsidR="008A034B" w:rsidRPr="00683183" w:rsidRDefault="008A034B" w:rsidP="0056672B">
      <w:pPr>
        <w:pStyle w:val="42"/>
      </w:pPr>
      <w:r w:rsidRPr="00683183">
        <w:rPr>
          <w:rtl/>
        </w:rPr>
        <w:t>המתג עשוי ממתכת יצוקה בציפוי אלומיניום אלקטרוליטי.</w:t>
      </w:r>
    </w:p>
    <w:p w14:paraId="50E5702E" w14:textId="77777777" w:rsidR="008A034B" w:rsidRPr="00683183" w:rsidRDefault="008A034B" w:rsidP="0056672B">
      <w:pPr>
        <w:pStyle w:val="42"/>
      </w:pPr>
      <w:r w:rsidRPr="00683183">
        <w:rPr>
          <w:rtl/>
        </w:rPr>
        <w:t>סגירה הרמטית של המתג בעטיפת פולי-אורתן.</w:t>
      </w:r>
    </w:p>
    <w:p w14:paraId="0D0D6D0E" w14:textId="77777777" w:rsidR="008A034B" w:rsidRPr="00683183" w:rsidRDefault="008A034B" w:rsidP="0056672B">
      <w:pPr>
        <w:pStyle w:val="42"/>
      </w:pPr>
      <w:r w:rsidRPr="00683183">
        <w:rPr>
          <w:rtl/>
        </w:rPr>
        <w:t xml:space="preserve">אטימות </w:t>
      </w:r>
      <w:r w:rsidRPr="00683183">
        <w:t>IP67</w:t>
      </w:r>
      <w:r w:rsidRPr="00683183">
        <w:rPr>
          <w:rtl/>
        </w:rPr>
        <w:t>.</w:t>
      </w:r>
    </w:p>
    <w:p w14:paraId="571D6B7B" w14:textId="77777777" w:rsidR="008A034B" w:rsidRPr="00683183" w:rsidRDefault="008A034B" w:rsidP="0056672B">
      <w:pPr>
        <w:pStyle w:val="42"/>
      </w:pPr>
      <w:r w:rsidRPr="00683183">
        <w:rPr>
          <w:rtl/>
        </w:rPr>
        <w:t>אורך חיים: 10,000,000 מחזורי פעולה לפחות.</w:t>
      </w:r>
    </w:p>
    <w:p w14:paraId="0E0F484D" w14:textId="77777777" w:rsidR="008A034B" w:rsidRPr="00683183" w:rsidRDefault="008A034B" w:rsidP="0056672B">
      <w:pPr>
        <w:pStyle w:val="22"/>
        <w:rPr>
          <w:rtl/>
        </w:rPr>
      </w:pPr>
      <w:bookmarkStart w:id="635" w:name="_Toc368317873"/>
      <w:bookmarkStart w:id="636" w:name="_Toc390071366"/>
      <w:bookmarkStart w:id="637" w:name="_Toc391226062"/>
      <w:bookmarkStart w:id="638" w:name="_Toc474850477"/>
      <w:bookmarkStart w:id="639" w:name="_Toc475005093"/>
      <w:bookmarkStart w:id="640" w:name="_Toc128476851"/>
      <w:r w:rsidRPr="00683183">
        <w:rPr>
          <w:rtl/>
        </w:rPr>
        <w:t xml:space="preserve">מתג מגנטי </w:t>
      </w:r>
      <w:r w:rsidRPr="00683183">
        <w:t>OUTDOOR H.D+H.S</w:t>
      </w:r>
      <w:bookmarkEnd w:id="635"/>
      <w:bookmarkEnd w:id="636"/>
      <w:bookmarkEnd w:id="637"/>
      <w:bookmarkEnd w:id="638"/>
      <w:bookmarkEnd w:id="639"/>
      <w:bookmarkEnd w:id="640"/>
    </w:p>
    <w:p w14:paraId="7B55776E" w14:textId="77777777" w:rsidR="008A034B" w:rsidRPr="00683183" w:rsidRDefault="008A034B" w:rsidP="0056672B">
      <w:pPr>
        <w:spacing w:line="360" w:lineRule="auto"/>
        <w:ind w:left="1076"/>
        <w:rPr>
          <w:rFonts w:ascii="Arial" w:hAnsi="Arial"/>
          <w:sz w:val="24"/>
          <w:szCs w:val="24"/>
        </w:rPr>
      </w:pPr>
      <w:bookmarkStart w:id="641" w:name="_Toc528067585"/>
      <w:r w:rsidRPr="00683183">
        <w:rPr>
          <w:rFonts w:ascii="Arial" w:hAnsi="Arial"/>
          <w:sz w:val="24"/>
          <w:szCs w:val="24"/>
          <w:rtl/>
        </w:rPr>
        <w:t>מאפיינים כנ"ל למטע תוספת יכולות</w:t>
      </w:r>
      <w:r w:rsidRPr="00683183">
        <w:rPr>
          <w:rFonts w:ascii="Arial" w:hAnsi="Arial"/>
          <w:sz w:val="24"/>
          <w:szCs w:val="24"/>
        </w:rPr>
        <w:t xml:space="preserve"> High Security </w:t>
      </w:r>
      <w:r w:rsidRPr="00683183">
        <w:rPr>
          <w:rFonts w:ascii="Arial" w:hAnsi="Arial"/>
          <w:sz w:val="24"/>
          <w:szCs w:val="24"/>
          <w:rtl/>
        </w:rPr>
        <w:t>.</w:t>
      </w:r>
      <w:bookmarkEnd w:id="641"/>
    </w:p>
    <w:p w14:paraId="09976114" w14:textId="77777777" w:rsidR="008A034B" w:rsidRPr="00683183" w:rsidRDefault="008A034B" w:rsidP="0056672B">
      <w:pPr>
        <w:pStyle w:val="22"/>
      </w:pPr>
      <w:bookmarkStart w:id="642" w:name="_Toc390071367"/>
      <w:bookmarkStart w:id="643" w:name="_Toc391226063"/>
      <w:bookmarkStart w:id="644" w:name="_Toc474850478"/>
      <w:bookmarkStart w:id="645" w:name="_Toc475005094"/>
      <w:bookmarkStart w:id="646" w:name="_Toc128476852"/>
      <w:r w:rsidRPr="00683183">
        <w:rPr>
          <w:rtl/>
        </w:rPr>
        <w:t xml:space="preserve">גלאי נפח </w:t>
      </w:r>
      <w:r w:rsidRPr="00683183">
        <w:t>DT AM INDOOR</w:t>
      </w:r>
      <w:bookmarkEnd w:id="642"/>
      <w:bookmarkEnd w:id="643"/>
      <w:bookmarkEnd w:id="644"/>
      <w:bookmarkEnd w:id="645"/>
      <w:bookmarkEnd w:id="646"/>
    </w:p>
    <w:p w14:paraId="0F73FF41" w14:textId="77777777" w:rsidR="008A034B" w:rsidRPr="00683183" w:rsidRDefault="008A034B" w:rsidP="008E7EB7">
      <w:pPr>
        <w:pStyle w:val="32"/>
      </w:pPr>
      <w:r w:rsidRPr="00683183">
        <w:rPr>
          <w:rtl/>
        </w:rPr>
        <w:t xml:space="preserve">גלאי מסוג </w:t>
      </w:r>
      <w:r w:rsidRPr="00683183">
        <w:t>Dual Tec</w:t>
      </w:r>
      <w:r w:rsidRPr="00683183">
        <w:rPr>
          <w:rtl/>
        </w:rPr>
        <w:t xml:space="preserve"> המשלב שתי טכנולוגיות גילוי:</w:t>
      </w:r>
    </w:p>
    <w:p w14:paraId="701422EC" w14:textId="77777777" w:rsidR="008A034B" w:rsidRPr="00683183" w:rsidRDefault="008A034B" w:rsidP="0056672B">
      <w:pPr>
        <w:pStyle w:val="42"/>
      </w:pPr>
      <w:r w:rsidRPr="00683183">
        <w:rPr>
          <w:rtl/>
        </w:rPr>
        <w:t>גלאי א.א. פסיבי בעל אלמנט כפול.</w:t>
      </w:r>
    </w:p>
    <w:p w14:paraId="4F8CAE6C" w14:textId="77777777" w:rsidR="008A034B" w:rsidRPr="00683183" w:rsidRDefault="008A034B" w:rsidP="0056672B">
      <w:pPr>
        <w:pStyle w:val="42"/>
        <w:rPr>
          <w:rtl/>
        </w:rPr>
      </w:pPr>
      <w:r w:rsidRPr="00683183">
        <w:rPr>
          <w:rtl/>
        </w:rPr>
        <w:t xml:space="preserve"> גלאי מיקרוגל. </w:t>
      </w:r>
    </w:p>
    <w:p w14:paraId="630C3448" w14:textId="77777777" w:rsidR="008A034B" w:rsidRPr="00683183" w:rsidRDefault="008A034B" w:rsidP="008E7EB7">
      <w:pPr>
        <w:pStyle w:val="32"/>
      </w:pPr>
      <w:r w:rsidRPr="00683183">
        <w:rPr>
          <w:rtl/>
        </w:rPr>
        <w:t xml:space="preserve">לגלאי 2 טווחי גילוי בהתאם לעדשה שתסופק (בגובה </w:t>
      </w:r>
      <w:smartTag w:uri="urn:schemas-microsoft-com:office:smarttags" w:element="metricconverter">
        <w:smartTagPr>
          <w:attr w:name="ProductID" w:val="2.5 מטר"/>
        </w:smartTagPr>
        <w:r w:rsidRPr="00683183">
          <w:rPr>
            <w:rtl/>
          </w:rPr>
          <w:t>2.5 מטר</w:t>
        </w:r>
      </w:smartTag>
      <w:r w:rsidRPr="00683183">
        <w:rPr>
          <w:rtl/>
        </w:rPr>
        <w:t>):</w:t>
      </w:r>
    </w:p>
    <w:p w14:paraId="663EA032" w14:textId="77777777" w:rsidR="008A034B" w:rsidRPr="00683183" w:rsidRDefault="008A034B" w:rsidP="0056672B">
      <w:pPr>
        <w:pStyle w:val="42"/>
      </w:pPr>
      <w:smartTag w:uri="urn:schemas-microsoft-com:office:smarttags" w:element="metricconverter">
        <w:smartTagPr>
          <w:attr w:name="ProductID" w:val="15 מטר"/>
        </w:smartTagPr>
        <w:r w:rsidRPr="00683183">
          <w:rPr>
            <w:rtl/>
          </w:rPr>
          <w:t>15 מטר</w:t>
        </w:r>
      </w:smartTag>
      <w:r w:rsidRPr="00683183">
        <w:rPr>
          <w:rtl/>
        </w:rPr>
        <w:t xml:space="preserve"> (בזווית פתיחה 90 מעלות).</w:t>
      </w:r>
    </w:p>
    <w:p w14:paraId="0B94898A" w14:textId="77777777" w:rsidR="008A034B" w:rsidRPr="00683183" w:rsidRDefault="008A034B" w:rsidP="0056672B">
      <w:pPr>
        <w:pStyle w:val="42"/>
      </w:pPr>
      <w:smartTag w:uri="urn:schemas-microsoft-com:office:smarttags" w:element="metricconverter">
        <w:smartTagPr>
          <w:attr w:name="ProductID" w:val="25 מטר"/>
        </w:smartTagPr>
        <w:r w:rsidRPr="00683183">
          <w:rPr>
            <w:rtl/>
          </w:rPr>
          <w:t>25 מטר</w:t>
        </w:r>
      </w:smartTag>
      <w:r w:rsidRPr="00683183">
        <w:rPr>
          <w:rtl/>
        </w:rPr>
        <w:t xml:space="preserve"> (בזווית פתיחה 70 מעלות).</w:t>
      </w:r>
    </w:p>
    <w:p w14:paraId="641B4D13" w14:textId="77777777" w:rsidR="008A034B" w:rsidRPr="00683183" w:rsidRDefault="008A034B" w:rsidP="008E7EB7">
      <w:pPr>
        <w:pStyle w:val="32"/>
      </w:pPr>
      <w:r w:rsidRPr="00683183">
        <w:rPr>
          <w:rtl/>
        </w:rPr>
        <w:t xml:space="preserve">הגנה מסוג </w:t>
      </w:r>
      <w:r w:rsidRPr="00683183">
        <w:t>ANTI MASK</w:t>
      </w:r>
      <w:r w:rsidRPr="00683183">
        <w:rPr>
          <w:rtl/>
        </w:rPr>
        <w:t>.</w:t>
      </w:r>
    </w:p>
    <w:p w14:paraId="0668AB12" w14:textId="77777777" w:rsidR="008A034B" w:rsidRPr="00683183" w:rsidRDefault="008A034B" w:rsidP="008E7EB7">
      <w:pPr>
        <w:pStyle w:val="32"/>
        <w:rPr>
          <w:rtl/>
        </w:rPr>
      </w:pPr>
      <w:r w:rsidRPr="00683183">
        <w:rPr>
          <w:rtl/>
        </w:rPr>
        <w:t xml:space="preserve">בעל מסנן נגד אור פלורוסנטים. </w:t>
      </w:r>
    </w:p>
    <w:p w14:paraId="78778ADB" w14:textId="77777777" w:rsidR="008A034B" w:rsidRPr="00683183" w:rsidRDefault="008A034B" w:rsidP="008E7EB7">
      <w:pPr>
        <w:pStyle w:val="32"/>
        <w:rPr>
          <w:rtl/>
        </w:rPr>
      </w:pPr>
      <w:r w:rsidRPr="00683183">
        <w:rPr>
          <w:rtl/>
        </w:rPr>
        <w:t xml:space="preserve">הרגישות ניתנת לכיוון. </w:t>
      </w:r>
    </w:p>
    <w:p w14:paraId="1D16F20A" w14:textId="77777777" w:rsidR="008A034B" w:rsidRPr="00683183" w:rsidRDefault="008A034B" w:rsidP="008E7EB7">
      <w:pPr>
        <w:pStyle w:val="32"/>
        <w:rPr>
          <w:rtl/>
        </w:rPr>
      </w:pPr>
      <w:r w:rsidRPr="00683183">
        <w:rPr>
          <w:rtl/>
        </w:rPr>
        <w:t xml:space="preserve">קיימת אפשרות לכיוון השהיית הגילוי. </w:t>
      </w:r>
    </w:p>
    <w:p w14:paraId="1450347D" w14:textId="77777777" w:rsidR="008A034B" w:rsidRPr="00683183" w:rsidRDefault="008A034B" w:rsidP="008E7EB7">
      <w:pPr>
        <w:pStyle w:val="32"/>
      </w:pPr>
      <w:r w:rsidRPr="00683183">
        <w:rPr>
          <w:rtl/>
        </w:rPr>
        <w:t xml:space="preserve">מוצא מגע יבש מסוג </w:t>
      </w:r>
      <w:r w:rsidRPr="00683183">
        <w:t>NC</w:t>
      </w:r>
      <w:r w:rsidRPr="00683183">
        <w:rPr>
          <w:rtl/>
        </w:rPr>
        <w:t>.</w:t>
      </w:r>
    </w:p>
    <w:p w14:paraId="63FA647E" w14:textId="77777777" w:rsidR="008A034B" w:rsidRPr="00683183" w:rsidRDefault="008A034B" w:rsidP="008E7EB7">
      <w:pPr>
        <w:pStyle w:val="32"/>
        <w:rPr>
          <w:rtl/>
        </w:rPr>
      </w:pPr>
      <w:r w:rsidRPr="00683183">
        <w:rPr>
          <w:rtl/>
        </w:rPr>
        <w:t xml:space="preserve">תדר מיקרוגל: </w:t>
      </w:r>
      <w:r w:rsidRPr="00683183">
        <w:t>GHZ</w:t>
      </w:r>
      <w:r w:rsidRPr="00683183">
        <w:rPr>
          <w:rtl/>
        </w:rPr>
        <w:t xml:space="preserve"> 10.525 בקירוב.</w:t>
      </w:r>
    </w:p>
    <w:p w14:paraId="17EE21BF" w14:textId="77777777" w:rsidR="008A034B" w:rsidRPr="00683183" w:rsidRDefault="008A034B" w:rsidP="008E7EB7">
      <w:pPr>
        <w:pStyle w:val="32"/>
        <w:rPr>
          <w:rtl/>
        </w:rPr>
      </w:pPr>
      <w:r w:rsidRPr="00683183">
        <w:rPr>
          <w:rtl/>
        </w:rPr>
        <w:t xml:space="preserve">טמפרטורת עבודה: </w:t>
      </w:r>
      <w:r w:rsidRPr="00683183">
        <w:t>C</w:t>
      </w:r>
      <w:r w:rsidRPr="00683183">
        <w:rPr>
          <w:rtl/>
        </w:rPr>
        <w:t xml:space="preserve"> </w:t>
      </w:r>
      <w:r w:rsidRPr="00683183">
        <w:sym w:font="Symbol" w:char="F0B0"/>
      </w:r>
      <w:r w:rsidRPr="00683183">
        <w:rPr>
          <w:rtl/>
        </w:rPr>
        <w:t xml:space="preserve">50 + </w:t>
      </w:r>
      <w:r w:rsidRPr="00683183">
        <w:t>C</w:t>
      </w:r>
      <w:r w:rsidRPr="00683183">
        <w:rPr>
          <w:rtl/>
        </w:rPr>
        <w:t xml:space="preserve"> </w:t>
      </w:r>
      <w:r w:rsidRPr="00683183">
        <w:sym w:font="Symbol" w:char="F0B0"/>
      </w:r>
      <w:r w:rsidRPr="00683183">
        <w:rPr>
          <w:rtl/>
        </w:rPr>
        <w:t xml:space="preserve">10 - לפחות. </w:t>
      </w:r>
    </w:p>
    <w:p w14:paraId="25916C69" w14:textId="77777777" w:rsidR="008A034B" w:rsidRPr="00683183" w:rsidRDefault="008A034B" w:rsidP="008E7EB7">
      <w:pPr>
        <w:pStyle w:val="32"/>
      </w:pPr>
      <w:r w:rsidRPr="00683183">
        <w:rPr>
          <w:rtl/>
        </w:rPr>
        <w:t xml:space="preserve">הגלאי יזווד בכיסוי מותאם ומוגן עם מפסק </w:t>
      </w:r>
      <w:r w:rsidRPr="00683183">
        <w:t>Tamper</w:t>
      </w:r>
      <w:r w:rsidRPr="00683183">
        <w:rPr>
          <w:rtl/>
        </w:rPr>
        <w:t>.</w:t>
      </w:r>
    </w:p>
    <w:p w14:paraId="56F8D1AF" w14:textId="77777777" w:rsidR="008A034B" w:rsidRPr="00683183" w:rsidRDefault="008A034B" w:rsidP="008E7EB7">
      <w:pPr>
        <w:pStyle w:val="32"/>
      </w:pPr>
      <w:r w:rsidRPr="00683183">
        <w:rPr>
          <w:rtl/>
        </w:rPr>
        <w:t xml:space="preserve">בעל אפשרות לבצע ניסוי </w:t>
      </w:r>
      <w:r w:rsidRPr="00683183">
        <w:t>WALK</w:t>
      </w:r>
      <w:r w:rsidRPr="00683183">
        <w:rPr>
          <w:rtl/>
        </w:rPr>
        <w:t>-</w:t>
      </w:r>
      <w:r w:rsidRPr="00683183">
        <w:t>TEST</w:t>
      </w:r>
      <w:r w:rsidRPr="00683183">
        <w:rPr>
          <w:rtl/>
        </w:rPr>
        <w:t xml:space="preserve"> לצורכי בדיקת פעולתו. תוצאות הבדיקה יינתנו באמצעות נורית ה- </w:t>
      </w:r>
      <w:r w:rsidRPr="00683183">
        <w:t>LED</w:t>
      </w:r>
      <w:r w:rsidRPr="00683183">
        <w:rPr>
          <w:rtl/>
        </w:rPr>
        <w:t>.</w:t>
      </w:r>
    </w:p>
    <w:p w14:paraId="229102BD" w14:textId="77777777" w:rsidR="008A034B" w:rsidRPr="00683183" w:rsidRDefault="008A034B" w:rsidP="008E7EB7">
      <w:pPr>
        <w:pStyle w:val="32"/>
      </w:pPr>
      <w:r w:rsidRPr="00683183">
        <w:rPr>
          <w:rtl/>
        </w:rPr>
        <w:t>הגלאי יכלול נגדי סוף קו.</w:t>
      </w:r>
    </w:p>
    <w:p w14:paraId="3022D02C" w14:textId="77777777" w:rsidR="008A034B" w:rsidRPr="00683183" w:rsidRDefault="008A034B" w:rsidP="008E7EB7">
      <w:pPr>
        <w:pStyle w:val="32"/>
        <w:rPr>
          <w:rtl/>
        </w:rPr>
      </w:pPr>
      <w:r w:rsidRPr="00683183">
        <w:rPr>
          <w:rtl/>
        </w:rPr>
        <w:t>התקנת הגלאי תכלול הפעלתו, כיוון, בדיקה, שינוי רגישות והגדרה ברכזת.</w:t>
      </w:r>
    </w:p>
    <w:p w14:paraId="4298F4B6" w14:textId="77777777" w:rsidR="008A034B" w:rsidRPr="00683183" w:rsidRDefault="008A034B" w:rsidP="008E7EB7">
      <w:pPr>
        <w:pStyle w:val="32"/>
        <w:rPr>
          <w:rtl/>
        </w:rPr>
      </w:pPr>
      <w:r w:rsidRPr="00683183">
        <w:rPr>
          <w:rFonts w:hint="cs"/>
          <w:rtl/>
        </w:rPr>
        <w:t>יסופקו מוצרים מתוצרת יצרן הרכזת בלבד.</w:t>
      </w:r>
    </w:p>
    <w:p w14:paraId="2F9A5FAD" w14:textId="77777777" w:rsidR="008A034B" w:rsidRPr="00683183" w:rsidRDefault="008A034B" w:rsidP="0056672B">
      <w:pPr>
        <w:pStyle w:val="22"/>
      </w:pPr>
      <w:bookmarkStart w:id="647" w:name="_Toc390071368"/>
      <w:bookmarkStart w:id="648" w:name="_Toc391226064"/>
      <w:bookmarkStart w:id="649" w:name="_Toc474850479"/>
      <w:bookmarkStart w:id="650" w:name="_Toc475005095"/>
      <w:bookmarkStart w:id="651" w:name="_Toc128476853"/>
      <w:r w:rsidRPr="00683183">
        <w:rPr>
          <w:rtl/>
        </w:rPr>
        <w:t xml:space="preserve">גלאי נפח 360 מעלות תקרתי </w:t>
      </w:r>
      <w:r w:rsidRPr="00683183">
        <w:t>INDOOR DT AM</w:t>
      </w:r>
      <w:bookmarkEnd w:id="647"/>
      <w:bookmarkEnd w:id="648"/>
      <w:bookmarkEnd w:id="649"/>
      <w:bookmarkEnd w:id="650"/>
      <w:bookmarkEnd w:id="651"/>
    </w:p>
    <w:p w14:paraId="5055493D" w14:textId="77777777" w:rsidR="008A034B" w:rsidRPr="00683183" w:rsidRDefault="008A034B" w:rsidP="008E7EB7">
      <w:pPr>
        <w:pStyle w:val="32"/>
      </w:pPr>
      <w:r w:rsidRPr="00683183">
        <w:rPr>
          <w:rtl/>
        </w:rPr>
        <w:t xml:space="preserve">גלאי מסוג </w:t>
      </w:r>
      <w:r w:rsidRPr="00683183">
        <w:t>Dual Tec</w:t>
      </w:r>
      <w:r w:rsidRPr="00683183">
        <w:rPr>
          <w:rtl/>
        </w:rPr>
        <w:t xml:space="preserve"> המשלב שתי טכנולוגיות גילוי:</w:t>
      </w:r>
    </w:p>
    <w:p w14:paraId="72E782E2" w14:textId="77777777" w:rsidR="008A034B" w:rsidRPr="00683183" w:rsidRDefault="008A034B" w:rsidP="0056672B">
      <w:pPr>
        <w:pStyle w:val="42"/>
      </w:pPr>
      <w:r w:rsidRPr="00683183">
        <w:rPr>
          <w:rtl/>
        </w:rPr>
        <w:t>גלאי א.א. פסיבי בעל אלמנט כפול.</w:t>
      </w:r>
    </w:p>
    <w:p w14:paraId="369518D4" w14:textId="77777777" w:rsidR="008A034B" w:rsidRPr="00683183" w:rsidRDefault="008A034B" w:rsidP="0056672B">
      <w:pPr>
        <w:pStyle w:val="42"/>
      </w:pPr>
      <w:r w:rsidRPr="00683183">
        <w:rPr>
          <w:rtl/>
        </w:rPr>
        <w:t xml:space="preserve"> גלאי מיקרוגל. </w:t>
      </w:r>
    </w:p>
    <w:p w14:paraId="6FFADD17" w14:textId="77777777" w:rsidR="008A034B" w:rsidRPr="00683183" w:rsidRDefault="008A034B" w:rsidP="008E7EB7">
      <w:pPr>
        <w:pStyle w:val="32"/>
      </w:pPr>
      <w:r w:rsidRPr="00683183">
        <w:rPr>
          <w:rtl/>
        </w:rPr>
        <w:t xml:space="preserve">בעת התקנת הגלאי בגובה </w:t>
      </w:r>
      <w:smartTag w:uri="urn:schemas-microsoft-com:office:smarttags" w:element="metricconverter">
        <w:smartTagPr>
          <w:attr w:name="ProductID" w:val="5.5 מטר"/>
        </w:smartTagPr>
        <w:r w:rsidRPr="00683183">
          <w:rPr>
            <w:rtl/>
          </w:rPr>
          <w:t>5.5 מטר</w:t>
        </w:r>
      </w:smartTag>
      <w:r w:rsidRPr="00683183">
        <w:rPr>
          <w:rtl/>
        </w:rPr>
        <w:t xml:space="preserve"> רדיוס הכיסוי יהיה </w:t>
      </w:r>
      <w:smartTag w:uri="urn:schemas-microsoft-com:office:smarttags" w:element="metricconverter">
        <w:smartTagPr>
          <w:attr w:name="ProductID" w:val="9 מטר"/>
        </w:smartTagPr>
        <w:r w:rsidRPr="00683183">
          <w:rPr>
            <w:rtl/>
          </w:rPr>
          <w:t>9 מטר</w:t>
        </w:r>
      </w:smartTag>
      <w:r w:rsidRPr="00683183">
        <w:rPr>
          <w:rtl/>
        </w:rPr>
        <w:t>.</w:t>
      </w:r>
    </w:p>
    <w:p w14:paraId="0600AA54" w14:textId="77777777" w:rsidR="008A034B" w:rsidRPr="00683183" w:rsidRDefault="008A034B" w:rsidP="008E7EB7">
      <w:pPr>
        <w:pStyle w:val="32"/>
      </w:pPr>
      <w:r w:rsidRPr="00683183">
        <w:rPr>
          <w:rtl/>
        </w:rPr>
        <w:t xml:space="preserve">הגנה מסוג </w:t>
      </w:r>
      <w:r w:rsidRPr="00683183">
        <w:t>ANTI MASK</w:t>
      </w:r>
      <w:r w:rsidRPr="00683183">
        <w:rPr>
          <w:rtl/>
        </w:rPr>
        <w:t>.</w:t>
      </w:r>
    </w:p>
    <w:p w14:paraId="62930C70" w14:textId="77777777" w:rsidR="008A034B" w:rsidRPr="00683183" w:rsidRDefault="008A034B" w:rsidP="008E7EB7">
      <w:pPr>
        <w:pStyle w:val="32"/>
      </w:pPr>
      <w:r w:rsidRPr="00683183">
        <w:rPr>
          <w:rtl/>
        </w:rPr>
        <w:t xml:space="preserve">בעל מסנן נגד אור פלורוסנטים. </w:t>
      </w:r>
    </w:p>
    <w:p w14:paraId="3E51202B" w14:textId="77777777" w:rsidR="008A034B" w:rsidRPr="00683183" w:rsidRDefault="008A034B" w:rsidP="008E7EB7">
      <w:pPr>
        <w:pStyle w:val="32"/>
        <w:rPr>
          <w:rtl/>
        </w:rPr>
      </w:pPr>
      <w:r w:rsidRPr="00683183">
        <w:rPr>
          <w:rtl/>
        </w:rPr>
        <w:t>יכולת נטרול הגנת המיקרו גל בעת המצאות גורמים מורשים באזור הקרוב לאזור המוגן לצורך סינון התרעות שווא.</w:t>
      </w:r>
    </w:p>
    <w:p w14:paraId="494BF8A6" w14:textId="77777777" w:rsidR="008A034B" w:rsidRPr="00683183" w:rsidRDefault="008A034B" w:rsidP="008E7EB7">
      <w:pPr>
        <w:pStyle w:val="32"/>
      </w:pPr>
      <w:r w:rsidRPr="00683183">
        <w:rPr>
          <w:rtl/>
        </w:rPr>
        <w:t xml:space="preserve">מוצא מגע יבש מסוג </w:t>
      </w:r>
      <w:r w:rsidRPr="00683183">
        <w:t>NC</w:t>
      </w:r>
      <w:r w:rsidRPr="00683183">
        <w:rPr>
          <w:rtl/>
        </w:rPr>
        <w:t>.</w:t>
      </w:r>
    </w:p>
    <w:p w14:paraId="028EC8C8" w14:textId="77777777" w:rsidR="008A034B" w:rsidRPr="00683183" w:rsidRDefault="008A034B" w:rsidP="008E7EB7">
      <w:pPr>
        <w:pStyle w:val="32"/>
        <w:rPr>
          <w:rtl/>
        </w:rPr>
      </w:pPr>
      <w:r w:rsidRPr="00683183">
        <w:rPr>
          <w:rtl/>
        </w:rPr>
        <w:t xml:space="preserve">טמפרטורת עבודה: </w:t>
      </w:r>
      <w:r w:rsidRPr="00683183">
        <w:t>C</w:t>
      </w:r>
      <w:r w:rsidRPr="00683183">
        <w:rPr>
          <w:rtl/>
        </w:rPr>
        <w:t xml:space="preserve"> </w:t>
      </w:r>
      <w:r w:rsidRPr="00683183">
        <w:sym w:font="Symbol" w:char="F0B0"/>
      </w:r>
      <w:r w:rsidRPr="00683183">
        <w:rPr>
          <w:rtl/>
        </w:rPr>
        <w:t xml:space="preserve">50 + </w:t>
      </w:r>
      <w:r w:rsidRPr="00683183">
        <w:t>C</w:t>
      </w:r>
      <w:r w:rsidRPr="00683183">
        <w:rPr>
          <w:rtl/>
        </w:rPr>
        <w:t xml:space="preserve"> </w:t>
      </w:r>
      <w:r w:rsidRPr="00683183">
        <w:sym w:font="Symbol" w:char="F0B0"/>
      </w:r>
      <w:r w:rsidRPr="00683183">
        <w:rPr>
          <w:rtl/>
        </w:rPr>
        <w:t xml:space="preserve">10 - לפחות. </w:t>
      </w:r>
    </w:p>
    <w:p w14:paraId="3AB95748" w14:textId="77777777" w:rsidR="008A034B" w:rsidRPr="00683183" w:rsidRDefault="008A034B" w:rsidP="008E7EB7">
      <w:pPr>
        <w:pStyle w:val="32"/>
      </w:pPr>
      <w:r w:rsidRPr="00683183">
        <w:rPr>
          <w:rtl/>
        </w:rPr>
        <w:t xml:space="preserve">הגלאי יזווד בכיסוי מותאם ומוגן עם מפסק </w:t>
      </w:r>
      <w:r w:rsidRPr="00683183">
        <w:t>Tamper</w:t>
      </w:r>
      <w:r w:rsidRPr="00683183">
        <w:rPr>
          <w:rtl/>
        </w:rPr>
        <w:t>.</w:t>
      </w:r>
    </w:p>
    <w:p w14:paraId="73562897" w14:textId="77777777" w:rsidR="008A034B" w:rsidRPr="00683183" w:rsidRDefault="008A034B" w:rsidP="008E7EB7">
      <w:pPr>
        <w:pStyle w:val="32"/>
      </w:pPr>
      <w:r w:rsidRPr="00683183">
        <w:rPr>
          <w:rtl/>
        </w:rPr>
        <w:t xml:space="preserve">בעל אפשרות לבצע ניסוי </w:t>
      </w:r>
      <w:r w:rsidRPr="00683183">
        <w:t>WALK</w:t>
      </w:r>
      <w:r w:rsidRPr="00683183">
        <w:rPr>
          <w:rtl/>
        </w:rPr>
        <w:t>-</w:t>
      </w:r>
      <w:r w:rsidRPr="00683183">
        <w:t>TEST</w:t>
      </w:r>
      <w:r w:rsidRPr="00683183">
        <w:rPr>
          <w:rtl/>
        </w:rPr>
        <w:t xml:space="preserve"> לצורכי בדיקת פעולתו. תוצאות הבדיקה יינתנו באמצעות נורית ה- </w:t>
      </w:r>
      <w:r w:rsidRPr="00683183">
        <w:t>LED</w:t>
      </w:r>
      <w:r w:rsidRPr="00683183">
        <w:rPr>
          <w:rtl/>
        </w:rPr>
        <w:t>.</w:t>
      </w:r>
    </w:p>
    <w:p w14:paraId="4B602BFB" w14:textId="77777777" w:rsidR="008A034B" w:rsidRPr="00683183" w:rsidRDefault="008A034B" w:rsidP="008E7EB7">
      <w:pPr>
        <w:pStyle w:val="32"/>
      </w:pPr>
      <w:r w:rsidRPr="00683183">
        <w:rPr>
          <w:rtl/>
        </w:rPr>
        <w:t>הגלאי יכלול נגדי סוף קו.</w:t>
      </w:r>
    </w:p>
    <w:p w14:paraId="4384113A" w14:textId="77777777" w:rsidR="008A034B" w:rsidRPr="00683183" w:rsidRDefault="008A034B" w:rsidP="008E7EB7">
      <w:pPr>
        <w:pStyle w:val="32"/>
      </w:pPr>
      <w:r w:rsidRPr="00683183">
        <w:rPr>
          <w:rtl/>
        </w:rPr>
        <w:t>התקנת הגלאי תכלול הפעלתו, כיוון, בדיקה, שינוי רגישות והגדרה ברכזת.</w:t>
      </w:r>
    </w:p>
    <w:p w14:paraId="3C95BE21" w14:textId="2EEF48CE" w:rsidR="008A034B" w:rsidRPr="00683183" w:rsidRDefault="008A034B" w:rsidP="008E7EB7">
      <w:pPr>
        <w:pStyle w:val="32"/>
        <w:rPr>
          <w:rtl/>
        </w:rPr>
      </w:pPr>
      <w:bookmarkStart w:id="652" w:name="_Toc390071369"/>
      <w:r w:rsidRPr="00683183">
        <w:rPr>
          <w:rFonts w:hint="cs"/>
          <w:rtl/>
        </w:rPr>
        <w:t>יסופקו מוצרים מתוצרת יצרן הרכזת</w:t>
      </w:r>
      <w:r w:rsidR="00E21524" w:rsidRPr="00683183">
        <w:rPr>
          <w:rFonts w:hint="cs"/>
          <w:rtl/>
        </w:rPr>
        <w:t xml:space="preserve">, </w:t>
      </w:r>
      <w:r w:rsidR="00E21524" w:rsidRPr="00683183">
        <w:rPr>
          <w:rFonts w:hint="cs"/>
        </w:rPr>
        <w:t>RISCO</w:t>
      </w:r>
      <w:r w:rsidR="00E21524" w:rsidRPr="00683183">
        <w:rPr>
          <w:rFonts w:hint="cs"/>
          <w:rtl/>
        </w:rPr>
        <w:t>,</w:t>
      </w:r>
      <w:r w:rsidRPr="00683183">
        <w:rPr>
          <w:rFonts w:hint="cs"/>
          <w:rtl/>
        </w:rPr>
        <w:t xml:space="preserve"> בלבד.</w:t>
      </w:r>
    </w:p>
    <w:p w14:paraId="57ABCC95" w14:textId="77777777" w:rsidR="008A034B" w:rsidRPr="00683183" w:rsidRDefault="008A034B" w:rsidP="0056672B">
      <w:pPr>
        <w:spacing w:line="360" w:lineRule="auto"/>
        <w:rPr>
          <w:rFonts w:ascii="Arial" w:hAnsi="Arial"/>
          <w:sz w:val="24"/>
          <w:szCs w:val="24"/>
          <w:rtl/>
        </w:rPr>
      </w:pPr>
    </w:p>
    <w:p w14:paraId="74D44CBD" w14:textId="77777777" w:rsidR="008A034B" w:rsidRPr="00683183" w:rsidRDefault="008A034B" w:rsidP="0056672B">
      <w:pPr>
        <w:bidi w:val="0"/>
        <w:spacing w:after="160" w:line="360" w:lineRule="auto"/>
        <w:rPr>
          <w:rFonts w:ascii="Arial" w:hAnsi="Arial"/>
          <w:sz w:val="24"/>
          <w:szCs w:val="24"/>
          <w:rtl/>
        </w:rPr>
      </w:pPr>
      <w:bookmarkStart w:id="653" w:name="_Toc391226065"/>
      <w:r w:rsidRPr="00683183">
        <w:rPr>
          <w:rFonts w:ascii="Arial" w:hAnsi="Arial"/>
          <w:sz w:val="24"/>
          <w:szCs w:val="24"/>
          <w:rtl/>
        </w:rPr>
        <w:br w:type="page"/>
      </w:r>
    </w:p>
    <w:p w14:paraId="0F90DBFC" w14:textId="77777777" w:rsidR="008A034B" w:rsidRPr="00683183" w:rsidRDefault="008A034B" w:rsidP="0056672B">
      <w:pPr>
        <w:pStyle w:val="22"/>
      </w:pPr>
      <w:bookmarkStart w:id="654" w:name="_Toc474850480"/>
      <w:bookmarkStart w:id="655" w:name="_Toc475005096"/>
      <w:bookmarkStart w:id="656" w:name="_Toc128476854"/>
      <w:r w:rsidRPr="00683183">
        <w:rPr>
          <w:rtl/>
        </w:rPr>
        <w:t xml:space="preserve">גלאי נפח וילון </w:t>
      </w:r>
      <w:r w:rsidRPr="00683183">
        <w:t>INDOOR</w:t>
      </w:r>
      <w:bookmarkEnd w:id="652"/>
      <w:bookmarkEnd w:id="653"/>
      <w:bookmarkEnd w:id="654"/>
      <w:bookmarkEnd w:id="655"/>
      <w:bookmarkEnd w:id="656"/>
    </w:p>
    <w:p w14:paraId="4354069F" w14:textId="77777777" w:rsidR="008A034B" w:rsidRPr="00683183" w:rsidRDefault="008A034B" w:rsidP="008E7EB7">
      <w:pPr>
        <w:pStyle w:val="32"/>
        <w:rPr>
          <w:rtl/>
        </w:rPr>
      </w:pPr>
      <w:r w:rsidRPr="00683183">
        <w:rPr>
          <w:rtl/>
        </w:rPr>
        <w:t xml:space="preserve">הגלאים יותקנו על הקירות/ תקרות באופן שיאפשר גילוי של כל מעבר דרך השטח המוגן. </w:t>
      </w:r>
    </w:p>
    <w:p w14:paraId="098EE4D2" w14:textId="77777777" w:rsidR="008A034B" w:rsidRPr="00683183" w:rsidRDefault="008A034B" w:rsidP="008E7EB7">
      <w:pPr>
        <w:pStyle w:val="32"/>
        <w:rPr>
          <w:rtl/>
        </w:rPr>
      </w:pPr>
      <w:r w:rsidRPr="00683183">
        <w:rPr>
          <w:rtl/>
        </w:rPr>
        <w:t xml:space="preserve">מרחק הגילוי לוילון בעת התקנת הגלאי בגובה </w:t>
      </w:r>
      <w:smartTag w:uri="urn:schemas-microsoft-com:office:smarttags" w:element="metricconverter">
        <w:smartTagPr>
          <w:attr w:name="ProductID" w:val="2.5 מטר"/>
        </w:smartTagPr>
        <w:r w:rsidRPr="00683183">
          <w:rPr>
            <w:rtl/>
          </w:rPr>
          <w:t>2.5 מטר</w:t>
        </w:r>
      </w:smartTag>
      <w:r w:rsidRPr="00683183">
        <w:rPr>
          <w:rtl/>
        </w:rPr>
        <w:t xml:space="preserve"> הינו </w:t>
      </w:r>
      <w:smartTag w:uri="urn:schemas-microsoft-com:office:smarttags" w:element="metricconverter">
        <w:smartTagPr>
          <w:attr w:name="ProductID" w:val="20 מטר"/>
        </w:smartTagPr>
        <w:r w:rsidRPr="00683183">
          <w:rPr>
            <w:rtl/>
          </w:rPr>
          <w:t>20 מטר</w:t>
        </w:r>
      </w:smartTag>
      <w:r w:rsidRPr="00683183">
        <w:rPr>
          <w:rtl/>
        </w:rPr>
        <w:t xml:space="preserve"> במפתח של </w:t>
      </w:r>
      <w:smartTag w:uri="urn:schemas-microsoft-com:office:smarttags" w:element="metricconverter">
        <w:smartTagPr>
          <w:attr w:name="ProductID" w:val="3 מטר"/>
        </w:smartTagPr>
        <w:r w:rsidRPr="00683183">
          <w:rPr>
            <w:rtl/>
          </w:rPr>
          <w:t>3 מטר</w:t>
        </w:r>
      </w:smartTag>
      <w:r w:rsidRPr="00683183">
        <w:rPr>
          <w:rtl/>
        </w:rPr>
        <w:t>.</w:t>
      </w:r>
    </w:p>
    <w:p w14:paraId="49ED04B6" w14:textId="77777777" w:rsidR="008A034B" w:rsidRPr="00683183" w:rsidRDefault="008A034B" w:rsidP="008E7EB7">
      <w:pPr>
        <w:pStyle w:val="32"/>
        <w:rPr>
          <w:rtl/>
        </w:rPr>
      </w:pPr>
      <w:r w:rsidRPr="00683183">
        <w:rPr>
          <w:rtl/>
        </w:rPr>
        <w:t xml:space="preserve">בעל מסנן נגד אור פלורוסנטים. </w:t>
      </w:r>
    </w:p>
    <w:p w14:paraId="24DA8B57" w14:textId="77777777" w:rsidR="008A034B" w:rsidRPr="00683183" w:rsidRDefault="008A034B" w:rsidP="008E7EB7">
      <w:pPr>
        <w:pStyle w:val="32"/>
        <w:rPr>
          <w:rtl/>
        </w:rPr>
      </w:pPr>
      <w:r w:rsidRPr="00683183">
        <w:rPr>
          <w:rtl/>
        </w:rPr>
        <w:t xml:space="preserve">הרגישות ניתנת לכיוון. </w:t>
      </w:r>
    </w:p>
    <w:p w14:paraId="6F205E8C" w14:textId="77777777" w:rsidR="008A034B" w:rsidRPr="00683183" w:rsidRDefault="008A034B" w:rsidP="008E7EB7">
      <w:pPr>
        <w:pStyle w:val="32"/>
        <w:rPr>
          <w:rtl/>
        </w:rPr>
      </w:pPr>
      <w:r w:rsidRPr="00683183">
        <w:rPr>
          <w:rtl/>
        </w:rPr>
        <w:t xml:space="preserve">קיימת אפשרות לכיוון השהיית הגילוי. </w:t>
      </w:r>
    </w:p>
    <w:p w14:paraId="47D807D0" w14:textId="77777777" w:rsidR="008A034B" w:rsidRPr="00683183" w:rsidRDefault="008A034B" w:rsidP="008E7EB7">
      <w:pPr>
        <w:pStyle w:val="32"/>
      </w:pPr>
      <w:r w:rsidRPr="00683183">
        <w:rPr>
          <w:rtl/>
        </w:rPr>
        <w:t xml:space="preserve">מוצא מגע יבש מסוג </w:t>
      </w:r>
      <w:r w:rsidRPr="00683183">
        <w:t>NC</w:t>
      </w:r>
      <w:r w:rsidRPr="00683183">
        <w:rPr>
          <w:rtl/>
        </w:rPr>
        <w:t>.</w:t>
      </w:r>
    </w:p>
    <w:p w14:paraId="45B08038" w14:textId="77777777" w:rsidR="008A034B" w:rsidRPr="00683183" w:rsidRDefault="008A034B" w:rsidP="008E7EB7">
      <w:pPr>
        <w:pStyle w:val="32"/>
      </w:pPr>
      <w:r w:rsidRPr="00683183">
        <w:rPr>
          <w:rtl/>
        </w:rPr>
        <w:t xml:space="preserve">הגלאי יזווד בכיסוי מותאם ומוגן עם מפסק </w:t>
      </w:r>
      <w:r w:rsidRPr="00683183">
        <w:t>Tamper</w:t>
      </w:r>
      <w:r w:rsidRPr="00683183">
        <w:rPr>
          <w:rtl/>
        </w:rPr>
        <w:t>.</w:t>
      </w:r>
    </w:p>
    <w:p w14:paraId="1F33AD07" w14:textId="77777777" w:rsidR="008A034B" w:rsidRPr="00683183" w:rsidRDefault="008A034B" w:rsidP="008E7EB7">
      <w:pPr>
        <w:pStyle w:val="32"/>
      </w:pPr>
      <w:r w:rsidRPr="00683183">
        <w:rPr>
          <w:rtl/>
        </w:rPr>
        <w:t xml:space="preserve">בעל אפשרות לבצע ניסוי </w:t>
      </w:r>
      <w:r w:rsidRPr="00683183">
        <w:t>WALK</w:t>
      </w:r>
      <w:r w:rsidRPr="00683183">
        <w:rPr>
          <w:rtl/>
        </w:rPr>
        <w:t>-</w:t>
      </w:r>
      <w:r w:rsidRPr="00683183">
        <w:t>TEST</w:t>
      </w:r>
      <w:r w:rsidRPr="00683183">
        <w:rPr>
          <w:rtl/>
        </w:rPr>
        <w:t xml:space="preserve"> לצורכי בדיקת פעולתו. תוצאות הבדיקה יינתנו באמצעות נורית ה- </w:t>
      </w:r>
      <w:r w:rsidRPr="00683183">
        <w:t>LED</w:t>
      </w:r>
      <w:r w:rsidRPr="00683183">
        <w:rPr>
          <w:rtl/>
        </w:rPr>
        <w:t>.</w:t>
      </w:r>
    </w:p>
    <w:p w14:paraId="1C81A05D" w14:textId="77777777" w:rsidR="008A034B" w:rsidRPr="00683183" w:rsidRDefault="008A034B" w:rsidP="008E7EB7">
      <w:pPr>
        <w:pStyle w:val="32"/>
      </w:pPr>
      <w:r w:rsidRPr="00683183">
        <w:rPr>
          <w:rtl/>
        </w:rPr>
        <w:t>התקנת הגלאי תכלול הפעלתו, כיוון, בדיקה, שינוי רגישות והגדרה ברכזת.</w:t>
      </w:r>
    </w:p>
    <w:p w14:paraId="33F1D9D1" w14:textId="77777777" w:rsidR="008A034B" w:rsidRPr="00683183" w:rsidRDefault="008A034B" w:rsidP="008E7EB7">
      <w:pPr>
        <w:pStyle w:val="32"/>
        <w:rPr>
          <w:rtl/>
        </w:rPr>
      </w:pPr>
      <w:bookmarkStart w:id="657" w:name="_Toc390071370"/>
      <w:r w:rsidRPr="00683183">
        <w:rPr>
          <w:rFonts w:hint="cs"/>
          <w:rtl/>
        </w:rPr>
        <w:t>יסופקו מוצרים מתוצרת יצרן הרכזת בלבד.</w:t>
      </w:r>
    </w:p>
    <w:p w14:paraId="4296D492" w14:textId="77777777" w:rsidR="008A034B" w:rsidRPr="00683183" w:rsidRDefault="008A034B" w:rsidP="0056672B">
      <w:pPr>
        <w:pStyle w:val="22"/>
      </w:pPr>
      <w:bookmarkStart w:id="658" w:name="_Toc391226066"/>
      <w:bookmarkStart w:id="659" w:name="_Toc474850481"/>
      <w:bookmarkStart w:id="660" w:name="_Toc475005097"/>
      <w:bookmarkStart w:id="661" w:name="_Toc128476855"/>
      <w:r w:rsidRPr="00683183">
        <w:rPr>
          <w:rtl/>
        </w:rPr>
        <w:t>גלאי שבר זכוכית</w:t>
      </w:r>
      <w:bookmarkEnd w:id="657"/>
      <w:bookmarkEnd w:id="658"/>
      <w:bookmarkEnd w:id="659"/>
      <w:bookmarkEnd w:id="660"/>
      <w:bookmarkEnd w:id="661"/>
    </w:p>
    <w:p w14:paraId="2F65B0F1" w14:textId="77777777" w:rsidR="008A034B" w:rsidRPr="00683183" w:rsidRDefault="008A034B" w:rsidP="008E7EB7">
      <w:pPr>
        <w:pStyle w:val="32"/>
      </w:pPr>
      <w:r w:rsidRPr="00683183">
        <w:rPr>
          <w:rtl/>
        </w:rPr>
        <w:t xml:space="preserve">הגלאי מיועד להתקנה על קירות, דלתות, חלונות בתנאי </w:t>
      </w:r>
      <w:r w:rsidRPr="00683183">
        <w:t>INDOOR</w:t>
      </w:r>
      <w:r w:rsidRPr="00683183">
        <w:rPr>
          <w:rtl/>
        </w:rPr>
        <w:t>.</w:t>
      </w:r>
    </w:p>
    <w:p w14:paraId="6B41E776" w14:textId="77777777" w:rsidR="008A034B" w:rsidRPr="00683183" w:rsidRDefault="008A034B" w:rsidP="008E7EB7">
      <w:pPr>
        <w:pStyle w:val="32"/>
        <w:rPr>
          <w:rtl/>
        </w:rPr>
      </w:pPr>
      <w:bookmarkStart w:id="662" w:name="_Toc41561732"/>
      <w:bookmarkStart w:id="663" w:name="_Toc41572066"/>
      <w:bookmarkStart w:id="664" w:name="_Toc41575793"/>
      <w:bookmarkStart w:id="665" w:name="_Toc48842700"/>
      <w:bookmarkStart w:id="666" w:name="_Toc74289038"/>
      <w:bookmarkStart w:id="667" w:name="_Toc80614209"/>
      <w:bookmarkStart w:id="668" w:name="_Toc106259831"/>
      <w:bookmarkStart w:id="669" w:name="_Toc137622462"/>
      <w:bookmarkStart w:id="670" w:name="_Toc179685149"/>
      <w:bookmarkStart w:id="671" w:name="_Toc329021200"/>
      <w:r w:rsidRPr="00683183">
        <w:rPr>
          <w:rtl/>
        </w:rPr>
        <w:t>הגלאי שיותקן יהיה בעל יכולת לזהות ולסנן את רעשי הסביבה ולהגיב אך ורק לתדר של גלי הקול הנוצרים בזמן שבר זכוכית ומחייבים מתן אזעקה.</w:t>
      </w:r>
      <w:bookmarkEnd w:id="662"/>
      <w:bookmarkEnd w:id="663"/>
      <w:bookmarkEnd w:id="664"/>
      <w:bookmarkEnd w:id="665"/>
      <w:bookmarkEnd w:id="666"/>
      <w:bookmarkEnd w:id="667"/>
      <w:bookmarkEnd w:id="668"/>
      <w:bookmarkEnd w:id="669"/>
      <w:bookmarkEnd w:id="670"/>
      <w:bookmarkEnd w:id="671"/>
    </w:p>
    <w:p w14:paraId="5A5998DF" w14:textId="77777777" w:rsidR="008A034B" w:rsidRPr="00683183" w:rsidRDefault="008A034B" w:rsidP="008E7EB7">
      <w:pPr>
        <w:pStyle w:val="32"/>
      </w:pPr>
      <w:r w:rsidRPr="00683183">
        <w:rPr>
          <w:rtl/>
        </w:rPr>
        <w:t>לגלאי יהיה מנגנון לסינון התרעות שווא הנוצרות עקב הפרעות סביבתיות.</w:t>
      </w:r>
    </w:p>
    <w:p w14:paraId="3A4A785B" w14:textId="77777777" w:rsidR="008A034B" w:rsidRPr="00683183" w:rsidRDefault="008A034B" w:rsidP="008E7EB7">
      <w:pPr>
        <w:pStyle w:val="32"/>
      </w:pPr>
      <w:r w:rsidRPr="00683183">
        <w:rPr>
          <w:rtl/>
        </w:rPr>
        <w:t xml:space="preserve">מנגנון לכיול "רגישות יתר" או "חוסר רגישות" באמצעות </w:t>
      </w:r>
      <w:r w:rsidRPr="00683183">
        <w:t>LED</w:t>
      </w:r>
      <w:r w:rsidRPr="00683183">
        <w:rPr>
          <w:rtl/>
        </w:rPr>
        <w:t>.</w:t>
      </w:r>
    </w:p>
    <w:p w14:paraId="55F810A0" w14:textId="77777777" w:rsidR="008A034B" w:rsidRPr="00683183" w:rsidRDefault="008A034B" w:rsidP="008E7EB7">
      <w:pPr>
        <w:pStyle w:val="32"/>
      </w:pPr>
      <w:r w:rsidRPr="00683183">
        <w:rPr>
          <w:rtl/>
        </w:rPr>
        <w:t>התקנת הגלאי תכלול הפעלתו, כיוון, בדיקה, שינוי רגישות והגדרה ברכזת.</w:t>
      </w:r>
    </w:p>
    <w:p w14:paraId="28A2B49A" w14:textId="77777777" w:rsidR="008A034B" w:rsidRPr="00683183" w:rsidRDefault="008A034B" w:rsidP="008E7EB7">
      <w:pPr>
        <w:pStyle w:val="32"/>
        <w:rPr>
          <w:rtl/>
        </w:rPr>
      </w:pPr>
      <w:bookmarkStart w:id="672" w:name="_Toc41561731"/>
      <w:bookmarkStart w:id="673" w:name="_Toc41572065"/>
      <w:bookmarkStart w:id="674" w:name="_Toc41575792"/>
      <w:bookmarkStart w:id="675" w:name="_Toc48842699"/>
      <w:bookmarkStart w:id="676" w:name="_Toc74289037"/>
      <w:bookmarkStart w:id="677" w:name="_Toc80614208"/>
      <w:bookmarkStart w:id="678" w:name="_Toc106259830"/>
      <w:bookmarkStart w:id="679" w:name="_Toc137622461"/>
      <w:bookmarkStart w:id="680" w:name="_Toc179685148"/>
      <w:bookmarkStart w:id="681" w:name="_Toc329021199"/>
      <w:r w:rsidRPr="00683183">
        <w:rPr>
          <w:rtl/>
        </w:rPr>
        <w:t>הגלאים יותקנו על הקירות או התקרה מול משטח הזכוכית המיועד להגנה באופן שיקלטו ויגלו גלים אקוסטיים בתחום השמע המלווים שבר זכוכית מכל סוג ועובי.</w:t>
      </w:r>
      <w:bookmarkEnd w:id="672"/>
      <w:bookmarkEnd w:id="673"/>
      <w:bookmarkEnd w:id="674"/>
      <w:bookmarkEnd w:id="675"/>
      <w:bookmarkEnd w:id="676"/>
      <w:bookmarkEnd w:id="677"/>
      <w:bookmarkEnd w:id="678"/>
      <w:bookmarkEnd w:id="679"/>
      <w:bookmarkEnd w:id="680"/>
      <w:bookmarkEnd w:id="681"/>
    </w:p>
    <w:p w14:paraId="04F72FB2" w14:textId="77777777" w:rsidR="008A034B" w:rsidRPr="00683183" w:rsidRDefault="008A034B" w:rsidP="008E7EB7">
      <w:pPr>
        <w:pStyle w:val="32"/>
        <w:rPr>
          <w:rtl/>
        </w:rPr>
      </w:pPr>
      <w:bookmarkStart w:id="682" w:name="_Toc41561733"/>
      <w:bookmarkStart w:id="683" w:name="_Toc41572067"/>
      <w:bookmarkStart w:id="684" w:name="_Toc41575794"/>
      <w:bookmarkStart w:id="685" w:name="_Toc48842701"/>
      <w:bookmarkStart w:id="686" w:name="_Toc74289039"/>
      <w:bookmarkStart w:id="687" w:name="_Toc80614210"/>
      <w:bookmarkStart w:id="688" w:name="_Toc106259832"/>
      <w:bookmarkStart w:id="689" w:name="_Toc137622463"/>
      <w:bookmarkStart w:id="690" w:name="_Toc179685150"/>
      <w:bookmarkStart w:id="691" w:name="_Toc329021202"/>
      <w:r w:rsidRPr="00683183">
        <w:rPr>
          <w:rtl/>
        </w:rPr>
        <w:t>הגלאי יחובר אל ויופעל באמצעות מתח ז"י מרכזת התראות.</w:t>
      </w:r>
      <w:bookmarkEnd w:id="682"/>
      <w:bookmarkEnd w:id="683"/>
      <w:bookmarkEnd w:id="684"/>
      <w:bookmarkEnd w:id="685"/>
      <w:bookmarkEnd w:id="686"/>
      <w:bookmarkEnd w:id="687"/>
      <w:bookmarkEnd w:id="688"/>
      <w:bookmarkEnd w:id="689"/>
      <w:bookmarkEnd w:id="690"/>
      <w:bookmarkEnd w:id="691"/>
    </w:p>
    <w:p w14:paraId="19ED788A" w14:textId="77777777" w:rsidR="008A034B" w:rsidRPr="00683183" w:rsidRDefault="008A034B" w:rsidP="008E7EB7">
      <w:pPr>
        <w:pStyle w:val="32"/>
        <w:rPr>
          <w:rtl/>
        </w:rPr>
      </w:pPr>
      <w:bookmarkStart w:id="692" w:name="_Toc41561735"/>
      <w:bookmarkStart w:id="693" w:name="_Toc41572069"/>
      <w:bookmarkStart w:id="694" w:name="_Toc41575796"/>
      <w:bookmarkStart w:id="695" w:name="_Toc48842703"/>
      <w:bookmarkStart w:id="696" w:name="_Toc74289041"/>
      <w:bookmarkStart w:id="697" w:name="_Toc80614212"/>
      <w:bookmarkStart w:id="698" w:name="_Toc106259834"/>
      <w:bookmarkStart w:id="699" w:name="_Toc137622465"/>
      <w:bookmarkStart w:id="700" w:name="_Toc179685152"/>
      <w:bookmarkStart w:id="701" w:name="_Toc329021204"/>
      <w:r w:rsidRPr="00683183">
        <w:rPr>
          <w:rtl/>
        </w:rPr>
        <w:t xml:space="preserve">טווח גילוי: </w:t>
      </w:r>
      <w:smartTag w:uri="urn:schemas-microsoft-com:office:smarttags" w:element="metricconverter">
        <w:smartTagPr>
          <w:attr w:name="ProductID" w:val="9 מ'"/>
        </w:smartTagPr>
        <w:r w:rsidRPr="00683183">
          <w:rPr>
            <w:rtl/>
          </w:rPr>
          <w:t>9 מ'</w:t>
        </w:r>
      </w:smartTag>
      <w:r w:rsidRPr="00683183">
        <w:rPr>
          <w:rtl/>
        </w:rPr>
        <w:t xml:space="preserve"> וזווית של </w:t>
      </w:r>
      <w:r w:rsidRPr="00683183">
        <w:sym w:font="Symbol" w:char="F0B0"/>
      </w:r>
      <w:r w:rsidRPr="00683183">
        <w:rPr>
          <w:rtl/>
        </w:rPr>
        <w:t xml:space="preserve"> 160 לפחות.</w:t>
      </w:r>
      <w:bookmarkEnd w:id="692"/>
      <w:bookmarkEnd w:id="693"/>
      <w:bookmarkEnd w:id="694"/>
      <w:bookmarkEnd w:id="695"/>
      <w:bookmarkEnd w:id="696"/>
      <w:bookmarkEnd w:id="697"/>
      <w:bookmarkEnd w:id="698"/>
      <w:bookmarkEnd w:id="699"/>
      <w:bookmarkEnd w:id="700"/>
      <w:bookmarkEnd w:id="701"/>
    </w:p>
    <w:p w14:paraId="4635F470" w14:textId="77777777" w:rsidR="008A034B" w:rsidRPr="00683183" w:rsidRDefault="008A034B" w:rsidP="008E7EB7">
      <w:pPr>
        <w:pStyle w:val="32"/>
        <w:rPr>
          <w:rtl/>
        </w:rPr>
      </w:pPr>
      <w:bookmarkStart w:id="702" w:name="_Toc41561738"/>
      <w:bookmarkStart w:id="703" w:name="_Toc41572072"/>
      <w:bookmarkStart w:id="704" w:name="_Toc41575799"/>
      <w:bookmarkStart w:id="705" w:name="_Toc48842706"/>
      <w:bookmarkStart w:id="706" w:name="_Toc74289044"/>
      <w:bookmarkStart w:id="707" w:name="_Toc80614215"/>
      <w:bookmarkStart w:id="708" w:name="_Toc106259837"/>
      <w:bookmarkStart w:id="709" w:name="_Toc137622467"/>
      <w:bookmarkStart w:id="710" w:name="_Toc179685154"/>
      <w:bookmarkStart w:id="711" w:name="_Toc329021205"/>
      <w:r w:rsidRPr="00683183">
        <w:rPr>
          <w:rtl/>
        </w:rPr>
        <w:t>מוצא אזעקה: מגע יבש N.C ו/או N.O.</w:t>
      </w:r>
      <w:bookmarkEnd w:id="702"/>
      <w:bookmarkEnd w:id="703"/>
      <w:bookmarkEnd w:id="704"/>
      <w:bookmarkEnd w:id="705"/>
      <w:bookmarkEnd w:id="706"/>
      <w:bookmarkEnd w:id="707"/>
      <w:bookmarkEnd w:id="708"/>
      <w:bookmarkEnd w:id="709"/>
      <w:bookmarkEnd w:id="710"/>
      <w:bookmarkEnd w:id="711"/>
    </w:p>
    <w:p w14:paraId="1EEF5045" w14:textId="77777777" w:rsidR="008A034B" w:rsidRPr="00683183" w:rsidRDefault="008A034B" w:rsidP="008E7EB7">
      <w:pPr>
        <w:pStyle w:val="32"/>
        <w:rPr>
          <w:rtl/>
        </w:rPr>
      </w:pPr>
      <w:bookmarkStart w:id="712" w:name="_Toc41561742"/>
      <w:bookmarkStart w:id="713" w:name="_Toc41572076"/>
      <w:bookmarkStart w:id="714" w:name="_Toc41575803"/>
      <w:bookmarkStart w:id="715" w:name="_Toc48842710"/>
      <w:bookmarkStart w:id="716" w:name="_Toc74289047"/>
      <w:bookmarkStart w:id="717" w:name="_Toc80614218"/>
      <w:bookmarkStart w:id="718" w:name="_Toc106259840"/>
      <w:bookmarkStart w:id="719" w:name="_Toc137622469"/>
      <w:bookmarkStart w:id="720" w:name="_Toc179685156"/>
      <w:bookmarkStart w:id="721" w:name="_Toc329021207"/>
      <w:r w:rsidRPr="00683183">
        <w:rPr>
          <w:rtl/>
        </w:rPr>
        <w:t>הזיווד יכלול כיסוי והגנה עם מפסק מלכוד (Tamper) כנגד ניסיון פירוק ותזוזה מכוון.</w:t>
      </w:r>
      <w:bookmarkEnd w:id="712"/>
      <w:bookmarkEnd w:id="713"/>
      <w:bookmarkEnd w:id="714"/>
      <w:bookmarkEnd w:id="715"/>
      <w:bookmarkEnd w:id="716"/>
      <w:bookmarkEnd w:id="717"/>
      <w:bookmarkEnd w:id="718"/>
      <w:bookmarkEnd w:id="719"/>
      <w:bookmarkEnd w:id="720"/>
      <w:bookmarkEnd w:id="721"/>
    </w:p>
    <w:p w14:paraId="5DE729E7" w14:textId="77777777" w:rsidR="008A034B" w:rsidRPr="00683183" w:rsidRDefault="008A034B" w:rsidP="008E7EB7">
      <w:pPr>
        <w:pStyle w:val="32"/>
        <w:rPr>
          <w:rtl/>
        </w:rPr>
      </w:pPr>
      <w:bookmarkStart w:id="722" w:name="_Toc41561743"/>
      <w:bookmarkStart w:id="723" w:name="_Toc41572077"/>
      <w:bookmarkStart w:id="724" w:name="_Toc41575804"/>
      <w:bookmarkStart w:id="725" w:name="_Toc48842711"/>
      <w:bookmarkStart w:id="726" w:name="_Toc74289048"/>
      <w:bookmarkStart w:id="727" w:name="_Toc80614219"/>
      <w:bookmarkStart w:id="728" w:name="_Toc106259841"/>
      <w:bookmarkStart w:id="729" w:name="_Toc137622470"/>
      <w:bookmarkStart w:id="730" w:name="_Toc179685157"/>
      <w:bookmarkStart w:id="731" w:name="_Toc329021208"/>
      <w:r w:rsidRPr="00683183">
        <w:rPr>
          <w:rtl/>
        </w:rPr>
        <w:t>תינתן התרעה בכל מקרה של ניסיון פתיחה, פגיעה בגלאי ובקו אספקת המתח.</w:t>
      </w:r>
      <w:bookmarkEnd w:id="722"/>
      <w:bookmarkEnd w:id="723"/>
      <w:bookmarkEnd w:id="724"/>
      <w:bookmarkEnd w:id="725"/>
      <w:bookmarkEnd w:id="726"/>
      <w:bookmarkEnd w:id="727"/>
      <w:bookmarkEnd w:id="728"/>
      <w:bookmarkEnd w:id="729"/>
      <w:bookmarkEnd w:id="730"/>
      <w:bookmarkEnd w:id="731"/>
    </w:p>
    <w:p w14:paraId="083F5DA9" w14:textId="77777777" w:rsidR="008A034B" w:rsidRPr="00683183" w:rsidRDefault="008A034B" w:rsidP="0056672B">
      <w:pPr>
        <w:pStyle w:val="22"/>
      </w:pPr>
      <w:bookmarkStart w:id="732" w:name="_Toc390071371"/>
      <w:bookmarkStart w:id="733" w:name="_Toc391226067"/>
      <w:bookmarkStart w:id="734" w:name="_Toc474850482"/>
      <w:bookmarkStart w:id="735" w:name="_Toc475005098"/>
      <w:bookmarkStart w:id="736" w:name="_Toc128476856"/>
      <w:r w:rsidRPr="00683183">
        <w:rPr>
          <w:rtl/>
        </w:rPr>
        <w:t xml:space="preserve">גלאי נפח </w:t>
      </w:r>
      <w:r w:rsidRPr="00683183">
        <w:t>OUTDOOR AM DT</w:t>
      </w:r>
      <w:bookmarkEnd w:id="732"/>
      <w:bookmarkEnd w:id="733"/>
      <w:bookmarkEnd w:id="734"/>
      <w:bookmarkEnd w:id="735"/>
      <w:bookmarkEnd w:id="736"/>
    </w:p>
    <w:p w14:paraId="01F8CE9A" w14:textId="77777777" w:rsidR="008A034B" w:rsidRPr="00683183" w:rsidRDefault="008A034B" w:rsidP="0056672B">
      <w:pPr>
        <w:spacing w:line="360" w:lineRule="auto"/>
        <w:ind w:left="1076"/>
        <w:rPr>
          <w:rFonts w:ascii="Arial" w:hAnsi="Arial"/>
          <w:b/>
          <w:bCs/>
          <w:sz w:val="24"/>
          <w:szCs w:val="24"/>
          <w:rtl/>
        </w:rPr>
      </w:pPr>
      <w:bookmarkStart w:id="737" w:name="_Toc528067591"/>
      <w:r w:rsidRPr="00683183">
        <w:rPr>
          <w:rFonts w:ascii="Arial" w:hAnsi="Arial"/>
          <w:sz w:val="24"/>
          <w:szCs w:val="24"/>
          <w:rtl/>
        </w:rPr>
        <w:t xml:space="preserve">מאפיינים זהים לגלאי נפח </w:t>
      </w:r>
      <w:r w:rsidRPr="00683183">
        <w:rPr>
          <w:rFonts w:ascii="Arial" w:hAnsi="Arial"/>
          <w:sz w:val="24"/>
          <w:szCs w:val="24"/>
        </w:rPr>
        <w:t>DT AM INDOOR</w:t>
      </w:r>
      <w:r w:rsidRPr="00683183">
        <w:rPr>
          <w:rFonts w:ascii="Arial" w:hAnsi="Arial"/>
          <w:sz w:val="24"/>
          <w:szCs w:val="24"/>
          <w:rtl/>
        </w:rPr>
        <w:t xml:space="preserve"> ובנוסף, התאמה לפעולה בתנאי חוץ כמוגדר בפרק הרלוונטי המפרט הכללי.</w:t>
      </w:r>
      <w:bookmarkEnd w:id="737"/>
    </w:p>
    <w:p w14:paraId="335B5DD3" w14:textId="77777777" w:rsidR="008A034B" w:rsidRPr="00683183" w:rsidRDefault="008A034B" w:rsidP="0056672B">
      <w:pPr>
        <w:pStyle w:val="22"/>
      </w:pPr>
      <w:bookmarkStart w:id="738" w:name="_Toc390071372"/>
      <w:bookmarkStart w:id="739" w:name="_Toc391226068"/>
      <w:bookmarkStart w:id="740" w:name="_Toc474850483"/>
      <w:bookmarkStart w:id="741" w:name="_Toc475005099"/>
      <w:bookmarkStart w:id="742" w:name="_Toc128476857"/>
      <w:r w:rsidRPr="00683183">
        <w:rPr>
          <w:rtl/>
        </w:rPr>
        <w:t xml:space="preserve">צמד גלאי קרן </w:t>
      </w:r>
      <w:r w:rsidRPr="00683183">
        <w:t>ACTIVEIR 50</w:t>
      </w:r>
      <w:r w:rsidRPr="00683183">
        <w:rPr>
          <w:rtl/>
        </w:rPr>
        <w:t xml:space="preserve"> מטר</w:t>
      </w:r>
      <w:bookmarkEnd w:id="738"/>
      <w:bookmarkEnd w:id="739"/>
      <w:bookmarkEnd w:id="740"/>
      <w:bookmarkEnd w:id="741"/>
      <w:bookmarkEnd w:id="742"/>
    </w:p>
    <w:p w14:paraId="532B4683" w14:textId="77777777" w:rsidR="008A034B" w:rsidRPr="00683183" w:rsidRDefault="008A034B" w:rsidP="008E7EB7">
      <w:pPr>
        <w:pStyle w:val="32"/>
        <w:rPr>
          <w:rtl/>
        </w:rPr>
      </w:pPr>
      <w:bookmarkStart w:id="743" w:name="_Toc41561690"/>
      <w:bookmarkStart w:id="744" w:name="_Toc41572024"/>
      <w:bookmarkStart w:id="745" w:name="_Toc41575751"/>
      <w:bookmarkStart w:id="746" w:name="_Toc48842656"/>
      <w:bookmarkStart w:id="747" w:name="_Toc74288991"/>
      <w:bookmarkStart w:id="748" w:name="_Toc80614162"/>
      <w:bookmarkStart w:id="749" w:name="_Toc106259784"/>
      <w:bookmarkStart w:id="750" w:name="_Toc137622417"/>
      <w:bookmarkStart w:id="751" w:name="_Toc179685104"/>
      <w:bookmarkStart w:id="752" w:name="_Toc329021155"/>
      <w:r w:rsidRPr="00683183">
        <w:rPr>
          <w:rtl/>
        </w:rPr>
        <w:t>מערכת גילוי המתבססת על גלאי א.א. אקטיבי מיועדת להתקנה פנימית (Indoor) והתקנה חיצונית (Outdoor) .</w:t>
      </w:r>
      <w:bookmarkEnd w:id="743"/>
      <w:bookmarkEnd w:id="744"/>
      <w:bookmarkEnd w:id="745"/>
      <w:bookmarkEnd w:id="746"/>
      <w:bookmarkEnd w:id="747"/>
      <w:bookmarkEnd w:id="748"/>
      <w:bookmarkEnd w:id="749"/>
      <w:bookmarkEnd w:id="750"/>
      <w:bookmarkEnd w:id="751"/>
      <w:bookmarkEnd w:id="752"/>
    </w:p>
    <w:p w14:paraId="3E3CE7C8" w14:textId="77777777" w:rsidR="008A034B" w:rsidRPr="00683183" w:rsidRDefault="008A034B" w:rsidP="008E7EB7">
      <w:pPr>
        <w:pStyle w:val="32"/>
        <w:rPr>
          <w:rtl/>
        </w:rPr>
      </w:pPr>
      <w:bookmarkStart w:id="753" w:name="_Toc41561691"/>
      <w:bookmarkStart w:id="754" w:name="_Toc41572025"/>
      <w:bookmarkStart w:id="755" w:name="_Toc41575752"/>
      <w:bookmarkStart w:id="756" w:name="_Toc48842657"/>
      <w:bookmarkStart w:id="757" w:name="_Toc74288992"/>
      <w:bookmarkStart w:id="758" w:name="_Toc80614163"/>
      <w:bookmarkStart w:id="759" w:name="_Toc106259785"/>
      <w:bookmarkStart w:id="760" w:name="_Toc137622418"/>
      <w:bookmarkStart w:id="761" w:name="_Toc179685105"/>
      <w:bookmarkStart w:id="762" w:name="_Toc329021156"/>
      <w:r w:rsidRPr="00683183">
        <w:rPr>
          <w:rtl/>
        </w:rPr>
        <w:t>המערכת כוללת יחידת משדר ויחידת מקלט המהווים חולייה של מערכת גילוי קווית המתריעה על מעבר אדם דרכה.</w:t>
      </w:r>
      <w:bookmarkEnd w:id="753"/>
      <w:bookmarkEnd w:id="754"/>
      <w:bookmarkEnd w:id="755"/>
      <w:bookmarkEnd w:id="756"/>
      <w:bookmarkEnd w:id="757"/>
      <w:bookmarkEnd w:id="758"/>
      <w:bookmarkEnd w:id="759"/>
      <w:bookmarkEnd w:id="760"/>
      <w:bookmarkEnd w:id="761"/>
      <w:bookmarkEnd w:id="762"/>
    </w:p>
    <w:p w14:paraId="4194B57A" w14:textId="77777777" w:rsidR="008A034B" w:rsidRPr="00683183" w:rsidRDefault="008A034B" w:rsidP="008E7EB7">
      <w:pPr>
        <w:pStyle w:val="32"/>
        <w:rPr>
          <w:rtl/>
        </w:rPr>
      </w:pPr>
      <w:bookmarkStart w:id="763" w:name="_Toc41561692"/>
      <w:bookmarkStart w:id="764" w:name="_Toc41572026"/>
      <w:bookmarkStart w:id="765" w:name="_Toc41575753"/>
      <w:bookmarkStart w:id="766" w:name="_Toc48842658"/>
      <w:bookmarkStart w:id="767" w:name="_Toc74288993"/>
      <w:bookmarkStart w:id="768" w:name="_Toc80614164"/>
      <w:bookmarkStart w:id="769" w:name="_Toc106259786"/>
      <w:bookmarkStart w:id="770" w:name="_Toc137622419"/>
      <w:bookmarkStart w:id="771" w:name="_Toc179685106"/>
      <w:bookmarkStart w:id="772" w:name="_Toc329021157"/>
      <w:r w:rsidRPr="00683183">
        <w:rPr>
          <w:rtl/>
        </w:rPr>
        <w:t>כל יחידת משדר כוללת זוג קרניים (קרן כפולה).</w:t>
      </w:r>
      <w:bookmarkEnd w:id="763"/>
      <w:bookmarkEnd w:id="764"/>
      <w:bookmarkEnd w:id="765"/>
      <w:bookmarkEnd w:id="766"/>
      <w:bookmarkEnd w:id="767"/>
      <w:bookmarkEnd w:id="768"/>
      <w:bookmarkEnd w:id="769"/>
      <w:bookmarkEnd w:id="770"/>
      <w:bookmarkEnd w:id="771"/>
      <w:bookmarkEnd w:id="772"/>
    </w:p>
    <w:p w14:paraId="0102F0A7" w14:textId="77777777" w:rsidR="008A034B" w:rsidRPr="00683183" w:rsidRDefault="008A034B" w:rsidP="008E7EB7">
      <w:pPr>
        <w:pStyle w:val="32"/>
        <w:rPr>
          <w:rtl/>
        </w:rPr>
      </w:pPr>
      <w:bookmarkStart w:id="773" w:name="_Toc41561699"/>
      <w:bookmarkStart w:id="774" w:name="_Toc41572033"/>
      <w:bookmarkStart w:id="775" w:name="_Toc41575760"/>
      <w:bookmarkStart w:id="776" w:name="_Toc48842665"/>
      <w:bookmarkStart w:id="777" w:name="_Toc74289000"/>
      <w:bookmarkStart w:id="778" w:name="_Toc80614171"/>
      <w:bookmarkStart w:id="779" w:name="_Toc106259793"/>
      <w:bookmarkStart w:id="780" w:name="_Toc137622424"/>
      <w:bookmarkStart w:id="781" w:name="_Toc179685111"/>
      <w:bookmarkStart w:id="782" w:name="_Toc329021162"/>
      <w:r w:rsidRPr="00683183">
        <w:rPr>
          <w:rtl/>
        </w:rPr>
        <w:t>צידוד משדר – לפחות º10 ± אנכי , º180 אופקי.</w:t>
      </w:r>
      <w:bookmarkEnd w:id="773"/>
      <w:bookmarkEnd w:id="774"/>
      <w:bookmarkEnd w:id="775"/>
      <w:bookmarkEnd w:id="776"/>
      <w:bookmarkEnd w:id="777"/>
      <w:bookmarkEnd w:id="778"/>
      <w:bookmarkEnd w:id="779"/>
      <w:bookmarkEnd w:id="780"/>
      <w:bookmarkEnd w:id="781"/>
      <w:bookmarkEnd w:id="782"/>
    </w:p>
    <w:p w14:paraId="68D6D649" w14:textId="77777777" w:rsidR="008A034B" w:rsidRPr="00683183" w:rsidRDefault="008A034B" w:rsidP="008E7EB7">
      <w:pPr>
        <w:pStyle w:val="32"/>
        <w:rPr>
          <w:rtl/>
        </w:rPr>
      </w:pPr>
      <w:bookmarkStart w:id="783" w:name="_Toc41561700"/>
      <w:bookmarkStart w:id="784" w:name="_Toc41572034"/>
      <w:bookmarkStart w:id="785" w:name="_Toc41575761"/>
      <w:bookmarkStart w:id="786" w:name="_Toc48842666"/>
      <w:bookmarkStart w:id="787" w:name="_Toc74289001"/>
      <w:bookmarkStart w:id="788" w:name="_Toc80614172"/>
      <w:bookmarkStart w:id="789" w:name="_Toc106259794"/>
      <w:bookmarkStart w:id="790" w:name="_Toc137622425"/>
      <w:bookmarkStart w:id="791" w:name="_Toc179685112"/>
      <w:bookmarkStart w:id="792" w:name="_Toc329021163"/>
      <w:r w:rsidRPr="00683183">
        <w:rPr>
          <w:rtl/>
        </w:rPr>
        <w:t>צידוד מקלט - לפחות º10 ± אנכי , º180 אופקי.</w:t>
      </w:r>
      <w:bookmarkEnd w:id="783"/>
      <w:bookmarkEnd w:id="784"/>
      <w:bookmarkEnd w:id="785"/>
      <w:bookmarkEnd w:id="786"/>
      <w:bookmarkEnd w:id="787"/>
      <w:bookmarkEnd w:id="788"/>
      <w:bookmarkEnd w:id="789"/>
      <w:bookmarkEnd w:id="790"/>
      <w:bookmarkEnd w:id="791"/>
      <w:bookmarkEnd w:id="792"/>
    </w:p>
    <w:p w14:paraId="14E7A164" w14:textId="77777777" w:rsidR="008A034B" w:rsidRPr="00683183" w:rsidRDefault="008A034B" w:rsidP="008E7EB7">
      <w:pPr>
        <w:pStyle w:val="32"/>
        <w:rPr>
          <w:rtl/>
        </w:rPr>
      </w:pPr>
      <w:bookmarkStart w:id="793" w:name="_Toc41561701"/>
      <w:bookmarkStart w:id="794" w:name="_Toc41572035"/>
      <w:bookmarkStart w:id="795" w:name="_Toc41575762"/>
      <w:bookmarkStart w:id="796" w:name="_Toc48842667"/>
      <w:bookmarkStart w:id="797" w:name="_Toc74289002"/>
      <w:bookmarkStart w:id="798" w:name="_Toc80614173"/>
      <w:bookmarkStart w:id="799" w:name="_Toc106259795"/>
      <w:bookmarkStart w:id="800" w:name="_Toc137622426"/>
      <w:bookmarkStart w:id="801" w:name="_Toc179685113"/>
      <w:bookmarkStart w:id="802" w:name="_Toc329021164"/>
      <w:r w:rsidRPr="00683183">
        <w:rPr>
          <w:rtl/>
        </w:rPr>
        <w:t>מתח אספקה 12 וולט ממערכת מתח כוח ישר.</w:t>
      </w:r>
      <w:bookmarkEnd w:id="793"/>
      <w:bookmarkEnd w:id="794"/>
      <w:bookmarkEnd w:id="795"/>
      <w:bookmarkEnd w:id="796"/>
      <w:bookmarkEnd w:id="797"/>
      <w:bookmarkEnd w:id="798"/>
      <w:bookmarkEnd w:id="799"/>
      <w:bookmarkEnd w:id="800"/>
      <w:bookmarkEnd w:id="801"/>
      <w:bookmarkEnd w:id="802"/>
    </w:p>
    <w:p w14:paraId="1527235E" w14:textId="77777777" w:rsidR="008A034B" w:rsidRPr="00683183" w:rsidRDefault="008A034B" w:rsidP="008E7EB7">
      <w:pPr>
        <w:pStyle w:val="32"/>
        <w:rPr>
          <w:rtl/>
        </w:rPr>
      </w:pPr>
      <w:bookmarkStart w:id="803" w:name="_Toc41561704"/>
      <w:bookmarkStart w:id="804" w:name="_Toc41572038"/>
      <w:bookmarkStart w:id="805" w:name="_Toc41575765"/>
      <w:bookmarkStart w:id="806" w:name="_Toc48842670"/>
      <w:bookmarkStart w:id="807" w:name="_Toc74289005"/>
      <w:bookmarkStart w:id="808" w:name="_Toc80614176"/>
      <w:bookmarkStart w:id="809" w:name="_Toc106259798"/>
      <w:bookmarkStart w:id="810" w:name="_Toc137622429"/>
      <w:bookmarkStart w:id="811" w:name="_Toc179685116"/>
      <w:bookmarkStart w:id="812" w:name="_Toc329021167"/>
      <w:r w:rsidRPr="00683183">
        <w:rPr>
          <w:rtl/>
        </w:rPr>
        <w:t>מעגל בדיקה (ספירה והשהייה) למניעת אזעקות שווא.</w:t>
      </w:r>
      <w:bookmarkEnd w:id="803"/>
      <w:bookmarkEnd w:id="804"/>
      <w:bookmarkEnd w:id="805"/>
      <w:bookmarkEnd w:id="806"/>
      <w:bookmarkEnd w:id="807"/>
      <w:bookmarkEnd w:id="808"/>
      <w:bookmarkEnd w:id="809"/>
      <w:bookmarkEnd w:id="810"/>
      <w:bookmarkEnd w:id="811"/>
      <w:bookmarkEnd w:id="812"/>
    </w:p>
    <w:p w14:paraId="19847CCE" w14:textId="77777777" w:rsidR="008A034B" w:rsidRPr="00683183" w:rsidRDefault="008A034B" w:rsidP="008E7EB7">
      <w:pPr>
        <w:pStyle w:val="32"/>
        <w:rPr>
          <w:rtl/>
        </w:rPr>
      </w:pPr>
      <w:bookmarkStart w:id="813" w:name="_Toc41561705"/>
      <w:bookmarkStart w:id="814" w:name="_Toc41572039"/>
      <w:bookmarkStart w:id="815" w:name="_Toc41575766"/>
      <w:bookmarkStart w:id="816" w:name="_Toc48842671"/>
      <w:bookmarkStart w:id="817" w:name="_Toc74289006"/>
      <w:bookmarkStart w:id="818" w:name="_Toc80614177"/>
      <w:bookmarkStart w:id="819" w:name="_Toc106259799"/>
      <w:bookmarkStart w:id="820" w:name="_Toc137622430"/>
      <w:bookmarkStart w:id="821" w:name="_Toc179685117"/>
      <w:bookmarkStart w:id="822" w:name="_Toc329021168"/>
      <w:r w:rsidRPr="00683183">
        <w:rPr>
          <w:rtl/>
        </w:rPr>
        <w:t>אפשרות שינוי תדר למניעת הפרעות כאשר מותקנים גלאים צמודים (לפחות 4 תדרים).</w:t>
      </w:r>
      <w:bookmarkEnd w:id="813"/>
      <w:bookmarkEnd w:id="814"/>
      <w:bookmarkEnd w:id="815"/>
      <w:bookmarkEnd w:id="816"/>
      <w:bookmarkEnd w:id="817"/>
      <w:bookmarkEnd w:id="818"/>
      <w:bookmarkEnd w:id="819"/>
      <w:bookmarkEnd w:id="820"/>
      <w:bookmarkEnd w:id="821"/>
      <w:bookmarkEnd w:id="822"/>
    </w:p>
    <w:p w14:paraId="0AB4B265" w14:textId="77777777" w:rsidR="008A034B" w:rsidRPr="00683183" w:rsidRDefault="008A034B" w:rsidP="008E7EB7">
      <w:pPr>
        <w:pStyle w:val="32"/>
        <w:rPr>
          <w:rtl/>
        </w:rPr>
      </w:pPr>
      <w:bookmarkStart w:id="823" w:name="_Toc41561706"/>
      <w:bookmarkStart w:id="824" w:name="_Toc41572040"/>
      <w:bookmarkStart w:id="825" w:name="_Toc41575767"/>
      <w:bookmarkStart w:id="826" w:name="_Toc48842672"/>
      <w:bookmarkStart w:id="827" w:name="_Toc74289007"/>
      <w:bookmarkStart w:id="828" w:name="_Toc80614178"/>
      <w:bookmarkStart w:id="829" w:name="_Toc106259800"/>
      <w:bookmarkStart w:id="830" w:name="_Toc137622431"/>
      <w:bookmarkStart w:id="831" w:name="_Toc179685118"/>
      <w:bookmarkStart w:id="832" w:name="_Toc329021169"/>
      <w:r w:rsidRPr="00683183">
        <w:rPr>
          <w:rtl/>
        </w:rPr>
        <w:t>אינדיקציה נפרדת למצב חסימת קרן או תקלה (עדשה מלוכלכת, אדים וכו').</w:t>
      </w:r>
      <w:bookmarkEnd w:id="823"/>
      <w:bookmarkEnd w:id="824"/>
      <w:bookmarkEnd w:id="825"/>
      <w:bookmarkEnd w:id="826"/>
      <w:bookmarkEnd w:id="827"/>
      <w:bookmarkEnd w:id="828"/>
      <w:bookmarkEnd w:id="829"/>
      <w:bookmarkEnd w:id="830"/>
      <w:bookmarkEnd w:id="831"/>
      <w:bookmarkEnd w:id="832"/>
    </w:p>
    <w:p w14:paraId="512C9213" w14:textId="77777777" w:rsidR="008A034B" w:rsidRPr="00683183" w:rsidRDefault="008A034B" w:rsidP="008E7EB7">
      <w:pPr>
        <w:pStyle w:val="32"/>
        <w:rPr>
          <w:rtl/>
        </w:rPr>
      </w:pPr>
      <w:bookmarkStart w:id="833" w:name="_Toc41561707"/>
      <w:bookmarkStart w:id="834" w:name="_Toc41572041"/>
      <w:bookmarkStart w:id="835" w:name="_Toc41575768"/>
      <w:bookmarkStart w:id="836" w:name="_Toc48842673"/>
      <w:bookmarkStart w:id="837" w:name="_Toc74289008"/>
      <w:bookmarkStart w:id="838" w:name="_Toc80614179"/>
      <w:bookmarkStart w:id="839" w:name="_Toc106259801"/>
      <w:bookmarkStart w:id="840" w:name="_Toc137622432"/>
      <w:bookmarkStart w:id="841" w:name="_Toc179685119"/>
      <w:bookmarkStart w:id="842" w:name="_Toc329021170"/>
      <w:r w:rsidRPr="00683183">
        <w:rPr>
          <w:rtl/>
        </w:rPr>
        <w:t>המערכת תהיה בעלת 2 סוגי מגעים N.O, N.C של ממסרי ALARM.</w:t>
      </w:r>
      <w:bookmarkStart w:id="843" w:name="_Toc41561708"/>
      <w:bookmarkStart w:id="844" w:name="_Toc41572042"/>
      <w:bookmarkStart w:id="845" w:name="_Toc41575769"/>
      <w:bookmarkStart w:id="846" w:name="_Toc48842674"/>
      <w:bookmarkEnd w:id="833"/>
      <w:bookmarkEnd w:id="834"/>
      <w:bookmarkEnd w:id="835"/>
      <w:bookmarkEnd w:id="836"/>
      <w:bookmarkEnd w:id="837"/>
      <w:bookmarkEnd w:id="838"/>
      <w:bookmarkEnd w:id="839"/>
      <w:bookmarkEnd w:id="840"/>
      <w:bookmarkEnd w:id="841"/>
      <w:bookmarkEnd w:id="842"/>
    </w:p>
    <w:p w14:paraId="35ECC463" w14:textId="77777777" w:rsidR="008A034B" w:rsidRPr="00683183" w:rsidRDefault="008A034B" w:rsidP="008E7EB7">
      <w:pPr>
        <w:pStyle w:val="32"/>
        <w:rPr>
          <w:rtl/>
        </w:rPr>
      </w:pPr>
      <w:bookmarkStart w:id="847" w:name="_Toc74289010"/>
      <w:bookmarkStart w:id="848" w:name="_Toc80614181"/>
      <w:bookmarkStart w:id="849" w:name="_Toc106259803"/>
      <w:bookmarkStart w:id="850" w:name="_Toc137622434"/>
      <w:bookmarkStart w:id="851" w:name="_Toc179685121"/>
      <w:bookmarkStart w:id="852" w:name="_Toc329021172"/>
      <w:r w:rsidRPr="00683183">
        <w:rPr>
          <w:rtl/>
        </w:rPr>
        <w:t>הגלאים יותקנו על עמוד ייעודי (שיסופק ע"י הקבלן ) ו/או עמוד גדר ו/או מבנה כפי שיוגדר ע"י המזמין.</w:t>
      </w:r>
      <w:bookmarkEnd w:id="847"/>
      <w:bookmarkEnd w:id="848"/>
      <w:bookmarkEnd w:id="849"/>
      <w:bookmarkEnd w:id="850"/>
      <w:bookmarkEnd w:id="851"/>
      <w:bookmarkEnd w:id="852"/>
    </w:p>
    <w:p w14:paraId="5736C981" w14:textId="77777777" w:rsidR="008A034B" w:rsidRPr="00683183" w:rsidRDefault="008A034B" w:rsidP="008E7EB7">
      <w:pPr>
        <w:pStyle w:val="32"/>
        <w:rPr>
          <w:rtl/>
        </w:rPr>
      </w:pPr>
      <w:bookmarkStart w:id="853" w:name="_Toc74289011"/>
      <w:bookmarkStart w:id="854" w:name="_Toc80614182"/>
      <w:bookmarkStart w:id="855" w:name="_Toc106259804"/>
      <w:bookmarkStart w:id="856" w:name="_Toc137622435"/>
      <w:bookmarkStart w:id="857" w:name="_Toc179685122"/>
      <w:bookmarkStart w:id="858" w:name="_Toc329021173"/>
      <w:r w:rsidRPr="00683183">
        <w:rPr>
          <w:rtl/>
        </w:rPr>
        <w:t>ביחידה בצד אחד של אזור הגילוי הנדרש יותקנו לסירוגין יח' משדר, יח' מקלט, יח' משדר וכו'. כאשר ביחידה הנגדית יותקנו יחידות המקלט והמשדר בהתאמה.</w:t>
      </w:r>
      <w:bookmarkEnd w:id="853"/>
      <w:bookmarkEnd w:id="854"/>
      <w:bookmarkEnd w:id="855"/>
      <w:bookmarkEnd w:id="856"/>
      <w:bookmarkEnd w:id="857"/>
      <w:bookmarkEnd w:id="858"/>
    </w:p>
    <w:p w14:paraId="6BDD34E6" w14:textId="77777777" w:rsidR="008A034B" w:rsidRPr="00683183" w:rsidRDefault="008A034B" w:rsidP="008E7EB7">
      <w:pPr>
        <w:pStyle w:val="32"/>
        <w:rPr>
          <w:rtl/>
        </w:rPr>
      </w:pPr>
      <w:bookmarkStart w:id="859" w:name="_Toc74289012"/>
      <w:bookmarkStart w:id="860" w:name="_Toc80614183"/>
      <w:bookmarkStart w:id="861" w:name="_Toc106259805"/>
      <w:bookmarkStart w:id="862" w:name="_Toc137622436"/>
      <w:bookmarkStart w:id="863" w:name="_Toc179685123"/>
      <w:bookmarkStart w:id="864" w:name="_Toc329021174"/>
      <w:r w:rsidRPr="00683183">
        <w:rPr>
          <w:rtl/>
        </w:rPr>
        <w:t>כל הברגים המחברים בין הגלאים לבסיס שלהם וכן כל החיבורים לעמוד יהיו ברגים מגולוונים או ברגי נירוסטה.</w:t>
      </w:r>
      <w:bookmarkEnd w:id="859"/>
      <w:bookmarkEnd w:id="860"/>
      <w:bookmarkEnd w:id="861"/>
      <w:bookmarkEnd w:id="862"/>
      <w:bookmarkEnd w:id="863"/>
      <w:bookmarkEnd w:id="864"/>
    </w:p>
    <w:p w14:paraId="20434FFF" w14:textId="77777777" w:rsidR="008A034B" w:rsidRPr="00683183" w:rsidRDefault="008A034B" w:rsidP="008E7EB7">
      <w:pPr>
        <w:pStyle w:val="32"/>
        <w:rPr>
          <w:rtl/>
        </w:rPr>
      </w:pPr>
      <w:bookmarkStart w:id="865" w:name="_Toc74289013"/>
      <w:bookmarkStart w:id="866" w:name="_Toc80614184"/>
      <w:bookmarkStart w:id="867" w:name="_Toc106259806"/>
      <w:bookmarkStart w:id="868" w:name="_Toc137622437"/>
      <w:bookmarkStart w:id="869" w:name="_Toc179685124"/>
      <w:bookmarkStart w:id="870" w:name="_Toc329021175"/>
      <w:r w:rsidRPr="00683183">
        <w:rPr>
          <w:rtl/>
        </w:rPr>
        <w:t>כל הזיוודים יוגנו באמצעות מפסקי מלכוד TAMPER כנגד ניסיון פירוק ותזוזה מכוון. ניתן להתקנה על עמוד או קיר.</w:t>
      </w:r>
      <w:bookmarkEnd w:id="843"/>
      <w:bookmarkEnd w:id="844"/>
      <w:bookmarkEnd w:id="845"/>
      <w:bookmarkEnd w:id="846"/>
      <w:bookmarkEnd w:id="865"/>
      <w:bookmarkEnd w:id="866"/>
      <w:bookmarkEnd w:id="867"/>
      <w:bookmarkEnd w:id="868"/>
      <w:bookmarkEnd w:id="869"/>
      <w:bookmarkEnd w:id="870"/>
    </w:p>
    <w:p w14:paraId="5160A79A" w14:textId="77777777" w:rsidR="008A034B" w:rsidRPr="00683183" w:rsidRDefault="008A034B" w:rsidP="008E7EB7">
      <w:pPr>
        <w:pStyle w:val="32"/>
        <w:rPr>
          <w:rtl/>
        </w:rPr>
      </w:pPr>
      <w:bookmarkStart w:id="871" w:name="_Toc41561709"/>
      <w:bookmarkStart w:id="872" w:name="_Toc41572043"/>
      <w:bookmarkStart w:id="873" w:name="_Toc41575770"/>
      <w:bookmarkStart w:id="874" w:name="_Toc48842675"/>
      <w:bookmarkStart w:id="875" w:name="_Toc74289014"/>
      <w:bookmarkStart w:id="876" w:name="_Toc80614185"/>
      <w:bookmarkStart w:id="877" w:name="_Toc106259807"/>
      <w:bookmarkStart w:id="878" w:name="_Toc137622438"/>
      <w:bookmarkStart w:id="879" w:name="_Toc179685125"/>
      <w:bookmarkStart w:id="880" w:name="_Toc329021176"/>
      <w:r w:rsidRPr="00683183">
        <w:rPr>
          <w:rtl/>
        </w:rPr>
        <w:t>המערכת תהיה בעלת תכונות מתאימות להתקנה חיצונית (Outdoor) לפחות IP65, עמידה בתנאי הסביבה ולא תושפע / תתריע כתוצאה מגשם, ערפל, קרינת שמש וסנוור אור פנסים.</w:t>
      </w:r>
      <w:bookmarkEnd w:id="871"/>
      <w:bookmarkEnd w:id="872"/>
      <w:bookmarkEnd w:id="873"/>
      <w:bookmarkEnd w:id="874"/>
      <w:bookmarkEnd w:id="875"/>
      <w:bookmarkEnd w:id="876"/>
      <w:bookmarkEnd w:id="877"/>
      <w:bookmarkEnd w:id="878"/>
      <w:bookmarkEnd w:id="879"/>
      <w:bookmarkEnd w:id="880"/>
    </w:p>
    <w:p w14:paraId="040AA11B" w14:textId="77777777" w:rsidR="008A034B" w:rsidRPr="00683183" w:rsidRDefault="008A034B" w:rsidP="008E7EB7">
      <w:pPr>
        <w:pStyle w:val="32"/>
        <w:rPr>
          <w:rtl/>
        </w:rPr>
      </w:pPr>
      <w:bookmarkStart w:id="881" w:name="_Toc41561710"/>
      <w:bookmarkStart w:id="882" w:name="_Toc41572044"/>
      <w:bookmarkStart w:id="883" w:name="_Toc41575771"/>
      <w:bookmarkStart w:id="884" w:name="_Toc48842676"/>
      <w:bookmarkStart w:id="885" w:name="_Toc74289015"/>
      <w:bookmarkStart w:id="886" w:name="_Toc80614186"/>
      <w:bookmarkStart w:id="887" w:name="_Toc106259808"/>
      <w:bookmarkStart w:id="888" w:name="_Toc137622439"/>
      <w:bookmarkStart w:id="889" w:name="_Toc179685126"/>
      <w:bookmarkStart w:id="890" w:name="_Toc329021177"/>
      <w:r w:rsidRPr="00683183">
        <w:rPr>
          <w:rtl/>
        </w:rPr>
        <w:t xml:space="preserve">זמן תגובה במצב ALARM קטן מ- </w:t>
      </w:r>
      <w:r w:rsidRPr="00683183">
        <w:t>mSec</w:t>
      </w:r>
      <w:r w:rsidRPr="00683183">
        <w:rPr>
          <w:rtl/>
        </w:rPr>
        <w:t xml:space="preserve"> 3.</w:t>
      </w:r>
      <w:bookmarkEnd w:id="881"/>
      <w:bookmarkEnd w:id="882"/>
      <w:bookmarkEnd w:id="883"/>
      <w:bookmarkEnd w:id="884"/>
      <w:bookmarkEnd w:id="885"/>
      <w:bookmarkEnd w:id="886"/>
      <w:bookmarkEnd w:id="887"/>
      <w:bookmarkEnd w:id="888"/>
      <w:bookmarkEnd w:id="889"/>
      <w:bookmarkEnd w:id="890"/>
    </w:p>
    <w:p w14:paraId="26D33A57" w14:textId="77777777" w:rsidR="008A034B" w:rsidRPr="00683183" w:rsidRDefault="008A034B" w:rsidP="008E7EB7">
      <w:pPr>
        <w:pStyle w:val="32"/>
      </w:pPr>
      <w:r w:rsidRPr="00683183">
        <w:rPr>
          <w:rtl/>
        </w:rPr>
        <w:t>הגלאי יהיה מכלול של שתי יחידות:</w:t>
      </w:r>
    </w:p>
    <w:p w14:paraId="1071D18F" w14:textId="77777777" w:rsidR="008A034B" w:rsidRPr="00683183" w:rsidRDefault="008A034B" w:rsidP="0056672B">
      <w:pPr>
        <w:pStyle w:val="42"/>
      </w:pPr>
      <w:r w:rsidRPr="00683183">
        <w:rPr>
          <w:rtl/>
        </w:rPr>
        <w:t xml:space="preserve"> מכלול שידור אות </w:t>
      </w:r>
      <w:r w:rsidRPr="00683183">
        <w:t>IR</w:t>
      </w:r>
      <w:r w:rsidRPr="00683183">
        <w:rPr>
          <w:rtl/>
        </w:rPr>
        <w:t xml:space="preserve"> בתחום הקרוב. </w:t>
      </w:r>
    </w:p>
    <w:p w14:paraId="79810608" w14:textId="77777777" w:rsidR="008A034B" w:rsidRPr="00683183" w:rsidRDefault="008A034B" w:rsidP="0056672B">
      <w:pPr>
        <w:pStyle w:val="42"/>
        <w:rPr>
          <w:rtl/>
        </w:rPr>
      </w:pPr>
      <w:r w:rsidRPr="00683183">
        <w:rPr>
          <w:rtl/>
        </w:rPr>
        <w:t>מכלול קליטה.</w:t>
      </w:r>
    </w:p>
    <w:p w14:paraId="295405DA" w14:textId="77777777" w:rsidR="008A034B" w:rsidRPr="00683183" w:rsidRDefault="008A034B" w:rsidP="008E7EB7">
      <w:pPr>
        <w:pStyle w:val="32"/>
      </w:pPr>
      <w:r w:rsidRPr="00683183">
        <w:rPr>
          <w:rtl/>
        </w:rPr>
        <w:t>המכלול יהיה בשיטה של קרן כפולה (</w:t>
      </w:r>
      <w:r w:rsidRPr="00683183">
        <w:t>dual beam</w:t>
      </w:r>
      <w:r w:rsidRPr="00683183">
        <w:rPr>
          <w:rtl/>
        </w:rPr>
        <w:t>). ניתן יהיה להגדיר התרעה בתנאי שנחצות שתי הקרניים.</w:t>
      </w:r>
    </w:p>
    <w:p w14:paraId="177154C3" w14:textId="77777777" w:rsidR="008A034B" w:rsidRPr="00683183" w:rsidRDefault="008A034B" w:rsidP="008E7EB7">
      <w:pPr>
        <w:pStyle w:val="32"/>
        <w:rPr>
          <w:rtl/>
        </w:rPr>
      </w:pPr>
      <w:r w:rsidRPr="00683183">
        <w:rPr>
          <w:rtl/>
        </w:rPr>
        <w:t>הגלאי יהיה מותאם להתקנה חיצונית.</w:t>
      </w:r>
    </w:p>
    <w:p w14:paraId="71CD8B23" w14:textId="77777777" w:rsidR="008A034B" w:rsidRPr="00683183" w:rsidRDefault="008A034B" w:rsidP="008E7EB7">
      <w:pPr>
        <w:pStyle w:val="32"/>
        <w:rPr>
          <w:rtl/>
        </w:rPr>
      </w:pPr>
      <w:r w:rsidRPr="00683183">
        <w:rPr>
          <w:rtl/>
        </w:rPr>
        <w:t>עקרון הפעולה של הגלאי הינו חציית קרן של שתי אונות בין המשדר למקלט.</w:t>
      </w:r>
    </w:p>
    <w:p w14:paraId="755FB6CC" w14:textId="77777777" w:rsidR="008A034B" w:rsidRPr="00683183" w:rsidRDefault="008A034B" w:rsidP="008E7EB7">
      <w:pPr>
        <w:pStyle w:val="32"/>
      </w:pPr>
      <w:r w:rsidRPr="00683183">
        <w:rPr>
          <w:rtl/>
        </w:rPr>
        <w:t>הגלאי יותאם לטווח מיגון שבין 3-50 מטר בהתקנה חיצונית.</w:t>
      </w:r>
    </w:p>
    <w:p w14:paraId="73F49E53" w14:textId="77777777" w:rsidR="008A034B" w:rsidRPr="00683183" w:rsidRDefault="008A034B" w:rsidP="008E7EB7">
      <w:pPr>
        <w:pStyle w:val="32"/>
        <w:rPr>
          <w:rtl/>
        </w:rPr>
      </w:pPr>
      <w:r w:rsidRPr="00683183">
        <w:rPr>
          <w:rtl/>
        </w:rPr>
        <w:t>הגלאי יפעל בתנאים של גשם וערפל .</w:t>
      </w:r>
    </w:p>
    <w:p w14:paraId="0A6ADDDA" w14:textId="77777777" w:rsidR="008A034B" w:rsidRPr="00683183" w:rsidRDefault="008A034B" w:rsidP="008E7EB7">
      <w:pPr>
        <w:pStyle w:val="32"/>
        <w:rPr>
          <w:rtl/>
        </w:rPr>
      </w:pPr>
      <w:r w:rsidRPr="00683183">
        <w:rPr>
          <w:rtl/>
        </w:rPr>
        <w:t>הגלאי יכלול הגנת מפסק חבלה (</w:t>
      </w:r>
      <w:r w:rsidRPr="00683183">
        <w:t>tamper</w:t>
      </w:r>
      <w:r w:rsidRPr="00683183">
        <w:rPr>
          <w:rtl/>
        </w:rPr>
        <w:t>)על המשדר ועל המקלט ונגדי סוף קו מוסווים לגילוי נתק וקצר על הקו המקשר לרכזת.</w:t>
      </w:r>
    </w:p>
    <w:p w14:paraId="40CDA5E0" w14:textId="77777777" w:rsidR="008A034B" w:rsidRPr="00683183" w:rsidRDefault="008A034B" w:rsidP="008E7EB7">
      <w:pPr>
        <w:pStyle w:val="32"/>
        <w:rPr>
          <w:rtl/>
        </w:rPr>
      </w:pPr>
      <w:r w:rsidRPr="00683183">
        <w:rPr>
          <w:rtl/>
        </w:rPr>
        <w:t>המכלול יהיה מותאם להתקנה על עמוד או על קיר (אביזרי התקנה כולל זוג העמודים ומכסי הסתרה כהים יהיו כלולים במחיר ).</w:t>
      </w:r>
    </w:p>
    <w:p w14:paraId="2C614643" w14:textId="77777777" w:rsidR="008A034B" w:rsidRPr="00683183" w:rsidRDefault="008A034B" w:rsidP="008E7EB7">
      <w:pPr>
        <w:pStyle w:val="32"/>
        <w:rPr>
          <w:rtl/>
        </w:rPr>
      </w:pPr>
      <w:r w:rsidRPr="00683183">
        <w:rPr>
          <w:rtl/>
        </w:rPr>
        <w:t>הגלאי יהיה ניתן לכוונון אנכי של °10</w:t>
      </w:r>
      <w:r w:rsidRPr="00683183">
        <w:t>±</w:t>
      </w:r>
      <w:r w:rsidRPr="00683183">
        <w:rPr>
          <w:rtl/>
        </w:rPr>
        <w:t xml:space="preserve"> וכוונון אופקי של °90 </w:t>
      </w:r>
      <w:r w:rsidRPr="00683183">
        <w:t>±</w:t>
      </w:r>
      <w:r w:rsidRPr="00683183">
        <w:rPr>
          <w:rtl/>
        </w:rPr>
        <w:t>.</w:t>
      </w:r>
    </w:p>
    <w:p w14:paraId="2AD1418C" w14:textId="77777777" w:rsidR="008A034B" w:rsidRPr="00683183" w:rsidRDefault="008A034B" w:rsidP="008E7EB7">
      <w:pPr>
        <w:pStyle w:val="32"/>
        <w:rPr>
          <w:rtl/>
        </w:rPr>
      </w:pPr>
      <w:r w:rsidRPr="00683183">
        <w:rPr>
          <w:rtl/>
        </w:rPr>
        <w:t xml:space="preserve">כוונון זמן להתרעה מ-50 עד </w:t>
      </w:r>
      <w:r w:rsidRPr="00683183">
        <w:t xml:space="preserve">350msec </w:t>
      </w:r>
    </w:p>
    <w:p w14:paraId="38CC5D18" w14:textId="77777777" w:rsidR="008A034B" w:rsidRPr="00683183" w:rsidRDefault="008A034B" w:rsidP="008E7EB7">
      <w:pPr>
        <w:pStyle w:val="32"/>
      </w:pPr>
      <w:r w:rsidRPr="00683183">
        <w:rPr>
          <w:rtl/>
        </w:rPr>
        <w:t>הגלאי יהיה מותאם למספר אפנונים כדי למנוע הפרעות הדדיות במקרה של התקנת מספר זוגות באותו אתר.</w:t>
      </w:r>
    </w:p>
    <w:p w14:paraId="131C3544" w14:textId="77777777" w:rsidR="008A034B" w:rsidRPr="00683183" w:rsidRDefault="008A034B" w:rsidP="008E7EB7">
      <w:pPr>
        <w:pStyle w:val="32"/>
      </w:pPr>
      <w:r w:rsidRPr="00683183">
        <w:rPr>
          <w:rtl/>
        </w:rPr>
        <w:t>יסופקו מוצרים תוצרת ארה"ב, מערב אירופה, יפן וישראל</w:t>
      </w:r>
      <w:r w:rsidRPr="00683183">
        <w:t xml:space="preserve">. </w:t>
      </w:r>
    </w:p>
    <w:p w14:paraId="7A14CC5C" w14:textId="77777777" w:rsidR="008A034B" w:rsidRPr="00683183" w:rsidRDefault="008A034B" w:rsidP="0056672B">
      <w:pPr>
        <w:pStyle w:val="22"/>
      </w:pPr>
      <w:bookmarkStart w:id="891" w:name="_Toc390071373"/>
      <w:bookmarkStart w:id="892" w:name="_Toc391226069"/>
      <w:bookmarkStart w:id="893" w:name="_Toc474850484"/>
      <w:bookmarkStart w:id="894" w:name="_Toc475005100"/>
      <w:bookmarkStart w:id="895" w:name="_Toc128476858"/>
      <w:r w:rsidRPr="00683183">
        <w:rPr>
          <w:rtl/>
        </w:rPr>
        <w:t xml:space="preserve">צמד גלאי קרן </w:t>
      </w:r>
      <w:r w:rsidRPr="00683183">
        <w:t>ACTIVEIR 100</w:t>
      </w:r>
      <w:r w:rsidRPr="00683183">
        <w:rPr>
          <w:rtl/>
        </w:rPr>
        <w:t xml:space="preserve"> מטר</w:t>
      </w:r>
      <w:bookmarkEnd w:id="891"/>
      <w:bookmarkEnd w:id="892"/>
      <w:bookmarkEnd w:id="893"/>
      <w:bookmarkEnd w:id="894"/>
      <w:bookmarkEnd w:id="895"/>
    </w:p>
    <w:p w14:paraId="0AF0CC74" w14:textId="77777777" w:rsidR="008A034B" w:rsidRPr="00683183" w:rsidRDefault="008A034B" w:rsidP="008E7EB7">
      <w:pPr>
        <w:pStyle w:val="32"/>
        <w:rPr>
          <w:rtl/>
        </w:rPr>
      </w:pPr>
      <w:r w:rsidRPr="00683183">
        <w:rPr>
          <w:rtl/>
        </w:rPr>
        <w:t>מאפיינים זהים להנ"ל למעט המרחק המקסימלי שיהיה 100 מטרים.</w:t>
      </w:r>
    </w:p>
    <w:p w14:paraId="7C77DC1A" w14:textId="77777777" w:rsidR="008A034B" w:rsidRPr="00683183" w:rsidRDefault="008A034B" w:rsidP="0056672B">
      <w:pPr>
        <w:pStyle w:val="22"/>
      </w:pPr>
      <w:bookmarkStart w:id="896" w:name="_Toc390071374"/>
      <w:bookmarkStart w:id="897" w:name="_Toc391226070"/>
      <w:bookmarkStart w:id="898" w:name="_Toc474850485"/>
      <w:bookmarkStart w:id="899" w:name="_Toc475005101"/>
      <w:bookmarkStart w:id="900" w:name="_Toc128476859"/>
      <w:r w:rsidRPr="00683183">
        <w:rPr>
          <w:rtl/>
        </w:rPr>
        <w:t xml:space="preserve">צמד גלאי קרן </w:t>
      </w:r>
      <w:r w:rsidRPr="00683183">
        <w:t>ACTIVEIR 200</w:t>
      </w:r>
      <w:r w:rsidRPr="00683183">
        <w:rPr>
          <w:rtl/>
        </w:rPr>
        <w:t xml:space="preserve"> מטר</w:t>
      </w:r>
      <w:bookmarkEnd w:id="896"/>
      <w:bookmarkEnd w:id="897"/>
      <w:bookmarkEnd w:id="898"/>
      <w:bookmarkEnd w:id="899"/>
      <w:bookmarkEnd w:id="900"/>
    </w:p>
    <w:p w14:paraId="1D43DD7D" w14:textId="77777777" w:rsidR="008A034B" w:rsidRPr="00683183" w:rsidRDefault="008A034B" w:rsidP="008E7EB7">
      <w:pPr>
        <w:pStyle w:val="32"/>
      </w:pPr>
      <w:r w:rsidRPr="00683183">
        <w:rPr>
          <w:rtl/>
        </w:rPr>
        <w:t>מאפיינים זהים להנ"ל למעט המרחק המקסימלי שיהיה 100 מטרים.</w:t>
      </w:r>
    </w:p>
    <w:p w14:paraId="1A2DF0CF" w14:textId="77777777" w:rsidR="008A034B" w:rsidRPr="00683183" w:rsidRDefault="008A034B" w:rsidP="0056672B">
      <w:pPr>
        <w:pStyle w:val="22"/>
        <w:rPr>
          <w:rtl/>
        </w:rPr>
      </w:pPr>
      <w:bookmarkStart w:id="901" w:name="_Toc390071375"/>
      <w:bookmarkStart w:id="902" w:name="_Toc391226071"/>
      <w:bookmarkStart w:id="903" w:name="_Toc474850486"/>
      <w:bookmarkStart w:id="904" w:name="_Toc475005102"/>
      <w:bookmarkStart w:id="905" w:name="_Toc128476860"/>
      <w:r w:rsidRPr="00683183">
        <w:rPr>
          <w:rtl/>
        </w:rPr>
        <w:t>לחצן מצוקה קווי</w:t>
      </w:r>
      <w:bookmarkEnd w:id="901"/>
      <w:bookmarkEnd w:id="902"/>
      <w:bookmarkEnd w:id="903"/>
      <w:bookmarkEnd w:id="904"/>
      <w:bookmarkEnd w:id="905"/>
    </w:p>
    <w:p w14:paraId="6F7BEDC4" w14:textId="77777777" w:rsidR="008A034B" w:rsidRPr="00683183" w:rsidRDefault="008A034B" w:rsidP="008E7EB7">
      <w:pPr>
        <w:pStyle w:val="32"/>
        <w:rPr>
          <w:rtl/>
        </w:rPr>
      </w:pPr>
      <w:r w:rsidRPr="00683183">
        <w:rPr>
          <w:rtl/>
        </w:rPr>
        <w:t>לחצן המצוקה יפעיל התרעה באזור אליו הוא מחובר ברכזת.</w:t>
      </w:r>
    </w:p>
    <w:p w14:paraId="005D7DBB" w14:textId="77777777" w:rsidR="008A034B" w:rsidRPr="00683183" w:rsidRDefault="008A034B" w:rsidP="008E7EB7">
      <w:pPr>
        <w:pStyle w:val="32"/>
      </w:pPr>
      <w:r w:rsidRPr="00683183">
        <w:rPr>
          <w:rtl/>
        </w:rPr>
        <w:t>הלחצן יהיה מחובר לרכזת בחיבור קווי (מגע יבש).</w:t>
      </w:r>
    </w:p>
    <w:p w14:paraId="1DAD166C" w14:textId="77777777" w:rsidR="008A034B" w:rsidRPr="00683183" w:rsidRDefault="008A034B" w:rsidP="008E7EB7">
      <w:pPr>
        <w:pStyle w:val="32"/>
        <w:rPr>
          <w:rtl/>
        </w:rPr>
      </w:pPr>
      <w:r w:rsidRPr="00683183">
        <w:rPr>
          <w:rtl/>
        </w:rPr>
        <w:t xml:space="preserve">יותקן מפסק </w:t>
      </w:r>
      <w:r w:rsidRPr="00683183">
        <w:t>TAMPER</w:t>
      </w:r>
      <w:r w:rsidRPr="00683183">
        <w:rPr>
          <w:rtl/>
        </w:rPr>
        <w:t xml:space="preserve"> כך שפתיחת לחצן המצוקה ו/או תלישתו מהקיר ו/או ניסיון חבלה בחיווט, יגרמו להתרעה ברכזת.</w:t>
      </w:r>
    </w:p>
    <w:p w14:paraId="1441FC83" w14:textId="77777777" w:rsidR="008A034B" w:rsidRPr="00683183" w:rsidRDefault="008A034B" w:rsidP="008E7EB7">
      <w:pPr>
        <w:pStyle w:val="32"/>
      </w:pPr>
      <w:r w:rsidRPr="00683183">
        <w:rPr>
          <w:rtl/>
        </w:rPr>
        <w:t>תתקבל התרעה בכל מקרה של פגיעה בכבל התקשורת לרכזת, קצר ונתק.</w:t>
      </w:r>
    </w:p>
    <w:p w14:paraId="4280F632" w14:textId="77777777" w:rsidR="008A034B" w:rsidRPr="00683183" w:rsidRDefault="008A034B" w:rsidP="008E7EB7">
      <w:pPr>
        <w:pStyle w:val="32"/>
      </w:pPr>
      <w:r w:rsidRPr="00683183">
        <w:rPr>
          <w:rtl/>
        </w:rPr>
        <w:t xml:space="preserve">חיבור הלחצנים לרכזת הבקרה יבוצע באמצעות חיווט ישיר ומוגן. </w:t>
      </w:r>
    </w:p>
    <w:p w14:paraId="6871B660" w14:textId="77777777" w:rsidR="008A034B" w:rsidRPr="00683183" w:rsidRDefault="008A034B" w:rsidP="008E7EB7">
      <w:pPr>
        <w:pStyle w:val="32"/>
        <w:rPr>
          <w:rtl/>
        </w:rPr>
      </w:pPr>
      <w:r w:rsidRPr="00683183">
        <w:rPr>
          <w:rtl/>
        </w:rPr>
        <w:t>חיבור הלחצן יכלול נגדי סוף קו מסווים.</w:t>
      </w:r>
    </w:p>
    <w:p w14:paraId="6D6E7563" w14:textId="77777777" w:rsidR="008A034B" w:rsidRPr="00683183" w:rsidRDefault="008A034B" w:rsidP="008E7EB7">
      <w:pPr>
        <w:pStyle w:val="32"/>
        <w:rPr>
          <w:rtl/>
        </w:rPr>
      </w:pPr>
      <w:r w:rsidRPr="00683183">
        <w:rPr>
          <w:rtl/>
        </w:rPr>
        <w:t>יסופקו מוצרים גנריים (ללא מגבלה ו\או הנחיה).</w:t>
      </w:r>
    </w:p>
    <w:p w14:paraId="55E722C8" w14:textId="77777777" w:rsidR="008A034B" w:rsidRPr="00683183" w:rsidRDefault="008A034B" w:rsidP="0056672B">
      <w:pPr>
        <w:pStyle w:val="22"/>
      </w:pPr>
      <w:bookmarkStart w:id="906" w:name="_Toc390071376"/>
      <w:bookmarkStart w:id="907" w:name="_Toc391226072"/>
      <w:bookmarkStart w:id="908" w:name="_Toc474850487"/>
      <w:bookmarkStart w:id="909" w:name="_Toc475005103"/>
      <w:bookmarkStart w:id="910" w:name="_Toc128476861"/>
      <w:r w:rsidRPr="00683183">
        <w:rPr>
          <w:rtl/>
        </w:rPr>
        <w:t>לחצן מצוקה אלחוטי</w:t>
      </w:r>
      <w:bookmarkEnd w:id="906"/>
      <w:bookmarkEnd w:id="907"/>
      <w:bookmarkEnd w:id="908"/>
      <w:bookmarkEnd w:id="909"/>
      <w:bookmarkEnd w:id="910"/>
    </w:p>
    <w:p w14:paraId="1F2E411A" w14:textId="77777777" w:rsidR="008A034B" w:rsidRPr="00683183" w:rsidRDefault="008A034B" w:rsidP="008E7EB7">
      <w:pPr>
        <w:pStyle w:val="32"/>
      </w:pPr>
      <w:r w:rsidRPr="00683183">
        <w:rPr>
          <w:rtl/>
        </w:rPr>
        <w:t>זהה למפרט הטכני "לחצן מצוקה קווי"</w:t>
      </w:r>
    </w:p>
    <w:p w14:paraId="4C84523E" w14:textId="77777777" w:rsidR="008A034B" w:rsidRPr="00683183" w:rsidRDefault="008A034B" w:rsidP="008E7EB7">
      <w:pPr>
        <w:pStyle w:val="32"/>
      </w:pPr>
      <w:r w:rsidRPr="00683183">
        <w:rPr>
          <w:rtl/>
        </w:rPr>
        <w:t>מותאם לנשיאת בני אדם והכנסה לכיס מכנסיים.</w:t>
      </w:r>
    </w:p>
    <w:p w14:paraId="0B53FF86" w14:textId="77777777" w:rsidR="008A034B" w:rsidRPr="00683183" w:rsidRDefault="008A034B" w:rsidP="008E7EB7">
      <w:pPr>
        <w:pStyle w:val="32"/>
      </w:pPr>
      <w:r w:rsidRPr="00683183">
        <w:rPr>
          <w:rtl/>
        </w:rPr>
        <w:t>כולל יחידת שידור.</w:t>
      </w:r>
    </w:p>
    <w:p w14:paraId="307E79D8" w14:textId="77777777" w:rsidR="008A034B" w:rsidRPr="00683183" w:rsidRDefault="008A034B" w:rsidP="008E7EB7">
      <w:pPr>
        <w:pStyle w:val="32"/>
        <w:rPr>
          <w:rtl/>
        </w:rPr>
      </w:pPr>
      <w:r w:rsidRPr="00683183">
        <w:rPr>
          <w:rFonts w:hint="cs"/>
          <w:rtl/>
        </w:rPr>
        <w:t>יסופקו מוצרים מתוצרת יצרן הרכזת בלבד.</w:t>
      </w:r>
    </w:p>
    <w:p w14:paraId="7F1515DA" w14:textId="77777777" w:rsidR="008A034B" w:rsidRPr="00683183" w:rsidRDefault="008A034B" w:rsidP="0056672B">
      <w:pPr>
        <w:spacing w:line="360" w:lineRule="auto"/>
        <w:rPr>
          <w:rFonts w:ascii="Arial" w:hAnsi="Arial"/>
          <w:sz w:val="24"/>
          <w:szCs w:val="24"/>
        </w:rPr>
      </w:pPr>
    </w:p>
    <w:p w14:paraId="66F449D9" w14:textId="77777777" w:rsidR="008A034B" w:rsidRPr="00683183" w:rsidRDefault="008A034B" w:rsidP="0056672B">
      <w:pPr>
        <w:pStyle w:val="22"/>
      </w:pPr>
      <w:bookmarkStart w:id="911" w:name="_Toc390071377"/>
      <w:bookmarkStart w:id="912" w:name="_Toc391226073"/>
      <w:bookmarkStart w:id="913" w:name="_Toc474850488"/>
      <w:bookmarkStart w:id="914" w:name="_Toc475005104"/>
      <w:bookmarkStart w:id="915" w:name="_Toc128476862"/>
      <w:r w:rsidRPr="00683183">
        <w:rPr>
          <w:rtl/>
        </w:rPr>
        <w:t>לחצן מצוקה אלחוטי – 4 ערוצים</w:t>
      </w:r>
      <w:bookmarkEnd w:id="911"/>
      <w:bookmarkEnd w:id="912"/>
      <w:bookmarkEnd w:id="913"/>
      <w:bookmarkEnd w:id="914"/>
      <w:bookmarkEnd w:id="915"/>
    </w:p>
    <w:p w14:paraId="44C1FB33" w14:textId="77777777" w:rsidR="008A034B" w:rsidRPr="00683183" w:rsidRDefault="008A034B" w:rsidP="008E7EB7">
      <w:pPr>
        <w:pStyle w:val="32"/>
      </w:pPr>
      <w:r w:rsidRPr="00683183">
        <w:rPr>
          <w:rtl/>
        </w:rPr>
        <w:t>זהה למפרט הטכני "לחצן מצוקה אלחוטי"</w:t>
      </w:r>
    </w:p>
    <w:p w14:paraId="60CEA68C" w14:textId="77777777" w:rsidR="008A034B" w:rsidRPr="00683183" w:rsidRDefault="008A034B" w:rsidP="008E7EB7">
      <w:pPr>
        <w:pStyle w:val="32"/>
      </w:pPr>
      <w:r w:rsidRPr="00683183">
        <w:rPr>
          <w:rtl/>
        </w:rPr>
        <w:t>מספר הערוצים – 4.</w:t>
      </w:r>
    </w:p>
    <w:p w14:paraId="72D82C96" w14:textId="77777777" w:rsidR="008A034B" w:rsidRPr="00683183" w:rsidRDefault="008A034B" w:rsidP="008E7EB7">
      <w:pPr>
        <w:pStyle w:val="32"/>
        <w:rPr>
          <w:rtl/>
        </w:rPr>
      </w:pPr>
      <w:bookmarkStart w:id="916" w:name="_Toc390071378"/>
      <w:r w:rsidRPr="00683183">
        <w:rPr>
          <w:rFonts w:hint="cs"/>
          <w:rtl/>
        </w:rPr>
        <w:t>יסופקו מוצרים מתוצרת יצרן הרכזת בלבד.</w:t>
      </w:r>
    </w:p>
    <w:p w14:paraId="6A336DA0" w14:textId="77777777" w:rsidR="008A034B" w:rsidRPr="00683183" w:rsidRDefault="008A034B" w:rsidP="0056672B">
      <w:pPr>
        <w:spacing w:line="360" w:lineRule="auto"/>
        <w:rPr>
          <w:rFonts w:ascii="Arial" w:hAnsi="Arial"/>
          <w:sz w:val="24"/>
          <w:szCs w:val="24"/>
        </w:rPr>
      </w:pPr>
      <w:r w:rsidRPr="00683183">
        <w:rPr>
          <w:rFonts w:ascii="Arial" w:hAnsi="Arial"/>
          <w:sz w:val="24"/>
          <w:szCs w:val="24"/>
        </w:rPr>
        <w:br w:type="page"/>
      </w:r>
    </w:p>
    <w:p w14:paraId="52018C22" w14:textId="77777777" w:rsidR="008A034B" w:rsidRPr="00683183" w:rsidRDefault="008A034B" w:rsidP="0056672B">
      <w:pPr>
        <w:pStyle w:val="22"/>
      </w:pPr>
      <w:bookmarkStart w:id="917" w:name="_Toc391226074"/>
      <w:bookmarkStart w:id="918" w:name="_Toc474850489"/>
      <w:bookmarkStart w:id="919" w:name="_Toc475005105"/>
      <w:bookmarkStart w:id="920" w:name="_Toc128476863"/>
      <w:r w:rsidRPr="00683183">
        <w:rPr>
          <w:rtl/>
        </w:rPr>
        <w:t>צופר + נצנץ</w:t>
      </w:r>
      <w:r w:rsidRPr="00683183">
        <w:t>OUTDOOR</w:t>
      </w:r>
      <w:bookmarkEnd w:id="916"/>
      <w:bookmarkEnd w:id="917"/>
      <w:bookmarkEnd w:id="918"/>
      <w:bookmarkEnd w:id="919"/>
      <w:bookmarkEnd w:id="920"/>
      <w:r w:rsidRPr="00683183">
        <w:t xml:space="preserve"> </w:t>
      </w:r>
    </w:p>
    <w:p w14:paraId="2069DB9B" w14:textId="77777777" w:rsidR="008A034B" w:rsidRPr="00683183" w:rsidRDefault="008A034B" w:rsidP="008E7EB7">
      <w:pPr>
        <w:pStyle w:val="32"/>
      </w:pPr>
      <w:r w:rsidRPr="00683183">
        <w:rPr>
          <w:rtl/>
        </w:rPr>
        <w:t>הצופר מיועד ומותאם להתקנה חיצונית.</w:t>
      </w:r>
    </w:p>
    <w:p w14:paraId="181A8853" w14:textId="77777777" w:rsidR="008A034B" w:rsidRPr="00683183" w:rsidRDefault="008A034B" w:rsidP="008E7EB7">
      <w:pPr>
        <w:pStyle w:val="32"/>
        <w:rPr>
          <w:rtl/>
        </w:rPr>
      </w:pPr>
      <w:r w:rsidRPr="00683183">
        <w:rPr>
          <w:rtl/>
        </w:rPr>
        <w:t xml:space="preserve">עוצמת הצופר הבודד תהיה </w:t>
      </w:r>
      <w:r w:rsidRPr="00683183">
        <w:t>dB</w:t>
      </w:r>
      <w:r w:rsidRPr="00683183">
        <w:rPr>
          <w:rtl/>
        </w:rPr>
        <w:t xml:space="preserve">98 במרחק של </w:t>
      </w:r>
      <w:smartTag w:uri="urn:schemas-microsoft-com:office:smarttags" w:element="metricconverter">
        <w:smartTagPr>
          <w:attr w:name="ProductID" w:val="3 מטרים"/>
        </w:smartTagPr>
        <w:r w:rsidRPr="00683183">
          <w:rPr>
            <w:rtl/>
          </w:rPr>
          <w:t>3 מטרים</w:t>
        </w:r>
      </w:smartTag>
      <w:r w:rsidRPr="00683183">
        <w:rPr>
          <w:rtl/>
        </w:rPr>
        <w:t xml:space="preserve"> מהצופר, כשהוא מזווד במארז הייעודי עבורו.</w:t>
      </w:r>
    </w:p>
    <w:p w14:paraId="4CECA8C6" w14:textId="77777777" w:rsidR="008A034B" w:rsidRPr="00683183" w:rsidRDefault="008A034B" w:rsidP="008E7EB7">
      <w:pPr>
        <w:pStyle w:val="32"/>
        <w:rPr>
          <w:rtl/>
        </w:rPr>
      </w:pPr>
      <w:r w:rsidRPr="00683183">
        <w:rPr>
          <w:rtl/>
        </w:rPr>
        <w:t xml:space="preserve">לצופר יותקן בנוסף מצבר פנימי נטען בטפטוף, אשר יספיק ל- 5 דקות צפירה לפחות. </w:t>
      </w:r>
    </w:p>
    <w:p w14:paraId="2E139EDB" w14:textId="77777777" w:rsidR="008A034B" w:rsidRPr="00683183" w:rsidRDefault="008A034B" w:rsidP="008E7EB7">
      <w:pPr>
        <w:pStyle w:val="32"/>
        <w:rPr>
          <w:rtl/>
        </w:rPr>
      </w:pPr>
      <w:r w:rsidRPr="00683183">
        <w:rPr>
          <w:rtl/>
        </w:rPr>
        <w:t>בזמן התרעה יופעל הצופר במשך 4 דקות רצופות שלאחריהם יושתק הצופר למשך חצי דקה ויפעל שוב למשך 4 דקות. המערכת תתריע שוב ושוב בצורה זו עד לאיפוס המערכת.</w:t>
      </w:r>
    </w:p>
    <w:p w14:paraId="41C1F2C1" w14:textId="77777777" w:rsidR="008A034B" w:rsidRPr="00683183" w:rsidRDefault="008A034B" w:rsidP="008E7EB7">
      <w:pPr>
        <w:pStyle w:val="32"/>
        <w:rPr>
          <w:rtl/>
        </w:rPr>
      </w:pPr>
      <w:r w:rsidRPr="00683183">
        <w:rPr>
          <w:rtl/>
        </w:rPr>
        <w:t>הצופר החיצוני יותקן במארז עמיד בפני נטרול באמצעות קצף, המארז יתוכנן כך שיגן על הצופר והחיווט בפני פגיעה בעזרת מברג או כלי אחר.</w:t>
      </w:r>
    </w:p>
    <w:p w14:paraId="488A9C9F" w14:textId="77777777" w:rsidR="008A034B" w:rsidRDefault="008A034B" w:rsidP="008E7EB7">
      <w:pPr>
        <w:pStyle w:val="32"/>
      </w:pPr>
      <w:r w:rsidRPr="00683183">
        <w:rPr>
          <w:rtl/>
        </w:rPr>
        <w:t xml:space="preserve">במארז הצופר יותקנו מפסקי </w:t>
      </w:r>
      <w:r w:rsidRPr="00683183">
        <w:t>TAMPER</w:t>
      </w:r>
      <w:r w:rsidRPr="00683183">
        <w:rPr>
          <w:rtl/>
        </w:rPr>
        <w:t xml:space="preserve"> כך שפתיחת המארז ו/או תלישתו מהקיר ו/או ניסיון חבלה בחיווט, יגרמו להתרעה ברכזת.</w:t>
      </w:r>
    </w:p>
    <w:p w14:paraId="4C3942DC" w14:textId="262C2398" w:rsidR="000A5E98" w:rsidRPr="00683183" w:rsidRDefault="000A5E98" w:rsidP="0056672B">
      <w:pPr>
        <w:pStyle w:val="22"/>
      </w:pPr>
      <w:bookmarkStart w:id="921" w:name="_Toc128476864"/>
      <w:r w:rsidRPr="00683183">
        <w:rPr>
          <w:rtl/>
        </w:rPr>
        <w:t>צופר + נצנץ</w:t>
      </w:r>
      <w:r>
        <w:rPr>
          <w:rFonts w:hint="cs"/>
        </w:rPr>
        <w:t>IN</w:t>
      </w:r>
      <w:r w:rsidRPr="00683183">
        <w:t>DOOR</w:t>
      </w:r>
      <w:bookmarkEnd w:id="921"/>
      <w:r w:rsidRPr="00683183">
        <w:t xml:space="preserve"> </w:t>
      </w:r>
    </w:p>
    <w:p w14:paraId="4BC6BEDF" w14:textId="24C0107E" w:rsidR="000A5E98" w:rsidRDefault="000A5E98" w:rsidP="008E7EB7">
      <w:pPr>
        <w:pStyle w:val="32"/>
      </w:pPr>
      <w:r w:rsidRPr="00683183">
        <w:rPr>
          <w:rtl/>
        </w:rPr>
        <w:t xml:space="preserve">הצופר מיועד </w:t>
      </w:r>
      <w:r>
        <w:rPr>
          <w:rFonts w:hint="cs"/>
          <w:rtl/>
        </w:rPr>
        <w:t>להתקנה פנימית.</w:t>
      </w:r>
    </w:p>
    <w:p w14:paraId="6AAA5D09" w14:textId="270C3F60" w:rsidR="000A5E98" w:rsidRDefault="000A5E98" w:rsidP="008E7EB7">
      <w:pPr>
        <w:pStyle w:val="32"/>
      </w:pPr>
      <w:r>
        <w:rPr>
          <w:rFonts w:hint="cs"/>
          <w:rtl/>
        </w:rPr>
        <w:t>זהה בתכונותיו לצופר חיצוני למעת הקתנה פנימית</w:t>
      </w:r>
    </w:p>
    <w:p w14:paraId="3D66AD1E" w14:textId="6DC51227" w:rsidR="000A5E98" w:rsidRPr="00683183" w:rsidRDefault="000A5E98" w:rsidP="008E7EB7">
      <w:pPr>
        <w:pStyle w:val="32"/>
      </w:pPr>
      <w:r>
        <w:rPr>
          <w:rFonts w:hint="cs"/>
          <w:rtl/>
        </w:rPr>
        <w:t>צבע נצנץ בצבעים שונים עפ"י בחירת הלקוח</w:t>
      </w:r>
    </w:p>
    <w:p w14:paraId="16B51FAA" w14:textId="77777777" w:rsidR="008A034B" w:rsidRPr="00683183" w:rsidRDefault="008A034B" w:rsidP="0056672B">
      <w:pPr>
        <w:pStyle w:val="22"/>
      </w:pPr>
      <w:bookmarkStart w:id="922" w:name="_Toc474850490"/>
      <w:bookmarkStart w:id="923" w:name="_Toc475005106"/>
      <w:bookmarkStart w:id="924" w:name="_Toc128476865"/>
      <w:r w:rsidRPr="00683183">
        <w:rPr>
          <w:rtl/>
        </w:rPr>
        <w:t>לוח מקשים אלחוטי</w:t>
      </w:r>
      <w:bookmarkEnd w:id="922"/>
      <w:bookmarkEnd w:id="923"/>
      <w:bookmarkEnd w:id="924"/>
    </w:p>
    <w:p w14:paraId="3D8C770D" w14:textId="77777777" w:rsidR="008A034B" w:rsidRPr="00683183" w:rsidRDefault="008A034B" w:rsidP="008E7EB7">
      <w:pPr>
        <w:pStyle w:val="32"/>
      </w:pPr>
      <w:r w:rsidRPr="00683183">
        <w:rPr>
          <w:rtl/>
        </w:rPr>
        <w:t>זהה למפרט הטכני "לוח מקשים – קיבורד".</w:t>
      </w:r>
    </w:p>
    <w:p w14:paraId="50C013B3" w14:textId="77777777" w:rsidR="008A034B" w:rsidRPr="00683183" w:rsidRDefault="008A034B" w:rsidP="008E7EB7">
      <w:pPr>
        <w:pStyle w:val="32"/>
      </w:pPr>
      <w:r w:rsidRPr="00683183">
        <w:rPr>
          <w:rtl/>
        </w:rPr>
        <w:t>כולל סוללות ליטיום. אורך חיי הסוללות – 3 שנים במצב עבודה נורמאלי.</w:t>
      </w:r>
    </w:p>
    <w:p w14:paraId="73C09C08" w14:textId="77777777" w:rsidR="008A034B" w:rsidRPr="00683183" w:rsidRDefault="008A034B" w:rsidP="008E7EB7">
      <w:pPr>
        <w:pStyle w:val="32"/>
      </w:pPr>
      <w:r w:rsidRPr="00683183">
        <w:rPr>
          <w:rtl/>
        </w:rPr>
        <w:t xml:space="preserve">צריכת זרם במצב </w:t>
      </w:r>
      <w:r w:rsidRPr="00683183">
        <w:t>standby</w:t>
      </w:r>
      <w:r w:rsidRPr="00683183">
        <w:rPr>
          <w:rtl/>
        </w:rPr>
        <w:t xml:space="preserve"> – </w:t>
      </w:r>
      <w:r w:rsidRPr="00683183">
        <w:t>35uA</w:t>
      </w:r>
      <w:r w:rsidRPr="00683183">
        <w:rPr>
          <w:rtl/>
        </w:rPr>
        <w:t>.</w:t>
      </w:r>
    </w:p>
    <w:p w14:paraId="3F2ECF39" w14:textId="77777777" w:rsidR="008A034B" w:rsidRPr="00683183" w:rsidRDefault="008A034B" w:rsidP="008E7EB7">
      <w:pPr>
        <w:pStyle w:val="32"/>
        <w:rPr>
          <w:rtl/>
        </w:rPr>
      </w:pPr>
      <w:r w:rsidRPr="00683183">
        <w:rPr>
          <w:rtl/>
        </w:rPr>
        <w:t>טווח אלחוטי – 100 מטר.</w:t>
      </w:r>
    </w:p>
    <w:p w14:paraId="01D0A257" w14:textId="77777777" w:rsidR="008A034B" w:rsidRPr="00683183" w:rsidRDefault="008A034B" w:rsidP="008E7EB7">
      <w:pPr>
        <w:pStyle w:val="32"/>
        <w:rPr>
          <w:rtl/>
        </w:rPr>
      </w:pPr>
      <w:bookmarkStart w:id="925" w:name="_Toc355018136"/>
      <w:bookmarkStart w:id="926" w:name="_Toc368297151"/>
      <w:bookmarkStart w:id="927" w:name="_Toc390071381"/>
      <w:r w:rsidRPr="00683183">
        <w:rPr>
          <w:rFonts w:hint="cs"/>
          <w:rtl/>
        </w:rPr>
        <w:t>יסופקו מוצרים מתוצרת יצרן הרכזת בלבד.</w:t>
      </w:r>
    </w:p>
    <w:p w14:paraId="178D760E" w14:textId="77777777" w:rsidR="008A034B" w:rsidRPr="00683183" w:rsidRDefault="008A034B" w:rsidP="0056672B">
      <w:pPr>
        <w:pStyle w:val="22"/>
      </w:pPr>
      <w:bookmarkStart w:id="928" w:name="_Toc474850491"/>
      <w:bookmarkStart w:id="929" w:name="_Toc475005107"/>
      <w:bookmarkStart w:id="930" w:name="_Toc128476866"/>
      <w:r w:rsidRPr="00683183">
        <w:rPr>
          <w:rtl/>
        </w:rPr>
        <w:t xml:space="preserve">מתג מגנטי </w:t>
      </w:r>
      <w:r w:rsidRPr="00683183">
        <w:t>INDOOR</w:t>
      </w:r>
      <w:r w:rsidRPr="00683183">
        <w:rPr>
          <w:rtl/>
        </w:rPr>
        <w:t xml:space="preserve"> </w:t>
      </w:r>
      <w:bookmarkEnd w:id="925"/>
      <w:r w:rsidRPr="00683183">
        <w:rPr>
          <w:rtl/>
        </w:rPr>
        <w:t>– אלחוטי</w:t>
      </w:r>
      <w:bookmarkEnd w:id="926"/>
      <w:bookmarkEnd w:id="927"/>
      <w:bookmarkEnd w:id="928"/>
      <w:bookmarkEnd w:id="929"/>
      <w:bookmarkEnd w:id="930"/>
    </w:p>
    <w:p w14:paraId="28F6C58A" w14:textId="77777777" w:rsidR="008A034B" w:rsidRPr="00683183" w:rsidRDefault="008A034B" w:rsidP="008E7EB7">
      <w:pPr>
        <w:pStyle w:val="32"/>
      </w:pPr>
      <w:r w:rsidRPr="00683183">
        <w:rPr>
          <w:rtl/>
        </w:rPr>
        <w:t xml:space="preserve">זהה למפרט הטכני " מתג מגנטי </w:t>
      </w:r>
      <w:r w:rsidRPr="00683183">
        <w:t>INDOOR</w:t>
      </w:r>
      <w:r w:rsidRPr="00683183">
        <w:rPr>
          <w:rtl/>
        </w:rPr>
        <w:t xml:space="preserve"> ".</w:t>
      </w:r>
    </w:p>
    <w:p w14:paraId="1E04F96E" w14:textId="77777777" w:rsidR="008A034B" w:rsidRPr="00683183" w:rsidRDefault="008A034B" w:rsidP="008E7EB7">
      <w:pPr>
        <w:pStyle w:val="32"/>
      </w:pPr>
      <w:r w:rsidRPr="00683183">
        <w:rPr>
          <w:rtl/>
        </w:rPr>
        <w:t>כולל יחידת שידור.</w:t>
      </w:r>
    </w:p>
    <w:p w14:paraId="3FE1B093" w14:textId="77777777" w:rsidR="008A034B" w:rsidRPr="00683183" w:rsidRDefault="008A034B" w:rsidP="008E7EB7">
      <w:pPr>
        <w:pStyle w:val="32"/>
      </w:pPr>
      <w:r w:rsidRPr="00683183">
        <w:rPr>
          <w:rtl/>
        </w:rPr>
        <w:t>כולל סוללות ליטיום. אורך חיי הסוללות – 3 שנים במצב עבודה נורמאלי.</w:t>
      </w:r>
    </w:p>
    <w:p w14:paraId="503FD968" w14:textId="77777777" w:rsidR="008A034B" w:rsidRPr="00683183" w:rsidRDefault="008A034B" w:rsidP="008E7EB7">
      <w:pPr>
        <w:pStyle w:val="32"/>
      </w:pPr>
      <w:r w:rsidRPr="00683183">
        <w:rPr>
          <w:rtl/>
        </w:rPr>
        <w:t xml:space="preserve">צריכת זרם במצב </w:t>
      </w:r>
      <w:r w:rsidRPr="00683183">
        <w:t>standby</w:t>
      </w:r>
      <w:r w:rsidRPr="00683183">
        <w:rPr>
          <w:rtl/>
        </w:rPr>
        <w:t xml:space="preserve"> – </w:t>
      </w:r>
      <w:r w:rsidRPr="00683183">
        <w:t>35uA</w:t>
      </w:r>
      <w:r w:rsidRPr="00683183">
        <w:rPr>
          <w:rtl/>
        </w:rPr>
        <w:t>.</w:t>
      </w:r>
    </w:p>
    <w:p w14:paraId="3C845B19" w14:textId="77777777" w:rsidR="008A034B" w:rsidRPr="00683183" w:rsidRDefault="008A034B" w:rsidP="008E7EB7">
      <w:pPr>
        <w:pStyle w:val="32"/>
      </w:pPr>
      <w:r w:rsidRPr="00683183">
        <w:rPr>
          <w:rtl/>
        </w:rPr>
        <w:t>טווח אלחוטי – 100 מטר.</w:t>
      </w:r>
    </w:p>
    <w:p w14:paraId="3CA7B2A3" w14:textId="77777777" w:rsidR="008A034B" w:rsidRPr="00683183" w:rsidRDefault="008A034B" w:rsidP="008E7EB7">
      <w:pPr>
        <w:pStyle w:val="32"/>
        <w:rPr>
          <w:rtl/>
        </w:rPr>
      </w:pPr>
      <w:r w:rsidRPr="00683183">
        <w:rPr>
          <w:rFonts w:hint="cs"/>
          <w:rtl/>
        </w:rPr>
        <w:t>יסופקו מוצרים מתוצרת יצרן הרכזת בלבד.</w:t>
      </w:r>
    </w:p>
    <w:p w14:paraId="4FC8B034" w14:textId="570F0CD1" w:rsidR="008A034B" w:rsidRPr="00683183" w:rsidRDefault="008A034B" w:rsidP="0056672B">
      <w:pPr>
        <w:pStyle w:val="22"/>
      </w:pPr>
      <w:bookmarkStart w:id="931" w:name="_Toc474850492"/>
      <w:bookmarkStart w:id="932" w:name="_Toc475005108"/>
      <w:bookmarkStart w:id="933" w:name="_Toc128476867"/>
      <w:r w:rsidRPr="00683183">
        <w:rPr>
          <w:rtl/>
        </w:rPr>
        <w:t xml:space="preserve">גלאי נפח </w:t>
      </w:r>
      <w:r w:rsidRPr="00683183">
        <w:t>OUTDOOR AM DT</w:t>
      </w:r>
      <w:r w:rsidRPr="00683183">
        <w:rPr>
          <w:rtl/>
        </w:rPr>
        <w:t xml:space="preserve"> – אלחוטי</w:t>
      </w:r>
      <w:bookmarkEnd w:id="931"/>
      <w:bookmarkEnd w:id="932"/>
      <w:bookmarkEnd w:id="933"/>
    </w:p>
    <w:p w14:paraId="611CA822" w14:textId="77777777" w:rsidR="008A034B" w:rsidRPr="00683183" w:rsidRDefault="008A034B" w:rsidP="008E7EB7">
      <w:pPr>
        <w:pStyle w:val="32"/>
      </w:pPr>
      <w:r w:rsidRPr="00683183">
        <w:rPr>
          <w:rtl/>
        </w:rPr>
        <w:t xml:space="preserve">זהה למפרט הטכני " גלאי נפח </w:t>
      </w:r>
      <w:r w:rsidRPr="00683183">
        <w:t>OUTDOOR AM DT</w:t>
      </w:r>
      <w:r w:rsidRPr="00683183">
        <w:rPr>
          <w:rtl/>
        </w:rPr>
        <w:t>".</w:t>
      </w:r>
    </w:p>
    <w:p w14:paraId="236B1A1D" w14:textId="77777777" w:rsidR="008A034B" w:rsidRPr="00683183" w:rsidRDefault="008A034B" w:rsidP="008E7EB7">
      <w:pPr>
        <w:pStyle w:val="32"/>
      </w:pPr>
      <w:r w:rsidRPr="00683183">
        <w:rPr>
          <w:rtl/>
        </w:rPr>
        <w:t>כולל סוללות ליטיום. אורך חיי הסוללות – 3 שנים במצב עבודה נורמאלי.</w:t>
      </w:r>
    </w:p>
    <w:p w14:paraId="5ED58461" w14:textId="77777777" w:rsidR="008A034B" w:rsidRPr="00683183" w:rsidRDefault="008A034B" w:rsidP="008E7EB7">
      <w:pPr>
        <w:pStyle w:val="32"/>
      </w:pPr>
      <w:r w:rsidRPr="00683183">
        <w:rPr>
          <w:rtl/>
        </w:rPr>
        <w:t xml:space="preserve">צריכת זרם במצב </w:t>
      </w:r>
      <w:r w:rsidRPr="00683183">
        <w:t>standby</w:t>
      </w:r>
      <w:r w:rsidRPr="00683183">
        <w:rPr>
          <w:rtl/>
        </w:rPr>
        <w:t xml:space="preserve"> – </w:t>
      </w:r>
      <w:r w:rsidRPr="00683183">
        <w:t>35uA</w:t>
      </w:r>
      <w:r w:rsidRPr="00683183">
        <w:rPr>
          <w:rtl/>
        </w:rPr>
        <w:t>.</w:t>
      </w:r>
    </w:p>
    <w:p w14:paraId="40445FC5" w14:textId="77777777" w:rsidR="008A034B" w:rsidRPr="00683183" w:rsidRDefault="008A034B" w:rsidP="008E7EB7">
      <w:pPr>
        <w:pStyle w:val="32"/>
      </w:pPr>
      <w:r w:rsidRPr="00683183">
        <w:rPr>
          <w:rtl/>
        </w:rPr>
        <w:t>טווח אלחוטי – 100 מטר.</w:t>
      </w:r>
    </w:p>
    <w:p w14:paraId="1A1ADCF0" w14:textId="77777777" w:rsidR="008A034B" w:rsidRPr="00683183" w:rsidRDefault="008A034B" w:rsidP="008E7EB7">
      <w:pPr>
        <w:pStyle w:val="32"/>
        <w:rPr>
          <w:rtl/>
        </w:rPr>
      </w:pPr>
      <w:r w:rsidRPr="00683183">
        <w:rPr>
          <w:rFonts w:hint="cs"/>
          <w:rtl/>
        </w:rPr>
        <w:t>יסופקו מוצרים מתוצרת יצרן הרכזת בלבד.</w:t>
      </w:r>
    </w:p>
    <w:p w14:paraId="2F9AE683" w14:textId="77777777" w:rsidR="008A034B" w:rsidRPr="00683183" w:rsidRDefault="008A034B" w:rsidP="0056672B">
      <w:pPr>
        <w:pStyle w:val="22"/>
      </w:pPr>
      <w:bookmarkStart w:id="934" w:name="_Toc474850493"/>
      <w:bookmarkStart w:id="935" w:name="_Toc475005109"/>
      <w:bookmarkStart w:id="936" w:name="_Toc128476868"/>
      <w:r w:rsidRPr="00683183">
        <w:rPr>
          <w:rtl/>
        </w:rPr>
        <w:t>סוללה לגלאי נפח ולחצן מצוקה אלחוטיים</w:t>
      </w:r>
      <w:bookmarkEnd w:id="934"/>
      <w:bookmarkEnd w:id="935"/>
      <w:bookmarkEnd w:id="936"/>
    </w:p>
    <w:p w14:paraId="648A08D4" w14:textId="77777777" w:rsidR="008A034B" w:rsidRPr="00683183" w:rsidRDefault="008A034B" w:rsidP="008E7EB7">
      <w:pPr>
        <w:pStyle w:val="32"/>
        <w:numPr>
          <w:ilvl w:val="0"/>
          <w:numId w:val="0"/>
        </w:numPr>
        <w:ind w:left="1076"/>
      </w:pPr>
      <w:r w:rsidRPr="00683183">
        <w:rPr>
          <w:rtl/>
        </w:rPr>
        <w:t>סוללה 3 וולט המתאימה ללחצני המצוקה וגלאי הנפח האלחוטיים.</w:t>
      </w:r>
    </w:p>
    <w:p w14:paraId="6C0ADB1D" w14:textId="77777777" w:rsidR="008A034B" w:rsidRPr="00683183" w:rsidRDefault="008A034B" w:rsidP="0056672B">
      <w:pPr>
        <w:pStyle w:val="22"/>
      </w:pPr>
      <w:bookmarkStart w:id="937" w:name="_Toc474850494"/>
      <w:bookmarkStart w:id="938" w:name="_Toc475005110"/>
      <w:bookmarkStart w:id="939" w:name="_Toc128476869"/>
      <w:r w:rsidRPr="00683183">
        <w:rPr>
          <w:rtl/>
        </w:rPr>
        <w:t>גלאי שבר זכוכית – אלחוטי</w:t>
      </w:r>
      <w:bookmarkEnd w:id="937"/>
      <w:bookmarkEnd w:id="938"/>
      <w:bookmarkEnd w:id="939"/>
    </w:p>
    <w:p w14:paraId="7784D920" w14:textId="77777777" w:rsidR="008A034B" w:rsidRPr="00683183" w:rsidRDefault="008A034B" w:rsidP="008E7EB7">
      <w:pPr>
        <w:pStyle w:val="32"/>
      </w:pPr>
      <w:r w:rsidRPr="00683183">
        <w:rPr>
          <w:rtl/>
        </w:rPr>
        <w:t>זהה למפרט הטכני "גלאי שבר זכוכית".</w:t>
      </w:r>
    </w:p>
    <w:p w14:paraId="3E8A888D" w14:textId="77777777" w:rsidR="008A034B" w:rsidRPr="00683183" w:rsidRDefault="008A034B" w:rsidP="008E7EB7">
      <w:pPr>
        <w:pStyle w:val="32"/>
      </w:pPr>
      <w:r w:rsidRPr="00683183">
        <w:rPr>
          <w:rtl/>
        </w:rPr>
        <w:t>כולל יחידת שידור.</w:t>
      </w:r>
    </w:p>
    <w:p w14:paraId="63A560AA" w14:textId="77777777" w:rsidR="008A034B" w:rsidRPr="00683183" w:rsidRDefault="008A034B" w:rsidP="008E7EB7">
      <w:pPr>
        <w:pStyle w:val="32"/>
      </w:pPr>
      <w:r w:rsidRPr="00683183">
        <w:rPr>
          <w:rtl/>
        </w:rPr>
        <w:t>כולל סוללות ליטיום. אורך חיי הסוללות – 3 שנים במצב עבודה נורמאלי.</w:t>
      </w:r>
    </w:p>
    <w:p w14:paraId="5A7A329F" w14:textId="77777777" w:rsidR="008A034B" w:rsidRPr="00683183" w:rsidRDefault="008A034B" w:rsidP="008E7EB7">
      <w:pPr>
        <w:pStyle w:val="32"/>
      </w:pPr>
      <w:r w:rsidRPr="00683183">
        <w:rPr>
          <w:rtl/>
        </w:rPr>
        <w:t xml:space="preserve">צריכת זרם במצב </w:t>
      </w:r>
      <w:r w:rsidRPr="00683183">
        <w:t>standby</w:t>
      </w:r>
      <w:r w:rsidRPr="00683183">
        <w:rPr>
          <w:rtl/>
        </w:rPr>
        <w:t xml:space="preserve"> – </w:t>
      </w:r>
      <w:r w:rsidRPr="00683183">
        <w:t>35uA</w:t>
      </w:r>
      <w:r w:rsidRPr="00683183">
        <w:rPr>
          <w:rtl/>
        </w:rPr>
        <w:t>.</w:t>
      </w:r>
    </w:p>
    <w:p w14:paraId="1CF4E7F0" w14:textId="77777777" w:rsidR="008A034B" w:rsidRPr="00683183" w:rsidRDefault="008A034B" w:rsidP="008E7EB7">
      <w:pPr>
        <w:pStyle w:val="32"/>
      </w:pPr>
      <w:r w:rsidRPr="00683183">
        <w:rPr>
          <w:rtl/>
        </w:rPr>
        <w:t>טווח אלחוטי – 100 מטר.</w:t>
      </w:r>
    </w:p>
    <w:p w14:paraId="7A72A46C" w14:textId="77777777" w:rsidR="008A034B" w:rsidRPr="00683183" w:rsidRDefault="008A034B" w:rsidP="008E7EB7">
      <w:pPr>
        <w:pStyle w:val="32"/>
        <w:rPr>
          <w:rtl/>
        </w:rPr>
      </w:pPr>
      <w:r w:rsidRPr="00683183">
        <w:rPr>
          <w:rFonts w:hint="cs"/>
          <w:rtl/>
        </w:rPr>
        <w:t>יסופקו מוצרים מתוצרת יצרן הרכזת בלבד.</w:t>
      </w:r>
    </w:p>
    <w:p w14:paraId="6A500DE2" w14:textId="77777777" w:rsidR="008A034B" w:rsidRPr="00683183" w:rsidRDefault="008A034B" w:rsidP="0056672B">
      <w:pPr>
        <w:pStyle w:val="22"/>
      </w:pPr>
      <w:bookmarkStart w:id="940" w:name="_Toc474850495"/>
      <w:bookmarkStart w:id="941" w:name="_Toc475005111"/>
      <w:bookmarkStart w:id="942" w:name="_Toc128476870"/>
      <w:r w:rsidRPr="00683183">
        <w:rPr>
          <w:rtl/>
        </w:rPr>
        <w:t>גלאי זעזועים אלחוטי</w:t>
      </w:r>
      <w:bookmarkEnd w:id="940"/>
      <w:bookmarkEnd w:id="941"/>
      <w:bookmarkEnd w:id="942"/>
    </w:p>
    <w:p w14:paraId="1C318FBD" w14:textId="77777777" w:rsidR="008A034B" w:rsidRPr="00683183" w:rsidRDefault="008A034B" w:rsidP="008E7EB7">
      <w:pPr>
        <w:pStyle w:val="32"/>
      </w:pPr>
      <w:r w:rsidRPr="00683183">
        <w:rPr>
          <w:rtl/>
        </w:rPr>
        <w:t>זהה למפרט הטכני " גלאי זעזועים".</w:t>
      </w:r>
    </w:p>
    <w:p w14:paraId="34640A12" w14:textId="77777777" w:rsidR="008A034B" w:rsidRPr="00683183" w:rsidRDefault="008A034B" w:rsidP="008E7EB7">
      <w:pPr>
        <w:pStyle w:val="32"/>
      </w:pPr>
      <w:r w:rsidRPr="00683183">
        <w:rPr>
          <w:rtl/>
        </w:rPr>
        <w:t>כולל יחידת שידור.</w:t>
      </w:r>
    </w:p>
    <w:p w14:paraId="7CE32828" w14:textId="77777777" w:rsidR="008A034B" w:rsidRPr="00683183" w:rsidRDefault="008A034B" w:rsidP="008E7EB7">
      <w:pPr>
        <w:pStyle w:val="32"/>
      </w:pPr>
      <w:r w:rsidRPr="00683183">
        <w:rPr>
          <w:rtl/>
        </w:rPr>
        <w:t>כולל סוללות ליטיום. אורך חיי הסוללות – 3 שנים במצב עבודה נורמאלי.</w:t>
      </w:r>
    </w:p>
    <w:p w14:paraId="31887BA5" w14:textId="77777777" w:rsidR="008A034B" w:rsidRPr="00683183" w:rsidRDefault="008A034B" w:rsidP="008E7EB7">
      <w:pPr>
        <w:pStyle w:val="32"/>
      </w:pPr>
      <w:r w:rsidRPr="00683183">
        <w:rPr>
          <w:rtl/>
        </w:rPr>
        <w:t xml:space="preserve">צריכת זרם במצב </w:t>
      </w:r>
      <w:r w:rsidRPr="00683183">
        <w:t>standby</w:t>
      </w:r>
      <w:r w:rsidRPr="00683183">
        <w:rPr>
          <w:rtl/>
        </w:rPr>
        <w:t xml:space="preserve"> – </w:t>
      </w:r>
      <w:r w:rsidRPr="00683183">
        <w:t>35uA</w:t>
      </w:r>
      <w:r w:rsidRPr="00683183">
        <w:rPr>
          <w:rtl/>
        </w:rPr>
        <w:t>.</w:t>
      </w:r>
    </w:p>
    <w:p w14:paraId="5BFC3F2F" w14:textId="77777777" w:rsidR="008A034B" w:rsidRPr="00683183" w:rsidRDefault="008A034B" w:rsidP="008E7EB7">
      <w:pPr>
        <w:pStyle w:val="32"/>
      </w:pPr>
      <w:r w:rsidRPr="00683183">
        <w:rPr>
          <w:rtl/>
        </w:rPr>
        <w:t>טווח אלחוטי – 100 מטר.</w:t>
      </w:r>
    </w:p>
    <w:p w14:paraId="7710CA88" w14:textId="1A6C99CF" w:rsidR="008A034B" w:rsidRPr="00683183" w:rsidRDefault="008A034B" w:rsidP="008E7EB7">
      <w:pPr>
        <w:pStyle w:val="32"/>
        <w:rPr>
          <w:rtl/>
        </w:rPr>
      </w:pPr>
      <w:bookmarkStart w:id="943" w:name="_Toc390071386"/>
      <w:r w:rsidRPr="00683183">
        <w:rPr>
          <w:rFonts w:hint="cs"/>
          <w:rtl/>
        </w:rPr>
        <w:t>יסופקו מוצרים מתוצרת יצרן הרכזת בלבד.</w:t>
      </w:r>
    </w:p>
    <w:p w14:paraId="02CFBFDA" w14:textId="7FC09CC3" w:rsidR="008A034B" w:rsidRPr="00683183" w:rsidRDefault="008A034B" w:rsidP="0056672B">
      <w:pPr>
        <w:pStyle w:val="22"/>
      </w:pPr>
      <w:bookmarkStart w:id="944" w:name="_Toc390071387"/>
      <w:bookmarkStart w:id="945" w:name="_Toc391226083"/>
      <w:bookmarkStart w:id="946" w:name="_Toc474850496"/>
      <w:bookmarkStart w:id="947" w:name="_Toc475005112"/>
      <w:bookmarkStart w:id="948" w:name="_Toc128476871"/>
      <w:bookmarkEnd w:id="943"/>
      <w:r w:rsidRPr="00683183">
        <w:rPr>
          <w:rtl/>
        </w:rPr>
        <w:t xml:space="preserve">גלאי </w:t>
      </w:r>
      <w:r w:rsidRPr="00683183">
        <w:rPr>
          <w:rFonts w:hint="cs"/>
          <w:rtl/>
        </w:rPr>
        <w:t>משולב</w:t>
      </w:r>
      <w:r w:rsidRPr="00683183">
        <w:rPr>
          <w:rtl/>
        </w:rPr>
        <w:t xml:space="preserve"> לכספת</w:t>
      </w:r>
      <w:bookmarkEnd w:id="944"/>
      <w:bookmarkEnd w:id="945"/>
      <w:bookmarkEnd w:id="946"/>
      <w:bookmarkEnd w:id="947"/>
      <w:bookmarkEnd w:id="948"/>
    </w:p>
    <w:p w14:paraId="76FFCA23" w14:textId="77777777" w:rsidR="008A034B" w:rsidRPr="00683183" w:rsidRDefault="008A034B" w:rsidP="008E7EB7">
      <w:pPr>
        <w:pStyle w:val="32"/>
        <w:rPr>
          <w:rtl/>
        </w:rPr>
      </w:pPr>
      <w:bookmarkStart w:id="949" w:name="_Toc74289050"/>
      <w:bookmarkStart w:id="950" w:name="_Toc80614221"/>
      <w:bookmarkStart w:id="951" w:name="_Toc106259843"/>
      <w:bookmarkStart w:id="952" w:name="_Toc137622472"/>
      <w:bookmarkStart w:id="953" w:name="_Toc179685159"/>
      <w:bookmarkStart w:id="954" w:name="_Toc329021210"/>
      <w:r w:rsidRPr="00683183">
        <w:rPr>
          <w:rtl/>
        </w:rPr>
        <w:t xml:space="preserve">יסופק גלאי משולב מטיפוס V.H.L (Vibration, Heat) מיועד להתקנה בכספות </w:t>
      </w:r>
      <w:bookmarkEnd w:id="949"/>
      <w:bookmarkEnd w:id="950"/>
      <w:bookmarkEnd w:id="951"/>
      <w:bookmarkEnd w:id="952"/>
      <w:bookmarkEnd w:id="953"/>
      <w:bookmarkEnd w:id="954"/>
      <w:r w:rsidRPr="00683183">
        <w:rPr>
          <w:rtl/>
        </w:rPr>
        <w:t>אשר יהיה בעל היכולות הבאות.</w:t>
      </w:r>
    </w:p>
    <w:p w14:paraId="4DFA868B" w14:textId="77777777" w:rsidR="008A034B" w:rsidRPr="00683183" w:rsidRDefault="008A034B" w:rsidP="008E7EB7">
      <w:pPr>
        <w:pStyle w:val="32"/>
      </w:pPr>
      <w:r w:rsidRPr="00683183">
        <w:rPr>
          <w:rtl/>
        </w:rPr>
        <w:t>זיווד: יצור בחומר אפוקסי, קשיח, עמיד בתנאי Heavy Duty.</w:t>
      </w:r>
    </w:p>
    <w:p w14:paraId="1F086D92" w14:textId="77777777" w:rsidR="008A034B" w:rsidRPr="00683183" w:rsidRDefault="008A034B" w:rsidP="008E7EB7">
      <w:pPr>
        <w:pStyle w:val="32"/>
      </w:pPr>
      <w:r w:rsidRPr="00683183">
        <w:rPr>
          <w:rtl/>
        </w:rPr>
        <w:t>יכולת כיוון רגישות.</w:t>
      </w:r>
    </w:p>
    <w:p w14:paraId="2160432C" w14:textId="77777777" w:rsidR="008A034B" w:rsidRPr="00683183" w:rsidRDefault="008A034B" w:rsidP="008E7EB7">
      <w:pPr>
        <w:pStyle w:val="32"/>
        <w:rPr>
          <w:rtl/>
        </w:rPr>
      </w:pPr>
      <w:bookmarkStart w:id="955" w:name="_Toc48842721"/>
      <w:bookmarkStart w:id="956" w:name="_Toc74289057"/>
      <w:bookmarkStart w:id="957" w:name="_Toc80614228"/>
      <w:bookmarkStart w:id="958" w:name="_Toc106259850"/>
      <w:bookmarkStart w:id="959" w:name="_Toc137622479"/>
      <w:bookmarkStart w:id="960" w:name="_Toc179685166"/>
      <w:bookmarkStart w:id="961" w:name="_Toc329021217"/>
      <w:r w:rsidRPr="00683183">
        <w:rPr>
          <w:rtl/>
        </w:rPr>
        <w:t>הזיווד יכלול כיסוי והגנה עם מפסק מלכוד כנגד ניסיון פירוק ותזוזה מכוון.</w:t>
      </w:r>
      <w:bookmarkEnd w:id="955"/>
      <w:bookmarkEnd w:id="956"/>
      <w:bookmarkEnd w:id="957"/>
      <w:bookmarkEnd w:id="958"/>
      <w:bookmarkEnd w:id="959"/>
      <w:bookmarkEnd w:id="960"/>
      <w:bookmarkEnd w:id="961"/>
    </w:p>
    <w:p w14:paraId="04FDAD41" w14:textId="77777777" w:rsidR="008A034B" w:rsidRPr="00683183" w:rsidRDefault="008A034B" w:rsidP="008E7EB7">
      <w:pPr>
        <w:pStyle w:val="32"/>
        <w:rPr>
          <w:rtl/>
        </w:rPr>
      </w:pPr>
      <w:bookmarkStart w:id="962" w:name="_Toc41561752"/>
      <w:bookmarkStart w:id="963" w:name="_Toc41572086"/>
      <w:bookmarkStart w:id="964" w:name="_Toc41575813"/>
      <w:bookmarkStart w:id="965" w:name="_Toc48842722"/>
      <w:bookmarkStart w:id="966" w:name="_Toc74289058"/>
      <w:bookmarkStart w:id="967" w:name="_Toc80614229"/>
      <w:bookmarkStart w:id="968" w:name="_Toc106259851"/>
      <w:bookmarkStart w:id="969" w:name="_Toc137622480"/>
      <w:bookmarkStart w:id="970" w:name="_Toc179685167"/>
      <w:bookmarkStart w:id="971" w:name="_Toc329021218"/>
      <w:r w:rsidRPr="00683183">
        <w:rPr>
          <w:rtl/>
        </w:rPr>
        <w:t>תינתן התרעה בכל מקרה של ניסיון פתיחה, פגיעה בגלאי ובקו אספקת המתח.</w:t>
      </w:r>
      <w:bookmarkEnd w:id="962"/>
      <w:bookmarkEnd w:id="963"/>
      <w:bookmarkEnd w:id="964"/>
      <w:bookmarkEnd w:id="965"/>
      <w:bookmarkEnd w:id="966"/>
      <w:bookmarkEnd w:id="967"/>
      <w:bookmarkEnd w:id="968"/>
      <w:bookmarkEnd w:id="969"/>
      <w:bookmarkEnd w:id="970"/>
      <w:bookmarkEnd w:id="971"/>
    </w:p>
    <w:p w14:paraId="12EC47EB" w14:textId="77777777" w:rsidR="008A034B" w:rsidRPr="00683183" w:rsidRDefault="008A034B" w:rsidP="008E7EB7">
      <w:pPr>
        <w:pStyle w:val="32"/>
        <w:rPr>
          <w:rtl/>
        </w:rPr>
      </w:pPr>
      <w:bookmarkStart w:id="972" w:name="_Toc41561757"/>
      <w:bookmarkStart w:id="973" w:name="_Toc41572091"/>
      <w:bookmarkStart w:id="974" w:name="_Toc41575818"/>
      <w:bookmarkStart w:id="975" w:name="_Toc48842727"/>
      <w:bookmarkStart w:id="976" w:name="_Toc74289063"/>
      <w:bookmarkStart w:id="977" w:name="_Toc80614234"/>
      <w:bookmarkStart w:id="978" w:name="_Toc106259856"/>
      <w:bookmarkStart w:id="979" w:name="_Toc137622485"/>
      <w:bookmarkStart w:id="980" w:name="_Toc179685172"/>
      <w:bookmarkStart w:id="981" w:name="_Toc329021223"/>
      <w:r w:rsidRPr="00683183">
        <w:rPr>
          <w:rtl/>
        </w:rPr>
        <w:t>מוצא אזעקה: מגע יבש NC.</w:t>
      </w:r>
      <w:bookmarkEnd w:id="972"/>
      <w:bookmarkEnd w:id="973"/>
      <w:bookmarkEnd w:id="974"/>
      <w:bookmarkEnd w:id="975"/>
      <w:bookmarkEnd w:id="976"/>
      <w:bookmarkEnd w:id="977"/>
      <w:bookmarkEnd w:id="978"/>
      <w:bookmarkEnd w:id="979"/>
      <w:bookmarkEnd w:id="980"/>
      <w:bookmarkEnd w:id="981"/>
    </w:p>
    <w:p w14:paraId="0D8FC9C8" w14:textId="77777777" w:rsidR="008A034B" w:rsidRPr="00683183" w:rsidRDefault="008A034B" w:rsidP="008E7EB7">
      <w:pPr>
        <w:pStyle w:val="32"/>
      </w:pPr>
      <w:r w:rsidRPr="00683183">
        <w:rPr>
          <w:rtl/>
        </w:rPr>
        <w:t>תאימות למיגון קירות פלדה, בטון, גבס ובלוקים.</w:t>
      </w:r>
    </w:p>
    <w:p w14:paraId="603CB51A" w14:textId="77777777" w:rsidR="008A034B" w:rsidRPr="00683183" w:rsidRDefault="008A034B" w:rsidP="008E7EB7">
      <w:pPr>
        <w:pStyle w:val="32"/>
        <w:rPr>
          <w:rtl/>
        </w:rPr>
      </w:pPr>
      <w:r w:rsidRPr="00683183">
        <w:rPr>
          <w:rtl/>
        </w:rPr>
        <w:t xml:space="preserve">טמפרטורת עבודה: </w:t>
      </w:r>
      <w:r w:rsidRPr="00683183">
        <w:t>C</w:t>
      </w:r>
      <w:r w:rsidRPr="00683183">
        <w:rPr>
          <w:rtl/>
        </w:rPr>
        <w:t xml:space="preserve"> </w:t>
      </w:r>
      <w:r w:rsidRPr="00683183">
        <w:sym w:font="Symbol" w:char="F0B0"/>
      </w:r>
      <w:r w:rsidRPr="00683183">
        <w:rPr>
          <w:rtl/>
        </w:rPr>
        <w:t xml:space="preserve">70 + </w:t>
      </w:r>
      <w:r w:rsidRPr="00683183">
        <w:t>C</w:t>
      </w:r>
      <w:r w:rsidRPr="00683183">
        <w:rPr>
          <w:rtl/>
        </w:rPr>
        <w:t xml:space="preserve"> </w:t>
      </w:r>
      <w:r w:rsidRPr="00683183">
        <w:sym w:font="Symbol" w:char="F0B0"/>
      </w:r>
      <w:r w:rsidRPr="00683183">
        <w:rPr>
          <w:rtl/>
        </w:rPr>
        <w:t xml:space="preserve">40 - לפחות. </w:t>
      </w:r>
    </w:p>
    <w:p w14:paraId="13FC902C" w14:textId="77777777" w:rsidR="008A034B" w:rsidRPr="00683183" w:rsidRDefault="008A034B" w:rsidP="008E7EB7">
      <w:pPr>
        <w:pStyle w:val="32"/>
      </w:pPr>
      <w:r w:rsidRPr="00683183">
        <w:rPr>
          <w:rtl/>
        </w:rPr>
        <w:t>יכולות גילוי ניסיונות שבירה, חום, אור, פיצוץ, ריתוך ופריצה מכל סוג שהיא.</w:t>
      </w:r>
    </w:p>
    <w:p w14:paraId="5B33A6C6" w14:textId="77777777" w:rsidR="008A034B" w:rsidRPr="00683183" w:rsidRDefault="008A034B" w:rsidP="008E7EB7">
      <w:pPr>
        <w:pStyle w:val="32"/>
      </w:pPr>
      <w:r w:rsidRPr="00683183">
        <w:rPr>
          <w:rtl/>
        </w:rPr>
        <w:t>יכולת גילוי</w:t>
      </w:r>
      <w:r w:rsidRPr="00683183">
        <w:t xml:space="preserve"> </w:t>
      </w:r>
      <w:r w:rsidRPr="00683183">
        <w:rPr>
          <w:rtl/>
        </w:rPr>
        <w:t>אור פנס בעוצמה חלשה.</w:t>
      </w:r>
    </w:p>
    <w:p w14:paraId="6791DC02" w14:textId="77777777" w:rsidR="008A034B" w:rsidRPr="00683183" w:rsidRDefault="008A034B" w:rsidP="008E7EB7">
      <w:pPr>
        <w:pStyle w:val="32"/>
      </w:pPr>
      <w:r w:rsidRPr="00683183">
        <w:rPr>
          <w:rtl/>
        </w:rPr>
        <w:t>יכולת כיוון רגישות.</w:t>
      </w:r>
    </w:p>
    <w:p w14:paraId="61B23003" w14:textId="77777777" w:rsidR="008A034B" w:rsidRPr="00683183" w:rsidRDefault="008A034B" w:rsidP="008E7EB7">
      <w:pPr>
        <w:pStyle w:val="32"/>
      </w:pPr>
      <w:r w:rsidRPr="00683183">
        <w:rPr>
          <w:rtl/>
        </w:rPr>
        <w:t>נורית ביקורת לזיהוי ניסיון פריצה.</w:t>
      </w:r>
    </w:p>
    <w:p w14:paraId="0BE8C387" w14:textId="77777777" w:rsidR="008A034B" w:rsidRPr="00683183" w:rsidRDefault="008A034B" w:rsidP="008E7EB7">
      <w:pPr>
        <w:pStyle w:val="32"/>
        <w:rPr>
          <w:rtl/>
        </w:rPr>
      </w:pPr>
      <w:bookmarkStart w:id="982" w:name="_Toc74289051"/>
      <w:bookmarkStart w:id="983" w:name="_Toc80614222"/>
      <w:bookmarkStart w:id="984" w:name="_Toc106259844"/>
      <w:bookmarkStart w:id="985" w:name="_Toc137622473"/>
      <w:bookmarkStart w:id="986" w:name="_Toc179685160"/>
      <w:bookmarkStart w:id="987" w:name="_Toc329021211"/>
      <w:r w:rsidRPr="00683183">
        <w:rPr>
          <w:rtl/>
        </w:rPr>
        <w:t>גילוי זעזועים</w:t>
      </w:r>
      <w:bookmarkEnd w:id="982"/>
      <w:bookmarkEnd w:id="983"/>
      <w:bookmarkEnd w:id="984"/>
      <w:bookmarkEnd w:id="985"/>
      <w:bookmarkEnd w:id="986"/>
      <w:bookmarkEnd w:id="987"/>
    </w:p>
    <w:p w14:paraId="7BA1BCC0" w14:textId="77777777" w:rsidR="008A034B" w:rsidRPr="00683183" w:rsidRDefault="008A034B" w:rsidP="0056672B">
      <w:pPr>
        <w:pStyle w:val="42"/>
        <w:rPr>
          <w:rtl/>
        </w:rPr>
      </w:pPr>
      <w:bookmarkStart w:id="988" w:name="_Toc41561747"/>
      <w:bookmarkStart w:id="989" w:name="_Toc41572081"/>
      <w:bookmarkStart w:id="990" w:name="_Toc41575808"/>
      <w:bookmarkStart w:id="991" w:name="_Toc48842715"/>
      <w:bookmarkStart w:id="992" w:name="_Toc74289052"/>
      <w:bookmarkStart w:id="993" w:name="_Toc80614223"/>
      <w:bookmarkStart w:id="994" w:name="_Toc106259845"/>
      <w:bookmarkStart w:id="995" w:name="_Toc137622474"/>
      <w:bookmarkStart w:id="996" w:name="_Toc179685161"/>
      <w:bookmarkStart w:id="997" w:name="_Toc329021212"/>
      <w:r w:rsidRPr="00683183">
        <w:rPr>
          <w:rtl/>
        </w:rPr>
        <w:t>הפעלה: גילוי רעידות בדלת כספת או בקיר הנגרמות ע"י מכות, קידוחים וניסיונות פריצה.</w:t>
      </w:r>
      <w:bookmarkEnd w:id="988"/>
      <w:bookmarkEnd w:id="989"/>
      <w:bookmarkEnd w:id="990"/>
      <w:bookmarkEnd w:id="991"/>
      <w:bookmarkEnd w:id="992"/>
      <w:bookmarkEnd w:id="993"/>
      <w:bookmarkEnd w:id="994"/>
      <w:bookmarkEnd w:id="995"/>
      <w:bookmarkEnd w:id="996"/>
      <w:bookmarkEnd w:id="997"/>
    </w:p>
    <w:p w14:paraId="06D30020" w14:textId="77777777" w:rsidR="008A034B" w:rsidRPr="00683183" w:rsidRDefault="008A034B" w:rsidP="0056672B">
      <w:pPr>
        <w:pStyle w:val="42"/>
        <w:rPr>
          <w:rtl/>
        </w:rPr>
      </w:pPr>
      <w:bookmarkStart w:id="998" w:name="_Toc41561748"/>
      <w:bookmarkStart w:id="999" w:name="_Toc41572082"/>
      <w:bookmarkStart w:id="1000" w:name="_Toc41575809"/>
      <w:bookmarkStart w:id="1001" w:name="_Toc48842716"/>
      <w:bookmarkStart w:id="1002" w:name="_Toc74289053"/>
      <w:bookmarkStart w:id="1003" w:name="_Toc80614224"/>
      <w:bookmarkStart w:id="1004" w:name="_Toc106259846"/>
      <w:bookmarkStart w:id="1005" w:name="_Toc137622475"/>
      <w:bookmarkStart w:id="1006" w:name="_Toc179685162"/>
      <w:bookmarkStart w:id="1007" w:name="_Toc329021213"/>
      <w:r w:rsidRPr="00683183">
        <w:rPr>
          <w:rtl/>
        </w:rPr>
        <w:t xml:space="preserve">טווח גילוי: רדיוס </w:t>
      </w:r>
      <w:smartTag w:uri="urn:schemas-microsoft-com:office:smarttags" w:element="metricconverter">
        <w:smartTagPr>
          <w:attr w:name="ProductID" w:val="3 מ'"/>
        </w:smartTagPr>
        <w:r w:rsidRPr="00683183">
          <w:rPr>
            <w:rtl/>
          </w:rPr>
          <w:t>3 מ'</w:t>
        </w:r>
      </w:smartTag>
      <w:r w:rsidRPr="00683183">
        <w:rPr>
          <w:rtl/>
        </w:rPr>
        <w:t xml:space="preserve"> לפחות סביב הגלאי.</w:t>
      </w:r>
      <w:bookmarkEnd w:id="998"/>
      <w:bookmarkEnd w:id="999"/>
      <w:bookmarkEnd w:id="1000"/>
      <w:bookmarkEnd w:id="1001"/>
      <w:bookmarkEnd w:id="1002"/>
      <w:bookmarkEnd w:id="1003"/>
      <w:bookmarkEnd w:id="1004"/>
      <w:bookmarkEnd w:id="1005"/>
      <w:bookmarkEnd w:id="1006"/>
      <w:bookmarkEnd w:id="1007"/>
    </w:p>
    <w:p w14:paraId="67B86E2A" w14:textId="77777777" w:rsidR="008A034B" w:rsidRPr="00683183" w:rsidRDefault="008A034B" w:rsidP="0056672B">
      <w:pPr>
        <w:pStyle w:val="42"/>
        <w:rPr>
          <w:rtl/>
        </w:rPr>
      </w:pPr>
      <w:bookmarkStart w:id="1008" w:name="_Toc41561749"/>
      <w:bookmarkStart w:id="1009" w:name="_Toc41572083"/>
      <w:bookmarkStart w:id="1010" w:name="_Toc41575810"/>
      <w:bookmarkStart w:id="1011" w:name="_Toc48842717"/>
      <w:bookmarkStart w:id="1012" w:name="_Toc74289054"/>
      <w:bookmarkStart w:id="1013" w:name="_Toc80614225"/>
      <w:bookmarkStart w:id="1014" w:name="_Toc106259847"/>
      <w:bookmarkStart w:id="1015" w:name="_Toc137622476"/>
      <w:bookmarkStart w:id="1016" w:name="_Toc179685163"/>
      <w:bookmarkStart w:id="1017" w:name="_Toc329021214"/>
      <w:r w:rsidRPr="00683183">
        <w:rPr>
          <w:rtl/>
        </w:rPr>
        <w:t>רגישות: ניתנת לכיוון.</w:t>
      </w:r>
      <w:bookmarkEnd w:id="1008"/>
      <w:bookmarkEnd w:id="1009"/>
      <w:bookmarkEnd w:id="1010"/>
      <w:bookmarkEnd w:id="1011"/>
      <w:bookmarkEnd w:id="1012"/>
      <w:bookmarkEnd w:id="1013"/>
      <w:bookmarkEnd w:id="1014"/>
      <w:bookmarkEnd w:id="1015"/>
      <w:bookmarkEnd w:id="1016"/>
      <w:bookmarkEnd w:id="1017"/>
    </w:p>
    <w:p w14:paraId="77C30EFF" w14:textId="77777777" w:rsidR="008A034B" w:rsidRPr="00683183" w:rsidRDefault="008A034B" w:rsidP="008E7EB7">
      <w:pPr>
        <w:pStyle w:val="32"/>
        <w:rPr>
          <w:rtl/>
        </w:rPr>
      </w:pPr>
      <w:bookmarkStart w:id="1018" w:name="_Toc41561753"/>
      <w:bookmarkStart w:id="1019" w:name="_Toc41572087"/>
      <w:bookmarkStart w:id="1020" w:name="_Toc41575814"/>
      <w:bookmarkStart w:id="1021" w:name="_Toc48842723"/>
      <w:bookmarkStart w:id="1022" w:name="_Toc74289059"/>
      <w:bookmarkStart w:id="1023" w:name="_Toc80614230"/>
      <w:bookmarkStart w:id="1024" w:name="_Toc106259852"/>
      <w:bookmarkStart w:id="1025" w:name="_Toc137622481"/>
      <w:bookmarkStart w:id="1026" w:name="_Toc179685168"/>
      <w:bookmarkStart w:id="1027" w:name="_Toc329021219"/>
      <w:r w:rsidRPr="00683183">
        <w:rPr>
          <w:rtl/>
        </w:rPr>
        <w:t>גלאי חום ואור</w:t>
      </w:r>
      <w:bookmarkEnd w:id="1018"/>
      <w:bookmarkEnd w:id="1019"/>
      <w:bookmarkEnd w:id="1020"/>
      <w:bookmarkEnd w:id="1021"/>
      <w:bookmarkEnd w:id="1022"/>
      <w:bookmarkEnd w:id="1023"/>
      <w:bookmarkEnd w:id="1024"/>
      <w:bookmarkEnd w:id="1025"/>
      <w:bookmarkEnd w:id="1026"/>
      <w:bookmarkEnd w:id="1027"/>
    </w:p>
    <w:p w14:paraId="11233949" w14:textId="77777777" w:rsidR="008A034B" w:rsidRPr="00683183" w:rsidRDefault="008A034B" w:rsidP="0056672B">
      <w:pPr>
        <w:pStyle w:val="42"/>
        <w:rPr>
          <w:rtl/>
        </w:rPr>
      </w:pPr>
      <w:bookmarkStart w:id="1028" w:name="_Toc41561754"/>
      <w:bookmarkStart w:id="1029" w:name="_Toc41572088"/>
      <w:bookmarkStart w:id="1030" w:name="_Toc41575815"/>
      <w:bookmarkStart w:id="1031" w:name="_Toc48842724"/>
      <w:bookmarkStart w:id="1032" w:name="_Toc74289060"/>
      <w:bookmarkStart w:id="1033" w:name="_Toc80614231"/>
      <w:bookmarkStart w:id="1034" w:name="_Toc106259853"/>
      <w:bookmarkStart w:id="1035" w:name="_Toc137622482"/>
      <w:bookmarkStart w:id="1036" w:name="_Toc179685169"/>
      <w:bookmarkStart w:id="1037" w:name="_Toc329021220"/>
      <w:r w:rsidRPr="00683183">
        <w:rPr>
          <w:rtl/>
        </w:rPr>
        <w:t>הפעלה: גילוי חום בטמפרטורה שבין ºC60 - ºC74 (מעלות צלזיוס) לפחות ואור המתלווה לניסיונות פריצה דרך דלת הכספת.</w:t>
      </w:r>
      <w:bookmarkEnd w:id="1028"/>
      <w:bookmarkEnd w:id="1029"/>
      <w:bookmarkEnd w:id="1030"/>
      <w:bookmarkEnd w:id="1031"/>
      <w:bookmarkEnd w:id="1032"/>
      <w:bookmarkEnd w:id="1033"/>
      <w:bookmarkEnd w:id="1034"/>
      <w:bookmarkEnd w:id="1035"/>
      <w:bookmarkEnd w:id="1036"/>
      <w:bookmarkEnd w:id="1037"/>
    </w:p>
    <w:p w14:paraId="0F5967AF" w14:textId="77777777" w:rsidR="008A034B" w:rsidRPr="00683183" w:rsidRDefault="008A034B" w:rsidP="0056672B">
      <w:pPr>
        <w:pStyle w:val="42"/>
        <w:rPr>
          <w:rtl/>
        </w:rPr>
      </w:pPr>
      <w:bookmarkStart w:id="1038" w:name="_Toc41561755"/>
      <w:bookmarkStart w:id="1039" w:name="_Toc41572089"/>
      <w:bookmarkStart w:id="1040" w:name="_Toc41575816"/>
      <w:bookmarkStart w:id="1041" w:name="_Toc48842725"/>
      <w:bookmarkStart w:id="1042" w:name="_Toc74289061"/>
      <w:bookmarkStart w:id="1043" w:name="_Toc80614232"/>
      <w:bookmarkStart w:id="1044" w:name="_Toc106259854"/>
      <w:bookmarkStart w:id="1045" w:name="_Toc137622483"/>
      <w:bookmarkStart w:id="1046" w:name="_Toc179685170"/>
      <w:bookmarkStart w:id="1047" w:name="_Toc329021221"/>
      <w:r w:rsidRPr="00683183">
        <w:rPr>
          <w:rtl/>
        </w:rPr>
        <w:t xml:space="preserve">טווח גילוי: </w:t>
      </w:r>
      <w:smartTag w:uri="urn:schemas-microsoft-com:office:smarttags" w:element="metricconverter">
        <w:smartTagPr>
          <w:attr w:name="ProductID" w:val="3 מ'"/>
        </w:smartTagPr>
        <w:r w:rsidRPr="00683183">
          <w:rPr>
            <w:rtl/>
          </w:rPr>
          <w:t>3 מ'</w:t>
        </w:r>
      </w:smartTag>
      <w:r w:rsidRPr="00683183">
        <w:rPr>
          <w:rtl/>
        </w:rPr>
        <w:t xml:space="preserve"> לפחות.</w:t>
      </w:r>
      <w:bookmarkEnd w:id="1038"/>
      <w:bookmarkEnd w:id="1039"/>
      <w:bookmarkEnd w:id="1040"/>
      <w:bookmarkEnd w:id="1041"/>
      <w:bookmarkEnd w:id="1042"/>
      <w:bookmarkEnd w:id="1043"/>
      <w:bookmarkEnd w:id="1044"/>
      <w:bookmarkEnd w:id="1045"/>
      <w:bookmarkEnd w:id="1046"/>
      <w:bookmarkEnd w:id="1047"/>
    </w:p>
    <w:p w14:paraId="73EB66F5" w14:textId="77777777" w:rsidR="008A034B" w:rsidRPr="00683183" w:rsidRDefault="008A034B" w:rsidP="0056672B">
      <w:pPr>
        <w:pStyle w:val="42"/>
      </w:pPr>
      <w:bookmarkStart w:id="1048" w:name="_Toc41561756"/>
      <w:bookmarkStart w:id="1049" w:name="_Toc41572090"/>
      <w:bookmarkStart w:id="1050" w:name="_Toc41575817"/>
      <w:bookmarkStart w:id="1051" w:name="_Toc48842726"/>
      <w:bookmarkStart w:id="1052" w:name="_Toc74289062"/>
      <w:bookmarkStart w:id="1053" w:name="_Toc80614233"/>
      <w:bookmarkStart w:id="1054" w:name="_Toc106259855"/>
      <w:bookmarkStart w:id="1055" w:name="_Toc137622484"/>
      <w:bookmarkStart w:id="1056" w:name="_Toc179685171"/>
      <w:bookmarkStart w:id="1057" w:name="_Toc329021222"/>
      <w:r w:rsidRPr="00683183">
        <w:rPr>
          <w:rtl/>
        </w:rPr>
        <w:t>מבנה: אלמנט תרמי מסוג טמפרטורה קבועה.</w:t>
      </w:r>
      <w:bookmarkEnd w:id="1048"/>
      <w:bookmarkEnd w:id="1049"/>
      <w:bookmarkEnd w:id="1050"/>
      <w:bookmarkEnd w:id="1051"/>
      <w:bookmarkEnd w:id="1052"/>
      <w:bookmarkEnd w:id="1053"/>
      <w:bookmarkEnd w:id="1054"/>
      <w:bookmarkEnd w:id="1055"/>
      <w:bookmarkEnd w:id="1056"/>
      <w:bookmarkEnd w:id="1057"/>
    </w:p>
    <w:p w14:paraId="450D9866" w14:textId="77777777" w:rsidR="008A034B" w:rsidRPr="00683183" w:rsidRDefault="008A034B" w:rsidP="008E7EB7">
      <w:pPr>
        <w:pStyle w:val="32"/>
        <w:rPr>
          <w:rtl/>
        </w:rPr>
      </w:pPr>
      <w:bookmarkStart w:id="1058" w:name="_Toc41561761"/>
      <w:bookmarkStart w:id="1059" w:name="_Toc41572095"/>
      <w:bookmarkStart w:id="1060" w:name="_Toc41575822"/>
      <w:bookmarkStart w:id="1061" w:name="_Toc48842731"/>
      <w:bookmarkStart w:id="1062" w:name="_Toc74289067"/>
      <w:bookmarkStart w:id="1063" w:name="_Toc80614238"/>
      <w:bookmarkStart w:id="1064" w:name="_Toc106259860"/>
      <w:bookmarkStart w:id="1065" w:name="_Toc137622489"/>
      <w:bookmarkStart w:id="1066" w:name="_Toc179685176"/>
      <w:bookmarkStart w:id="1067" w:name="_Toc329021227"/>
      <w:r w:rsidRPr="00683183">
        <w:rPr>
          <w:rtl/>
        </w:rPr>
        <w:t xml:space="preserve">גילוי פתיחה של דלת הכספת ביצירת פתח של לא יותר מ- </w:t>
      </w:r>
      <w:smartTag w:uri="urn:schemas-microsoft-com:office:smarttags" w:element="metricconverter">
        <w:smartTagPr>
          <w:attr w:name="ProductID" w:val="5 ס&quot;מ"/>
        </w:smartTagPr>
        <w:r w:rsidRPr="00683183">
          <w:rPr>
            <w:rtl/>
          </w:rPr>
          <w:t>5 ס"מ</w:t>
        </w:r>
      </w:smartTag>
      <w:r w:rsidRPr="00683183">
        <w:rPr>
          <w:rtl/>
        </w:rPr>
        <w:t xml:space="preserve"> בין המשקוף לדלת.</w:t>
      </w:r>
      <w:bookmarkEnd w:id="1058"/>
      <w:bookmarkEnd w:id="1059"/>
      <w:bookmarkEnd w:id="1060"/>
      <w:bookmarkEnd w:id="1061"/>
      <w:bookmarkEnd w:id="1062"/>
      <w:bookmarkEnd w:id="1063"/>
      <w:bookmarkEnd w:id="1064"/>
      <w:bookmarkEnd w:id="1065"/>
      <w:bookmarkEnd w:id="1066"/>
      <w:bookmarkEnd w:id="1067"/>
    </w:p>
    <w:p w14:paraId="359C5414" w14:textId="77777777" w:rsidR="008A034B" w:rsidRPr="00683183" w:rsidRDefault="008A034B" w:rsidP="008E7EB7">
      <w:pPr>
        <w:pStyle w:val="32"/>
      </w:pPr>
      <w:bookmarkStart w:id="1068" w:name="_Toc390071388"/>
      <w:r w:rsidRPr="00683183">
        <w:rPr>
          <w:rtl/>
        </w:rPr>
        <w:t>יסופקו מוצרים גנריים (ללא מגבלה ו\או הנחיה).</w:t>
      </w:r>
    </w:p>
    <w:p w14:paraId="7386579F" w14:textId="4AC1AC88" w:rsidR="008A034B" w:rsidRPr="00683183" w:rsidRDefault="008A034B" w:rsidP="0056672B">
      <w:pPr>
        <w:pStyle w:val="22"/>
      </w:pPr>
      <w:bookmarkStart w:id="1069" w:name="_Toc474850497"/>
      <w:bookmarkStart w:id="1070" w:name="_Toc475005113"/>
      <w:bookmarkStart w:id="1071" w:name="_Toc128476872"/>
      <w:r w:rsidRPr="00683183">
        <w:rPr>
          <w:rtl/>
        </w:rPr>
        <w:t xml:space="preserve">מפסק </w:t>
      </w:r>
      <w:proofErr w:type="spellStart"/>
      <w:r w:rsidRPr="00683183">
        <w:rPr>
          <w:rtl/>
        </w:rPr>
        <w:t>טמפר</w:t>
      </w:r>
      <w:proofErr w:type="spellEnd"/>
      <w:r w:rsidRPr="00683183">
        <w:rPr>
          <w:rtl/>
        </w:rPr>
        <w:t xml:space="preserve"> לכספת</w:t>
      </w:r>
      <w:bookmarkEnd w:id="1068"/>
      <w:bookmarkEnd w:id="1069"/>
      <w:bookmarkEnd w:id="1070"/>
      <w:bookmarkEnd w:id="1071"/>
    </w:p>
    <w:p w14:paraId="03DC67A0" w14:textId="77777777" w:rsidR="008A034B" w:rsidRPr="00683183" w:rsidRDefault="008A034B" w:rsidP="008E7EB7">
      <w:pPr>
        <w:pStyle w:val="32"/>
        <w:rPr>
          <w:rtl/>
        </w:rPr>
      </w:pPr>
      <w:r w:rsidRPr="00683183">
        <w:rPr>
          <w:rtl/>
        </w:rPr>
        <w:t>יסופק מתג תעשייתי</w:t>
      </w:r>
      <w:r w:rsidRPr="00683183">
        <w:rPr>
          <w:rFonts w:hint="cs"/>
          <w:rtl/>
        </w:rPr>
        <w:t>.</w:t>
      </w:r>
    </w:p>
    <w:p w14:paraId="39801827" w14:textId="77777777" w:rsidR="008A034B" w:rsidRPr="00683183" w:rsidRDefault="008A034B" w:rsidP="008E7EB7">
      <w:pPr>
        <w:pStyle w:val="32"/>
      </w:pPr>
      <w:r w:rsidRPr="00683183">
        <w:rPr>
          <w:rtl/>
        </w:rPr>
        <w:t>בעל פין הפעלת מתכוונן עם גלגלת.</w:t>
      </w:r>
    </w:p>
    <w:p w14:paraId="022B5E66" w14:textId="77777777" w:rsidR="008A034B" w:rsidRPr="00683183" w:rsidRDefault="008A034B" w:rsidP="008E7EB7">
      <w:pPr>
        <w:pStyle w:val="32"/>
      </w:pPr>
      <w:r w:rsidRPr="00683183">
        <w:rPr>
          <w:rtl/>
        </w:rPr>
        <w:t xml:space="preserve">דפוסי הפעלה: </w:t>
      </w:r>
      <w:r w:rsidRPr="00683183">
        <w:t>.N.O, N.C</w:t>
      </w:r>
    </w:p>
    <w:p w14:paraId="54D11471" w14:textId="77777777" w:rsidR="008A034B" w:rsidRPr="00683183" w:rsidRDefault="008A034B" w:rsidP="008E7EB7">
      <w:pPr>
        <w:pStyle w:val="32"/>
        <w:rPr>
          <w:rtl/>
        </w:rPr>
      </w:pPr>
      <w:r w:rsidRPr="00683183">
        <w:rPr>
          <w:rtl/>
        </w:rPr>
        <w:t>עמידות מכאנית: 1,000,000 פעולות .</w:t>
      </w:r>
    </w:p>
    <w:p w14:paraId="740A2564" w14:textId="77777777" w:rsidR="008A034B" w:rsidRPr="00683183" w:rsidRDefault="008A034B" w:rsidP="008E7EB7">
      <w:pPr>
        <w:pStyle w:val="32"/>
        <w:rPr>
          <w:rtl/>
        </w:rPr>
      </w:pPr>
      <w:r w:rsidRPr="00683183">
        <w:rPr>
          <w:rtl/>
        </w:rPr>
        <w:t xml:space="preserve">טמפרטורת סביבה: </w:t>
      </w:r>
      <w:r w:rsidRPr="00683183">
        <w:t>-5°</w:t>
      </w:r>
      <w:r w:rsidRPr="00683183">
        <w:rPr>
          <w:rtl/>
        </w:rPr>
        <w:t xml:space="preserve"> עד </w:t>
      </w:r>
      <w:r w:rsidRPr="00683183">
        <w:t>60°</w:t>
      </w:r>
      <w:r w:rsidRPr="00683183">
        <w:rPr>
          <w:rtl/>
        </w:rPr>
        <w:t>.</w:t>
      </w:r>
    </w:p>
    <w:p w14:paraId="44496537" w14:textId="77777777" w:rsidR="008A034B" w:rsidRPr="00683183" w:rsidRDefault="008A034B" w:rsidP="008E7EB7">
      <w:pPr>
        <w:pStyle w:val="32"/>
      </w:pPr>
      <w:r w:rsidRPr="00683183">
        <w:drawing>
          <wp:anchor distT="0" distB="0" distL="114300" distR="114300" simplePos="0" relativeHeight="251742208" behindDoc="0" locked="0" layoutInCell="1" allowOverlap="1" wp14:anchorId="409B10C5" wp14:editId="17DF394C">
            <wp:simplePos x="0" y="0"/>
            <wp:positionH relativeFrom="column">
              <wp:posOffset>1919605</wp:posOffset>
            </wp:positionH>
            <wp:positionV relativeFrom="paragraph">
              <wp:posOffset>371475</wp:posOffset>
            </wp:positionV>
            <wp:extent cx="2139950" cy="2139950"/>
            <wp:effectExtent l="0" t="0" r="0" b="0"/>
            <wp:wrapTopAndBottom/>
            <wp:docPr id="93" name="תמונה 93" descr="https://encrypted-tbn1.gstatic.com/images?q=tbn:ANd9GcR4egLXQlueJjOZvGXQo62EetArpBMNU33_y430pMK-Dz_gTPs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1.gstatic.com/images?q=tbn:ANd9GcR4egLXQlueJjOZvGXQo62EetArpBMNU33_y430pMK-Dz_gTPsG"/>
                    <pic:cNvPicPr>
                      <a:picLocks noChangeAspect="1" noChangeArrowheads="1"/>
                    </pic:cNvPicPr>
                  </pic:nvPicPr>
                  <pic:blipFill>
                    <a:blip r:embed="rId20">
                      <a:extLst>
                        <a:ext uri="{28A0092B-C50C-407E-A947-70E740481C1C}">
                          <a14:useLocalDpi xmlns:a14="http://schemas.microsoft.com/office/drawing/2010/main"/>
                        </a:ext>
                      </a:extLst>
                    </a:blip>
                    <a:srcRect/>
                    <a:stretch>
                      <a:fillRect/>
                    </a:stretch>
                  </pic:blipFill>
                  <pic:spPr bwMode="auto">
                    <a:xfrm>
                      <a:off x="0" y="0"/>
                      <a:ext cx="2139950" cy="21399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83183">
        <w:rPr>
          <w:rtl/>
        </w:rPr>
        <w:t>35 ~ 85% לחות יחסית.</w:t>
      </w:r>
    </w:p>
    <w:p w14:paraId="4EBCBA6F" w14:textId="77777777" w:rsidR="008A034B" w:rsidRPr="00683183" w:rsidRDefault="008A034B" w:rsidP="0056672B">
      <w:pPr>
        <w:spacing w:line="360" w:lineRule="auto"/>
        <w:rPr>
          <w:rFonts w:ascii="Arial" w:hAnsi="Arial"/>
          <w:sz w:val="24"/>
          <w:szCs w:val="24"/>
          <w:rtl/>
        </w:rPr>
      </w:pPr>
    </w:p>
    <w:p w14:paraId="39490ACB" w14:textId="77777777" w:rsidR="008A034B" w:rsidRPr="00683183" w:rsidRDefault="008A034B" w:rsidP="008E7EB7">
      <w:pPr>
        <w:pStyle w:val="32"/>
        <w:rPr>
          <w:rtl/>
        </w:rPr>
      </w:pPr>
      <w:r w:rsidRPr="00683183">
        <w:rPr>
          <w:rtl/>
        </w:rPr>
        <w:t>יסופקו מוצרים גנריים (ללא מגבלה ו\או הנחיה).</w:t>
      </w:r>
    </w:p>
    <w:p w14:paraId="422FD8C0" w14:textId="77777777" w:rsidR="008A034B" w:rsidRPr="00683183" w:rsidRDefault="008A034B" w:rsidP="0056672B">
      <w:pPr>
        <w:spacing w:line="360" w:lineRule="auto"/>
        <w:rPr>
          <w:rFonts w:ascii="Arial" w:hAnsi="Arial"/>
          <w:color w:val="548DD4" w:themeColor="text2" w:themeTint="99"/>
          <w:sz w:val="24"/>
          <w:szCs w:val="24"/>
          <w:u w:val="single"/>
          <w:rtl/>
        </w:rPr>
      </w:pPr>
      <w:r w:rsidRPr="00683183">
        <w:rPr>
          <w:rFonts w:ascii="Arial" w:hAnsi="Arial"/>
          <w:sz w:val="24"/>
          <w:szCs w:val="24"/>
          <w:rtl/>
        </w:rPr>
        <w:br w:type="page"/>
      </w:r>
    </w:p>
    <w:p w14:paraId="196636FE" w14:textId="77777777" w:rsidR="002F2921" w:rsidRPr="00683183" w:rsidRDefault="002F2921" w:rsidP="0056672B">
      <w:pPr>
        <w:pStyle w:val="12"/>
      </w:pPr>
      <w:bookmarkStart w:id="1072" w:name="_Toc391226085"/>
      <w:bookmarkStart w:id="1073" w:name="_Toc474850498"/>
      <w:bookmarkStart w:id="1074" w:name="_Toc475005114"/>
      <w:bookmarkStart w:id="1075" w:name="_Toc128476873"/>
      <w:r w:rsidRPr="00683183">
        <w:rPr>
          <w:rtl/>
        </w:rPr>
        <w:t>מערכת בקרת הכניסה</w:t>
      </w:r>
      <w:bookmarkEnd w:id="1072"/>
      <w:bookmarkEnd w:id="1073"/>
      <w:bookmarkEnd w:id="1074"/>
      <w:bookmarkEnd w:id="1075"/>
    </w:p>
    <w:p w14:paraId="01587ADB" w14:textId="02B66B90" w:rsidR="002F2921" w:rsidRPr="00683183" w:rsidRDefault="0012010D" w:rsidP="0056672B">
      <w:pPr>
        <w:pStyle w:val="3"/>
        <w:spacing w:line="360" w:lineRule="auto"/>
        <w:ind w:left="509"/>
        <w:rPr>
          <w:rFonts w:ascii="Arial" w:hAnsi="Arial" w:cs="Arial"/>
          <w:sz w:val="24"/>
          <w:szCs w:val="24"/>
          <w:rtl/>
        </w:rPr>
      </w:pPr>
      <w:r w:rsidRPr="00683183">
        <w:rPr>
          <w:rFonts w:ascii="Arial" w:hAnsi="Arial" w:cs="Arial" w:hint="cs"/>
          <w:sz w:val="24"/>
          <w:szCs w:val="24"/>
          <w:rtl/>
        </w:rPr>
        <w:t xml:space="preserve">במשרד התרבות והספורט מותקנת מערכת בקרת כניסה של חברת </w:t>
      </w:r>
      <w:r w:rsidRPr="00683183">
        <w:rPr>
          <w:rFonts w:ascii="Arial" w:hAnsi="Arial" w:cs="Arial" w:hint="cs"/>
          <w:sz w:val="24"/>
          <w:szCs w:val="24"/>
        </w:rPr>
        <w:t>BIOCM</w:t>
      </w:r>
      <w:r w:rsidRPr="00683183">
        <w:rPr>
          <w:rFonts w:ascii="Arial" w:hAnsi="Arial" w:cs="Arial" w:hint="cs"/>
          <w:sz w:val="24"/>
          <w:szCs w:val="24"/>
          <w:rtl/>
        </w:rPr>
        <w:t xml:space="preserve">, המערכת מנהל מספר אתרי הארגון ונשלטת ע"י תוכנת ניהול מרכזית של </w:t>
      </w:r>
      <w:r w:rsidRPr="00683183">
        <w:rPr>
          <w:rFonts w:ascii="Arial" w:hAnsi="Arial" w:cs="Arial" w:hint="cs"/>
          <w:sz w:val="24"/>
          <w:szCs w:val="24"/>
        </w:rPr>
        <w:t>BIOCM</w:t>
      </w:r>
      <w:r w:rsidRPr="00683183">
        <w:rPr>
          <w:rFonts w:ascii="Arial" w:hAnsi="Arial" w:cs="Arial" w:hint="cs"/>
          <w:sz w:val="24"/>
          <w:szCs w:val="24"/>
          <w:rtl/>
        </w:rPr>
        <w:t xml:space="preserve">  המותקנת בשרת הארגון בירושלים, </w:t>
      </w:r>
      <w:r w:rsidR="00452A66" w:rsidRPr="00683183">
        <w:rPr>
          <w:rFonts w:ascii="Arial" w:hAnsi="Arial" w:cs="Arial" w:hint="cs"/>
          <w:sz w:val="24"/>
          <w:szCs w:val="24"/>
          <w:rtl/>
        </w:rPr>
        <w:t xml:space="preserve">על </w:t>
      </w:r>
      <w:r w:rsidRPr="00683183">
        <w:rPr>
          <w:rFonts w:ascii="Arial" w:hAnsi="Arial" w:cs="Arial" w:hint="cs"/>
          <w:sz w:val="24"/>
          <w:szCs w:val="24"/>
          <w:rtl/>
        </w:rPr>
        <w:t xml:space="preserve">כן </w:t>
      </w:r>
      <w:r w:rsidR="00452A66" w:rsidRPr="00683183">
        <w:rPr>
          <w:rFonts w:ascii="Arial" w:hAnsi="Arial" w:cs="Arial" w:hint="cs"/>
          <w:sz w:val="24"/>
          <w:szCs w:val="24"/>
          <w:rtl/>
        </w:rPr>
        <w:t xml:space="preserve"> </w:t>
      </w:r>
      <w:r w:rsidRPr="00683183">
        <w:rPr>
          <w:rFonts w:ascii="Arial" w:hAnsi="Arial" w:cs="Arial" w:hint="cs"/>
          <w:sz w:val="24"/>
          <w:szCs w:val="24"/>
          <w:rtl/>
        </w:rPr>
        <w:t>החליט</w:t>
      </w:r>
      <w:r w:rsidR="00452A66" w:rsidRPr="00683183">
        <w:rPr>
          <w:rFonts w:ascii="Arial" w:hAnsi="Arial" w:cs="Arial" w:hint="cs"/>
          <w:sz w:val="24"/>
          <w:szCs w:val="24"/>
          <w:rtl/>
        </w:rPr>
        <w:t xml:space="preserve"> הלקוח </w:t>
      </w:r>
      <w:r w:rsidRPr="00683183">
        <w:rPr>
          <w:rFonts w:ascii="Arial" w:hAnsi="Arial" w:cs="Arial" w:hint="cs"/>
          <w:sz w:val="24"/>
          <w:szCs w:val="24"/>
          <w:rtl/>
        </w:rPr>
        <w:t>ש</w:t>
      </w:r>
      <w:r w:rsidR="00452A66" w:rsidRPr="00683183">
        <w:rPr>
          <w:rFonts w:ascii="Arial" w:hAnsi="Arial" w:cs="Arial" w:hint="cs"/>
          <w:sz w:val="24"/>
          <w:szCs w:val="24"/>
          <w:rtl/>
        </w:rPr>
        <w:t xml:space="preserve">מערכת בקרת הכניסה על כל רכיביה תותקן </w:t>
      </w:r>
      <w:r w:rsidRPr="00683183">
        <w:rPr>
          <w:rFonts w:ascii="Arial" w:hAnsi="Arial" w:cs="Arial" w:hint="cs"/>
          <w:sz w:val="24"/>
          <w:szCs w:val="24"/>
          <w:rtl/>
        </w:rPr>
        <w:t xml:space="preserve">ותתחזק </w:t>
      </w:r>
      <w:r w:rsidR="00452A66" w:rsidRPr="00683183">
        <w:rPr>
          <w:rFonts w:ascii="Arial" w:hAnsi="Arial" w:cs="Arial" w:hint="cs"/>
          <w:sz w:val="24"/>
          <w:szCs w:val="24"/>
          <w:rtl/>
        </w:rPr>
        <w:t xml:space="preserve">ע"י חברת </w:t>
      </w:r>
      <w:r w:rsidR="00452A66" w:rsidRPr="00683183">
        <w:rPr>
          <w:rFonts w:ascii="Arial" w:hAnsi="Arial" w:cs="Arial" w:hint="cs"/>
          <w:sz w:val="24"/>
          <w:szCs w:val="24"/>
        </w:rPr>
        <w:t>BIOCM</w:t>
      </w:r>
      <w:r w:rsidR="00452A66" w:rsidRPr="00683183">
        <w:rPr>
          <w:rFonts w:ascii="Arial" w:hAnsi="Arial" w:cs="Arial" w:hint="cs"/>
          <w:sz w:val="24"/>
          <w:szCs w:val="24"/>
          <w:rtl/>
        </w:rPr>
        <w:t xml:space="preserve"> ועל הקבלן לזוכה לממשק את המערכת אל תוכנת </w:t>
      </w:r>
      <w:proofErr w:type="spellStart"/>
      <w:r w:rsidR="00452A66" w:rsidRPr="00683183">
        <w:rPr>
          <w:rFonts w:ascii="Arial" w:hAnsi="Arial" w:cs="Arial" w:hint="cs"/>
          <w:sz w:val="24"/>
          <w:szCs w:val="24"/>
          <w:rtl/>
        </w:rPr>
        <w:t>השו"ב</w:t>
      </w:r>
      <w:proofErr w:type="spellEnd"/>
      <w:r w:rsidR="00452A66" w:rsidRPr="00683183">
        <w:rPr>
          <w:rFonts w:ascii="Arial" w:hAnsi="Arial" w:cs="Arial" w:hint="cs"/>
          <w:sz w:val="24"/>
          <w:szCs w:val="24"/>
          <w:rtl/>
        </w:rPr>
        <w:t xml:space="preserve"> </w:t>
      </w:r>
      <w:r w:rsidRPr="00683183">
        <w:rPr>
          <w:rFonts w:ascii="Arial" w:hAnsi="Arial" w:cs="Arial" w:hint="cs"/>
          <w:sz w:val="24"/>
          <w:szCs w:val="24"/>
          <w:rtl/>
        </w:rPr>
        <w:t>.</w:t>
      </w:r>
    </w:p>
    <w:p w14:paraId="3A6DC919" w14:textId="77777777" w:rsidR="002F2921" w:rsidRPr="00683183" w:rsidRDefault="002F2921" w:rsidP="0056672B">
      <w:pPr>
        <w:spacing w:line="360" w:lineRule="auto"/>
        <w:rPr>
          <w:rFonts w:ascii="Arial" w:hAnsi="Arial"/>
          <w:sz w:val="24"/>
          <w:szCs w:val="24"/>
        </w:rPr>
      </w:pPr>
    </w:p>
    <w:p w14:paraId="20C89E00" w14:textId="77777777" w:rsidR="002F2921" w:rsidRPr="00683183" w:rsidRDefault="002F2921" w:rsidP="0056672B">
      <w:pPr>
        <w:pStyle w:val="22"/>
      </w:pPr>
      <w:bookmarkStart w:id="1076" w:name="_Toc390071390"/>
      <w:bookmarkStart w:id="1077" w:name="_Toc391226086"/>
      <w:bookmarkStart w:id="1078" w:name="_Toc474850499"/>
      <w:bookmarkStart w:id="1079" w:name="_Toc475005115"/>
      <w:bookmarkStart w:id="1080" w:name="_Toc128476874"/>
      <w:r w:rsidRPr="00683183">
        <w:rPr>
          <w:rtl/>
        </w:rPr>
        <w:t>כללי</w:t>
      </w:r>
      <w:bookmarkEnd w:id="1076"/>
      <w:bookmarkEnd w:id="1077"/>
      <w:bookmarkEnd w:id="1078"/>
      <w:bookmarkEnd w:id="1079"/>
      <w:bookmarkEnd w:id="1080"/>
    </w:p>
    <w:p w14:paraId="4B6223BE" w14:textId="77777777" w:rsidR="002F2921" w:rsidRPr="00683183" w:rsidRDefault="002F2921" w:rsidP="008E7EB7">
      <w:pPr>
        <w:pStyle w:val="32"/>
      </w:pPr>
      <w:r w:rsidRPr="00683183">
        <w:rPr>
          <w:rtl/>
        </w:rPr>
        <w:t>תסופק ותותקן מערכת בקרת כניסה "אנטרפרייז" מהסוג המיועד לפעול בארגון גדול, המכיל מספר אתרים גדול הממוקמים ב</w:t>
      </w:r>
      <w:r w:rsidRPr="00683183">
        <w:rPr>
          <w:rFonts w:hint="cs"/>
          <w:rtl/>
        </w:rPr>
        <w:t>ערים</w:t>
      </w:r>
      <w:r w:rsidRPr="00683183">
        <w:rPr>
          <w:rtl/>
        </w:rPr>
        <w:t xml:space="preserve"> שונות ואלפי משתמשים רשומים.</w:t>
      </w:r>
    </w:p>
    <w:p w14:paraId="0F01FD47" w14:textId="77777777" w:rsidR="002F2921" w:rsidRPr="00683183" w:rsidRDefault="002F2921" w:rsidP="008E7EB7">
      <w:pPr>
        <w:pStyle w:val="32"/>
        <w:rPr>
          <w:rtl/>
        </w:rPr>
      </w:pPr>
      <w:r w:rsidRPr="00683183">
        <w:rPr>
          <w:rtl/>
        </w:rPr>
        <w:t>המערכת תתמוך בארכיטקטורות שונות באתרים שונים ו/או דרישות מאתרים רבים (ריבוי אתרים) ולכן תהיה ארכיטקטורת המערכת מבוזרת חסינה וגמישה כדי שתתאים לסוגים שונים של פריסות העונות על דרישותיהם של אתרים שונים.</w:t>
      </w:r>
    </w:p>
    <w:p w14:paraId="5A5E4AAF" w14:textId="77777777" w:rsidR="002F2921" w:rsidRPr="00683183" w:rsidRDefault="002F2921" w:rsidP="008E7EB7">
      <w:pPr>
        <w:pStyle w:val="32"/>
        <w:rPr>
          <w:rtl/>
        </w:rPr>
      </w:pPr>
      <w:r w:rsidRPr="00683183">
        <w:rPr>
          <w:rtl/>
        </w:rPr>
        <w:t>למערכת יהיה שרת מרכזי שבו ינוהלו כל התצורות בכדי שתוכל לתמוך בריבוי אתרים ובארכיטקטורה מבוזרת.</w:t>
      </w:r>
    </w:p>
    <w:p w14:paraId="6E63F6C2" w14:textId="77777777" w:rsidR="002F2921" w:rsidRPr="00683183" w:rsidRDefault="002F2921" w:rsidP="008E7EB7">
      <w:pPr>
        <w:pStyle w:val="32"/>
        <w:rPr>
          <w:rtl/>
        </w:rPr>
      </w:pPr>
      <w:r w:rsidRPr="00683183">
        <w:rPr>
          <w:rFonts w:hint="cs"/>
          <w:rtl/>
        </w:rPr>
        <w:t>כלל רכיבי ליבת המערכת (תוכנות ובקרים) יהיו מאותו היצרן.</w:t>
      </w:r>
    </w:p>
    <w:p w14:paraId="0BFE72DB" w14:textId="77777777" w:rsidR="002F2921" w:rsidRPr="00683183" w:rsidRDefault="002F2921" w:rsidP="008E7EB7">
      <w:pPr>
        <w:pStyle w:val="32"/>
      </w:pPr>
      <w:r w:rsidRPr="00683183">
        <w:rPr>
          <w:rtl/>
        </w:rPr>
        <w:t xml:space="preserve">תסופק ותותקן מערכת בארכיטקטורת </w:t>
      </w:r>
      <w:r w:rsidRPr="00683183">
        <w:t>server client</w:t>
      </w:r>
      <w:r w:rsidRPr="00683183">
        <w:rPr>
          <w:rtl/>
        </w:rPr>
        <w:t xml:space="preserve"> אשר תכלול שרת ראשי, שרת משני לגיבוי ומספר רב של תחנות עבודה.</w:t>
      </w:r>
    </w:p>
    <w:p w14:paraId="3B88F122" w14:textId="77777777" w:rsidR="002F2921" w:rsidRPr="00683183" w:rsidRDefault="002F2921" w:rsidP="008E7EB7">
      <w:pPr>
        <w:pStyle w:val="32"/>
      </w:pPr>
      <w:r w:rsidRPr="00683183">
        <w:rPr>
          <w:rtl/>
        </w:rPr>
        <w:t>המערכת תפעל בתמיכה מלאה בטכנולוגיית כרטיסים חכמים</w:t>
      </w:r>
      <w:r w:rsidRPr="00683183">
        <w:rPr>
          <w:rFonts w:hint="cs"/>
          <w:rtl/>
        </w:rPr>
        <w:t xml:space="preserve"> ותתמוך בתקן </w:t>
      </w:r>
      <w:r w:rsidRPr="00683183">
        <w:t>Mifare 1k</w:t>
      </w:r>
      <w:r w:rsidRPr="00683183">
        <w:rPr>
          <w:rFonts w:hint="cs"/>
          <w:rtl/>
        </w:rPr>
        <w:t>.</w:t>
      </w:r>
    </w:p>
    <w:p w14:paraId="0F977A53" w14:textId="77777777" w:rsidR="002F2921" w:rsidRPr="00683183" w:rsidRDefault="002F2921" w:rsidP="008E7EB7">
      <w:pPr>
        <w:pStyle w:val="32"/>
        <w:rPr>
          <w:rtl/>
        </w:rPr>
      </w:pPr>
      <w:r w:rsidRPr="00683183">
        <w:rPr>
          <w:rtl/>
        </w:rPr>
        <w:t>ייעוד המערכת יהיה להגדיר, לנהל ולפקח על כניסתם ויציאתם של מורשי הכניסה והאורחים בכל מתקני הלקוח בהם היא תותקן בכפוף להרשאות שיינתנו לכל הרשומים בבסיס הנתונים של המערכת.</w:t>
      </w:r>
    </w:p>
    <w:p w14:paraId="413C74E1" w14:textId="77777777" w:rsidR="002F2921" w:rsidRPr="00683183" w:rsidRDefault="002F2921" w:rsidP="008E7EB7">
      <w:pPr>
        <w:pStyle w:val="32"/>
        <w:rPr>
          <w:rtl/>
        </w:rPr>
      </w:pPr>
      <w:r w:rsidRPr="00683183">
        <w:rPr>
          <w:rFonts w:hint="cs"/>
          <w:rtl/>
        </w:rPr>
        <w:t xml:space="preserve">המערכת תתמוך בתצורת עבודה </w:t>
      </w:r>
      <w:r w:rsidRPr="00683183">
        <w:t>Standalone</w:t>
      </w:r>
      <w:r w:rsidRPr="00683183">
        <w:rPr>
          <w:rFonts w:hint="cs"/>
          <w:rtl/>
        </w:rPr>
        <w:t xml:space="preserve"> באתרים קטנים.</w:t>
      </w:r>
    </w:p>
    <w:p w14:paraId="475CB474" w14:textId="77777777" w:rsidR="002F2921" w:rsidRPr="00683183" w:rsidRDefault="002F2921" w:rsidP="008E7EB7">
      <w:pPr>
        <w:pStyle w:val="32"/>
      </w:pPr>
      <w:r w:rsidRPr="00683183">
        <w:rPr>
          <w:rtl/>
        </w:rPr>
        <w:t>בנוסף תתמוך המערכת באפשרות להנפיק תגי "אורח" שיאפשרו כניסה מוגבלת לחדרים ו\או קומות ו\או מתחמים בהתאם להרשאות שיינתנו להם במעמד הנפקת התק ע"י מחלקת הביטחון של הלקוח.</w:t>
      </w:r>
    </w:p>
    <w:p w14:paraId="4A83A261" w14:textId="77777777" w:rsidR="002F2921" w:rsidRPr="00683183" w:rsidRDefault="002F2921" w:rsidP="008E7EB7">
      <w:pPr>
        <w:pStyle w:val="32"/>
      </w:pPr>
      <w:r w:rsidRPr="00683183">
        <w:rPr>
          <w:rtl/>
        </w:rPr>
        <w:t xml:space="preserve">המערכת תהיה בעלת אפשרות להגדרת מידור ברמות שונות כך שתתאפשר התקנה של קוראים בחדרים ממודרים המוגדרים כ"סודיים" , רגישים , כספות וכדומה אשר הכניסה אליהם תוגדר רק ל </w:t>
      </w:r>
      <w:r w:rsidRPr="00683183">
        <w:t>VIP</w:t>
      </w:r>
      <w:r w:rsidRPr="00683183">
        <w:rPr>
          <w:rtl/>
        </w:rPr>
        <w:t xml:space="preserve"> של הלקוח.</w:t>
      </w:r>
    </w:p>
    <w:p w14:paraId="36F92DB8" w14:textId="77777777" w:rsidR="002F2921" w:rsidRPr="00683183" w:rsidRDefault="002F2921" w:rsidP="008E7EB7">
      <w:pPr>
        <w:pStyle w:val="32"/>
      </w:pPr>
      <w:r w:rsidRPr="00683183">
        <w:rPr>
          <w:rtl/>
        </w:rPr>
        <w:t xml:space="preserve">מערכת בקרת הכניסה מורכבת ממספר פריטים, </w:t>
      </w:r>
      <w:r w:rsidRPr="00683183">
        <w:rPr>
          <w:rFonts w:hint="cs"/>
          <w:rtl/>
        </w:rPr>
        <w:t>חומרתיי</w:t>
      </w:r>
      <w:r w:rsidRPr="00683183">
        <w:rPr>
          <w:rFonts w:hint="eastAsia"/>
          <w:rtl/>
        </w:rPr>
        <w:t>ם</w:t>
      </w:r>
      <w:r w:rsidRPr="00683183">
        <w:rPr>
          <w:rtl/>
        </w:rPr>
        <w:t xml:space="preserve"> ות</w:t>
      </w:r>
      <w:r w:rsidRPr="00683183">
        <w:rPr>
          <w:rFonts w:hint="cs"/>
          <w:rtl/>
        </w:rPr>
        <w:t>ו</w:t>
      </w:r>
      <w:r w:rsidRPr="00683183">
        <w:rPr>
          <w:rtl/>
        </w:rPr>
        <w:t>כנת</w:t>
      </w:r>
      <w:r w:rsidRPr="00683183">
        <w:rPr>
          <w:rFonts w:hint="cs"/>
          <w:rtl/>
        </w:rPr>
        <w:t>י</w:t>
      </w:r>
      <w:r w:rsidRPr="00683183">
        <w:rPr>
          <w:rtl/>
        </w:rPr>
        <w:t>ים המחוברים לרשת האבטחה ונשלטים ע"י מערכת ממוחשבת.</w:t>
      </w:r>
    </w:p>
    <w:p w14:paraId="105BB474" w14:textId="77777777" w:rsidR="002F2921" w:rsidRPr="00683183" w:rsidRDefault="002F2921" w:rsidP="008E7EB7">
      <w:pPr>
        <w:pStyle w:val="32"/>
        <w:rPr>
          <w:rtl/>
        </w:rPr>
      </w:pPr>
      <w:r w:rsidRPr="00683183">
        <w:rPr>
          <w:rtl/>
        </w:rPr>
        <w:t>המערכת תדע לעבוד גם מול שרת מרכזי שיתארח במרכז נתונים.</w:t>
      </w:r>
    </w:p>
    <w:p w14:paraId="292679FE" w14:textId="77777777" w:rsidR="002F2921" w:rsidRPr="00683183" w:rsidRDefault="002F2921" w:rsidP="008E7EB7">
      <w:pPr>
        <w:pStyle w:val="32"/>
      </w:pPr>
      <w:bookmarkStart w:id="1081" w:name="bookmark1"/>
      <w:bookmarkEnd w:id="1081"/>
      <w:r w:rsidRPr="00683183">
        <w:rPr>
          <w:rtl/>
        </w:rPr>
        <w:t>למערכת לא תהיה אף נקודת כשל בודדת. יהיה ניתן לשמור את הנתונים באופן מקומי, על גבי הבקר, וכן על גבי השרת כך המערכת תמשיך לתפקד גם כאשר הקשר עם השרת יאבד.</w:t>
      </w:r>
    </w:p>
    <w:p w14:paraId="0715C163" w14:textId="77777777" w:rsidR="002F2921" w:rsidRPr="00683183" w:rsidRDefault="002F2921" w:rsidP="0056672B">
      <w:pPr>
        <w:pStyle w:val="22"/>
      </w:pPr>
      <w:bookmarkStart w:id="1082" w:name="_Toc390071392"/>
      <w:bookmarkStart w:id="1083" w:name="_Toc391226088"/>
      <w:bookmarkStart w:id="1084" w:name="_Toc474850500"/>
      <w:bookmarkStart w:id="1085" w:name="_Toc475005116"/>
      <w:bookmarkStart w:id="1086" w:name="_Toc128476875"/>
      <w:r w:rsidRPr="00683183">
        <w:rPr>
          <w:rtl/>
        </w:rPr>
        <w:t>מכלולי המערכת</w:t>
      </w:r>
      <w:bookmarkEnd w:id="1082"/>
      <w:bookmarkEnd w:id="1083"/>
      <w:bookmarkEnd w:id="1084"/>
      <w:bookmarkEnd w:id="1085"/>
      <w:bookmarkEnd w:id="1086"/>
    </w:p>
    <w:p w14:paraId="68A89CB3" w14:textId="77777777" w:rsidR="002F2921" w:rsidRPr="00683183" w:rsidRDefault="002F2921" w:rsidP="008E7EB7">
      <w:pPr>
        <w:pStyle w:val="32"/>
      </w:pPr>
      <w:r w:rsidRPr="00683183">
        <w:rPr>
          <w:rtl/>
        </w:rPr>
        <w:t>תוכנות</w:t>
      </w:r>
    </w:p>
    <w:p w14:paraId="27905F89" w14:textId="563A3BD2" w:rsidR="002F2921" w:rsidRPr="00683183" w:rsidRDefault="002F2921" w:rsidP="0056672B">
      <w:pPr>
        <w:pStyle w:val="42"/>
      </w:pPr>
      <w:r w:rsidRPr="00683183">
        <w:rPr>
          <w:rtl/>
        </w:rPr>
        <w:t>תכנת שרת ניהול המערכת אשר מותקנת ע"ג השרת הראשי בחדר הבקרה ומכילה את מאגר הנתונים של מחזיקי הכרטיסים ומנהלת את כלל הבקרים המותקנים באתר ובקרים המותקנים באתרים נוספים המחוברים לרשת הב</w:t>
      </w:r>
      <w:r w:rsidR="005B14C4" w:rsidRPr="00683183">
        <w:rPr>
          <w:rFonts w:hint="cs"/>
          <w:rtl/>
        </w:rPr>
        <w:t>י</w:t>
      </w:r>
      <w:r w:rsidRPr="00683183">
        <w:rPr>
          <w:rtl/>
        </w:rPr>
        <w:t xml:space="preserve">טחון של הלקוח. </w:t>
      </w:r>
    </w:p>
    <w:p w14:paraId="68ADE2CF" w14:textId="77777777" w:rsidR="002F2921" w:rsidRPr="00683183" w:rsidRDefault="002F2921" w:rsidP="0056672B">
      <w:pPr>
        <w:pStyle w:val="42"/>
      </w:pPr>
      <w:r w:rsidRPr="00683183">
        <w:rPr>
          <w:rtl/>
        </w:rPr>
        <w:t>השרת הראשי יהיה שרת אפליקציה בגיבוי חם שתפקידו יהיה לסנכרן את כל שרתי האזורים השונים במערכת אשר יותקנו באתרים נוספים.</w:t>
      </w:r>
    </w:p>
    <w:p w14:paraId="71E30972" w14:textId="77777777" w:rsidR="002F2921" w:rsidRPr="00683183" w:rsidRDefault="002F2921" w:rsidP="0056672B">
      <w:pPr>
        <w:pStyle w:val="42"/>
      </w:pPr>
      <w:r w:rsidRPr="00683183">
        <w:rPr>
          <w:rtl/>
        </w:rPr>
        <w:t>תכנת קליינט הכוללת מודולים ע"פ בחירה ע"פ סוג המשתמש (לדוגמא בקליינט של הקב"ט יותקן רק מודול מתן ההרשאות) ומטרתה לנהל את כלל המערכת ע"ג מפות גרפיות ידידותיות למשתמש, לתת הרשאות למחזיקי הכרטיסים, להנפיק כרטיסים חדשים וכו'</w:t>
      </w:r>
    </w:p>
    <w:p w14:paraId="65B2EE48" w14:textId="5385A662" w:rsidR="002F2921" w:rsidRPr="00683183" w:rsidRDefault="00343C67" w:rsidP="0056672B">
      <w:pPr>
        <w:bidi w:val="0"/>
        <w:spacing w:after="0" w:line="360" w:lineRule="auto"/>
        <w:rPr>
          <w:rFonts w:ascii="Arial" w:hAnsi="Arial"/>
          <w:sz w:val="24"/>
          <w:szCs w:val="24"/>
          <w:rtl/>
        </w:rPr>
      </w:pPr>
      <w:r>
        <w:rPr>
          <w:rFonts w:ascii="Arial" w:hAnsi="Arial"/>
          <w:sz w:val="24"/>
          <w:szCs w:val="24"/>
          <w:rtl/>
        </w:rPr>
        <w:br w:type="page"/>
      </w:r>
    </w:p>
    <w:p w14:paraId="6FB56512" w14:textId="77777777" w:rsidR="002F2921" w:rsidRPr="00683183" w:rsidRDefault="002F2921" w:rsidP="008E7EB7">
      <w:pPr>
        <w:pStyle w:val="32"/>
      </w:pPr>
      <w:r w:rsidRPr="00683183">
        <w:rPr>
          <w:rtl/>
        </w:rPr>
        <w:t>חומרות</w:t>
      </w:r>
    </w:p>
    <w:p w14:paraId="1CF34D91" w14:textId="77777777" w:rsidR="002F2921" w:rsidRPr="00683183" w:rsidRDefault="002F2921" w:rsidP="0056672B">
      <w:pPr>
        <w:pStyle w:val="42"/>
      </w:pPr>
      <w:r w:rsidRPr="00683183">
        <w:rPr>
          <w:rtl/>
        </w:rPr>
        <w:t>חומרת שרתים וקליינטים סטנדרטית המאופיינים במפרט זה בפרק הרלוונטי לחומרות מחשוב.</w:t>
      </w:r>
    </w:p>
    <w:p w14:paraId="3CF3680D" w14:textId="77777777" w:rsidR="002F2921" w:rsidRPr="00683183" w:rsidRDefault="002F2921" w:rsidP="0056672B">
      <w:pPr>
        <w:pStyle w:val="42"/>
        <w:rPr>
          <w:rtl/>
        </w:rPr>
      </w:pPr>
      <w:r w:rsidRPr="00683183">
        <w:rPr>
          <w:rtl/>
        </w:rPr>
        <w:t xml:space="preserve">בקרים ם אשר מותקנים בחדרי התקשורת השולטים במספר דלתות על כל מרכיביהן בתקשורת טורית (קורא קרבה/ביומטרי, </w:t>
      </w:r>
      <w:proofErr w:type="spellStart"/>
      <w:r w:rsidRPr="00683183">
        <w:rPr>
          <w:rtl/>
        </w:rPr>
        <w:t>מגנולוק</w:t>
      </w:r>
      <w:proofErr w:type="spellEnd"/>
      <w:r w:rsidRPr="00683183">
        <w:rPr>
          <w:rtl/>
        </w:rPr>
        <w:t xml:space="preserve">, מגנט חיווי לחצני פתיחה ושבירה וכו') ומחוברים למתג התקשורת </w:t>
      </w:r>
      <w:proofErr w:type="spellStart"/>
      <w:r w:rsidRPr="00683183">
        <w:rPr>
          <w:rtl/>
        </w:rPr>
        <w:t>הקומתי</w:t>
      </w:r>
      <w:proofErr w:type="spellEnd"/>
      <w:r w:rsidRPr="00683183">
        <w:rPr>
          <w:rtl/>
        </w:rPr>
        <w:t xml:space="preserve">\אזורי ולשרת המערכת באמצעות פרוטוקול </w:t>
      </w:r>
      <w:r w:rsidRPr="00683183">
        <w:t>TCP/IP</w:t>
      </w:r>
      <w:r w:rsidRPr="00683183">
        <w:rPr>
          <w:rtl/>
        </w:rPr>
        <w:t>.</w:t>
      </w:r>
    </w:p>
    <w:p w14:paraId="60EB9349" w14:textId="77777777" w:rsidR="002F2921" w:rsidRPr="00683183" w:rsidRDefault="002F2921" w:rsidP="0056672B">
      <w:pPr>
        <w:pStyle w:val="42"/>
      </w:pPr>
      <w:proofErr w:type="spellStart"/>
      <w:r w:rsidRPr="00683183">
        <w:rPr>
          <w:rtl/>
        </w:rPr>
        <w:t>מודולי</w:t>
      </w:r>
      <w:proofErr w:type="spellEnd"/>
      <w:r w:rsidRPr="00683183">
        <w:rPr>
          <w:rtl/>
        </w:rPr>
        <w:t xml:space="preserve"> </w:t>
      </w:r>
      <w:proofErr w:type="spellStart"/>
      <w:r w:rsidRPr="00683183">
        <w:t>i</w:t>
      </w:r>
      <w:proofErr w:type="spellEnd"/>
      <w:r w:rsidRPr="00683183">
        <w:t>\o</w:t>
      </w:r>
      <w:r w:rsidRPr="00683183">
        <w:rPr>
          <w:rtl/>
        </w:rPr>
        <w:t xml:space="preserve"> אשר מחוברים לבקרים בתקשורת טורית ויעודם הינו חיבור אמצעים נוספים שלא דורשים קורא קרבה/ביומטרי בדלת (למשל דלת מבוקרת עם מקודד מקומי).</w:t>
      </w:r>
    </w:p>
    <w:p w14:paraId="487E4C2F" w14:textId="77777777" w:rsidR="002F2921" w:rsidRPr="00683183" w:rsidRDefault="002F2921" w:rsidP="0056672B">
      <w:pPr>
        <w:pStyle w:val="42"/>
      </w:pPr>
      <w:r w:rsidRPr="00683183">
        <w:rPr>
          <w:rtl/>
        </w:rPr>
        <w:t>קוראים מסוגים שונים.</w:t>
      </w:r>
    </w:p>
    <w:p w14:paraId="303D79CC" w14:textId="77777777" w:rsidR="002F2921" w:rsidRPr="00683183" w:rsidRDefault="002F2921" w:rsidP="0056672B">
      <w:pPr>
        <w:pStyle w:val="42"/>
      </w:pPr>
      <w:r w:rsidRPr="00683183">
        <w:rPr>
          <w:rtl/>
        </w:rPr>
        <w:t>מנעולים חשמליים.</w:t>
      </w:r>
    </w:p>
    <w:p w14:paraId="41764EF7" w14:textId="77777777" w:rsidR="002F2921" w:rsidRPr="00683183" w:rsidRDefault="002F2921" w:rsidP="0056672B">
      <w:pPr>
        <w:pStyle w:val="42"/>
      </w:pPr>
      <w:r w:rsidRPr="00683183">
        <w:rPr>
          <w:rtl/>
        </w:rPr>
        <w:t>מפסקי פתיחת דלתות בשגרה וחירום.</w:t>
      </w:r>
    </w:p>
    <w:p w14:paraId="72C03AFC" w14:textId="77777777" w:rsidR="002F2921" w:rsidRPr="00683183" w:rsidRDefault="002F2921" w:rsidP="0056672B">
      <w:pPr>
        <w:pStyle w:val="42"/>
      </w:pPr>
      <w:r w:rsidRPr="00683183">
        <w:rPr>
          <w:rtl/>
        </w:rPr>
        <w:t>אמצעים להנפקת כרטיסים.</w:t>
      </w:r>
    </w:p>
    <w:p w14:paraId="53A3CCE8" w14:textId="77777777" w:rsidR="002F2921" w:rsidRPr="00683183" w:rsidRDefault="002F2921" w:rsidP="0056672B">
      <w:pPr>
        <w:pStyle w:val="42"/>
      </w:pPr>
      <w:r w:rsidRPr="00683183">
        <w:rPr>
          <w:rtl/>
        </w:rPr>
        <w:t>ועוד כפי שיוגדר בהמשך.</w:t>
      </w:r>
    </w:p>
    <w:p w14:paraId="5C143165" w14:textId="77777777" w:rsidR="002F2921" w:rsidRPr="00683183" w:rsidRDefault="002F2921" w:rsidP="008E7EB7">
      <w:pPr>
        <w:pStyle w:val="32"/>
      </w:pPr>
      <w:r w:rsidRPr="00683183">
        <w:rPr>
          <w:rtl/>
        </w:rPr>
        <w:t>ציוד פריפריאלי</w:t>
      </w:r>
    </w:p>
    <w:p w14:paraId="0DB7DA51" w14:textId="77777777" w:rsidR="002F2921" w:rsidRPr="00683183" w:rsidRDefault="002F2921" w:rsidP="0056672B">
      <w:pPr>
        <w:pStyle w:val="42"/>
      </w:pPr>
      <w:r w:rsidRPr="00683183">
        <w:rPr>
          <w:rtl/>
        </w:rPr>
        <w:t>המערכת תשלב את כל פונקציות בקרת הכניסות וניהול הזיהוי לבסיס נתונים אחד בסביבת רשת.</w:t>
      </w:r>
    </w:p>
    <w:p w14:paraId="613F1B1B" w14:textId="77777777" w:rsidR="002F2921" w:rsidRPr="00683183" w:rsidRDefault="002F2921" w:rsidP="0056672B">
      <w:pPr>
        <w:pStyle w:val="42"/>
      </w:pPr>
      <w:r w:rsidRPr="00683183">
        <w:rPr>
          <w:rtl/>
        </w:rPr>
        <w:t xml:space="preserve">המערכת תאפשר שילוב של שרתים, לקוחות כתחנות עבודה של בקרת כניסות, תחנות עבודה של הפקת תגים ותחנות עבודה משותפות, אשר ישתמשו כולם באותו בסיס נתונים ברשת מקומית או ברשת רחבה. </w:t>
      </w:r>
    </w:p>
    <w:p w14:paraId="4CFFD82A" w14:textId="77777777" w:rsidR="002F2921" w:rsidRPr="00683183" w:rsidRDefault="002F2921" w:rsidP="0056672B">
      <w:pPr>
        <w:pStyle w:val="42"/>
      </w:pPr>
      <w:r w:rsidRPr="00683183">
        <w:rPr>
          <w:rtl/>
        </w:rPr>
        <w:t xml:space="preserve">המערכת תאפשר התרחבות עתידית ע"י הוספת תחנות עבודה ללא פגיעה בפונקציונליות של המערכת. </w:t>
      </w:r>
    </w:p>
    <w:p w14:paraId="0E1498AE" w14:textId="77777777" w:rsidR="002F2921" w:rsidRPr="00683183" w:rsidRDefault="002F2921" w:rsidP="0056672B">
      <w:pPr>
        <w:pStyle w:val="42"/>
      </w:pPr>
      <w:r w:rsidRPr="00683183">
        <w:rPr>
          <w:rtl/>
        </w:rPr>
        <w:t xml:space="preserve">אפשר יהיה לבצע פעולות ניהול של המערכת מכל תחנת עבודה המוגדרת במערכת והמורשה לבצע פעולות אלה. </w:t>
      </w:r>
    </w:p>
    <w:p w14:paraId="47320162" w14:textId="77777777" w:rsidR="002F2921" w:rsidRPr="00683183" w:rsidRDefault="002F2921" w:rsidP="0056672B">
      <w:pPr>
        <w:pStyle w:val="42"/>
      </w:pPr>
      <w:r w:rsidRPr="00683183">
        <w:rPr>
          <w:rtl/>
        </w:rPr>
        <w:t xml:space="preserve">פונקציות מנהל מערכת כוללות יצירת מפות, רמות הרשאות, חלונות זמן, חגים וחופשים, דו"חות, בקרת מעבר חוזר, יציאות וכל הגדרות המערכת. </w:t>
      </w:r>
    </w:p>
    <w:p w14:paraId="646BF2F4" w14:textId="77777777" w:rsidR="002F2921" w:rsidRPr="00683183" w:rsidRDefault="002F2921" w:rsidP="0056672B">
      <w:pPr>
        <w:pStyle w:val="42"/>
      </w:pPr>
      <w:r w:rsidRPr="00683183">
        <w:rPr>
          <w:rtl/>
        </w:rPr>
        <w:t xml:space="preserve">שרתי המערכת יתמכו בתחנות העבודה אשר יוגדרו לעבוד על מערכות הפעלה של </w:t>
      </w:r>
      <w:r w:rsidRPr="00683183">
        <w:t xml:space="preserve">MS Windows </w:t>
      </w:r>
      <w:r w:rsidRPr="00683183">
        <w:rPr>
          <w:rtl/>
        </w:rPr>
        <w:t xml:space="preserve">. </w:t>
      </w:r>
    </w:p>
    <w:p w14:paraId="1C545921" w14:textId="77777777" w:rsidR="002F2921" w:rsidRPr="00683183" w:rsidRDefault="002F2921" w:rsidP="0056672B">
      <w:pPr>
        <w:pStyle w:val="42"/>
      </w:pPr>
      <w:r w:rsidRPr="00683183">
        <w:rPr>
          <w:rtl/>
        </w:rPr>
        <w:t xml:space="preserve">כל המערכות המבוססות על </w:t>
      </w:r>
      <w:r w:rsidRPr="00683183">
        <w:t>Windows</w:t>
      </w:r>
      <w:r w:rsidRPr="00683183">
        <w:rPr>
          <w:rtl/>
        </w:rPr>
        <w:t xml:space="preserve"> יעבדו עם ניהול בסיסי נתונים יחסיים בארכיטקטורת שרת/לקוח כמו שרת </w:t>
      </w:r>
      <w:r w:rsidRPr="00683183">
        <w:t>SQL</w:t>
      </w:r>
      <w:r w:rsidRPr="00683183">
        <w:rPr>
          <w:rtl/>
        </w:rPr>
        <w:t xml:space="preserve"> .</w:t>
      </w:r>
    </w:p>
    <w:p w14:paraId="7A3C55AA" w14:textId="77777777" w:rsidR="002F2921" w:rsidRPr="00683183" w:rsidRDefault="002F2921" w:rsidP="0056672B">
      <w:pPr>
        <w:pStyle w:val="22"/>
      </w:pPr>
      <w:bookmarkStart w:id="1087" w:name="_Toc474850501"/>
      <w:bookmarkStart w:id="1088" w:name="_Toc475005117"/>
      <w:bookmarkStart w:id="1089" w:name="_Toc128476876"/>
      <w:r w:rsidRPr="00683183">
        <w:rPr>
          <w:rFonts w:hint="cs"/>
          <w:rtl/>
        </w:rPr>
        <w:t>תוכנות בקרת הכניסה</w:t>
      </w:r>
      <w:bookmarkEnd w:id="1087"/>
      <w:bookmarkEnd w:id="1088"/>
      <w:bookmarkEnd w:id="1089"/>
    </w:p>
    <w:p w14:paraId="77AF66A5" w14:textId="77777777" w:rsidR="002F2921" w:rsidRPr="00683183" w:rsidRDefault="002F2921" w:rsidP="008E7EB7">
      <w:pPr>
        <w:pStyle w:val="32"/>
      </w:pPr>
      <w:r w:rsidRPr="00683183">
        <w:rPr>
          <w:rtl/>
        </w:rPr>
        <w:t>כללי:</w:t>
      </w:r>
    </w:p>
    <w:p w14:paraId="1F01CCF1" w14:textId="77777777" w:rsidR="002F2921" w:rsidRPr="00683183" w:rsidRDefault="002F2921" w:rsidP="0056672B">
      <w:pPr>
        <w:pStyle w:val="42"/>
      </w:pPr>
      <w:r w:rsidRPr="00683183">
        <w:rPr>
          <w:rtl/>
        </w:rPr>
        <w:t xml:space="preserve">כלל תוכנות המערכת יותקנו ע"ג חומרת מחשוב סטנדרטית ע"פ מפרט זה. </w:t>
      </w:r>
    </w:p>
    <w:p w14:paraId="231FFCEA" w14:textId="77777777" w:rsidR="002F2921" w:rsidRPr="00683183" w:rsidRDefault="002F2921" w:rsidP="0056672B">
      <w:pPr>
        <w:pStyle w:val="42"/>
      </w:pPr>
      <w:r w:rsidRPr="00683183">
        <w:rPr>
          <w:rtl/>
        </w:rPr>
        <w:t>תוכנת בקרת הכניסה המערכת תנהל את כלל הבקרים הראשיים והבקרים המשניים בממשק נוח וידידותי למשתמש.</w:t>
      </w:r>
    </w:p>
    <w:p w14:paraId="1D365BCD" w14:textId="77777777" w:rsidR="002F2921" w:rsidRPr="00683183" w:rsidRDefault="002F2921" w:rsidP="0056672B">
      <w:pPr>
        <w:pStyle w:val="42"/>
      </w:pPr>
      <w:r w:rsidRPr="00683183">
        <w:rPr>
          <w:rtl/>
        </w:rPr>
        <w:t>חבילת התוכנות תכלול 3 אפליקציות:</w:t>
      </w:r>
    </w:p>
    <w:p w14:paraId="496C8331" w14:textId="77777777" w:rsidR="002F2921" w:rsidRPr="00683183" w:rsidRDefault="002F2921" w:rsidP="0056672B">
      <w:pPr>
        <w:pStyle w:val="50"/>
        <w:spacing w:line="360" w:lineRule="auto"/>
      </w:pPr>
      <w:r w:rsidRPr="00683183">
        <w:t>Server</w:t>
      </w:r>
      <w:r w:rsidRPr="00683183">
        <w:rPr>
          <w:rtl/>
        </w:rPr>
        <w:t xml:space="preserve"> – להתקנה על שרתי המערכת.</w:t>
      </w:r>
    </w:p>
    <w:p w14:paraId="62F1BFB9" w14:textId="77777777" w:rsidR="002F2921" w:rsidRPr="00683183" w:rsidRDefault="002F2921" w:rsidP="0056672B">
      <w:pPr>
        <w:pStyle w:val="50"/>
        <w:spacing w:line="360" w:lineRule="auto"/>
      </w:pPr>
      <w:r w:rsidRPr="00683183">
        <w:t>Client</w:t>
      </w:r>
      <w:r w:rsidRPr="00683183">
        <w:rPr>
          <w:rtl/>
        </w:rPr>
        <w:t xml:space="preserve"> – להתקנה על תחנות עבודה למשתמשים רגילים.</w:t>
      </w:r>
    </w:p>
    <w:p w14:paraId="6F54FCA3" w14:textId="77777777" w:rsidR="002F2921" w:rsidRPr="00683183" w:rsidRDefault="002F2921" w:rsidP="0056672B">
      <w:pPr>
        <w:pStyle w:val="50"/>
        <w:spacing w:line="360" w:lineRule="auto"/>
      </w:pPr>
      <w:r w:rsidRPr="00683183">
        <w:t>Multi-client</w:t>
      </w:r>
      <w:r w:rsidRPr="00683183">
        <w:rPr>
          <w:rtl/>
        </w:rPr>
        <w:t xml:space="preserve"> – כוללת את כל יכולות ה </w:t>
      </w:r>
      <w:r w:rsidRPr="00683183">
        <w:t>client</w:t>
      </w:r>
      <w:r w:rsidRPr="00683183">
        <w:rPr>
          <w:rtl/>
        </w:rPr>
        <w:t xml:space="preserve"> הנ"ל ובנוסף יכולות ייצור תגים חדשים למשתמשים קבועים חדשים במערכת.</w:t>
      </w:r>
    </w:p>
    <w:p w14:paraId="2A6CF0A7" w14:textId="77777777" w:rsidR="002F2921" w:rsidRPr="00683183" w:rsidRDefault="002F2921" w:rsidP="0056672B">
      <w:pPr>
        <w:spacing w:line="360" w:lineRule="auto"/>
        <w:rPr>
          <w:rFonts w:ascii="Arial" w:hAnsi="Arial"/>
          <w:sz w:val="24"/>
          <w:szCs w:val="24"/>
        </w:rPr>
      </w:pPr>
    </w:p>
    <w:p w14:paraId="3058FED3" w14:textId="77777777" w:rsidR="002F2921" w:rsidRPr="00683183" w:rsidRDefault="002F2921" w:rsidP="0056672B">
      <w:pPr>
        <w:pStyle w:val="42"/>
        <w:rPr>
          <w:rtl/>
        </w:rPr>
      </w:pPr>
      <w:r w:rsidRPr="00683183">
        <w:rPr>
          <w:rtl/>
        </w:rPr>
        <w:t>התוכנה תהיה מסוג "</w:t>
      </w:r>
      <w:r w:rsidRPr="00683183">
        <w:t>Online</w:t>
      </w:r>
      <w:r w:rsidRPr="00683183">
        <w:rPr>
          <w:rtl/>
        </w:rPr>
        <w:t>" ותבצע תקשורת ב"זמן אמת" לבקרים.</w:t>
      </w:r>
    </w:p>
    <w:p w14:paraId="6134BB6B" w14:textId="77777777" w:rsidR="002F2921" w:rsidRPr="00683183" w:rsidRDefault="002F2921" w:rsidP="0056672B">
      <w:pPr>
        <w:pStyle w:val="42"/>
        <w:rPr>
          <w:rtl/>
        </w:rPr>
      </w:pPr>
      <w:r w:rsidRPr="00683183">
        <w:rPr>
          <w:rtl/>
        </w:rPr>
        <w:t xml:space="preserve">המערכת תתמוך במספר רב של תחנות עבודה / קליינטים ע"ג רשת המחשוב. </w:t>
      </w:r>
    </w:p>
    <w:p w14:paraId="3F06DEBF" w14:textId="77777777" w:rsidR="002F2921" w:rsidRPr="00683183" w:rsidRDefault="002F2921" w:rsidP="0056672B">
      <w:pPr>
        <w:pStyle w:val="42"/>
      </w:pPr>
      <w:r w:rsidRPr="00683183">
        <w:rPr>
          <w:rtl/>
        </w:rPr>
        <w:t xml:space="preserve">המערכת תתמוך באחסון בבסיס נתונים </w:t>
      </w:r>
      <w:r w:rsidRPr="00683183">
        <w:t>ACCESS</w:t>
      </w:r>
      <w:r w:rsidRPr="00683183">
        <w:rPr>
          <w:rtl/>
        </w:rPr>
        <w:t xml:space="preserve"> ו-</w:t>
      </w:r>
      <w:r w:rsidRPr="00683183">
        <w:t>SQL SERVER</w:t>
      </w:r>
      <w:r w:rsidRPr="00683183">
        <w:rPr>
          <w:rtl/>
        </w:rPr>
        <w:t>.</w:t>
      </w:r>
    </w:p>
    <w:p w14:paraId="059C2E4A" w14:textId="77777777" w:rsidR="002F2921" w:rsidRPr="00683183" w:rsidRDefault="002F2921" w:rsidP="0056672B">
      <w:pPr>
        <w:pStyle w:val="42"/>
        <w:rPr>
          <w:rtl/>
        </w:rPr>
      </w:pPr>
      <w:r w:rsidRPr="00683183">
        <w:rPr>
          <w:rtl/>
        </w:rPr>
        <w:t>התוכנה תכלול מנגנון גיבוי מובנה לבסיס הנתונים.</w:t>
      </w:r>
    </w:p>
    <w:p w14:paraId="53A88BBF" w14:textId="77777777" w:rsidR="002F2921" w:rsidRPr="00683183" w:rsidRDefault="002F2921" w:rsidP="0056672B">
      <w:pPr>
        <w:pStyle w:val="42"/>
      </w:pPr>
      <w:r w:rsidRPr="00683183">
        <w:rPr>
          <w:rtl/>
        </w:rPr>
        <w:t>התוכנה תתמוך בריבוי שפות ותהיה מתורגמת באופן מלא לשפה העברית.</w:t>
      </w:r>
    </w:p>
    <w:p w14:paraId="04060771" w14:textId="77777777" w:rsidR="002F2921" w:rsidRPr="00683183" w:rsidRDefault="002F2921" w:rsidP="0056672B">
      <w:pPr>
        <w:pStyle w:val="42"/>
        <w:rPr>
          <w:rtl/>
        </w:rPr>
      </w:pPr>
      <w:r w:rsidRPr="00683183">
        <w:rPr>
          <w:rtl/>
        </w:rPr>
        <w:t xml:space="preserve">פעולות ניהול המערכת כגון הגדרת תחנות עבודה, הרשאות מפעילי מערכת, קבוצות כניסה, חלונות זמן, דו"חות, מפות, </w:t>
      </w:r>
      <w:proofErr w:type="spellStart"/>
      <w:r w:rsidRPr="00683183">
        <w:rPr>
          <w:rtl/>
        </w:rPr>
        <w:t>וכו</w:t>
      </w:r>
      <w:proofErr w:type="spellEnd"/>
      <w:r w:rsidRPr="00683183">
        <w:rPr>
          <w:rtl/>
        </w:rPr>
        <w:t>', יבוצעו מכל תחנת עבודה שהיא על הרשת. הגדרה ראשונית של תצורת מסך בעלי תגים תבוצע על שרת הרשת.</w:t>
      </w:r>
    </w:p>
    <w:p w14:paraId="7658207C" w14:textId="77777777" w:rsidR="002F2921" w:rsidRPr="00683183" w:rsidRDefault="002F2921" w:rsidP="0056672B">
      <w:pPr>
        <w:pStyle w:val="42"/>
        <w:rPr>
          <w:rtl/>
        </w:rPr>
      </w:pPr>
      <w:r w:rsidRPr="00683183">
        <w:rPr>
          <w:rtl/>
        </w:rPr>
        <w:t>המערכת תהיה בעלת ארכיטקטורה פתוחה אשר תתמוך בסטנדרטים תעשייתיים של בסיסי נתונים, רשתות, מדפסות תגי זיהוי ומצלמות וידאו. לא יעשה שימוש במחשב מיוחד או תוכנת או חומרת יצירת תגים מיוחדת והדורשת רישוי מיוחד כדי להפעיל את המערכת. המערכת תהיה ניתנת להרחבה או צמצום ולנשיאה, כדי לאפשר ללקוח את היכולת להגביר ביצועים על פי דרישותיו. בכך יקבל הלקוח גמישות מרבית ומרחב לצמיחה בלתי מוגבלת.</w:t>
      </w:r>
    </w:p>
    <w:p w14:paraId="2DE33C38" w14:textId="77777777" w:rsidR="002F2921" w:rsidRPr="00683183" w:rsidRDefault="002F2921" w:rsidP="0056672B">
      <w:pPr>
        <w:spacing w:line="360" w:lineRule="auto"/>
        <w:rPr>
          <w:rFonts w:ascii="Arial" w:hAnsi="Arial"/>
          <w:sz w:val="24"/>
          <w:szCs w:val="24"/>
          <w:rtl/>
        </w:rPr>
      </w:pPr>
    </w:p>
    <w:p w14:paraId="0189FDE6" w14:textId="77777777" w:rsidR="002F2921" w:rsidRPr="00683183" w:rsidRDefault="002F2921" w:rsidP="008E7EB7">
      <w:pPr>
        <w:pStyle w:val="32"/>
      </w:pPr>
      <w:r w:rsidRPr="00683183">
        <w:rPr>
          <w:rtl/>
        </w:rPr>
        <w:t>מערכות הפעלה</w:t>
      </w:r>
    </w:p>
    <w:p w14:paraId="25DE13F5" w14:textId="77777777" w:rsidR="002F2921" w:rsidRPr="00683183" w:rsidRDefault="002F2921" w:rsidP="0056672B">
      <w:pPr>
        <w:pStyle w:val="42"/>
      </w:pPr>
      <w:r w:rsidRPr="00683183">
        <w:rPr>
          <w:rtl/>
        </w:rPr>
        <w:t xml:space="preserve">התוכנה תהיה תוכנת מדף הפועלת בסביבות </w:t>
      </w:r>
      <w:r w:rsidRPr="00683183">
        <w:t>MS windows</w:t>
      </w:r>
      <w:r w:rsidRPr="00683183">
        <w:rPr>
          <w:rtl/>
        </w:rPr>
        <w:t>.</w:t>
      </w:r>
    </w:p>
    <w:p w14:paraId="53B068B5" w14:textId="77777777" w:rsidR="002F2921" w:rsidRPr="00683183" w:rsidRDefault="002F2921" w:rsidP="0056672B">
      <w:pPr>
        <w:pStyle w:val="42"/>
      </w:pPr>
      <w:r w:rsidRPr="00683183">
        <w:rPr>
          <w:rtl/>
        </w:rPr>
        <w:t xml:space="preserve">תחנות העבודה יפעלו ע"ג מחשבים עם מערכות הפעלה </w:t>
      </w:r>
      <w:r w:rsidRPr="00683183">
        <w:t>MS windows pro.</w:t>
      </w:r>
      <w:r w:rsidRPr="00683183">
        <w:rPr>
          <w:rtl/>
        </w:rPr>
        <w:t xml:space="preserve"> בגרסה העדכנית ביותר ביום ההתקנה.</w:t>
      </w:r>
    </w:p>
    <w:p w14:paraId="31ADD0C4" w14:textId="77777777" w:rsidR="002F2921" w:rsidRPr="00683183" w:rsidRDefault="002F2921" w:rsidP="0056672B">
      <w:pPr>
        <w:pStyle w:val="42"/>
      </w:pPr>
      <w:r w:rsidRPr="00683183">
        <w:rPr>
          <w:rtl/>
        </w:rPr>
        <w:t xml:space="preserve">השרתים יפעלו ע"ג מחשבים עם מערכות הפעלה </w:t>
      </w:r>
      <w:r w:rsidRPr="00683183">
        <w:t>MS windows server.</w:t>
      </w:r>
      <w:r w:rsidRPr="00683183">
        <w:rPr>
          <w:rtl/>
        </w:rPr>
        <w:t xml:space="preserve"> בגרסה העדכנית ביותר ביום ההתקנה.</w:t>
      </w:r>
    </w:p>
    <w:p w14:paraId="742ECBA9" w14:textId="77777777" w:rsidR="002F2921" w:rsidRPr="00683183" w:rsidRDefault="002F2921" w:rsidP="0056672B">
      <w:pPr>
        <w:pStyle w:val="42"/>
      </w:pPr>
      <w:r w:rsidRPr="00683183">
        <w:rPr>
          <w:rtl/>
        </w:rPr>
        <w:t>התוכנה תפעל כתוכנת בקרת כניסה עצמאית ו/או בשילוב עם תוכנת שו"ב.</w:t>
      </w:r>
    </w:p>
    <w:p w14:paraId="42481824" w14:textId="77777777" w:rsidR="002F2921" w:rsidRPr="00683183" w:rsidRDefault="002F2921" w:rsidP="0056672B">
      <w:pPr>
        <w:pStyle w:val="42"/>
        <w:rPr>
          <w:rtl/>
        </w:rPr>
      </w:pPr>
      <w:r w:rsidRPr="00683183">
        <w:rPr>
          <w:rtl/>
        </w:rPr>
        <w:t>ניתן יהיה להגדיר עבור תחנות עבודה הממוקמות בסמוך למעברים ראשיים כגון מעברים מהירים, שבעת העברת כרטיס על ידי מבקש כניסה, יופיע באופן אוטומטי ע"ג המסך, כרטיסו האישי של מעביר הכרטיס כולל תמונתו והרשאותיו על מנת שהמאבטח יוכל להבחין אם מדובר במתחזה.</w:t>
      </w:r>
    </w:p>
    <w:p w14:paraId="62D2FFC2" w14:textId="77777777" w:rsidR="002F2921" w:rsidRPr="00683183" w:rsidRDefault="002F2921" w:rsidP="0056672B">
      <w:pPr>
        <w:spacing w:line="360" w:lineRule="auto"/>
        <w:rPr>
          <w:rFonts w:ascii="Arial" w:hAnsi="Arial"/>
          <w:sz w:val="24"/>
          <w:szCs w:val="24"/>
        </w:rPr>
      </w:pPr>
    </w:p>
    <w:p w14:paraId="53AA97C8" w14:textId="77777777" w:rsidR="002F2921" w:rsidRPr="00683183" w:rsidRDefault="002F2921" w:rsidP="008E7EB7">
      <w:pPr>
        <w:pStyle w:val="32"/>
        <w:rPr>
          <w:rtl/>
        </w:rPr>
      </w:pPr>
      <w:r w:rsidRPr="00683183">
        <w:rPr>
          <w:rtl/>
        </w:rPr>
        <w:t>הרשאות וסיסמאות:</w:t>
      </w:r>
    </w:p>
    <w:p w14:paraId="528DB97C" w14:textId="77777777" w:rsidR="002F2921" w:rsidRPr="00683183" w:rsidRDefault="002F2921" w:rsidP="0056672B">
      <w:pPr>
        <w:pStyle w:val="42"/>
      </w:pPr>
      <w:r w:rsidRPr="00683183">
        <w:rPr>
          <w:rtl/>
        </w:rPr>
        <w:t>גישה לתוכנה תבוצע באמצעות שם וסיסמא.</w:t>
      </w:r>
    </w:p>
    <w:p w14:paraId="22119E1E" w14:textId="77777777" w:rsidR="002F2921" w:rsidRPr="00683183" w:rsidRDefault="002F2921" w:rsidP="0056672B">
      <w:pPr>
        <w:pStyle w:val="42"/>
      </w:pPr>
      <w:r w:rsidRPr="00683183">
        <w:rPr>
          <w:rtl/>
        </w:rPr>
        <w:t>לכל משתמש או קבוצה יתבצע שיוך לרמת הרשאה מוגדרת מראש.</w:t>
      </w:r>
    </w:p>
    <w:p w14:paraId="18EBB719" w14:textId="77777777" w:rsidR="002F2921" w:rsidRPr="00683183" w:rsidRDefault="002F2921" w:rsidP="0056672B">
      <w:pPr>
        <w:pStyle w:val="42"/>
      </w:pPr>
      <w:r w:rsidRPr="00683183">
        <w:rPr>
          <w:rtl/>
        </w:rPr>
        <w:t>כל פעולות המשתמש ירשמו בבסיס הנתונים.</w:t>
      </w:r>
    </w:p>
    <w:p w14:paraId="25DBF786" w14:textId="77777777" w:rsidR="002F2921" w:rsidRPr="00683183" w:rsidRDefault="002F2921" w:rsidP="0056672B">
      <w:pPr>
        <w:pStyle w:val="42"/>
      </w:pPr>
      <w:r w:rsidRPr="00683183">
        <w:rPr>
          <w:rtl/>
        </w:rPr>
        <w:t>המערכת תתמוך בהגדרת משתמש רגיל ומשתמש מנהל. ניתן להתנות גישה למערכת של משתמש רגיל רק בביצוע אישור כניסה ע"י משתמש מנהל.</w:t>
      </w:r>
    </w:p>
    <w:p w14:paraId="02B3A76D" w14:textId="77777777" w:rsidR="002F2921" w:rsidRPr="00683183" w:rsidRDefault="002F2921" w:rsidP="0056672B">
      <w:pPr>
        <w:pStyle w:val="42"/>
      </w:pPr>
      <w:r w:rsidRPr="00683183">
        <w:rPr>
          <w:rtl/>
        </w:rPr>
        <w:t>פעולות קריטיות לניהול המערכת יורשו רק למשתמש מסוג מנהל.</w:t>
      </w:r>
    </w:p>
    <w:p w14:paraId="412AA89C" w14:textId="77777777" w:rsidR="002F2921" w:rsidRPr="00683183" w:rsidRDefault="002F2921" w:rsidP="0056672B">
      <w:pPr>
        <w:pStyle w:val="42"/>
      </w:pPr>
      <w:r w:rsidRPr="00683183">
        <w:rPr>
          <w:rtl/>
        </w:rPr>
        <w:t xml:space="preserve">המערכת תתמוך ב"ריבוי חברות". כאשר תבוצע כניסת מפעיל המשויך לחברה ספציפית יוצג המידע הרלוונטי אליה בלבד לרבות: בקרים, קוראים, תנועות, דוחות, בעלי תגים </w:t>
      </w:r>
      <w:proofErr w:type="spellStart"/>
      <w:r w:rsidRPr="00683183">
        <w:rPr>
          <w:rtl/>
        </w:rPr>
        <w:t>וכו</w:t>
      </w:r>
      <w:proofErr w:type="spellEnd"/>
      <w:r w:rsidRPr="00683183">
        <w:rPr>
          <w:rtl/>
        </w:rPr>
        <w:t>'.</w:t>
      </w:r>
    </w:p>
    <w:p w14:paraId="1C93425E" w14:textId="77777777" w:rsidR="002F2921" w:rsidRPr="00683183" w:rsidRDefault="002F2921" w:rsidP="0056672B">
      <w:pPr>
        <w:spacing w:line="360" w:lineRule="auto"/>
        <w:rPr>
          <w:rFonts w:ascii="Arial" w:hAnsi="Arial"/>
          <w:sz w:val="24"/>
          <w:szCs w:val="24"/>
          <w:rtl/>
        </w:rPr>
      </w:pPr>
    </w:p>
    <w:p w14:paraId="5865C486" w14:textId="77777777" w:rsidR="002F2921" w:rsidRPr="00683183" w:rsidRDefault="002F2921" w:rsidP="008E7EB7">
      <w:pPr>
        <w:pStyle w:val="32"/>
        <w:rPr>
          <w:rtl/>
        </w:rPr>
      </w:pPr>
      <w:r w:rsidRPr="00683183">
        <w:rPr>
          <w:rtl/>
        </w:rPr>
        <w:t>גיבוי ויצוא/יבוא מידע</w:t>
      </w:r>
    </w:p>
    <w:p w14:paraId="5331213E" w14:textId="77777777" w:rsidR="002F2921" w:rsidRPr="00683183" w:rsidRDefault="002F2921" w:rsidP="0056672B">
      <w:pPr>
        <w:pStyle w:val="42"/>
      </w:pPr>
      <w:r w:rsidRPr="00683183">
        <w:rPr>
          <w:rtl/>
        </w:rPr>
        <w:t>התוכנה תתמוך באפשרות יבוא ויצוא מידע באופן אוטומטי או יזום.</w:t>
      </w:r>
    </w:p>
    <w:p w14:paraId="1ED53C30" w14:textId="77777777" w:rsidR="002F2921" w:rsidRPr="00683183" w:rsidRDefault="002F2921" w:rsidP="0056672B">
      <w:pPr>
        <w:pStyle w:val="42"/>
      </w:pPr>
      <w:r w:rsidRPr="00683183">
        <w:rPr>
          <w:rtl/>
        </w:rPr>
        <w:t>המידע יגיע ישירות מבסיס נתונים חיצוני או מקובץ יבוא.</w:t>
      </w:r>
    </w:p>
    <w:p w14:paraId="7572D028" w14:textId="77777777" w:rsidR="002F2921" w:rsidRPr="00683183" w:rsidRDefault="002F2921" w:rsidP="0056672B">
      <w:pPr>
        <w:pStyle w:val="42"/>
      </w:pPr>
      <w:r w:rsidRPr="00683183">
        <w:rPr>
          <w:rtl/>
        </w:rPr>
        <w:t>התוכנה תכלול מנגנון יבוא שיאפשר יבוא מידע לבסיס הנתונים (בעלי תגים, הרשאות, שיוך לתמונות, מידע נוסף, וכו') .</w:t>
      </w:r>
    </w:p>
    <w:p w14:paraId="50A87CC0" w14:textId="77777777" w:rsidR="002F2921" w:rsidRPr="00683183" w:rsidRDefault="002F2921" w:rsidP="0056672B">
      <w:pPr>
        <w:pStyle w:val="42"/>
      </w:pPr>
      <w:r w:rsidRPr="00683183">
        <w:rPr>
          <w:rtl/>
        </w:rPr>
        <w:t>בעת יבוא יבוצע עדכון אוטומטי לבקרים המערכת בזמן אמת.</w:t>
      </w:r>
    </w:p>
    <w:p w14:paraId="6AC6B314" w14:textId="77777777" w:rsidR="002F2921" w:rsidRPr="00683183" w:rsidRDefault="002F2921" w:rsidP="0056672B">
      <w:pPr>
        <w:spacing w:line="360" w:lineRule="auto"/>
        <w:rPr>
          <w:rFonts w:ascii="Arial" w:hAnsi="Arial"/>
          <w:sz w:val="24"/>
          <w:szCs w:val="24"/>
        </w:rPr>
      </w:pPr>
    </w:p>
    <w:p w14:paraId="63D10498" w14:textId="77777777" w:rsidR="002F2921" w:rsidRPr="00683183" w:rsidRDefault="002F2921" w:rsidP="008E7EB7">
      <w:pPr>
        <w:pStyle w:val="32"/>
        <w:rPr>
          <w:rtl/>
        </w:rPr>
      </w:pPr>
      <w:r w:rsidRPr="00683183">
        <w:rPr>
          <w:rtl/>
        </w:rPr>
        <w:t>יתירות</w:t>
      </w:r>
    </w:p>
    <w:p w14:paraId="64AA1EA6" w14:textId="77777777" w:rsidR="002F2921" w:rsidRPr="00683183" w:rsidRDefault="002F2921" w:rsidP="0056672B">
      <w:pPr>
        <w:pStyle w:val="42"/>
      </w:pPr>
      <w:r w:rsidRPr="00683183">
        <w:rPr>
          <w:rtl/>
        </w:rPr>
        <w:t xml:space="preserve">התוכנה תתמוך ביתירות כאשר עובדים עם בסיס נתונים מסוג </w:t>
      </w:r>
      <w:r w:rsidRPr="00683183">
        <w:t>SQL</w:t>
      </w:r>
      <w:r w:rsidRPr="00683183">
        <w:rPr>
          <w:rtl/>
        </w:rPr>
        <w:t>.</w:t>
      </w:r>
    </w:p>
    <w:p w14:paraId="6D66A191" w14:textId="77777777" w:rsidR="002F2921" w:rsidRPr="00683183" w:rsidRDefault="002F2921" w:rsidP="0056672B">
      <w:pPr>
        <w:pStyle w:val="42"/>
      </w:pPr>
      <w:r w:rsidRPr="00683183">
        <w:rPr>
          <w:rtl/>
        </w:rPr>
        <w:t>התוכנה תתמוך בשרת גיבוי חם לבסיס הנתונים.</w:t>
      </w:r>
    </w:p>
    <w:p w14:paraId="15511AA9" w14:textId="77777777" w:rsidR="002F2921" w:rsidRPr="00683183" w:rsidRDefault="002F2921" w:rsidP="0056672B">
      <w:pPr>
        <w:pStyle w:val="42"/>
      </w:pPr>
      <w:r w:rsidRPr="00683183">
        <w:rPr>
          <w:rtl/>
        </w:rPr>
        <w:t>במצב של "נפילת שרת" המערכת תעביר את השליטה אוטומטית לשרת גיבוי ללא פגיעה באופן פעולת המערכת.</w:t>
      </w:r>
    </w:p>
    <w:p w14:paraId="1F77180C" w14:textId="77777777" w:rsidR="002F2921" w:rsidRPr="00683183" w:rsidRDefault="002F2921" w:rsidP="0056672B">
      <w:pPr>
        <w:pStyle w:val="42"/>
      </w:pPr>
      <w:r w:rsidRPr="00683183">
        <w:rPr>
          <w:rtl/>
        </w:rPr>
        <w:t xml:space="preserve">התוכנה תתמוך בארכיטקטורת </w:t>
      </w:r>
      <w:r w:rsidRPr="00683183">
        <w:t xml:space="preserve">Server Client </w:t>
      </w:r>
      <w:r w:rsidRPr="00683183">
        <w:rPr>
          <w:rtl/>
        </w:rPr>
        <w:t>.</w:t>
      </w:r>
    </w:p>
    <w:p w14:paraId="36E255CF" w14:textId="77777777" w:rsidR="002F2921" w:rsidRPr="00683183" w:rsidRDefault="002F2921" w:rsidP="0056672B">
      <w:pPr>
        <w:pStyle w:val="42"/>
        <w:rPr>
          <w:rtl/>
        </w:rPr>
      </w:pPr>
      <w:r w:rsidRPr="00683183">
        <w:rPr>
          <w:rtl/>
        </w:rPr>
        <w:t>במצב של חוסר תקשורת בין התוכנה לבסיס הנתונים תבוצע אוטומטית שמירת זמנים של התנועות מהבקרים ולאחר חידושה תבוצע שמירת של המידע לבסיס הנתונים.</w:t>
      </w:r>
    </w:p>
    <w:p w14:paraId="155AD62A" w14:textId="77777777" w:rsidR="002F2921" w:rsidRPr="00683183" w:rsidRDefault="002F2921" w:rsidP="008E7EB7">
      <w:pPr>
        <w:pStyle w:val="32"/>
        <w:rPr>
          <w:rtl/>
        </w:rPr>
      </w:pPr>
      <w:r w:rsidRPr="00683183">
        <w:rPr>
          <w:rtl/>
        </w:rPr>
        <w:t xml:space="preserve">מנגנון התקשורת יפעל בשיטת "חליבה" – התוכנה תבצע </w:t>
      </w:r>
      <w:r w:rsidRPr="00683183">
        <w:t>Polling</w:t>
      </w:r>
      <w:r w:rsidRPr="00683183">
        <w:rPr>
          <w:rtl/>
        </w:rPr>
        <w:t xml:space="preserve"> למידע הקיים בבקר. במידה וקיים ארועים בבקר אשר נאגרו במצב שהבקר לא היה בתקשורת עם התוכנה, עם חידוש התקשורת התוכנה "תחלוב" את הארועים ותעדכן את בסיס הנתונים והמודולים השונים.</w:t>
      </w:r>
    </w:p>
    <w:p w14:paraId="58D6D3E3" w14:textId="77777777" w:rsidR="002F2921" w:rsidRPr="00683183" w:rsidRDefault="002F2921" w:rsidP="008E7EB7">
      <w:pPr>
        <w:pStyle w:val="32"/>
        <w:rPr>
          <w:rtl/>
        </w:rPr>
      </w:pPr>
      <w:r w:rsidRPr="00683183">
        <w:rPr>
          <w:rtl/>
        </w:rPr>
        <w:t>ניהול בעלי תגים</w:t>
      </w:r>
    </w:p>
    <w:p w14:paraId="448B8202" w14:textId="77777777" w:rsidR="002F2921" w:rsidRPr="00683183" w:rsidRDefault="002F2921" w:rsidP="0056672B">
      <w:pPr>
        <w:pStyle w:val="42"/>
      </w:pPr>
      <w:r w:rsidRPr="00683183">
        <w:rPr>
          <w:rtl/>
        </w:rPr>
        <w:t xml:space="preserve">המערכת תכלול מערכת ניהול תגים המשולבת עם מערכת בקרת כניסות. </w:t>
      </w:r>
    </w:p>
    <w:p w14:paraId="370758B3" w14:textId="77777777" w:rsidR="002F2921" w:rsidRPr="00683183" w:rsidRDefault="002F2921" w:rsidP="0056672B">
      <w:pPr>
        <w:pStyle w:val="42"/>
      </w:pPr>
      <w:r w:rsidRPr="00683183">
        <w:rPr>
          <w:rtl/>
        </w:rPr>
        <w:t>פונקציית ניהול התגים תאפשר רישום של בעלי תגים בבסיס המידע, תפישת תמונות וחתימות ויבוא/יצוא של מידע על התגים, פונקציה זו תאפשר למפעיל המערכת לאפשר או לשנות הרשאות כניסה של בעלי התגים.</w:t>
      </w:r>
    </w:p>
    <w:p w14:paraId="2337FD34" w14:textId="77777777" w:rsidR="002F2921" w:rsidRPr="00683183" w:rsidRDefault="002F2921" w:rsidP="008E7EB7">
      <w:pPr>
        <w:pStyle w:val="32"/>
      </w:pPr>
      <w:bookmarkStart w:id="1090" w:name="_Toc404933602"/>
      <w:r w:rsidRPr="00683183">
        <w:rPr>
          <w:rtl/>
        </w:rPr>
        <w:t>יצירת תגים</w:t>
      </w:r>
      <w:bookmarkEnd w:id="1090"/>
      <w:r w:rsidRPr="00683183">
        <w:rPr>
          <w:rtl/>
        </w:rPr>
        <w:t xml:space="preserve"> ועיצובם</w:t>
      </w:r>
    </w:p>
    <w:p w14:paraId="35F98125" w14:textId="77777777" w:rsidR="002F2921" w:rsidRPr="00683183" w:rsidRDefault="002F2921" w:rsidP="0056672B">
      <w:pPr>
        <w:pStyle w:val="42"/>
      </w:pPr>
      <w:r w:rsidRPr="00683183">
        <w:rPr>
          <w:rtl/>
        </w:rPr>
        <w:t>המערכת תכיל מערכת יצירת והפקת תגי זיהוי</w:t>
      </w:r>
      <w:r w:rsidRPr="00683183">
        <w:rPr>
          <w:rFonts w:hint="cs"/>
          <w:rtl/>
        </w:rPr>
        <w:t xml:space="preserve">. </w:t>
      </w:r>
      <w:r w:rsidRPr="00683183">
        <w:rPr>
          <w:rtl/>
        </w:rPr>
        <w:t>המערכת תפעל בתמיכה מלאה בטכנולוגיית כרטיסים חכמים</w:t>
      </w:r>
      <w:r w:rsidRPr="00683183">
        <w:rPr>
          <w:rFonts w:hint="cs"/>
          <w:rtl/>
        </w:rPr>
        <w:t xml:space="preserve"> ותתמוך בתקן </w:t>
      </w:r>
      <w:proofErr w:type="spellStart"/>
      <w:r w:rsidRPr="00683183">
        <w:t>Mifare</w:t>
      </w:r>
      <w:proofErr w:type="spellEnd"/>
      <w:r w:rsidRPr="00683183">
        <w:t xml:space="preserve"> 1k</w:t>
      </w:r>
      <w:r w:rsidRPr="00683183">
        <w:rPr>
          <w:rFonts w:hint="cs"/>
          <w:rtl/>
        </w:rPr>
        <w:t>.</w:t>
      </w:r>
    </w:p>
    <w:p w14:paraId="3FDC2655" w14:textId="77777777" w:rsidR="002F2921" w:rsidRPr="00683183" w:rsidRDefault="002F2921" w:rsidP="0056672B">
      <w:pPr>
        <w:pStyle w:val="42"/>
      </w:pPr>
      <w:r w:rsidRPr="00683183">
        <w:rPr>
          <w:rtl/>
        </w:rPr>
        <w:t>מערכת זו תאפשר יצירת סוגים שונים של תגים על בסיס שדה בבסיס הנתונים, קישור השדה לסוג התג כדי לאפשר אוטומטיזציה של תהליך יצירת הרשאות, ושימוש בצבעים כדי לאפשר לקציני הביטחון לזהות במהירות הרשאות כניסה של אנשי צוות על פי צורת התג.</w:t>
      </w:r>
    </w:p>
    <w:p w14:paraId="7BB76610" w14:textId="77777777" w:rsidR="002F2921" w:rsidRPr="00683183" w:rsidRDefault="002F2921" w:rsidP="0056672B">
      <w:pPr>
        <w:pStyle w:val="42"/>
      </w:pPr>
      <w:r w:rsidRPr="00683183">
        <w:rPr>
          <w:rtl/>
        </w:rPr>
        <w:t xml:space="preserve">המערכת תכיל מודול לעיצוב ועריכה של תגים, כדי לאפשר יצירת עיצובים ייחודיים של תגים ע"י הלקוח. </w:t>
      </w:r>
    </w:p>
    <w:p w14:paraId="5C69EB60" w14:textId="77777777" w:rsidR="002F2921" w:rsidRPr="00683183" w:rsidRDefault="002F2921" w:rsidP="008E7EB7">
      <w:pPr>
        <w:pStyle w:val="32"/>
        <w:rPr>
          <w:rtl/>
        </w:rPr>
      </w:pPr>
      <w:r w:rsidRPr="00683183">
        <w:rPr>
          <w:rtl/>
        </w:rPr>
        <w:t>ממשקים:</w:t>
      </w:r>
    </w:p>
    <w:p w14:paraId="667796D7" w14:textId="77777777" w:rsidR="002F2921" w:rsidRPr="00683183" w:rsidRDefault="002F2921" w:rsidP="0056672B">
      <w:pPr>
        <w:pStyle w:val="42"/>
      </w:pPr>
      <w:r w:rsidRPr="00683183">
        <w:rPr>
          <w:rtl/>
        </w:rPr>
        <w:t>התוכנה תאפשר אינטגרציה במספר פרוטוקולי תקשורת:</w:t>
      </w:r>
    </w:p>
    <w:p w14:paraId="14E2B590" w14:textId="7BB62D8C" w:rsidR="002F2921" w:rsidRPr="00683183" w:rsidRDefault="002F2921" w:rsidP="0056672B">
      <w:pPr>
        <w:pStyle w:val="50"/>
        <w:spacing w:line="360" w:lineRule="auto"/>
      </w:pPr>
      <w:r w:rsidRPr="00683183">
        <w:rPr>
          <w:rtl/>
        </w:rPr>
        <w:t xml:space="preserve">התוכנה תשמש כשרת </w:t>
      </w:r>
      <w:r w:rsidRPr="00683183">
        <w:t>OPC</w:t>
      </w:r>
      <w:r w:rsidRPr="00683183">
        <w:rPr>
          <w:rtl/>
        </w:rPr>
        <w:t xml:space="preserve"> בתקשורת דו כיוונית של </w:t>
      </w:r>
      <w:r w:rsidR="005B14C4" w:rsidRPr="00683183">
        <w:rPr>
          <w:rFonts w:hint="cs"/>
          <w:rtl/>
        </w:rPr>
        <w:t>אירועי</w:t>
      </w:r>
      <w:r w:rsidR="005B14C4" w:rsidRPr="00683183">
        <w:rPr>
          <w:rFonts w:hint="eastAsia"/>
          <w:rtl/>
        </w:rPr>
        <w:t>ם</w:t>
      </w:r>
      <w:r w:rsidRPr="00683183">
        <w:rPr>
          <w:rtl/>
        </w:rPr>
        <w:t>, פקודות והתראות.</w:t>
      </w:r>
    </w:p>
    <w:p w14:paraId="585C07AA" w14:textId="77777777" w:rsidR="002F2921" w:rsidRPr="00683183" w:rsidRDefault="002F2921" w:rsidP="0056672B">
      <w:pPr>
        <w:pStyle w:val="50"/>
        <w:spacing w:line="360" w:lineRule="auto"/>
      </w:pPr>
      <w:r w:rsidRPr="00683183">
        <w:rPr>
          <w:rtl/>
        </w:rPr>
        <w:t xml:space="preserve">התוכנה תאפשר חיבור בפרוטוקול </w:t>
      </w:r>
      <w:r w:rsidRPr="00683183">
        <w:t>MODBUS TCP</w:t>
      </w:r>
      <w:r w:rsidRPr="00683183">
        <w:rPr>
          <w:rtl/>
        </w:rPr>
        <w:t xml:space="preserve"> ותשמש כשרת </w:t>
      </w:r>
      <w:r w:rsidRPr="00683183">
        <w:t>MODBUS</w:t>
      </w:r>
      <w:r w:rsidRPr="00683183">
        <w:rPr>
          <w:rtl/>
        </w:rPr>
        <w:t>.</w:t>
      </w:r>
    </w:p>
    <w:p w14:paraId="5D9EE0FE" w14:textId="77777777" w:rsidR="002F2921" w:rsidRPr="00683183" w:rsidRDefault="002F2921" w:rsidP="0056672B">
      <w:pPr>
        <w:pStyle w:val="50"/>
        <w:spacing w:line="360" w:lineRule="auto"/>
      </w:pPr>
      <w:r w:rsidRPr="00683183">
        <w:rPr>
          <w:rtl/>
        </w:rPr>
        <w:t xml:space="preserve">התוכנה תתמוך בממשק </w:t>
      </w:r>
      <w:r w:rsidRPr="00683183">
        <w:t>API</w:t>
      </w:r>
      <w:r w:rsidRPr="00683183">
        <w:rPr>
          <w:rtl/>
        </w:rPr>
        <w:t xml:space="preserve"> דרך פרוטוקול </w:t>
      </w:r>
      <w:r w:rsidRPr="00683183">
        <w:t>XML</w:t>
      </w:r>
      <w:r w:rsidRPr="00683183">
        <w:rPr>
          <w:rtl/>
        </w:rPr>
        <w:t>.</w:t>
      </w:r>
    </w:p>
    <w:p w14:paraId="332A611E" w14:textId="77777777" w:rsidR="002F2921" w:rsidRPr="00683183" w:rsidRDefault="002F2921" w:rsidP="0056672B">
      <w:pPr>
        <w:pStyle w:val="50"/>
        <w:spacing w:line="360" w:lineRule="auto"/>
      </w:pPr>
      <w:r w:rsidRPr="00683183">
        <w:rPr>
          <w:rtl/>
        </w:rPr>
        <w:t>פקודות נתמכות מינימליות בממשקים התקשורת השונים:</w:t>
      </w:r>
    </w:p>
    <w:p w14:paraId="7BDC8480" w14:textId="77777777" w:rsidR="002F2921" w:rsidRPr="00683183" w:rsidRDefault="002F2921" w:rsidP="0056672B">
      <w:pPr>
        <w:pStyle w:val="6"/>
      </w:pPr>
      <w:r w:rsidRPr="00683183">
        <w:rPr>
          <w:rtl/>
        </w:rPr>
        <w:t>העברת חיווי מצב תקשורת</w:t>
      </w:r>
    </w:p>
    <w:p w14:paraId="55D42313" w14:textId="77777777" w:rsidR="002F2921" w:rsidRPr="00683183" w:rsidRDefault="002F2921" w:rsidP="0056672B">
      <w:pPr>
        <w:pStyle w:val="6"/>
      </w:pPr>
      <w:r w:rsidRPr="00683183">
        <w:rPr>
          <w:rtl/>
        </w:rPr>
        <w:t>העברת חיווי מצב תקשורת</w:t>
      </w:r>
    </w:p>
    <w:p w14:paraId="4652846A" w14:textId="77777777" w:rsidR="002F2921" w:rsidRPr="00683183" w:rsidRDefault="002F2921" w:rsidP="0056672B">
      <w:pPr>
        <w:pStyle w:val="6"/>
      </w:pPr>
      <w:r w:rsidRPr="00683183">
        <w:rPr>
          <w:rtl/>
        </w:rPr>
        <w:t>העברת חיווי מצב כניסות</w:t>
      </w:r>
    </w:p>
    <w:p w14:paraId="66AEC1A7" w14:textId="77777777" w:rsidR="002F2921" w:rsidRPr="00683183" w:rsidRDefault="002F2921" w:rsidP="0056672B">
      <w:pPr>
        <w:pStyle w:val="6"/>
      </w:pPr>
      <w:r w:rsidRPr="00683183">
        <w:rPr>
          <w:rtl/>
        </w:rPr>
        <w:t>העברת חיווי מצב יציאות</w:t>
      </w:r>
    </w:p>
    <w:p w14:paraId="59481A21" w14:textId="77777777" w:rsidR="002F2921" w:rsidRPr="00683183" w:rsidRDefault="002F2921" w:rsidP="0056672B">
      <w:pPr>
        <w:pStyle w:val="6"/>
      </w:pPr>
      <w:r w:rsidRPr="00683183">
        <w:rPr>
          <w:rtl/>
        </w:rPr>
        <w:t>העברת חיווי מצב אזעקות (התראה, פתיחה לא חוקית, דלת מוטרדת)</w:t>
      </w:r>
    </w:p>
    <w:p w14:paraId="3E1F447F" w14:textId="77777777" w:rsidR="002F2921" w:rsidRPr="00683183" w:rsidRDefault="002F2921" w:rsidP="0056672B">
      <w:pPr>
        <w:pStyle w:val="6"/>
      </w:pPr>
      <w:r w:rsidRPr="00683183">
        <w:rPr>
          <w:rtl/>
        </w:rPr>
        <w:t>קבלת פקודת פתיחת ממסר (דלת, שער , מחסום)</w:t>
      </w:r>
    </w:p>
    <w:p w14:paraId="5093942D" w14:textId="77777777" w:rsidR="002F2921" w:rsidRPr="00683183" w:rsidRDefault="002F2921" w:rsidP="0056672B">
      <w:pPr>
        <w:pStyle w:val="6"/>
      </w:pPr>
      <w:r w:rsidRPr="00683183">
        <w:rPr>
          <w:rtl/>
        </w:rPr>
        <w:t xml:space="preserve">העברת סוג </w:t>
      </w:r>
      <w:proofErr w:type="spellStart"/>
      <w:r w:rsidRPr="00683183">
        <w:rPr>
          <w:rtl/>
        </w:rPr>
        <w:t>טרנזקציה</w:t>
      </w:r>
      <w:proofErr w:type="spellEnd"/>
    </w:p>
    <w:p w14:paraId="48A86C99" w14:textId="77777777" w:rsidR="002F2921" w:rsidRPr="00683183" w:rsidRDefault="002F2921" w:rsidP="0056672B">
      <w:pPr>
        <w:pStyle w:val="6"/>
      </w:pPr>
      <w:r w:rsidRPr="00683183">
        <w:rPr>
          <w:rtl/>
        </w:rPr>
        <w:t>חותמת זמן</w:t>
      </w:r>
    </w:p>
    <w:p w14:paraId="005AF2CB" w14:textId="77777777" w:rsidR="002F2921" w:rsidRPr="00683183" w:rsidRDefault="002F2921" w:rsidP="0056672B">
      <w:pPr>
        <w:pStyle w:val="6"/>
      </w:pPr>
      <w:r w:rsidRPr="00683183">
        <w:rPr>
          <w:rtl/>
        </w:rPr>
        <w:t>סיבת אישור</w:t>
      </w:r>
    </w:p>
    <w:p w14:paraId="3C20F49E" w14:textId="77777777" w:rsidR="002F2921" w:rsidRPr="00683183" w:rsidRDefault="002F2921" w:rsidP="0056672B">
      <w:pPr>
        <w:pStyle w:val="6"/>
      </w:pPr>
      <w:r w:rsidRPr="00683183">
        <w:rPr>
          <w:rtl/>
        </w:rPr>
        <w:t>סיבת דחייה</w:t>
      </w:r>
    </w:p>
    <w:p w14:paraId="575524F2" w14:textId="77777777" w:rsidR="002F2921" w:rsidRPr="00683183" w:rsidRDefault="002F2921" w:rsidP="0056672B">
      <w:pPr>
        <w:spacing w:line="360" w:lineRule="auto"/>
        <w:rPr>
          <w:rFonts w:ascii="Arial" w:hAnsi="Arial"/>
          <w:sz w:val="24"/>
          <w:szCs w:val="24"/>
        </w:rPr>
      </w:pPr>
    </w:p>
    <w:p w14:paraId="78772E14" w14:textId="77777777" w:rsidR="002F2921" w:rsidRPr="00683183" w:rsidRDefault="002F2921" w:rsidP="008E7EB7">
      <w:pPr>
        <w:pStyle w:val="32"/>
      </w:pPr>
      <w:r w:rsidRPr="00683183">
        <w:rPr>
          <w:rtl/>
        </w:rPr>
        <w:t xml:space="preserve">יצירת מסכים/טפסים: </w:t>
      </w:r>
    </w:p>
    <w:p w14:paraId="0F2FB120" w14:textId="77777777" w:rsidR="002F2921" w:rsidRPr="00683183" w:rsidRDefault="002F2921" w:rsidP="0056672B">
      <w:pPr>
        <w:pStyle w:val="42"/>
      </w:pPr>
      <w:r w:rsidRPr="00683183">
        <w:rPr>
          <w:rtl/>
        </w:rPr>
        <w:t xml:space="preserve">המערכת תכיל מודול לתכנון ועריכה של טפסים המאפשר למנהלי המערכת לשנות כל שדה סטנדרטי כדי לעצב את מסך בעלי התגים כרצונם. </w:t>
      </w:r>
    </w:p>
    <w:p w14:paraId="33AAD5D8" w14:textId="77777777" w:rsidR="002F2921" w:rsidRPr="00683183" w:rsidRDefault="002F2921" w:rsidP="0056672B">
      <w:pPr>
        <w:pStyle w:val="42"/>
      </w:pPr>
      <w:r w:rsidRPr="00683183">
        <w:rPr>
          <w:rtl/>
        </w:rPr>
        <w:t>המערכת תאפשר למנהלי המערכת להוסיף שדות משלהם בנוסף לשדות הסטנדרטיים.</w:t>
      </w:r>
    </w:p>
    <w:p w14:paraId="66264277" w14:textId="77777777" w:rsidR="002F2921" w:rsidRPr="00683183" w:rsidRDefault="002F2921" w:rsidP="008E7EB7">
      <w:pPr>
        <w:pStyle w:val="32"/>
        <w:rPr>
          <w:rtl/>
        </w:rPr>
      </w:pPr>
      <w:r w:rsidRPr="00683183">
        <w:rPr>
          <w:u w:val="single"/>
          <w:rtl/>
        </w:rPr>
        <w:t xml:space="preserve">יצירת מפות גרפיות: </w:t>
      </w:r>
      <w:r w:rsidRPr="00683183">
        <w:rPr>
          <w:u w:val="single"/>
          <w:rtl/>
        </w:rPr>
        <w:br/>
      </w:r>
      <w:r w:rsidRPr="00683183">
        <w:rPr>
          <w:rtl/>
        </w:rPr>
        <w:t>המערכת תכיל תוכנה ליצירת ועריכת מפות גרפיות אשר תאפשר למנהלי המערכת לייבא מפות מוכנות של מתקניהם כרקע ולקשור אליהן צלמיות ייחודיות.</w:t>
      </w:r>
    </w:p>
    <w:p w14:paraId="37F7FAEA" w14:textId="77777777" w:rsidR="002F2921" w:rsidRPr="00683183" w:rsidRDefault="002F2921" w:rsidP="008E7EB7">
      <w:pPr>
        <w:pStyle w:val="32"/>
        <w:rPr>
          <w:rtl/>
        </w:rPr>
      </w:pPr>
      <w:bookmarkStart w:id="1091" w:name="_Toc404933607"/>
      <w:r w:rsidRPr="00683183">
        <w:rPr>
          <w:u w:val="single"/>
          <w:rtl/>
        </w:rPr>
        <w:t>יבוא מידע</w:t>
      </w:r>
      <w:bookmarkEnd w:id="1091"/>
      <w:r w:rsidRPr="00683183">
        <w:rPr>
          <w:u w:val="single"/>
          <w:rtl/>
        </w:rPr>
        <w:t xml:space="preserve">: </w:t>
      </w:r>
      <w:r w:rsidRPr="00683183">
        <w:rPr>
          <w:u w:val="single"/>
          <w:rtl/>
        </w:rPr>
        <w:br/>
      </w:r>
      <w:r w:rsidRPr="00683183">
        <w:rPr>
          <w:rtl/>
        </w:rPr>
        <w:t>המערכת תאפשר לייבא מידע של בעלי תגים לבסיס הנתונים של המערכת. יכולת זו תאפשר ללקוח למלא את בסיס הנתונים של המערכת במידע קיים של בעלי תגים ו/או להוסיף רשומות חדשות לבסיס נתונים קיים.</w:t>
      </w:r>
    </w:p>
    <w:p w14:paraId="20E4C18B" w14:textId="77777777" w:rsidR="002F2921" w:rsidRPr="00683183" w:rsidRDefault="002F2921" w:rsidP="008E7EB7">
      <w:pPr>
        <w:pStyle w:val="32"/>
        <w:rPr>
          <w:rtl/>
        </w:rPr>
      </w:pPr>
      <w:r w:rsidRPr="00683183">
        <w:rPr>
          <w:rtl/>
        </w:rPr>
        <w:t>התוכנה תתמוך בפעולות הכלליות הבאות:</w:t>
      </w:r>
    </w:p>
    <w:p w14:paraId="02E1C27F" w14:textId="77777777" w:rsidR="002F2921" w:rsidRPr="00683183" w:rsidRDefault="002F2921" w:rsidP="0056672B">
      <w:pPr>
        <w:pStyle w:val="42"/>
      </w:pPr>
      <w:r w:rsidRPr="00683183">
        <w:rPr>
          <w:rtl/>
        </w:rPr>
        <w:t>ניהול מפתח/כרטיס/טביעת אצבע.</w:t>
      </w:r>
    </w:p>
    <w:p w14:paraId="29EF432D" w14:textId="77777777" w:rsidR="002F2921" w:rsidRPr="00683183" w:rsidRDefault="002F2921" w:rsidP="0056672B">
      <w:pPr>
        <w:pStyle w:val="42"/>
      </w:pPr>
      <w:r w:rsidRPr="00683183">
        <w:rPr>
          <w:rtl/>
        </w:rPr>
        <w:t>שינוי מצב כרטיס (גנוב, אובדן).</w:t>
      </w:r>
    </w:p>
    <w:p w14:paraId="5AF0E24D" w14:textId="77777777" w:rsidR="002F2921" w:rsidRPr="00683183" w:rsidRDefault="002F2921" w:rsidP="0056672B">
      <w:pPr>
        <w:pStyle w:val="42"/>
      </w:pPr>
      <w:r w:rsidRPr="00683183">
        <w:rPr>
          <w:rtl/>
        </w:rPr>
        <w:t>תכנות בלתי מוגבל של רמות הרשאה</w:t>
      </w:r>
    </w:p>
    <w:p w14:paraId="6626835B" w14:textId="77777777" w:rsidR="002F2921" w:rsidRPr="00683183" w:rsidRDefault="002F2921" w:rsidP="0056672B">
      <w:pPr>
        <w:pStyle w:val="42"/>
      </w:pPr>
      <w:r w:rsidRPr="00683183">
        <w:rPr>
          <w:rtl/>
        </w:rPr>
        <w:t>הגדרת חריגים לבעל תגים מסוימים</w:t>
      </w:r>
    </w:p>
    <w:p w14:paraId="6E8A1CA9" w14:textId="77777777" w:rsidR="002F2921" w:rsidRPr="00683183" w:rsidRDefault="002F2921" w:rsidP="0056672B">
      <w:pPr>
        <w:pStyle w:val="42"/>
      </w:pPr>
      <w:r w:rsidRPr="00683183">
        <w:rPr>
          <w:rtl/>
        </w:rPr>
        <w:t>הגדרת שחרור דלת אוטומטי בהתאם ללוח זמנים מוגדר מראש</w:t>
      </w:r>
    </w:p>
    <w:p w14:paraId="437A8118" w14:textId="77777777" w:rsidR="002F2921" w:rsidRPr="00683183" w:rsidRDefault="002F2921" w:rsidP="0056672B">
      <w:pPr>
        <w:pStyle w:val="42"/>
      </w:pPr>
      <w:r w:rsidRPr="00683183">
        <w:rPr>
          <w:rtl/>
        </w:rPr>
        <w:t>הגדרת משך פתיחת דלת שונה מותנה בבעל התג (לאדם מוגבל או נכה בכיסא גלגלים).</w:t>
      </w:r>
    </w:p>
    <w:p w14:paraId="4DB75FBE" w14:textId="77777777" w:rsidR="002F2921" w:rsidRPr="00683183" w:rsidRDefault="002F2921" w:rsidP="0056672B">
      <w:pPr>
        <w:pStyle w:val="42"/>
      </w:pPr>
      <w:r w:rsidRPr="00683183">
        <w:rPr>
          <w:rtl/>
        </w:rPr>
        <w:t>תכנות של לפחות 200 תוכניות יומיות בעלות 4 חלונות זמן.</w:t>
      </w:r>
    </w:p>
    <w:p w14:paraId="0EE0D6B1" w14:textId="77777777" w:rsidR="002F2921" w:rsidRPr="00683183" w:rsidRDefault="002F2921" w:rsidP="0056672B">
      <w:pPr>
        <w:pStyle w:val="42"/>
      </w:pPr>
      <w:r w:rsidRPr="00683183">
        <w:rPr>
          <w:rtl/>
        </w:rPr>
        <w:t>תכנות של לפחות 150 ימים מיוחדים/חגים.</w:t>
      </w:r>
    </w:p>
    <w:p w14:paraId="6298EF88" w14:textId="77777777" w:rsidR="002F2921" w:rsidRPr="00683183" w:rsidRDefault="002F2921" w:rsidP="0056672B">
      <w:pPr>
        <w:pStyle w:val="42"/>
      </w:pPr>
      <w:r w:rsidRPr="00683183">
        <w:rPr>
          <w:rtl/>
        </w:rPr>
        <w:t xml:space="preserve">המערכת תתמוך ב- </w:t>
      </w:r>
      <w:r w:rsidRPr="00683183">
        <w:t xml:space="preserve">Anti </w:t>
      </w:r>
      <w:proofErr w:type="spellStart"/>
      <w:r w:rsidRPr="00683183">
        <w:t>Passback</w:t>
      </w:r>
      <w:proofErr w:type="spellEnd"/>
      <w:r w:rsidRPr="00683183">
        <w:rPr>
          <w:rtl/>
        </w:rPr>
        <w:t xml:space="preserve"> </w:t>
      </w:r>
      <w:r w:rsidRPr="00683183">
        <w:t>Global</w:t>
      </w:r>
      <w:r w:rsidRPr="00683183">
        <w:rPr>
          <w:rtl/>
        </w:rPr>
        <w:t xml:space="preserve"> עם מחשב וללא מחשב.</w:t>
      </w:r>
    </w:p>
    <w:p w14:paraId="202A2D31" w14:textId="77777777" w:rsidR="002F2921" w:rsidRPr="00683183" w:rsidRDefault="002F2921" w:rsidP="0056672B">
      <w:pPr>
        <w:pStyle w:val="42"/>
        <w:rPr>
          <w:rtl/>
        </w:rPr>
      </w:pPr>
      <w:r w:rsidRPr="00683183">
        <w:rPr>
          <w:rtl/>
        </w:rPr>
        <w:t xml:space="preserve">פעולות אדמיניסטרטיביות כמו הגדרת קבוצות, הגדרת חלונות זמן, הפקת דו"חות, יצירת מפות </w:t>
      </w:r>
      <w:proofErr w:type="spellStart"/>
      <w:r w:rsidRPr="00683183">
        <w:rPr>
          <w:rtl/>
        </w:rPr>
        <w:t>וכו</w:t>
      </w:r>
      <w:proofErr w:type="spellEnd"/>
      <w:r w:rsidRPr="00683183">
        <w:rPr>
          <w:rtl/>
        </w:rPr>
        <w:t xml:space="preserve">', יבוצעו מכל תחנה על הרשת אשר יש לה הרשאה לביצוע פעולות אלה. </w:t>
      </w:r>
    </w:p>
    <w:p w14:paraId="0D148327" w14:textId="77777777" w:rsidR="002F2921" w:rsidRPr="00683183" w:rsidRDefault="002F2921" w:rsidP="0056672B">
      <w:pPr>
        <w:pStyle w:val="42"/>
        <w:rPr>
          <w:rtl/>
        </w:rPr>
      </w:pPr>
      <w:r w:rsidRPr="00683183">
        <w:rPr>
          <w:rtl/>
        </w:rPr>
        <w:t xml:space="preserve">תחנת הנפקת התגים תשמש ליצירת והכנסת המידע למודול ניהול מחזיקי התגים של המערכת. </w:t>
      </w:r>
    </w:p>
    <w:p w14:paraId="66F8142E" w14:textId="77777777" w:rsidR="002F2921" w:rsidRPr="00683183" w:rsidRDefault="002F2921" w:rsidP="0056672B">
      <w:pPr>
        <w:pStyle w:val="42"/>
      </w:pPr>
      <w:r w:rsidRPr="00683183">
        <w:rPr>
          <w:rtl/>
        </w:rPr>
        <w:t xml:space="preserve">תחנת העבודה תאפשר את כל משימות הרישום והנפקת התגים, משימות אדמיניסטרטיביות ומשגוח אזעקות מתחנה אחת, כל המידע במערכת נדרש לשכון בבסיס נתונים אחד ברשת וחייב להיות נגיש בזמן אמיתי לכל תחנת עבודה של המערכת המחוברת לרשת, יכולת זו תאפשר שליחת שינוי אוטומטי לכל תחנות העבודה של המערכת וכן בסיס נתונים משותף אחד. </w:t>
      </w:r>
    </w:p>
    <w:p w14:paraId="562B1E92" w14:textId="77777777" w:rsidR="002F2921" w:rsidRPr="00683183" w:rsidRDefault="002F2921" w:rsidP="0056672B">
      <w:pPr>
        <w:pStyle w:val="42"/>
        <w:rPr>
          <w:rtl/>
        </w:rPr>
      </w:pPr>
      <w:r w:rsidRPr="00683183">
        <w:rPr>
          <w:rtl/>
        </w:rPr>
        <w:t>השימוש הבסיסי בתוכנה יהיה בממשק ידידותי למשתמש שיאפשר לתכנת את המערכת ולנהל את האירועים.</w:t>
      </w:r>
    </w:p>
    <w:p w14:paraId="4F40BC87" w14:textId="77777777" w:rsidR="002F2921" w:rsidRPr="00683183" w:rsidRDefault="002F2921" w:rsidP="0056672B">
      <w:pPr>
        <w:pStyle w:val="42"/>
        <w:rPr>
          <w:rtl/>
        </w:rPr>
      </w:pPr>
      <w:r w:rsidRPr="00683183">
        <w:rPr>
          <w:rtl/>
        </w:rPr>
        <w:t>תוכנת בקרת הכניסה תאפשר שליחת פקודות מחשב לבקר (ביטול נעילה וכו').</w:t>
      </w:r>
    </w:p>
    <w:p w14:paraId="018D59B1" w14:textId="77777777" w:rsidR="002F2921" w:rsidRPr="00683183" w:rsidRDefault="002F2921" w:rsidP="0056672B">
      <w:pPr>
        <w:pStyle w:val="42"/>
      </w:pPr>
      <w:r w:rsidRPr="00683183">
        <w:rPr>
          <w:rtl/>
        </w:rPr>
        <w:t>תוכנת בקרת הכניסה תאפשר אחזור נתונים מהבקר באמצעות המחשב (אירועים, התרעות וכו').</w:t>
      </w:r>
    </w:p>
    <w:p w14:paraId="26B69C31" w14:textId="77777777" w:rsidR="002F2921" w:rsidRPr="00683183" w:rsidRDefault="002F2921" w:rsidP="0056672B">
      <w:pPr>
        <w:pStyle w:val="42"/>
        <w:rPr>
          <w:rtl/>
        </w:rPr>
      </w:pPr>
      <w:r w:rsidRPr="00683183">
        <w:rPr>
          <w:rtl/>
        </w:rPr>
        <w:t>תוכנת בקרת הכניסה תתמוך בתכנות של מספר כרטיסי כניסה וקוד כניסה אחד לכל אדם כאשר:</w:t>
      </w:r>
    </w:p>
    <w:p w14:paraId="4692C2D1" w14:textId="77777777" w:rsidR="002F2921" w:rsidRPr="00683183" w:rsidRDefault="002F2921" w:rsidP="0056672B">
      <w:pPr>
        <w:pStyle w:val="50"/>
        <w:spacing w:line="360" w:lineRule="auto"/>
        <w:rPr>
          <w:rtl/>
        </w:rPr>
      </w:pPr>
      <w:r w:rsidRPr="00683183">
        <w:rPr>
          <w:rtl/>
        </w:rPr>
        <w:t>כל אחד מהכרטיסים או הקודים נושא את אותה הרשאת כניסה</w:t>
      </w:r>
    </w:p>
    <w:p w14:paraId="0748A80E" w14:textId="77777777" w:rsidR="002F2921" w:rsidRPr="00683183" w:rsidRDefault="002F2921" w:rsidP="0056672B">
      <w:pPr>
        <w:pStyle w:val="50"/>
        <w:spacing w:line="360" w:lineRule="auto"/>
        <w:rPr>
          <w:rtl/>
        </w:rPr>
      </w:pPr>
      <w:r w:rsidRPr="00683183">
        <w:rPr>
          <w:rtl/>
        </w:rPr>
        <w:t xml:space="preserve">ניתן לאמת כל כרטיס או קוד במקביל או בנפרד. </w:t>
      </w:r>
    </w:p>
    <w:p w14:paraId="0963CDE6" w14:textId="77777777" w:rsidR="002F2921" w:rsidRPr="00683183" w:rsidRDefault="002F2921" w:rsidP="0056672B">
      <w:pPr>
        <w:pStyle w:val="50"/>
        <w:spacing w:line="360" w:lineRule="auto"/>
      </w:pPr>
      <w:r w:rsidRPr="00683183">
        <w:rPr>
          <w:rtl/>
        </w:rPr>
        <w:t>ניתן להגדיר הרשאת כניסה בודדת או כללית</w:t>
      </w:r>
    </w:p>
    <w:p w14:paraId="54DE957E" w14:textId="77777777" w:rsidR="002F2921" w:rsidRPr="00683183" w:rsidRDefault="002F2921" w:rsidP="0056672B">
      <w:pPr>
        <w:spacing w:line="360" w:lineRule="auto"/>
        <w:rPr>
          <w:rFonts w:ascii="Arial" w:hAnsi="Arial"/>
          <w:sz w:val="24"/>
          <w:szCs w:val="24"/>
          <w:rtl/>
        </w:rPr>
      </w:pPr>
    </w:p>
    <w:p w14:paraId="7A19F1AA" w14:textId="77777777" w:rsidR="002F2921" w:rsidRPr="00683183" w:rsidRDefault="002F2921" w:rsidP="0056672B">
      <w:pPr>
        <w:pStyle w:val="42"/>
        <w:rPr>
          <w:rtl/>
        </w:rPr>
      </w:pPr>
      <w:r w:rsidRPr="00683183">
        <w:rPr>
          <w:rtl/>
        </w:rPr>
        <w:t>תוכנת בקרת הכניסה תתמוך בלוח זמנים נפרד לכל קורא:</w:t>
      </w:r>
    </w:p>
    <w:p w14:paraId="5059005E" w14:textId="77777777" w:rsidR="002F2921" w:rsidRPr="00683183" w:rsidRDefault="002F2921" w:rsidP="0056672B">
      <w:pPr>
        <w:pStyle w:val="50"/>
        <w:spacing w:line="360" w:lineRule="auto"/>
        <w:rPr>
          <w:rtl/>
        </w:rPr>
      </w:pPr>
      <w:r w:rsidRPr="00683183">
        <w:rPr>
          <w:rtl/>
        </w:rPr>
        <w:t>לוחות זמנים לכניסה לסוגי הכניסות</w:t>
      </w:r>
    </w:p>
    <w:p w14:paraId="016FE880" w14:textId="77777777" w:rsidR="002F2921" w:rsidRPr="00683183" w:rsidRDefault="002F2921" w:rsidP="0056672B">
      <w:pPr>
        <w:pStyle w:val="50"/>
        <w:spacing w:line="360" w:lineRule="auto"/>
        <w:rPr>
          <w:rtl/>
        </w:rPr>
      </w:pPr>
      <w:r w:rsidRPr="00683183">
        <w:rPr>
          <w:rtl/>
        </w:rPr>
        <w:t>לוח זמנים לכניסה חופשית</w:t>
      </w:r>
    </w:p>
    <w:p w14:paraId="3D371B84" w14:textId="77777777" w:rsidR="002F2921" w:rsidRPr="00683183" w:rsidRDefault="002F2921" w:rsidP="0056672B">
      <w:pPr>
        <w:pStyle w:val="50"/>
        <w:spacing w:line="360" w:lineRule="auto"/>
        <w:rPr>
          <w:rtl/>
        </w:rPr>
      </w:pPr>
      <w:r w:rsidRPr="00683183">
        <w:rPr>
          <w:rtl/>
        </w:rPr>
        <w:t>לוח זמנים ליציאה חופשית</w:t>
      </w:r>
    </w:p>
    <w:p w14:paraId="06276675" w14:textId="77777777" w:rsidR="002F2921" w:rsidRPr="00683183" w:rsidRDefault="002F2921" w:rsidP="0056672B">
      <w:pPr>
        <w:pStyle w:val="50"/>
        <w:spacing w:line="360" w:lineRule="auto"/>
        <w:rPr>
          <w:rtl/>
        </w:rPr>
      </w:pPr>
      <w:r w:rsidRPr="00683183">
        <w:rPr>
          <w:rtl/>
        </w:rPr>
        <w:t>לוח זמנים לשימוש בקודים אישיים</w:t>
      </w:r>
    </w:p>
    <w:p w14:paraId="30924ABB" w14:textId="77777777" w:rsidR="002F2921" w:rsidRPr="00683183" w:rsidRDefault="002F2921" w:rsidP="0056672B">
      <w:pPr>
        <w:pStyle w:val="50"/>
        <w:spacing w:line="360" w:lineRule="auto"/>
      </w:pPr>
      <w:r w:rsidRPr="00683183">
        <w:rPr>
          <w:rtl/>
        </w:rPr>
        <w:t xml:space="preserve">לוח זמנים להפעלת מנגנון אל-חזור ANTI-PASS-BACK </w:t>
      </w:r>
    </w:p>
    <w:p w14:paraId="7749B28F" w14:textId="77777777" w:rsidR="002F2921" w:rsidRPr="00683183" w:rsidRDefault="002F2921" w:rsidP="0056672B">
      <w:pPr>
        <w:spacing w:line="360" w:lineRule="auto"/>
        <w:rPr>
          <w:rFonts w:ascii="Arial" w:hAnsi="Arial"/>
          <w:sz w:val="24"/>
          <w:szCs w:val="24"/>
          <w:rtl/>
        </w:rPr>
      </w:pPr>
    </w:p>
    <w:p w14:paraId="615414DA" w14:textId="77777777" w:rsidR="002F2921" w:rsidRPr="00683183" w:rsidRDefault="002F2921" w:rsidP="0056672B">
      <w:pPr>
        <w:pStyle w:val="42"/>
        <w:rPr>
          <w:rtl/>
        </w:rPr>
      </w:pPr>
      <w:r w:rsidRPr="00683183">
        <w:rPr>
          <w:rtl/>
        </w:rPr>
        <w:t>תוכנת בקרת הכניסה תתמוך בניהול ופיקוח גרפי של ההתרעות:</w:t>
      </w:r>
    </w:p>
    <w:p w14:paraId="71B0E79A" w14:textId="77777777" w:rsidR="002F2921" w:rsidRPr="00683183" w:rsidRDefault="002F2921" w:rsidP="0056672B">
      <w:pPr>
        <w:pStyle w:val="50"/>
        <w:spacing w:line="360" w:lineRule="auto"/>
        <w:rPr>
          <w:rtl/>
        </w:rPr>
      </w:pPr>
      <w:r w:rsidRPr="00683183">
        <w:rPr>
          <w:rtl/>
        </w:rPr>
        <w:t>התרעות על פריצות</w:t>
      </w:r>
    </w:p>
    <w:p w14:paraId="2AB1FB2E" w14:textId="77777777" w:rsidR="002F2921" w:rsidRPr="00683183" w:rsidRDefault="002F2921" w:rsidP="0056672B">
      <w:pPr>
        <w:pStyle w:val="50"/>
        <w:spacing w:line="360" w:lineRule="auto"/>
        <w:rPr>
          <w:rtl/>
        </w:rPr>
      </w:pPr>
      <w:r w:rsidRPr="00683183">
        <w:rPr>
          <w:rtl/>
        </w:rPr>
        <w:t>התרעות על דלתות פתוחות</w:t>
      </w:r>
    </w:p>
    <w:p w14:paraId="08FDCD7C" w14:textId="77777777" w:rsidR="002F2921" w:rsidRPr="00683183" w:rsidRDefault="002F2921" w:rsidP="0056672B">
      <w:pPr>
        <w:pStyle w:val="50"/>
        <w:spacing w:line="360" w:lineRule="auto"/>
      </w:pPr>
      <w:r w:rsidRPr="00683183">
        <w:rPr>
          <w:rtl/>
        </w:rPr>
        <w:t xml:space="preserve">התרעות טכניות </w:t>
      </w:r>
    </w:p>
    <w:p w14:paraId="0BC0C340" w14:textId="77777777" w:rsidR="002F2921" w:rsidRPr="00683183" w:rsidRDefault="002F2921" w:rsidP="0056672B">
      <w:pPr>
        <w:spacing w:line="360" w:lineRule="auto"/>
        <w:rPr>
          <w:rFonts w:ascii="Arial" w:hAnsi="Arial"/>
          <w:sz w:val="24"/>
          <w:szCs w:val="24"/>
          <w:rtl/>
        </w:rPr>
      </w:pPr>
    </w:p>
    <w:p w14:paraId="7D0F2060" w14:textId="77777777" w:rsidR="002F2921" w:rsidRPr="00683183" w:rsidRDefault="002F2921" w:rsidP="0056672B">
      <w:pPr>
        <w:pStyle w:val="42"/>
        <w:rPr>
          <w:rtl/>
        </w:rPr>
      </w:pPr>
      <w:r w:rsidRPr="00683183">
        <w:rPr>
          <w:rtl/>
        </w:rPr>
        <w:t>תוכנת בקרת הכניסה תאפשר לבצע ניתוח של האירועים:</w:t>
      </w:r>
    </w:p>
    <w:p w14:paraId="4859F092" w14:textId="77777777" w:rsidR="002F2921" w:rsidRPr="00683183" w:rsidRDefault="002F2921" w:rsidP="0056672B">
      <w:pPr>
        <w:pStyle w:val="50"/>
        <w:spacing w:line="360" w:lineRule="auto"/>
        <w:rPr>
          <w:rtl/>
        </w:rPr>
      </w:pPr>
      <w:r w:rsidRPr="00683183">
        <w:rPr>
          <w:rtl/>
        </w:rPr>
        <w:t>כניסות, יציאות, התרעות</w:t>
      </w:r>
    </w:p>
    <w:p w14:paraId="3D6EE7E2" w14:textId="77777777" w:rsidR="002F2921" w:rsidRPr="00683183" w:rsidRDefault="002F2921" w:rsidP="0056672B">
      <w:pPr>
        <w:pStyle w:val="50"/>
        <w:spacing w:line="360" w:lineRule="auto"/>
      </w:pPr>
      <w:r w:rsidRPr="00683183">
        <w:rPr>
          <w:rtl/>
        </w:rPr>
        <w:t xml:space="preserve">פיקוח בזמן אמת </w:t>
      </w:r>
    </w:p>
    <w:p w14:paraId="62C29095" w14:textId="77777777" w:rsidR="002F2921" w:rsidRPr="00683183" w:rsidRDefault="002F2921" w:rsidP="0056672B">
      <w:pPr>
        <w:pStyle w:val="42"/>
        <w:rPr>
          <w:rtl/>
        </w:rPr>
      </w:pPr>
      <w:r w:rsidRPr="00683183">
        <w:rPr>
          <w:rtl/>
        </w:rPr>
        <w:t xml:space="preserve">תוכנת בקרת הכניסה תאפשר לבחור אילו אירועים יאוחסנו </w:t>
      </w:r>
    </w:p>
    <w:p w14:paraId="5D3188E8" w14:textId="77777777" w:rsidR="002F2921" w:rsidRPr="00683183" w:rsidRDefault="002F2921" w:rsidP="0056672B">
      <w:pPr>
        <w:pStyle w:val="42"/>
        <w:rPr>
          <w:rtl/>
        </w:rPr>
      </w:pPr>
      <w:r w:rsidRPr="00683183">
        <w:rPr>
          <w:rtl/>
        </w:rPr>
        <w:t>תוכנת בקרת הכניסה תאפשר לשלוח פקודות לממסר.</w:t>
      </w:r>
    </w:p>
    <w:p w14:paraId="505E11E2" w14:textId="77777777" w:rsidR="002F2921" w:rsidRPr="00683183" w:rsidRDefault="002F2921" w:rsidP="0056672B">
      <w:pPr>
        <w:pStyle w:val="42"/>
        <w:rPr>
          <w:rtl/>
        </w:rPr>
      </w:pPr>
      <w:r w:rsidRPr="00683183">
        <w:rPr>
          <w:rtl/>
        </w:rPr>
        <w:t>תוכנת בקרת הכניסה תאפשר להגדיר את החיבור שבין הצגת הכרטיס לבין הפקודות</w:t>
      </w:r>
    </w:p>
    <w:p w14:paraId="43E0F0A1" w14:textId="77777777" w:rsidR="002F2921" w:rsidRPr="00683183" w:rsidRDefault="002F2921" w:rsidP="0056672B">
      <w:pPr>
        <w:pStyle w:val="42"/>
        <w:rPr>
          <w:rtl/>
        </w:rPr>
      </w:pPr>
      <w:r w:rsidRPr="00683183">
        <w:rPr>
          <w:rtl/>
        </w:rPr>
        <w:t xml:space="preserve">תוכנת בקרת הכניסה תאפשר לתת הרשאות להפעיל/להשבית מערכות אחרות (הרשאות לפי כרטיס) בעזרת ממסר העזר לפיקוד </w:t>
      </w:r>
    </w:p>
    <w:p w14:paraId="277C2F0D" w14:textId="77777777" w:rsidR="002F2921" w:rsidRPr="00683183" w:rsidRDefault="002F2921" w:rsidP="0056672B">
      <w:pPr>
        <w:pStyle w:val="42"/>
        <w:rPr>
          <w:rtl/>
        </w:rPr>
      </w:pPr>
      <w:r w:rsidRPr="00683183">
        <w:rPr>
          <w:rtl/>
        </w:rPr>
        <w:t xml:space="preserve">תוכנת בקרת הכניסה תאפשר רישום ישיר באמצעות קורא הכרטיסים (אופציונלי) </w:t>
      </w:r>
    </w:p>
    <w:p w14:paraId="6225C20A" w14:textId="77777777" w:rsidR="002F2921" w:rsidRPr="00683183" w:rsidRDefault="002F2921" w:rsidP="0056672B">
      <w:pPr>
        <w:pStyle w:val="42"/>
        <w:rPr>
          <w:rtl/>
        </w:rPr>
      </w:pPr>
      <w:r w:rsidRPr="00683183">
        <w:rPr>
          <w:rtl/>
        </w:rPr>
        <w:t xml:space="preserve">תוכנת בקרת הכניסה תאפשר לאחסן ולאחזר נתונים מוצפנים </w:t>
      </w:r>
    </w:p>
    <w:p w14:paraId="5D91DBF0" w14:textId="77777777" w:rsidR="002F2921" w:rsidRPr="00683183" w:rsidRDefault="002F2921" w:rsidP="0056672B">
      <w:pPr>
        <w:pStyle w:val="42"/>
        <w:rPr>
          <w:rtl/>
        </w:rPr>
      </w:pPr>
      <w:r w:rsidRPr="00683183">
        <w:rPr>
          <w:rtl/>
        </w:rPr>
        <w:t>מנגנון תא סינון (</w:t>
      </w:r>
      <w:r w:rsidRPr="00683183">
        <w:t>interlock</w:t>
      </w:r>
      <w:r w:rsidRPr="00683183">
        <w:rPr>
          <w:rtl/>
        </w:rPr>
        <w:t>)</w:t>
      </w:r>
    </w:p>
    <w:p w14:paraId="3FAF6C04" w14:textId="77777777" w:rsidR="002F2921" w:rsidRPr="00683183" w:rsidRDefault="002F2921" w:rsidP="0056672B">
      <w:pPr>
        <w:pStyle w:val="50"/>
        <w:spacing w:line="360" w:lineRule="auto"/>
        <w:rPr>
          <w:rtl/>
        </w:rPr>
      </w:pPr>
      <w:r w:rsidRPr="00683183">
        <w:rPr>
          <w:rtl/>
        </w:rPr>
        <w:t>המערכת תכלול מנגנון תא סינון (כלומר, הרשאה לפתיחת דלת תינתן רק אם דלת/</w:t>
      </w:r>
      <w:proofErr w:type="spellStart"/>
      <w:r w:rsidRPr="00683183">
        <w:rPr>
          <w:rtl/>
        </w:rPr>
        <w:t>ות</w:t>
      </w:r>
      <w:proofErr w:type="spellEnd"/>
      <w:r w:rsidRPr="00683183">
        <w:rPr>
          <w:rtl/>
        </w:rPr>
        <w:t xml:space="preserve"> אחר/</w:t>
      </w:r>
      <w:proofErr w:type="spellStart"/>
      <w:r w:rsidRPr="00683183">
        <w:rPr>
          <w:rtl/>
        </w:rPr>
        <w:t>ות</w:t>
      </w:r>
      <w:proofErr w:type="spellEnd"/>
      <w:r w:rsidRPr="00683183">
        <w:rPr>
          <w:rtl/>
        </w:rPr>
        <w:t xml:space="preserve"> סגורות)</w:t>
      </w:r>
    </w:p>
    <w:p w14:paraId="47CFA986" w14:textId="77777777" w:rsidR="002F2921" w:rsidRPr="00683183" w:rsidRDefault="002F2921" w:rsidP="0056672B">
      <w:pPr>
        <w:pStyle w:val="50"/>
        <w:spacing w:line="360" w:lineRule="auto"/>
        <w:rPr>
          <w:rtl/>
        </w:rPr>
      </w:pPr>
      <w:r w:rsidRPr="00683183">
        <w:rPr>
          <w:rtl/>
        </w:rPr>
        <w:t>הפעלת המנגנון תיעשה עבור כל הדלתות שהיא מפעילה. לפיכך, המערכת תוכל לטפל במנגנון תא סינון של דלת אחת ועד ארבע דלתות.</w:t>
      </w:r>
    </w:p>
    <w:p w14:paraId="04A74BE1" w14:textId="77777777" w:rsidR="002F2921" w:rsidRPr="00683183" w:rsidRDefault="002F2921" w:rsidP="0056672B">
      <w:pPr>
        <w:spacing w:line="360" w:lineRule="auto"/>
        <w:rPr>
          <w:rFonts w:ascii="Arial" w:hAnsi="Arial"/>
          <w:sz w:val="24"/>
          <w:szCs w:val="24"/>
          <w:rtl/>
        </w:rPr>
      </w:pPr>
    </w:p>
    <w:p w14:paraId="2116B42F" w14:textId="77777777" w:rsidR="002F2921" w:rsidRPr="00683183" w:rsidRDefault="002F2921" w:rsidP="008E7EB7">
      <w:pPr>
        <w:pStyle w:val="32"/>
        <w:rPr>
          <w:rtl/>
        </w:rPr>
      </w:pPr>
      <w:r w:rsidRPr="00683183">
        <w:rPr>
          <w:rtl/>
        </w:rPr>
        <w:t>התוכנה תכלול את המודולים הבאים:</w:t>
      </w:r>
    </w:p>
    <w:p w14:paraId="7F0B2073" w14:textId="77777777" w:rsidR="002F2921" w:rsidRPr="00683183" w:rsidRDefault="002F2921" w:rsidP="0056672B">
      <w:pPr>
        <w:pStyle w:val="42"/>
        <w:rPr>
          <w:rtl/>
        </w:rPr>
      </w:pPr>
      <w:r w:rsidRPr="00683183">
        <w:rPr>
          <w:rtl/>
        </w:rPr>
        <w:t>ניהול בעלי תגים והרשאות</w:t>
      </w:r>
    </w:p>
    <w:p w14:paraId="68E8D083" w14:textId="77777777" w:rsidR="002F2921" w:rsidRPr="00683183" w:rsidRDefault="002F2921" w:rsidP="0056672B">
      <w:pPr>
        <w:pStyle w:val="42"/>
      </w:pPr>
      <w:r w:rsidRPr="00683183">
        <w:rPr>
          <w:rtl/>
        </w:rPr>
        <w:t>ניהול אזעקות</w:t>
      </w:r>
    </w:p>
    <w:p w14:paraId="469431CB" w14:textId="77777777" w:rsidR="002F2921" w:rsidRPr="00683183" w:rsidRDefault="002F2921" w:rsidP="0056672B">
      <w:pPr>
        <w:pStyle w:val="42"/>
        <w:rPr>
          <w:rtl/>
        </w:rPr>
      </w:pPr>
      <w:r w:rsidRPr="00683183">
        <w:rPr>
          <w:rtl/>
        </w:rPr>
        <w:t>לוחות זמנים</w:t>
      </w:r>
    </w:p>
    <w:p w14:paraId="3E470A6B" w14:textId="77777777" w:rsidR="002F2921" w:rsidRPr="00683183" w:rsidRDefault="002F2921" w:rsidP="0056672B">
      <w:pPr>
        <w:pStyle w:val="42"/>
        <w:rPr>
          <w:rtl/>
        </w:rPr>
      </w:pPr>
      <w:r w:rsidRPr="00683183">
        <w:rPr>
          <w:rtl/>
        </w:rPr>
        <w:t>עיצוב והדפסת תגים</w:t>
      </w:r>
    </w:p>
    <w:p w14:paraId="46678443" w14:textId="77777777" w:rsidR="002F2921" w:rsidRPr="00683183" w:rsidRDefault="002F2921" w:rsidP="0056672B">
      <w:pPr>
        <w:pStyle w:val="42"/>
        <w:rPr>
          <w:rtl/>
        </w:rPr>
      </w:pPr>
      <w:r w:rsidRPr="00683183">
        <w:rPr>
          <w:rtl/>
        </w:rPr>
        <w:t>מפות</w:t>
      </w:r>
    </w:p>
    <w:p w14:paraId="0C49CC92" w14:textId="77777777" w:rsidR="002F2921" w:rsidRPr="00683183" w:rsidRDefault="002F2921" w:rsidP="0056672B">
      <w:pPr>
        <w:pStyle w:val="42"/>
      </w:pPr>
      <w:r w:rsidRPr="00683183">
        <w:rPr>
          <w:rtl/>
        </w:rPr>
        <w:t>בקרת סיור</w:t>
      </w:r>
    </w:p>
    <w:p w14:paraId="0639A26F" w14:textId="77777777" w:rsidR="002F2921" w:rsidRPr="00683183" w:rsidRDefault="002F2921" w:rsidP="0056672B">
      <w:pPr>
        <w:pStyle w:val="42"/>
        <w:rPr>
          <w:rtl/>
        </w:rPr>
      </w:pPr>
      <w:r w:rsidRPr="00683183">
        <w:rPr>
          <w:rtl/>
        </w:rPr>
        <w:t xml:space="preserve">דוחות </w:t>
      </w:r>
    </w:p>
    <w:p w14:paraId="6C1921F0" w14:textId="77777777" w:rsidR="002F2921" w:rsidRPr="00683183" w:rsidRDefault="002F2921" w:rsidP="0056672B">
      <w:pPr>
        <w:pStyle w:val="42"/>
        <w:rPr>
          <w:rtl/>
        </w:rPr>
      </w:pPr>
      <w:r w:rsidRPr="00683183">
        <w:rPr>
          <w:rtl/>
        </w:rPr>
        <w:t>רישום נוכחות</w:t>
      </w:r>
    </w:p>
    <w:p w14:paraId="1B37D513" w14:textId="77777777" w:rsidR="002F2921" w:rsidRPr="00683183" w:rsidRDefault="002F2921" w:rsidP="0056672B">
      <w:pPr>
        <w:pStyle w:val="42"/>
        <w:rPr>
          <w:rtl/>
        </w:rPr>
      </w:pPr>
      <w:r w:rsidRPr="00683183">
        <w:rPr>
          <w:rtl/>
        </w:rPr>
        <w:t>הצגת תמונה, מיקום</w:t>
      </w:r>
    </w:p>
    <w:p w14:paraId="47F5E822" w14:textId="77777777" w:rsidR="002F2921" w:rsidRPr="00683183" w:rsidRDefault="002F2921" w:rsidP="0056672B">
      <w:pPr>
        <w:pStyle w:val="42"/>
        <w:rPr>
          <w:rtl/>
        </w:rPr>
      </w:pPr>
      <w:r w:rsidRPr="00683183">
        <w:rPr>
          <w:rtl/>
        </w:rPr>
        <w:t xml:space="preserve">אינטגרציה עם </w:t>
      </w:r>
      <w:r w:rsidRPr="00683183">
        <w:t>LPR</w:t>
      </w:r>
      <w:r w:rsidRPr="00683183">
        <w:rPr>
          <w:rtl/>
        </w:rPr>
        <w:t>, ארון מפתחות, הרכשה באמצעות קוראים ביומטריים</w:t>
      </w:r>
    </w:p>
    <w:p w14:paraId="3FD73CF7" w14:textId="77777777" w:rsidR="002F2921" w:rsidRPr="00683183" w:rsidRDefault="002F2921" w:rsidP="0056672B">
      <w:pPr>
        <w:pStyle w:val="42"/>
        <w:rPr>
          <w:rtl/>
        </w:rPr>
      </w:pPr>
      <w:r w:rsidRPr="00683183">
        <w:rPr>
          <w:rtl/>
        </w:rPr>
        <w:t>תגובה מערכתית</w:t>
      </w:r>
    </w:p>
    <w:p w14:paraId="3F4A96B0" w14:textId="77777777" w:rsidR="002F2921" w:rsidRPr="00683183" w:rsidRDefault="002F2921" w:rsidP="0056672B">
      <w:pPr>
        <w:pStyle w:val="42"/>
        <w:rPr>
          <w:rtl/>
        </w:rPr>
      </w:pPr>
      <w:r w:rsidRPr="00683183">
        <w:rPr>
          <w:rtl/>
        </w:rPr>
        <w:t>מודול מעליות (אופציונלי)</w:t>
      </w:r>
    </w:p>
    <w:p w14:paraId="2B83B84D" w14:textId="77777777" w:rsidR="002F2921" w:rsidRPr="00683183" w:rsidRDefault="002F2921" w:rsidP="0056672B">
      <w:pPr>
        <w:pStyle w:val="42"/>
        <w:rPr>
          <w:rtl/>
        </w:rPr>
      </w:pPr>
      <w:r w:rsidRPr="00683183">
        <w:rPr>
          <w:rtl/>
        </w:rPr>
        <w:t>מודול ניהול חניה (אופציונלי)</w:t>
      </w:r>
    </w:p>
    <w:p w14:paraId="77423E0E" w14:textId="77777777" w:rsidR="002F2921" w:rsidRPr="00683183" w:rsidRDefault="002F2921" w:rsidP="0056672B">
      <w:pPr>
        <w:pStyle w:val="42"/>
        <w:rPr>
          <w:rtl/>
        </w:rPr>
      </w:pPr>
      <w:r w:rsidRPr="00683183">
        <w:rPr>
          <w:rtl/>
        </w:rPr>
        <w:t xml:space="preserve">מודול </w:t>
      </w:r>
      <w:r w:rsidRPr="00683183">
        <w:t>WEB</w:t>
      </w:r>
    </w:p>
    <w:p w14:paraId="7B6E7BE7" w14:textId="77777777" w:rsidR="002F2921" w:rsidRPr="00683183" w:rsidRDefault="002F2921" w:rsidP="008E7EB7">
      <w:pPr>
        <w:pStyle w:val="32"/>
      </w:pPr>
      <w:r w:rsidRPr="00683183">
        <w:rPr>
          <w:rtl/>
        </w:rPr>
        <w:t>תקשורת עם מרכיבי המערכת החומרתיים</w:t>
      </w:r>
    </w:p>
    <w:p w14:paraId="58944CBF" w14:textId="77777777" w:rsidR="002F2921" w:rsidRPr="00683183" w:rsidRDefault="002F2921" w:rsidP="0056672B">
      <w:pPr>
        <w:pStyle w:val="42"/>
      </w:pPr>
      <w:r w:rsidRPr="00683183">
        <w:rPr>
          <w:rtl/>
        </w:rPr>
        <w:t xml:space="preserve">המערכת תתקשר עם בקרי המערכת דרך ערוץ </w:t>
      </w:r>
      <w:r w:rsidRPr="00683183">
        <w:t>RS-485</w:t>
      </w:r>
      <w:r w:rsidRPr="00683183">
        <w:rPr>
          <w:rtl/>
        </w:rPr>
        <w:t xml:space="preserve"> או ערוץ </w:t>
      </w:r>
      <w:r w:rsidRPr="00683183">
        <w:t>TCP</w:t>
      </w:r>
      <w:r w:rsidRPr="00683183">
        <w:rPr>
          <w:rtl/>
        </w:rPr>
        <w:t>/</w:t>
      </w:r>
      <w:r w:rsidRPr="00683183">
        <w:t>IP</w:t>
      </w:r>
      <w:r w:rsidRPr="00683183">
        <w:rPr>
          <w:rtl/>
        </w:rPr>
        <w:t xml:space="preserve">. </w:t>
      </w:r>
    </w:p>
    <w:p w14:paraId="4C5110BB" w14:textId="77777777" w:rsidR="002F2921" w:rsidRPr="00683183" w:rsidRDefault="002F2921" w:rsidP="0056672B">
      <w:pPr>
        <w:pStyle w:val="42"/>
      </w:pPr>
      <w:r w:rsidRPr="00683183">
        <w:rPr>
          <w:rtl/>
        </w:rPr>
        <w:t>תוכנת המערכת תנצל במלואה את יכולת רב המשימות שלה, כדי לאפשר טעינה של נתוני בעלי תגים וכל מידע לבקרים תוך כדי משגוח וקבלת אזעקות מהחומרה בשטח.</w:t>
      </w:r>
    </w:p>
    <w:p w14:paraId="5CFBAB80" w14:textId="77777777" w:rsidR="002F2921" w:rsidRPr="00683183" w:rsidRDefault="002F2921" w:rsidP="0056672B">
      <w:pPr>
        <w:pStyle w:val="42"/>
      </w:pPr>
      <w:r w:rsidRPr="00683183">
        <w:rPr>
          <w:rtl/>
        </w:rPr>
        <w:t xml:space="preserve"> טעינת שינויי בסיס הנתונים לא תפריע לכל פעולת בקרה, החלטות כניסה, משגוח אזעקות, מעקבים, או כל פונקציה נדרשת מהחומרה בשטח ומעמדת משגוח האזעקות. תקשורת בין המערכת ובין תחנות העבודה והבקרים תשולב כך שדיווחי האזעקות יגיעו לעמדות המשגוח שלהן גם כאשר טעינת נתונים מתרחשת. </w:t>
      </w:r>
    </w:p>
    <w:p w14:paraId="3DEF37F9" w14:textId="77777777" w:rsidR="002F2921" w:rsidRPr="00683183" w:rsidRDefault="002F2921" w:rsidP="0056672B">
      <w:pPr>
        <w:pStyle w:val="42"/>
      </w:pPr>
      <w:r w:rsidRPr="00683183">
        <w:rPr>
          <w:rtl/>
        </w:rPr>
        <w:t xml:space="preserve">באבדן ובחידוש הקשר בין הבקר ובין בסיס הנתונים של המערכת, תהליך הסנכרון בין בסיס הנתונים המקומי בכל הבקר ובין בסיס הנתונים של המערכת יהיה מהיר ויעיל. </w:t>
      </w:r>
    </w:p>
    <w:p w14:paraId="1D432992" w14:textId="77777777" w:rsidR="002F2921" w:rsidRPr="00683183" w:rsidRDefault="002F2921" w:rsidP="0056672B">
      <w:pPr>
        <w:pStyle w:val="42"/>
      </w:pPr>
      <w:r w:rsidRPr="00683183">
        <w:rPr>
          <w:rtl/>
        </w:rPr>
        <w:t xml:space="preserve">כל שינוי בבסיס הנתונים של בקר יישא חותמת של תאריך ושעה. כאשר תתחדש התקשורת, סנכרון בסיסי הנתונים יהיה </w:t>
      </w:r>
      <w:proofErr w:type="spellStart"/>
      <w:r w:rsidRPr="00683183">
        <w:rPr>
          <w:rtl/>
        </w:rPr>
        <w:t>מיידי</w:t>
      </w:r>
      <w:proofErr w:type="spellEnd"/>
      <w:r w:rsidRPr="00683183">
        <w:rPr>
          <w:rtl/>
        </w:rPr>
        <w:t xml:space="preserve"> וללא התערבות המפעיל. חותמת התאריך והשעה תושווה עם כל שינוי בבסיס הנתונים של המערכת, תצורת חומרה, אירועים או פקודות בקרה והמערכת תרשום את השינויים שהתרחשו לאחר אבדן התקשורת. כל השינויים שהתרחשו בבסיס הנתונים של המערכת לאחר אבדן התקשורת יטענו בו זמנית לכל בסיסי הזמן המקומיים של הבקר.</w:t>
      </w:r>
    </w:p>
    <w:p w14:paraId="674231A4" w14:textId="77777777" w:rsidR="002F2921" w:rsidRPr="00683183" w:rsidRDefault="002F2921" w:rsidP="008E7EB7">
      <w:pPr>
        <w:pStyle w:val="32"/>
        <w:rPr>
          <w:rtl/>
        </w:rPr>
      </w:pPr>
      <w:r w:rsidRPr="00683183">
        <w:rPr>
          <w:rtl/>
        </w:rPr>
        <w:t>בקרת שני אנשים</w:t>
      </w:r>
    </w:p>
    <w:p w14:paraId="717749C6" w14:textId="77777777" w:rsidR="002F2921" w:rsidRPr="00683183" w:rsidRDefault="002F2921" w:rsidP="0056672B">
      <w:pPr>
        <w:pStyle w:val="42"/>
        <w:rPr>
          <w:rtl/>
        </w:rPr>
      </w:pPr>
      <w:r w:rsidRPr="00683183">
        <w:rPr>
          <w:rtl/>
        </w:rPr>
        <w:t>המערכת תאפשר להגביל כניסה לאזורים מסוימים אלא אם נוכחים בהם שני בעלי תגים לפחות. בכך ימנע מאנשים להימצא ביחידות בשטחים מוגבלים או שטחים בעלי רמת בטחון גבוהה.</w:t>
      </w:r>
    </w:p>
    <w:p w14:paraId="08563209" w14:textId="77777777" w:rsidR="002F2921" w:rsidRPr="00683183" w:rsidRDefault="002F2921" w:rsidP="0056672B">
      <w:pPr>
        <w:pStyle w:val="42"/>
        <w:rPr>
          <w:rtl/>
        </w:rPr>
      </w:pPr>
      <w:r w:rsidRPr="00683183">
        <w:rPr>
          <w:rtl/>
        </w:rPr>
        <w:t xml:space="preserve">כאשר שטח מוגדר כשטח מבוקר שלני אנשים, ישלטו הקריטריונים הבאים: </w:t>
      </w:r>
    </w:p>
    <w:p w14:paraId="6DCA358B" w14:textId="77777777" w:rsidR="002F2921" w:rsidRPr="00683183" w:rsidRDefault="002F2921" w:rsidP="0056672B">
      <w:pPr>
        <w:pStyle w:val="50"/>
        <w:spacing w:line="360" w:lineRule="auto"/>
        <w:rPr>
          <w:rtl/>
        </w:rPr>
      </w:pPr>
      <w:r w:rsidRPr="00683183">
        <w:rPr>
          <w:rtl/>
        </w:rPr>
        <w:t>הקורא יאפשר כניסה לשטח רק אם שני תגים בעלי זכות כניסה יועברו דרכו בזה אחר זה. אם לא יועבר תג מאושר תוך זמן מוגדר מראש מהעברת התג הראשון, הבקר יאפס את הרשות לתג הראשון ויהיה צורך להעבירו שנית דרך הקורא.</w:t>
      </w:r>
    </w:p>
    <w:p w14:paraId="01751122" w14:textId="77777777" w:rsidR="002F2921" w:rsidRPr="00683183" w:rsidRDefault="002F2921" w:rsidP="0056672B">
      <w:pPr>
        <w:pStyle w:val="50"/>
        <w:spacing w:line="360" w:lineRule="auto"/>
      </w:pPr>
      <w:r w:rsidRPr="00683183">
        <w:rPr>
          <w:rtl/>
        </w:rPr>
        <w:t>כאשר נמצאים לפחות שני אנשים בשטח, תותר כניסה של אנשים בודדים.</w:t>
      </w:r>
    </w:p>
    <w:p w14:paraId="30514302" w14:textId="77777777" w:rsidR="002F2921" w:rsidRPr="00683183" w:rsidRDefault="002F2921" w:rsidP="008E7EB7">
      <w:pPr>
        <w:pStyle w:val="32"/>
        <w:rPr>
          <w:rtl/>
        </w:rPr>
      </w:pPr>
      <w:r w:rsidRPr="00683183">
        <w:rPr>
          <w:rtl/>
        </w:rPr>
        <w:t>הגבלת נוכחות</w:t>
      </w:r>
    </w:p>
    <w:p w14:paraId="38847EEA" w14:textId="77777777" w:rsidR="002F2921" w:rsidRPr="00683183" w:rsidRDefault="002F2921" w:rsidP="0056672B">
      <w:pPr>
        <w:pStyle w:val="42"/>
      </w:pPr>
      <w:r w:rsidRPr="00683183">
        <w:rPr>
          <w:rtl/>
        </w:rPr>
        <w:t xml:space="preserve">תכונה זו תגביל את מספר בעלי התגים היכולים להימצא בשטח בכל זמן נתון. </w:t>
      </w:r>
    </w:p>
    <w:p w14:paraId="4E05B305" w14:textId="77777777" w:rsidR="002F2921" w:rsidRPr="00683183" w:rsidRDefault="002F2921" w:rsidP="0056672B">
      <w:pPr>
        <w:pStyle w:val="42"/>
      </w:pPr>
      <w:r w:rsidRPr="00683183">
        <w:rPr>
          <w:rtl/>
        </w:rPr>
        <w:t xml:space="preserve">מנהל המערכת יוכל להגביל שטח לנוכחות של עד מספר מוגדר מראש של בעלי תגים בכל זמן נתון. </w:t>
      </w:r>
    </w:p>
    <w:p w14:paraId="4BB1A2C1" w14:textId="77777777" w:rsidR="002F2921" w:rsidRPr="00683183" w:rsidRDefault="002F2921" w:rsidP="0056672B">
      <w:pPr>
        <w:pStyle w:val="42"/>
      </w:pPr>
      <w:r w:rsidRPr="00683183">
        <w:rPr>
          <w:rtl/>
        </w:rPr>
        <w:t xml:space="preserve">ברגע שכמות בעלי התגים הנוכחים בשטח הגיעה למגבלה, יהיה צורך להעביר תג דרך קורא יציאה כדי שתותר כניסתו של בעל תג נוסף. </w:t>
      </w:r>
    </w:p>
    <w:p w14:paraId="1CF34DB9" w14:textId="77777777" w:rsidR="002F2921" w:rsidRPr="00683183" w:rsidRDefault="002F2921" w:rsidP="008E7EB7">
      <w:pPr>
        <w:pStyle w:val="32"/>
        <w:rPr>
          <w:rtl/>
        </w:rPr>
      </w:pPr>
      <w:r w:rsidRPr="00683183">
        <w:rPr>
          <w:rtl/>
        </w:rPr>
        <w:t>תצורת חומרת השטח</w:t>
      </w:r>
    </w:p>
    <w:p w14:paraId="3CF964A2" w14:textId="77777777" w:rsidR="002F2921" w:rsidRPr="00683183" w:rsidRDefault="002F2921" w:rsidP="0056672B">
      <w:pPr>
        <w:pStyle w:val="42"/>
        <w:rPr>
          <w:rtl/>
        </w:rPr>
      </w:pPr>
      <w:r w:rsidRPr="00683183">
        <w:rPr>
          <w:rtl/>
        </w:rPr>
        <w:t>כל מסכי הגדרת תצורת חומרת השטח יהיו נגישים דרך צלמיות בשורת המשימות של המערכת או דרך אופציות תפריט בשורת התפריט של המערכת, במודול הגדרת התצורה של המערכת</w:t>
      </w:r>
    </w:p>
    <w:p w14:paraId="46967E0E" w14:textId="77777777" w:rsidR="002F2921" w:rsidRPr="00683183" w:rsidRDefault="002F2921" w:rsidP="0056672B">
      <w:pPr>
        <w:pStyle w:val="42"/>
        <w:rPr>
          <w:rtl/>
        </w:rPr>
      </w:pPr>
      <w:r w:rsidRPr="00683183">
        <w:rPr>
          <w:rtl/>
        </w:rPr>
        <w:t>הגדרת תצורה של בקרים לוחות איסוף נתונים, לוחות ממסרי יציאה וקוראים תבוצע בפורמט של חלונות.</w:t>
      </w:r>
    </w:p>
    <w:p w14:paraId="166ECBCF" w14:textId="77777777" w:rsidR="002F2921" w:rsidRPr="00683183" w:rsidRDefault="002F2921" w:rsidP="008E7EB7">
      <w:pPr>
        <w:pStyle w:val="32"/>
        <w:rPr>
          <w:rtl/>
        </w:rPr>
      </w:pPr>
      <w:bookmarkStart w:id="1092" w:name="_Toc404933669"/>
      <w:r w:rsidRPr="00683183">
        <w:rPr>
          <w:u w:val="single"/>
          <w:rtl/>
        </w:rPr>
        <w:t>עץ מערכת גרפי</w:t>
      </w:r>
      <w:bookmarkEnd w:id="1092"/>
      <w:r w:rsidRPr="00683183">
        <w:rPr>
          <w:u w:val="single"/>
          <w:rtl/>
        </w:rPr>
        <w:br/>
      </w:r>
      <w:r w:rsidRPr="00683183">
        <w:rPr>
          <w:rtl/>
        </w:rPr>
        <w:t>למערכת תהיה האפשרות להעלות עץ מערכת גרפי אשר יציג בצורה גרפית את כל חומרת בקרת כניסות, רמות הכניסה, חלונות זמן, קבוצות כניסה, חגים וחופשים, ופורמטים של תגים אשר הוגדרו במערכת. אם מנהלי המערכת ירצו לשנות התקן המוצג בעץ המערכת הגרפי, או לראות את מאפייניו, הם יוכלו לעשות זאת ע"י הקשה כפולה על צלמית ההתקן והמערכת תביא אל המסך את הטופס המתאים.</w:t>
      </w:r>
    </w:p>
    <w:p w14:paraId="586DF467" w14:textId="77777777" w:rsidR="002F2921" w:rsidRPr="00683183" w:rsidRDefault="002F2921" w:rsidP="008E7EB7">
      <w:pPr>
        <w:pStyle w:val="32"/>
      </w:pPr>
      <w:bookmarkStart w:id="1093" w:name="_Toc404933670"/>
      <w:r w:rsidRPr="00683183">
        <w:rPr>
          <w:rtl/>
        </w:rPr>
        <w:t>קדם אזעקה</w:t>
      </w:r>
      <w:bookmarkEnd w:id="1093"/>
    </w:p>
    <w:p w14:paraId="0D45F354" w14:textId="77777777" w:rsidR="002F2921" w:rsidRPr="00683183" w:rsidRDefault="002F2921" w:rsidP="0056672B">
      <w:pPr>
        <w:pStyle w:val="42"/>
      </w:pPr>
      <w:r w:rsidRPr="00683183">
        <w:rPr>
          <w:rtl/>
        </w:rPr>
        <w:t xml:space="preserve">המערכת תתמוך בקדם אזעקות בקוראים. </w:t>
      </w:r>
    </w:p>
    <w:p w14:paraId="4F94A42C" w14:textId="77777777" w:rsidR="002F2921" w:rsidRPr="00683183" w:rsidRDefault="002F2921" w:rsidP="0056672B">
      <w:pPr>
        <w:pStyle w:val="42"/>
      </w:pPr>
      <w:r w:rsidRPr="00683183">
        <w:rPr>
          <w:rtl/>
        </w:rPr>
        <w:t xml:space="preserve">במצב זה הקורא ישמיע צליל לאחר שהכניסה אושרה, ומגע הדלת נפתח, אם הדלת נשארה פתוחה לתקופה מוגדרת מראש. </w:t>
      </w:r>
    </w:p>
    <w:p w14:paraId="146B10D7" w14:textId="77777777" w:rsidR="002F2921" w:rsidRPr="00683183" w:rsidRDefault="002F2921" w:rsidP="0056672B">
      <w:pPr>
        <w:pStyle w:val="42"/>
      </w:pPr>
      <w:r w:rsidRPr="00683183">
        <w:rPr>
          <w:rtl/>
        </w:rPr>
        <w:t>צליל זה ישמש כתזכורת לבעל התג לסגור את הדלת ליד הקורא.</w:t>
      </w:r>
    </w:p>
    <w:p w14:paraId="6A71CE50" w14:textId="77777777" w:rsidR="002F2921" w:rsidRPr="00683183" w:rsidRDefault="002F2921" w:rsidP="0056672B">
      <w:pPr>
        <w:pStyle w:val="42"/>
      </w:pPr>
      <w:r w:rsidRPr="00683183">
        <w:rPr>
          <w:rtl/>
        </w:rPr>
        <w:t>אם הדלת לא תיסגר תוך פרק זמן מוגדר מראש מהשמעת צליל התזכורת, תועלה אזעקה "דלת פתוחה" ותישלח לתחנות העבודה.</w:t>
      </w:r>
    </w:p>
    <w:p w14:paraId="6E8C3E86" w14:textId="77777777" w:rsidR="002F2921" w:rsidRPr="00683183" w:rsidRDefault="002F2921" w:rsidP="008E7EB7">
      <w:pPr>
        <w:pStyle w:val="32"/>
        <w:rPr>
          <w:rtl/>
        </w:rPr>
      </w:pPr>
      <w:bookmarkStart w:id="1094" w:name="_Toc404933672"/>
      <w:r w:rsidRPr="00683183">
        <w:rPr>
          <w:u w:val="single"/>
          <w:rtl/>
        </w:rPr>
        <w:t>רישום אירוע/אזעקה</w:t>
      </w:r>
      <w:bookmarkEnd w:id="1094"/>
      <w:r w:rsidRPr="00683183">
        <w:rPr>
          <w:u w:val="single"/>
          <w:rtl/>
        </w:rPr>
        <w:t xml:space="preserve">: </w:t>
      </w:r>
      <w:r w:rsidRPr="00683183">
        <w:rPr>
          <w:u w:val="single"/>
          <w:rtl/>
        </w:rPr>
        <w:br/>
      </w:r>
      <w:r w:rsidRPr="00683183">
        <w:rPr>
          <w:rtl/>
        </w:rPr>
        <w:t>כברירת מחדל, המערכת תרשום את כל האירועים והאזעקות בבסיס הנתונים. רישום זה ישמש אחר כך לדיווח וגיבוי. עם זאת, מנהלי המערכת יוכלו לבחור, על בסיס חלונות זמן, את הזמנים בהם הם רוצים שמהערכת תרשום אירועים מסוימים בבסיס הנתונים. לדוגמא, בשטחים לא מאובטחים, מנהלי המערכת יכולים לבקש כי המערכת לא תרשום את כל אישורי הכניסה של קורא מסוים במהלך שעות העבודה, אבל רוצים לדעת מי נכנס לשטחים אלה לאחר שעות העבודה. אירועים/אזעקות יקבעו לרישום או אי רישום של אירועים/אזעקות מסוימים על קוראים מסוימים על פי הקוראים וכניסות על פי הכניסות.</w:t>
      </w:r>
    </w:p>
    <w:p w14:paraId="2994CAA1" w14:textId="77777777" w:rsidR="002F2921" w:rsidRPr="00683183" w:rsidRDefault="002F2921" w:rsidP="008E7EB7">
      <w:pPr>
        <w:pStyle w:val="32"/>
        <w:rPr>
          <w:rtl/>
        </w:rPr>
      </w:pPr>
      <w:r w:rsidRPr="00683183">
        <w:rPr>
          <w:rtl/>
        </w:rPr>
        <w:t>דו"חות:</w:t>
      </w:r>
    </w:p>
    <w:p w14:paraId="4C2E40FA" w14:textId="77777777" w:rsidR="002F2921" w:rsidRPr="00683183" w:rsidRDefault="002F2921" w:rsidP="0056672B">
      <w:pPr>
        <w:pStyle w:val="42"/>
        <w:rPr>
          <w:rtl/>
        </w:rPr>
      </w:pPr>
      <w:r w:rsidRPr="00683183">
        <w:rPr>
          <w:rtl/>
        </w:rPr>
        <w:t>המערכת תאפשר הפקת דו"חות היסטוריה.</w:t>
      </w:r>
    </w:p>
    <w:p w14:paraId="257FA365" w14:textId="77777777" w:rsidR="002F2921" w:rsidRPr="00683183" w:rsidRDefault="002F2921" w:rsidP="0056672B">
      <w:pPr>
        <w:pStyle w:val="42"/>
        <w:rPr>
          <w:rtl/>
        </w:rPr>
      </w:pPr>
      <w:r w:rsidRPr="00683183">
        <w:rPr>
          <w:rtl/>
        </w:rPr>
        <w:t>כל הדו"חות ישמרו בבסיס הנתונים של המערכת ויהיה אפשר לצפות בהם מכל תחנת עבודה בעלת הרשאה מתאימה.</w:t>
      </w:r>
    </w:p>
    <w:p w14:paraId="2CAC14BD" w14:textId="77777777" w:rsidR="002F2921" w:rsidRPr="00683183" w:rsidRDefault="002F2921" w:rsidP="0056672B">
      <w:pPr>
        <w:pStyle w:val="42"/>
        <w:rPr>
          <w:rtl/>
        </w:rPr>
      </w:pPr>
      <w:r w:rsidRPr="00683183">
        <w:rPr>
          <w:rtl/>
        </w:rPr>
        <w:t>למערכת יהיו מסננים אשר יאפשרו למנהל המערכת, בתלות בדו"ח אותו הוא מריץ, לסנן על פי כל אחד מהקריטריונים. המערכת תאפשר סינון על פי כל צירוף של קוראים, תאריך ושעה, שם פרטי ו/או שם משפחה של בעלי תגים, שטח, ו/או מספר תג. המערכת תשמור את כל הדו"חות בבסיס הנתונים כך שלכל תחנות העבודה תהיה גישה מיידית לדו"חות. הדו"חות לא יותקנו בספרית דיסק משותפת.</w:t>
      </w:r>
    </w:p>
    <w:p w14:paraId="4CD984E2" w14:textId="77777777" w:rsidR="00905A1F" w:rsidRDefault="00905A1F" w:rsidP="0056672B">
      <w:pPr>
        <w:bidi w:val="0"/>
        <w:spacing w:after="0" w:line="360" w:lineRule="auto"/>
        <w:rPr>
          <w:rFonts w:ascii="Arial" w:hAnsi="Arial"/>
          <w:sz w:val="24"/>
          <w:szCs w:val="24"/>
          <w:u w:val="single"/>
          <w:rtl/>
        </w:rPr>
      </w:pPr>
      <w:bookmarkStart w:id="1095" w:name="_Toc390071394"/>
      <w:bookmarkStart w:id="1096" w:name="_Toc391226090"/>
      <w:bookmarkStart w:id="1097" w:name="_Toc474850502"/>
      <w:bookmarkStart w:id="1098" w:name="_Toc475005118"/>
      <w:r>
        <w:rPr>
          <w:rtl/>
        </w:rPr>
        <w:br w:type="page"/>
      </w:r>
    </w:p>
    <w:p w14:paraId="326C5413" w14:textId="55EBB310" w:rsidR="002F2921" w:rsidRPr="00683183" w:rsidRDefault="002F2921" w:rsidP="0056672B">
      <w:pPr>
        <w:pStyle w:val="22"/>
      </w:pPr>
      <w:bookmarkStart w:id="1099" w:name="_Toc128476877"/>
      <w:r w:rsidRPr="00683183">
        <w:rPr>
          <w:rtl/>
        </w:rPr>
        <w:t xml:space="preserve">בקר </w:t>
      </w:r>
      <w:bookmarkEnd w:id="1095"/>
      <w:bookmarkEnd w:id="1096"/>
      <w:r w:rsidRPr="00683183">
        <w:rPr>
          <w:rFonts w:hint="cs"/>
          <w:rtl/>
        </w:rPr>
        <w:t>ל</w:t>
      </w:r>
      <w:r w:rsidR="00905A1F">
        <w:rPr>
          <w:rFonts w:hint="cs"/>
          <w:rtl/>
        </w:rPr>
        <w:t>-</w:t>
      </w:r>
      <w:r w:rsidRPr="00683183">
        <w:rPr>
          <w:rFonts w:hint="cs"/>
          <w:rtl/>
        </w:rPr>
        <w:t>2 דלתות</w:t>
      </w:r>
      <w:bookmarkEnd w:id="1097"/>
      <w:bookmarkEnd w:id="1098"/>
      <w:bookmarkEnd w:id="1099"/>
    </w:p>
    <w:p w14:paraId="00E21F5E" w14:textId="77777777" w:rsidR="002F2921" w:rsidRPr="00683183" w:rsidRDefault="002F2921" w:rsidP="008E7EB7">
      <w:pPr>
        <w:pStyle w:val="32"/>
        <w:rPr>
          <w:rtl/>
        </w:rPr>
      </w:pPr>
      <w:r w:rsidRPr="00683183">
        <w:rPr>
          <w:rtl/>
        </w:rPr>
        <w:t>כל החלטות אישור/דחיית כניסה יבוצעו ע"י הבקר, כדי לקבל זמני תגובה מהירים למעבר מידע דרך הקוראים. זמן התגובה של הבקר יהיה קצר מחצי שניה לאישור או דחיית כניסה.</w:t>
      </w:r>
    </w:p>
    <w:p w14:paraId="7DDA110B" w14:textId="77777777" w:rsidR="002F2921" w:rsidRPr="00683183" w:rsidRDefault="002F2921" w:rsidP="008E7EB7">
      <w:pPr>
        <w:pStyle w:val="32"/>
        <w:rPr>
          <w:rtl/>
        </w:rPr>
      </w:pPr>
      <w:r w:rsidRPr="00683183">
        <w:rPr>
          <w:rtl/>
        </w:rPr>
        <w:t>הבקר ימשיך לפעול בצורה רגילה גם כאשר יאבד את התקשורת עם תוכנת המערכת. במצב לא מקוון, הבקר ימשיך לאשר/לדחות כניסה וינהל רישום של כל האירועים. האירועים ישמרו בזיכרון המקומי ויטענו לבסיס הנתונים של המערכת לאחר חידוש התקשורת.</w:t>
      </w:r>
    </w:p>
    <w:p w14:paraId="31CCC02B" w14:textId="77777777" w:rsidR="002F2921" w:rsidRPr="00683183" w:rsidRDefault="002F2921" w:rsidP="008E7EB7">
      <w:pPr>
        <w:pStyle w:val="32"/>
        <w:rPr>
          <w:rtl/>
        </w:rPr>
      </w:pPr>
      <w:r w:rsidRPr="00683183">
        <w:rPr>
          <w:rFonts w:hint="cs"/>
          <w:rtl/>
        </w:rPr>
        <w:t xml:space="preserve">יתרה מכך הבקר יתמוך במצב פעולה </w:t>
      </w:r>
      <w:r w:rsidRPr="00683183">
        <w:t>Standalone</w:t>
      </w:r>
      <w:r w:rsidRPr="00683183">
        <w:rPr>
          <w:rFonts w:hint="cs"/>
          <w:rtl/>
        </w:rPr>
        <w:t>, ללא שרת. במצב זה בסיס הנתונים יטען ישירות לבקר באמצעות תוכנת הקליינט.</w:t>
      </w:r>
    </w:p>
    <w:p w14:paraId="16F509AA" w14:textId="77777777" w:rsidR="002F2921" w:rsidRPr="00683183" w:rsidRDefault="002F2921" w:rsidP="008E7EB7">
      <w:pPr>
        <w:pStyle w:val="32"/>
      </w:pPr>
      <w:r w:rsidRPr="00683183">
        <w:rPr>
          <w:rFonts w:hint="cs"/>
          <w:rtl/>
        </w:rPr>
        <w:t>הבקר יכיל</w:t>
      </w:r>
      <w:r w:rsidRPr="00683183">
        <w:rPr>
          <w:rtl/>
        </w:rPr>
        <w:t xml:space="preserve"> 2 ערוצים לחיבור סט אביזרים מלא עבור כל דלת:</w:t>
      </w:r>
    </w:p>
    <w:p w14:paraId="518082A4" w14:textId="77777777" w:rsidR="002F2921" w:rsidRPr="00683183" w:rsidRDefault="002F2921" w:rsidP="0056672B">
      <w:pPr>
        <w:pStyle w:val="42"/>
      </w:pPr>
      <w:r w:rsidRPr="00683183">
        <w:rPr>
          <w:rtl/>
        </w:rPr>
        <w:t>קורא.</w:t>
      </w:r>
    </w:p>
    <w:p w14:paraId="4A20BD25" w14:textId="77777777" w:rsidR="002F2921" w:rsidRPr="00683183" w:rsidRDefault="002F2921" w:rsidP="0056672B">
      <w:pPr>
        <w:pStyle w:val="42"/>
      </w:pPr>
      <w:r w:rsidRPr="00683183">
        <w:rPr>
          <w:rtl/>
        </w:rPr>
        <w:t>מתג מגנטי.</w:t>
      </w:r>
    </w:p>
    <w:p w14:paraId="65052009" w14:textId="77777777" w:rsidR="002F2921" w:rsidRPr="00683183" w:rsidRDefault="002F2921" w:rsidP="0056672B">
      <w:pPr>
        <w:pStyle w:val="42"/>
      </w:pPr>
      <w:r w:rsidRPr="00683183">
        <w:rPr>
          <w:rtl/>
        </w:rPr>
        <w:t>קופסת ניפוץ.</w:t>
      </w:r>
    </w:p>
    <w:p w14:paraId="10AAF32E" w14:textId="77777777" w:rsidR="002F2921" w:rsidRPr="00683183" w:rsidRDefault="002F2921" w:rsidP="0056672B">
      <w:pPr>
        <w:pStyle w:val="42"/>
      </w:pPr>
      <w:r w:rsidRPr="00683183">
        <w:rPr>
          <w:rtl/>
        </w:rPr>
        <w:t>מתג פתיחה.</w:t>
      </w:r>
    </w:p>
    <w:p w14:paraId="093FF37F" w14:textId="77777777" w:rsidR="002F2921" w:rsidRPr="00683183" w:rsidRDefault="002F2921" w:rsidP="0056672B">
      <w:pPr>
        <w:pStyle w:val="42"/>
      </w:pPr>
      <w:r w:rsidRPr="00683183">
        <w:rPr>
          <w:rtl/>
        </w:rPr>
        <w:t xml:space="preserve">מנעול חשמלי כגון </w:t>
      </w:r>
      <w:proofErr w:type="spellStart"/>
      <w:r w:rsidRPr="00683183">
        <w:rPr>
          <w:rtl/>
        </w:rPr>
        <w:t>מגנולוק</w:t>
      </w:r>
      <w:proofErr w:type="spellEnd"/>
      <w:r w:rsidRPr="00683183">
        <w:rPr>
          <w:rtl/>
        </w:rPr>
        <w:t>.</w:t>
      </w:r>
    </w:p>
    <w:p w14:paraId="756D030F" w14:textId="77777777" w:rsidR="002F2921" w:rsidRPr="00683183" w:rsidRDefault="002F2921" w:rsidP="0056672B">
      <w:pPr>
        <w:pStyle w:val="42"/>
        <w:rPr>
          <w:rtl/>
        </w:rPr>
      </w:pPr>
      <w:r w:rsidRPr="00683183">
        <w:rPr>
          <w:rtl/>
        </w:rPr>
        <w:t xml:space="preserve">חיבורי עד לפחות 2 ערוצי </w:t>
      </w:r>
      <w:proofErr w:type="spellStart"/>
      <w:r w:rsidRPr="00683183">
        <w:t>i</w:t>
      </w:r>
      <w:proofErr w:type="spellEnd"/>
      <w:r w:rsidRPr="00683183">
        <w:t>\o</w:t>
      </w:r>
      <w:r w:rsidRPr="00683183">
        <w:rPr>
          <w:rtl/>
        </w:rPr>
        <w:t xml:space="preserve"> שונים נוספים.</w:t>
      </w:r>
    </w:p>
    <w:p w14:paraId="721B51EE" w14:textId="77777777" w:rsidR="002F2921" w:rsidRPr="00683183" w:rsidRDefault="002F2921" w:rsidP="0056672B">
      <w:pPr>
        <w:spacing w:line="360" w:lineRule="auto"/>
        <w:rPr>
          <w:rFonts w:ascii="Arial" w:hAnsi="Arial"/>
          <w:sz w:val="24"/>
          <w:szCs w:val="24"/>
        </w:rPr>
      </w:pPr>
    </w:p>
    <w:p w14:paraId="1D22FE7D" w14:textId="77777777" w:rsidR="002F2921" w:rsidRPr="00683183" w:rsidRDefault="002F2921" w:rsidP="008E7EB7">
      <w:pPr>
        <w:pStyle w:val="32"/>
        <w:rPr>
          <w:rtl/>
        </w:rPr>
      </w:pPr>
      <w:r w:rsidRPr="00683183">
        <w:rPr>
          <w:rtl/>
        </w:rPr>
        <w:t>בעת חוסר תקשורת בין המחשב לבקר - הבקר יפעל באופן מלא עד לחידושה.</w:t>
      </w:r>
    </w:p>
    <w:p w14:paraId="6289D1F5" w14:textId="77777777" w:rsidR="002F2921" w:rsidRPr="00683183" w:rsidRDefault="002F2921" w:rsidP="008E7EB7">
      <w:pPr>
        <w:pStyle w:val="32"/>
      </w:pPr>
      <w:r w:rsidRPr="00683183">
        <w:rPr>
          <w:rtl/>
        </w:rPr>
        <w:t>הבקר יתמוך באופן מלא בשילוב לתוכנת השו"ב. כלל פעולות הקונפיגורציה, הפעלה מרוחקת, איסוף התראות יועברו ב-</w:t>
      </w:r>
      <w:r w:rsidRPr="00683183">
        <w:t>ONLINE</w:t>
      </w:r>
      <w:r w:rsidRPr="00683183">
        <w:rPr>
          <w:rtl/>
        </w:rPr>
        <w:t xml:space="preserve"> או לחלופין בחידוש תקשורת לתוכנת בקרת הכניסה.</w:t>
      </w:r>
    </w:p>
    <w:p w14:paraId="5C4887F5" w14:textId="77777777" w:rsidR="002F2921" w:rsidRPr="00683183" w:rsidRDefault="002F2921" w:rsidP="008E7EB7">
      <w:pPr>
        <w:pStyle w:val="32"/>
      </w:pPr>
      <w:r w:rsidRPr="00683183">
        <w:rPr>
          <w:rtl/>
        </w:rPr>
        <w:t>מאפייני הבקר:</w:t>
      </w:r>
    </w:p>
    <w:p w14:paraId="6594A7AE" w14:textId="77777777" w:rsidR="002F2921" w:rsidRPr="00683183" w:rsidRDefault="002F2921" w:rsidP="0056672B">
      <w:pPr>
        <w:pStyle w:val="42"/>
        <w:rPr>
          <w:rtl/>
        </w:rPr>
      </w:pPr>
      <w:r w:rsidRPr="00683183">
        <w:rPr>
          <w:rtl/>
        </w:rPr>
        <w:t>אחסון של 10,000 רשומות בעלי תגים ו1,000</w:t>
      </w:r>
      <w:r w:rsidRPr="00683183">
        <w:rPr>
          <w:rFonts w:hint="cs"/>
          <w:rtl/>
        </w:rPr>
        <w:t xml:space="preserve"> </w:t>
      </w:r>
      <w:r w:rsidRPr="00683183">
        <w:rPr>
          <w:rtl/>
        </w:rPr>
        <w:t>– אירועים</w:t>
      </w:r>
      <w:r w:rsidRPr="00683183">
        <w:rPr>
          <w:rFonts w:hint="cs"/>
          <w:rtl/>
        </w:rPr>
        <w:t>.</w:t>
      </w:r>
    </w:p>
    <w:p w14:paraId="12F1AAB6" w14:textId="77777777" w:rsidR="002F2921" w:rsidRPr="00683183" w:rsidRDefault="002F2921" w:rsidP="0056672B">
      <w:pPr>
        <w:pStyle w:val="42"/>
      </w:pPr>
      <w:r w:rsidRPr="00683183">
        <w:rPr>
          <w:rtl/>
        </w:rPr>
        <w:t>99 תוכניות שבועיות לפחות.</w:t>
      </w:r>
    </w:p>
    <w:p w14:paraId="5C2EBC31" w14:textId="77777777" w:rsidR="002F2921" w:rsidRPr="00683183" w:rsidRDefault="002F2921" w:rsidP="0056672B">
      <w:pPr>
        <w:pStyle w:val="42"/>
      </w:pPr>
      <w:r w:rsidRPr="00683183">
        <w:rPr>
          <w:rtl/>
        </w:rPr>
        <w:t>32 תוכניות שבועיות לפחות.</w:t>
      </w:r>
    </w:p>
    <w:p w14:paraId="07F686DC" w14:textId="77777777" w:rsidR="002F2921" w:rsidRPr="00683183" w:rsidRDefault="002F2921" w:rsidP="0056672B">
      <w:pPr>
        <w:pStyle w:val="42"/>
      </w:pPr>
      <w:r w:rsidRPr="00683183">
        <w:rPr>
          <w:rtl/>
        </w:rPr>
        <w:t>120 חגים לפחות.</w:t>
      </w:r>
    </w:p>
    <w:p w14:paraId="17A05E58" w14:textId="77777777" w:rsidR="002F2921" w:rsidRPr="00683183" w:rsidRDefault="002F2921" w:rsidP="0056672B">
      <w:pPr>
        <w:pStyle w:val="42"/>
      </w:pPr>
      <w:r w:rsidRPr="00683183">
        <w:rPr>
          <w:rtl/>
        </w:rPr>
        <w:t>99 פעולות מותנות (לוגיקה)</w:t>
      </w:r>
    </w:p>
    <w:p w14:paraId="7E502730" w14:textId="77777777" w:rsidR="002F2921" w:rsidRPr="00683183" w:rsidRDefault="002F2921" w:rsidP="0056672B">
      <w:pPr>
        <w:pStyle w:val="42"/>
      </w:pPr>
      <w:r w:rsidRPr="00683183">
        <w:rPr>
          <w:rtl/>
        </w:rPr>
        <w:t xml:space="preserve">תמיכה במספר טכנולוגיות – פס מגנטי, קרבה </w:t>
      </w:r>
      <w:r w:rsidRPr="00683183">
        <w:t>I class</w:t>
      </w:r>
      <w:r w:rsidRPr="00683183">
        <w:rPr>
          <w:rtl/>
        </w:rPr>
        <w:t xml:space="preserve">, כרטיס חכם, ביומטרי </w:t>
      </w:r>
      <w:r w:rsidRPr="00683183">
        <w:rPr>
          <w:rFonts w:hint="cs"/>
          <w:rtl/>
        </w:rPr>
        <w:t xml:space="preserve">ובתקן </w:t>
      </w:r>
      <w:proofErr w:type="spellStart"/>
      <w:r w:rsidRPr="00683183">
        <w:t>Mifare</w:t>
      </w:r>
      <w:proofErr w:type="spellEnd"/>
      <w:r w:rsidRPr="00683183">
        <w:t xml:space="preserve"> 1k</w:t>
      </w:r>
      <w:r w:rsidRPr="00683183">
        <w:rPr>
          <w:rFonts w:hint="cs"/>
          <w:rtl/>
        </w:rPr>
        <w:t>.</w:t>
      </w:r>
    </w:p>
    <w:p w14:paraId="63FC58BE" w14:textId="77777777" w:rsidR="002F2921" w:rsidRPr="00683183" w:rsidRDefault="002F2921" w:rsidP="0056672B">
      <w:pPr>
        <w:pStyle w:val="42"/>
        <w:rPr>
          <w:rtl/>
        </w:rPr>
      </w:pPr>
      <w:r w:rsidRPr="00683183">
        <w:rPr>
          <w:rtl/>
        </w:rPr>
        <w:t>טעינת מידע מהמערכת לבקר בסיסי לא תיקח יותר מ 10- דקות</w:t>
      </w:r>
    </w:p>
    <w:p w14:paraId="62E5580C" w14:textId="77777777" w:rsidR="002F2921" w:rsidRPr="00683183" w:rsidRDefault="002F2921" w:rsidP="0056672B">
      <w:pPr>
        <w:pStyle w:val="42"/>
        <w:rPr>
          <w:rtl/>
        </w:rPr>
      </w:pPr>
      <w:r w:rsidRPr="00683183">
        <w:rPr>
          <w:rtl/>
        </w:rPr>
        <w:t>תמיכה בתקשורת דו-כיוונית עם תוכנת המערכת</w:t>
      </w:r>
    </w:p>
    <w:p w14:paraId="136FBB33" w14:textId="77777777" w:rsidR="002F2921" w:rsidRPr="00683183" w:rsidRDefault="002F2921" w:rsidP="0056672B">
      <w:pPr>
        <w:pStyle w:val="42"/>
        <w:rPr>
          <w:rtl/>
        </w:rPr>
      </w:pPr>
      <w:r w:rsidRPr="00683183">
        <w:rPr>
          <w:rtl/>
        </w:rPr>
        <w:t>ערוצי תקשורת</w:t>
      </w:r>
      <w:r w:rsidRPr="00683183">
        <w:rPr>
          <w:rFonts w:hint="cs"/>
          <w:rtl/>
        </w:rPr>
        <w:t xml:space="preserve"> </w:t>
      </w:r>
      <w:r w:rsidRPr="00683183">
        <w:t>TCP\IP</w:t>
      </w:r>
      <w:r w:rsidRPr="00683183">
        <w:rPr>
          <w:rtl/>
        </w:rPr>
        <w:t xml:space="preserve"> או </w:t>
      </w:r>
      <w:r w:rsidRPr="00683183">
        <w:t>Multi-Drop RS-485</w:t>
      </w:r>
      <w:r w:rsidRPr="00683183">
        <w:rPr>
          <w:rtl/>
        </w:rPr>
        <w:t xml:space="preserve"> אל הקוראים ואל יחידות ה </w:t>
      </w:r>
      <w:proofErr w:type="spellStart"/>
      <w:r w:rsidRPr="00683183">
        <w:t>i</w:t>
      </w:r>
      <w:proofErr w:type="spellEnd"/>
      <w:r w:rsidRPr="00683183">
        <w:t>\o</w:t>
      </w:r>
      <w:r w:rsidRPr="00683183">
        <w:rPr>
          <w:rtl/>
        </w:rPr>
        <w:t>.</w:t>
      </w:r>
    </w:p>
    <w:p w14:paraId="406D4A26" w14:textId="77777777" w:rsidR="002F2921" w:rsidRPr="00683183" w:rsidRDefault="002F2921" w:rsidP="0056672B">
      <w:pPr>
        <w:pStyle w:val="42"/>
      </w:pPr>
      <w:r w:rsidRPr="00683183">
        <w:rPr>
          <w:rtl/>
        </w:rPr>
        <w:t>תמיכה בבקרת מעליות</w:t>
      </w:r>
    </w:p>
    <w:p w14:paraId="3BC27D9B" w14:textId="77777777" w:rsidR="002F2921" w:rsidRPr="00683183" w:rsidRDefault="002F2921" w:rsidP="0056672B">
      <w:pPr>
        <w:pStyle w:val="42"/>
        <w:rPr>
          <w:rtl/>
        </w:rPr>
      </w:pPr>
      <w:r w:rsidRPr="00683183">
        <w:rPr>
          <w:rtl/>
        </w:rPr>
        <w:t>תמיכה בבקרי מעברים מהירים, מחסומי זרוע ושערים חשמליים מסוגים שונים.</w:t>
      </w:r>
    </w:p>
    <w:p w14:paraId="2F596911" w14:textId="77777777" w:rsidR="002F2921" w:rsidRPr="00683183" w:rsidRDefault="002F2921" w:rsidP="0056672B">
      <w:pPr>
        <w:pStyle w:val="42"/>
        <w:rPr>
          <w:rtl/>
        </w:rPr>
      </w:pPr>
      <w:r w:rsidRPr="00683183">
        <w:rPr>
          <w:rtl/>
        </w:rPr>
        <w:t>תמיכה בהדפסה מקומית של אירועים</w:t>
      </w:r>
      <w:r w:rsidRPr="00683183">
        <w:rPr>
          <w:rFonts w:hint="cs"/>
          <w:rtl/>
        </w:rPr>
        <w:t>.</w:t>
      </w:r>
    </w:p>
    <w:p w14:paraId="14208F24" w14:textId="77777777" w:rsidR="002F2921" w:rsidRPr="00683183" w:rsidRDefault="002F2921" w:rsidP="0056672B">
      <w:pPr>
        <w:pStyle w:val="42"/>
        <w:rPr>
          <w:rtl/>
        </w:rPr>
      </w:pPr>
      <w:r w:rsidRPr="00683183">
        <w:rPr>
          <w:rtl/>
        </w:rPr>
        <w:t>תמיכה בשילוב עם ציוד של מספר יצרני ציוד ותגים</w:t>
      </w:r>
      <w:r w:rsidRPr="00683183">
        <w:rPr>
          <w:rFonts w:hint="cs"/>
          <w:rtl/>
        </w:rPr>
        <w:t>.</w:t>
      </w:r>
    </w:p>
    <w:p w14:paraId="40200303" w14:textId="77777777" w:rsidR="002F2921" w:rsidRPr="00683183" w:rsidRDefault="002F2921" w:rsidP="0056672B">
      <w:pPr>
        <w:pStyle w:val="42"/>
        <w:rPr>
          <w:rtl/>
        </w:rPr>
      </w:pPr>
      <w:r w:rsidRPr="00683183">
        <w:rPr>
          <w:rtl/>
        </w:rPr>
        <w:t>אספקת מתח בלתי מופרעת (</w:t>
      </w:r>
      <w:r w:rsidRPr="00683183">
        <w:t>UPS</w:t>
      </w:r>
      <w:r w:rsidRPr="00683183">
        <w:rPr>
          <w:rtl/>
        </w:rPr>
        <w:t>) עם גיבוי מצבר</w:t>
      </w:r>
      <w:r w:rsidRPr="00683183">
        <w:rPr>
          <w:rFonts w:hint="cs"/>
          <w:rtl/>
        </w:rPr>
        <w:t>.</w:t>
      </w:r>
    </w:p>
    <w:p w14:paraId="211C4DD5" w14:textId="77777777" w:rsidR="002F2921" w:rsidRPr="00683183" w:rsidRDefault="002F2921" w:rsidP="008E7EB7">
      <w:pPr>
        <w:pStyle w:val="32"/>
        <w:rPr>
          <w:rtl/>
        </w:rPr>
      </w:pPr>
      <w:r w:rsidRPr="00683183">
        <w:rPr>
          <w:rtl/>
        </w:rPr>
        <w:t>הבקר יכיל זיכרון אשר יאפשר תמיכה בתכונות הבסיסיות ובכמויות הבאות:</w:t>
      </w:r>
    </w:p>
    <w:p w14:paraId="55E2AE42" w14:textId="77777777" w:rsidR="002F2921" w:rsidRPr="00683183" w:rsidRDefault="002F2921" w:rsidP="0056672B">
      <w:pPr>
        <w:pStyle w:val="42"/>
        <w:rPr>
          <w:rtl/>
        </w:rPr>
      </w:pPr>
      <w:r w:rsidRPr="00683183">
        <w:rPr>
          <w:rtl/>
        </w:rPr>
        <w:t xml:space="preserve">הבקר יעביר התרעות על תקלות פנימיות כגון תקלות מתח, תקלות תקשורת, תקלות זיכרון, </w:t>
      </w:r>
      <w:r w:rsidRPr="00683183">
        <w:t>Tamper</w:t>
      </w:r>
      <w:r w:rsidRPr="00683183">
        <w:rPr>
          <w:rtl/>
        </w:rPr>
        <w:t xml:space="preserve"> </w:t>
      </w:r>
      <w:proofErr w:type="spellStart"/>
      <w:r w:rsidRPr="00683183">
        <w:rPr>
          <w:rtl/>
        </w:rPr>
        <w:t>וכו</w:t>
      </w:r>
      <w:proofErr w:type="spellEnd"/>
      <w:r w:rsidRPr="00683183">
        <w:rPr>
          <w:rtl/>
        </w:rPr>
        <w:t>'.</w:t>
      </w:r>
    </w:p>
    <w:p w14:paraId="7443F78F" w14:textId="77777777" w:rsidR="002F2921" w:rsidRPr="00683183" w:rsidRDefault="002F2921" w:rsidP="0056672B">
      <w:pPr>
        <w:pStyle w:val="42"/>
      </w:pPr>
      <w:r w:rsidRPr="00683183">
        <w:rPr>
          <w:rtl/>
        </w:rPr>
        <w:t xml:space="preserve">הבקר יבקר מצב הדלתות, ידווח על מצבן בפועל, ויתריע על דלת שנפתחה באופן לא חוקי או נותרה פתוחה מעבר לזמן שמוגדר. </w:t>
      </w:r>
    </w:p>
    <w:p w14:paraId="6E7D2421" w14:textId="77777777" w:rsidR="002F2921" w:rsidRPr="00683183" w:rsidRDefault="002F2921" w:rsidP="0056672B">
      <w:pPr>
        <w:pStyle w:val="42"/>
        <w:rPr>
          <w:rtl/>
        </w:rPr>
      </w:pPr>
      <w:r w:rsidRPr="00683183">
        <w:rPr>
          <w:rtl/>
        </w:rPr>
        <w:t xml:space="preserve">הבקר יוכל להפעיל תוכנית מבוססת של שעון פנימי לנעילה/שחרור דלתות, חסימת פעולת לוחות מקשים </w:t>
      </w:r>
      <w:proofErr w:type="spellStart"/>
      <w:r w:rsidRPr="00683183">
        <w:rPr>
          <w:rtl/>
        </w:rPr>
        <w:t>וכו</w:t>
      </w:r>
      <w:proofErr w:type="spellEnd"/>
      <w:r w:rsidRPr="00683183">
        <w:rPr>
          <w:rtl/>
        </w:rPr>
        <w:t>'.</w:t>
      </w:r>
    </w:p>
    <w:p w14:paraId="51DFF781" w14:textId="77777777" w:rsidR="002F2921" w:rsidRPr="00683183" w:rsidRDefault="002F2921" w:rsidP="0056672B">
      <w:pPr>
        <w:pStyle w:val="42"/>
        <w:rPr>
          <w:rtl/>
        </w:rPr>
      </w:pPr>
      <w:r w:rsidRPr="00683183">
        <w:rPr>
          <w:rtl/>
        </w:rPr>
        <w:t>הבקר יתמוך בהתניית פעולות בין הכניסות והיציאות להפעלת אמצעי חיווי כגון צופרים או נצנצים מקומיים.</w:t>
      </w:r>
    </w:p>
    <w:p w14:paraId="1826F0E6" w14:textId="77777777" w:rsidR="002F2921" w:rsidRPr="00683183" w:rsidRDefault="002F2921" w:rsidP="0056672B">
      <w:pPr>
        <w:pStyle w:val="42"/>
      </w:pPr>
      <w:r w:rsidRPr="00683183">
        <w:rPr>
          <w:rtl/>
        </w:rPr>
        <w:t>הבקר יאפשר שמירת 1,000 אירועים אחרונים לפחות</w:t>
      </w:r>
      <w:r w:rsidRPr="00683183">
        <w:t xml:space="preserve"> </w:t>
      </w:r>
      <w:r w:rsidRPr="00683183">
        <w:rPr>
          <w:rtl/>
        </w:rPr>
        <w:t>במצב עבודה עם מערכת בקרה ממוחשבת, הבקר ידווח באופן קבוע על האירועים למחשב הבקרה. בעת ניתוק הקשר בין הבקר לבין המחשב, כל האירועים אשר יתקבלו בבקר יישמרו בזיכרונו. עם חידוש הקשר בין הבקר למחשב, הבקר יסנכרן את האירועים עם מחשב המערכת.</w:t>
      </w:r>
    </w:p>
    <w:p w14:paraId="017E7F96" w14:textId="77777777" w:rsidR="002F2921" w:rsidRPr="00683183" w:rsidRDefault="002F2921" w:rsidP="008E7EB7">
      <w:pPr>
        <w:pStyle w:val="32"/>
      </w:pPr>
      <w:r w:rsidRPr="00683183">
        <w:rPr>
          <w:rtl/>
        </w:rPr>
        <w:t>הבקר יכלול:</w:t>
      </w:r>
    </w:p>
    <w:p w14:paraId="6CF14A12" w14:textId="77777777" w:rsidR="002F2921" w:rsidRPr="00683183" w:rsidRDefault="002F2921" w:rsidP="0056672B">
      <w:pPr>
        <w:pStyle w:val="42"/>
      </w:pPr>
      <w:r w:rsidRPr="00683183">
        <w:rPr>
          <w:rtl/>
        </w:rPr>
        <w:t>מגע שחרור דלתות (בטיחות) - ע"י כניסה לשחרור נעילה באופן חומרתי (מערכת כיבוי אש בחירום וכו')</w:t>
      </w:r>
      <w:r w:rsidRPr="00683183">
        <w:rPr>
          <w:rFonts w:hint="cs"/>
          <w:rtl/>
        </w:rPr>
        <w:t>.</w:t>
      </w:r>
    </w:p>
    <w:p w14:paraId="7FB397A9" w14:textId="77777777" w:rsidR="002F2921" w:rsidRPr="00683183" w:rsidRDefault="002F2921" w:rsidP="0056672B">
      <w:pPr>
        <w:pStyle w:val="42"/>
      </w:pPr>
      <w:r w:rsidRPr="00683183">
        <w:rPr>
          <w:rtl/>
        </w:rPr>
        <w:t xml:space="preserve">ספק לבקרים, ספק למנעולים, מטען מצברים ומצברי ג'ל </w:t>
      </w:r>
      <w:r w:rsidRPr="00683183">
        <w:t>12v</w:t>
      </w:r>
      <w:r w:rsidRPr="00683183">
        <w:rPr>
          <w:rtl/>
        </w:rPr>
        <w:t xml:space="preserve">. כל הנ"ל בכמות ובהספק מתאים לגיבוי כל אמצעי הקצה המחוברים לארון וכל הבקרים והציוד הנלווה המותקן בארון, למשך 3 שעות </w:t>
      </w:r>
      <w:r w:rsidRPr="00683183">
        <w:rPr>
          <w:rFonts w:hint="cs"/>
          <w:rtl/>
        </w:rPr>
        <w:t xml:space="preserve">(כולל </w:t>
      </w:r>
      <w:proofErr w:type="spellStart"/>
      <w:r w:rsidRPr="00683183">
        <w:rPr>
          <w:rFonts w:hint="cs"/>
          <w:rtl/>
        </w:rPr>
        <w:t>מגנולוקים</w:t>
      </w:r>
      <w:proofErr w:type="spellEnd"/>
      <w:r w:rsidRPr="00683183">
        <w:rPr>
          <w:rFonts w:hint="cs"/>
          <w:rtl/>
        </w:rPr>
        <w:t>)</w:t>
      </w:r>
      <w:r w:rsidRPr="00683183">
        <w:rPr>
          <w:rtl/>
        </w:rPr>
        <w:t>.</w:t>
      </w:r>
    </w:p>
    <w:p w14:paraId="27CE3531" w14:textId="77777777" w:rsidR="002F2921" w:rsidRPr="00683183" w:rsidRDefault="002F2921" w:rsidP="0056672B">
      <w:pPr>
        <w:pStyle w:val="42"/>
      </w:pPr>
      <w:r w:rsidRPr="00683183">
        <w:t>TAMPER</w:t>
      </w:r>
      <w:r w:rsidRPr="00683183">
        <w:rPr>
          <w:rtl/>
        </w:rPr>
        <w:t xml:space="preserve"> חיווי לפתיחת דלת ארון הבקר.</w:t>
      </w:r>
    </w:p>
    <w:p w14:paraId="2CDB69F3" w14:textId="77777777" w:rsidR="002F2921" w:rsidRPr="00683183" w:rsidRDefault="002F2921" w:rsidP="0056672B">
      <w:pPr>
        <w:pStyle w:val="42"/>
      </w:pPr>
      <w:r w:rsidRPr="00683183">
        <w:rPr>
          <w:rtl/>
        </w:rPr>
        <w:t>מארז מתכתי צבוע תנור כולל מפתח.</w:t>
      </w:r>
    </w:p>
    <w:p w14:paraId="787C5E40" w14:textId="77777777" w:rsidR="002F2921" w:rsidRPr="00683183" w:rsidRDefault="002F2921" w:rsidP="0056672B">
      <w:pPr>
        <w:pStyle w:val="42"/>
      </w:pPr>
      <w:r w:rsidRPr="00683183">
        <w:rPr>
          <w:rtl/>
        </w:rPr>
        <w:t>על הקבלן להציג חישוב צריכת זרם והוכחת יכולת הציוד שסופק לעמידה מלאה בדרישה הנ"ל.</w:t>
      </w:r>
    </w:p>
    <w:p w14:paraId="569E415B" w14:textId="77777777" w:rsidR="002F2921" w:rsidRPr="00683183" w:rsidRDefault="002F2921" w:rsidP="008E7EB7">
      <w:pPr>
        <w:pStyle w:val="32"/>
        <w:rPr>
          <w:rtl/>
        </w:rPr>
      </w:pPr>
      <w:r w:rsidRPr="00683183">
        <w:rPr>
          <w:rFonts w:hint="cs"/>
          <w:rtl/>
        </w:rPr>
        <w:t>יסופקו מוצרים מתוצרת תוכנת ניהול בקרת הכניסה.</w:t>
      </w:r>
    </w:p>
    <w:p w14:paraId="3C1D9F94" w14:textId="77777777" w:rsidR="002F2921" w:rsidRPr="00683183" w:rsidRDefault="002F2921" w:rsidP="0056672B">
      <w:pPr>
        <w:pStyle w:val="22"/>
      </w:pPr>
      <w:bookmarkStart w:id="1100" w:name="_Toc390071397"/>
      <w:bookmarkStart w:id="1101" w:name="_Toc391226093"/>
      <w:bookmarkStart w:id="1102" w:name="_Toc474850503"/>
      <w:bookmarkStart w:id="1103" w:name="_Toc475005119"/>
      <w:bookmarkStart w:id="1104" w:name="_Toc128476878"/>
      <w:r w:rsidRPr="00683183">
        <w:rPr>
          <w:rtl/>
        </w:rPr>
        <w:t>בקר ל-4 דלתות</w:t>
      </w:r>
      <w:bookmarkEnd w:id="1100"/>
      <w:bookmarkEnd w:id="1101"/>
      <w:bookmarkEnd w:id="1102"/>
      <w:bookmarkEnd w:id="1103"/>
      <w:bookmarkEnd w:id="1104"/>
    </w:p>
    <w:p w14:paraId="577FB88C" w14:textId="77777777" w:rsidR="002F2921" w:rsidRPr="00683183" w:rsidRDefault="002F2921" w:rsidP="0056672B">
      <w:pPr>
        <w:spacing w:line="360" w:lineRule="auto"/>
        <w:ind w:left="1076"/>
        <w:rPr>
          <w:rFonts w:ascii="Arial" w:hAnsi="Arial"/>
          <w:b/>
          <w:bCs/>
          <w:sz w:val="24"/>
          <w:szCs w:val="24"/>
          <w:rtl/>
        </w:rPr>
      </w:pPr>
      <w:bookmarkStart w:id="1105" w:name="_Toc528067613"/>
      <w:r w:rsidRPr="00683183">
        <w:rPr>
          <w:rFonts w:ascii="Arial" w:hAnsi="Arial"/>
          <w:sz w:val="24"/>
          <w:szCs w:val="24"/>
          <w:rtl/>
        </w:rPr>
        <w:t>מאפיינים זהים לבקר ל2 דלתות למעט מספר הדלתות וכמות האביזרים הנשלטים ע"י הבקר.</w:t>
      </w:r>
      <w:bookmarkEnd w:id="1105"/>
    </w:p>
    <w:p w14:paraId="421A5FEC" w14:textId="77777777" w:rsidR="002F2921" w:rsidRPr="00683183" w:rsidRDefault="002F2921" w:rsidP="0056672B">
      <w:pPr>
        <w:pStyle w:val="22"/>
      </w:pPr>
      <w:bookmarkStart w:id="1106" w:name="_Toc390071399"/>
      <w:bookmarkStart w:id="1107" w:name="_Toc391226095"/>
      <w:bookmarkStart w:id="1108" w:name="_Toc474850504"/>
      <w:bookmarkStart w:id="1109" w:name="_Toc475005120"/>
      <w:bookmarkStart w:id="1110" w:name="_Toc128476879"/>
      <w:r w:rsidRPr="00683183">
        <w:rPr>
          <w:rFonts w:hint="cs"/>
          <w:rtl/>
        </w:rPr>
        <w:t>כ</w:t>
      </w:r>
      <w:r w:rsidRPr="00683183">
        <w:rPr>
          <w:rtl/>
        </w:rPr>
        <w:t xml:space="preserve">רטיס </w:t>
      </w:r>
      <w:proofErr w:type="spellStart"/>
      <w:r w:rsidRPr="00683183">
        <w:t>i</w:t>
      </w:r>
      <w:proofErr w:type="spellEnd"/>
      <w:r w:rsidRPr="00683183">
        <w:t>\o</w:t>
      </w:r>
      <w:bookmarkEnd w:id="1106"/>
      <w:bookmarkEnd w:id="1107"/>
      <w:bookmarkEnd w:id="1108"/>
      <w:bookmarkEnd w:id="1109"/>
      <w:bookmarkEnd w:id="1110"/>
    </w:p>
    <w:p w14:paraId="08DEC7C4" w14:textId="77777777" w:rsidR="002F2921" w:rsidRPr="00683183" w:rsidRDefault="002F2921" w:rsidP="008E7EB7">
      <w:pPr>
        <w:pStyle w:val="32"/>
      </w:pPr>
      <w:r w:rsidRPr="00683183">
        <w:rPr>
          <w:rtl/>
        </w:rPr>
        <w:t xml:space="preserve">מכיל </w:t>
      </w:r>
      <w:r w:rsidRPr="00683183">
        <w:t>16</w:t>
      </w:r>
      <w:r w:rsidRPr="00683183">
        <w:rPr>
          <w:rtl/>
        </w:rPr>
        <w:t xml:space="preserve"> ערוצים הניתנים לתכנות לחיבור אביזרים שאינם מחייבים חיבור תקשורתי, כגון: מתג מגנטי, קופסת ניפוץ, מתג פתיחה, מגנולוק ו חיבורי </w:t>
      </w:r>
      <w:r w:rsidRPr="00683183">
        <w:t>i\o</w:t>
      </w:r>
      <w:r w:rsidRPr="00683183">
        <w:rPr>
          <w:rtl/>
        </w:rPr>
        <w:t xml:space="preserve"> שונים נוספים).</w:t>
      </w:r>
    </w:p>
    <w:p w14:paraId="65A25450" w14:textId="77777777" w:rsidR="002F2921" w:rsidRPr="00683183" w:rsidRDefault="002F2921" w:rsidP="008E7EB7">
      <w:pPr>
        <w:pStyle w:val="32"/>
      </w:pPr>
      <w:r w:rsidRPr="00683183">
        <w:rPr>
          <w:rtl/>
        </w:rPr>
        <w:t>מותקן בארון קומתי\אגפי ומחובר לבקר הראשי או ישירות לרשת בהתאם לארכיטקטורת המערכת המוצעת.</w:t>
      </w:r>
    </w:p>
    <w:p w14:paraId="1F895E0D" w14:textId="77777777" w:rsidR="002F2921" w:rsidRPr="00683183" w:rsidRDefault="002F2921" w:rsidP="008E7EB7">
      <w:pPr>
        <w:pStyle w:val="32"/>
      </w:pPr>
      <w:r w:rsidRPr="00683183">
        <w:rPr>
          <w:rtl/>
        </w:rPr>
        <w:t>כל יציאות\כניסות הכרטיס הכניסות יהיו מנוטרות לדווח על מצבי תקלה בקווים (קו פתוח, קו מקוצר, קו מקוצר לאדמה, תקלת מעגל).</w:t>
      </w:r>
    </w:p>
    <w:p w14:paraId="6DAFD6A6" w14:textId="0633C585" w:rsidR="002F2921" w:rsidRPr="00683183" w:rsidRDefault="002F2921" w:rsidP="0056672B">
      <w:pPr>
        <w:pStyle w:val="22"/>
      </w:pPr>
      <w:bookmarkStart w:id="1111" w:name="_Toc368317904"/>
      <w:bookmarkStart w:id="1112" w:name="_Toc390071400"/>
      <w:bookmarkStart w:id="1113" w:name="_Toc391226096"/>
      <w:bookmarkStart w:id="1114" w:name="_Toc474850505"/>
      <w:bookmarkStart w:id="1115" w:name="_Toc475005121"/>
      <w:bookmarkStart w:id="1116" w:name="_Toc128476880"/>
      <w:r w:rsidRPr="00683183">
        <w:rPr>
          <w:rtl/>
        </w:rPr>
        <w:t>מקודד</w:t>
      </w:r>
      <w:bookmarkEnd w:id="1111"/>
      <w:bookmarkEnd w:id="1112"/>
      <w:bookmarkEnd w:id="1113"/>
      <w:r w:rsidRPr="00683183">
        <w:rPr>
          <w:rFonts w:hint="cs"/>
          <w:rtl/>
        </w:rPr>
        <w:t xml:space="preserve"> </w:t>
      </w:r>
      <w:r w:rsidRPr="00683183">
        <w:t>Indoor HS</w:t>
      </w:r>
      <w:bookmarkEnd w:id="1114"/>
      <w:bookmarkEnd w:id="1115"/>
      <w:bookmarkEnd w:id="1116"/>
    </w:p>
    <w:p w14:paraId="0DCAA2B5" w14:textId="77777777" w:rsidR="002F2921" w:rsidRPr="00683183" w:rsidRDefault="002F2921" w:rsidP="008E7EB7">
      <w:pPr>
        <w:pStyle w:val="32"/>
      </w:pPr>
      <w:r w:rsidRPr="00683183">
        <w:rPr>
          <w:rtl/>
        </w:rPr>
        <w:t>מארז פלסטיק</w:t>
      </w:r>
      <w:r w:rsidRPr="00683183">
        <w:t xml:space="preserve"> </w:t>
      </w:r>
      <w:r w:rsidRPr="00683183">
        <w:rPr>
          <w:rFonts w:hint="cs"/>
          <w:rtl/>
        </w:rPr>
        <w:t>מוקשח</w:t>
      </w:r>
      <w:r w:rsidRPr="00683183">
        <w:rPr>
          <w:rtl/>
        </w:rPr>
        <w:t xml:space="preserve"> או מתכתי.</w:t>
      </w:r>
    </w:p>
    <w:p w14:paraId="31D0ABBB" w14:textId="77777777" w:rsidR="002F2921" w:rsidRPr="00683183" w:rsidRDefault="002F2921" w:rsidP="008E7EB7">
      <w:pPr>
        <w:pStyle w:val="32"/>
      </w:pPr>
      <w:r w:rsidRPr="00683183">
        <w:rPr>
          <w:rtl/>
        </w:rPr>
        <w:t>הפריט מורכב משתי יחידות:</w:t>
      </w:r>
    </w:p>
    <w:p w14:paraId="2D5904B2" w14:textId="77777777" w:rsidR="002F2921" w:rsidRPr="00683183" w:rsidRDefault="002F2921" w:rsidP="0056672B">
      <w:pPr>
        <w:pStyle w:val="42"/>
      </w:pPr>
      <w:r w:rsidRPr="00683183">
        <w:rPr>
          <w:rtl/>
        </w:rPr>
        <w:t>לוח מקשים המיועד לפתיחת הדלת עם הקשת קוד פתיחה מתאים.</w:t>
      </w:r>
    </w:p>
    <w:p w14:paraId="4B15D962" w14:textId="77777777" w:rsidR="002F2921" w:rsidRPr="00683183" w:rsidRDefault="002F2921" w:rsidP="0056672B">
      <w:pPr>
        <w:pStyle w:val="42"/>
      </w:pPr>
      <w:r w:rsidRPr="00683183">
        <w:rPr>
          <w:rtl/>
        </w:rPr>
        <w:t>יחידת בקרה המותקנת בצד המתקן.</w:t>
      </w:r>
    </w:p>
    <w:p w14:paraId="09B3A57D" w14:textId="77777777" w:rsidR="002F2921" w:rsidRPr="00683183" w:rsidRDefault="002F2921" w:rsidP="008E7EB7">
      <w:pPr>
        <w:pStyle w:val="32"/>
      </w:pPr>
      <w:r w:rsidRPr="00683183">
        <w:rPr>
          <w:rtl/>
        </w:rPr>
        <w:t>לוח המקשים יכלול את הספרות 0 – 9 , *, ו- #.</w:t>
      </w:r>
    </w:p>
    <w:p w14:paraId="4BE06E7F" w14:textId="77777777" w:rsidR="002F2921" w:rsidRPr="00683183" w:rsidRDefault="002F2921" w:rsidP="008E7EB7">
      <w:pPr>
        <w:pStyle w:val="32"/>
      </w:pPr>
      <w:r w:rsidRPr="00683183">
        <w:rPr>
          <w:rtl/>
        </w:rPr>
        <w:t xml:space="preserve">הקשר בין שתי היחידות יהיה תקשורת מכל סוג שהוא על מנת למנוע נטרול המערך באמצעות ביצוע קצר על הכבלים המחברים את הקודן החיצוני ליחידה הפנימית. </w:t>
      </w:r>
    </w:p>
    <w:p w14:paraId="7BFBDFEA" w14:textId="77777777" w:rsidR="002F2921" w:rsidRPr="00683183" w:rsidRDefault="002F2921" w:rsidP="008E7EB7">
      <w:pPr>
        <w:pStyle w:val="32"/>
      </w:pPr>
      <w:r w:rsidRPr="00683183">
        <w:rPr>
          <w:rtl/>
        </w:rPr>
        <w:t>הקוד יהיה בן 4 עד 8 ספרות.</w:t>
      </w:r>
    </w:p>
    <w:p w14:paraId="08CA15CA" w14:textId="77777777" w:rsidR="002F2921" w:rsidRPr="00683183" w:rsidRDefault="002F2921" w:rsidP="008E7EB7">
      <w:pPr>
        <w:pStyle w:val="32"/>
        <w:rPr>
          <w:rtl/>
        </w:rPr>
      </w:pPr>
      <w:r w:rsidRPr="00683183">
        <w:rPr>
          <w:rtl/>
        </w:rPr>
        <w:t>הקידוד יבוצע בתהליך תכנות. בשום מקרה לא ע"י מפסקים זעירים או מכל סוג אחר.</w:t>
      </w:r>
    </w:p>
    <w:p w14:paraId="4BB28A93" w14:textId="77777777" w:rsidR="002F2921" w:rsidRPr="00683183" w:rsidRDefault="002F2921" w:rsidP="008E7EB7">
      <w:pPr>
        <w:pStyle w:val="32"/>
      </w:pPr>
      <w:r w:rsidRPr="00683183">
        <w:rPr>
          <w:rtl/>
        </w:rPr>
        <w:t>היחידה מיועדת להתקנה ע"ג קיר או שקועה.</w:t>
      </w:r>
    </w:p>
    <w:p w14:paraId="1B7AF8FB" w14:textId="77777777" w:rsidR="002F2921" w:rsidRPr="00683183" w:rsidRDefault="002F2921" w:rsidP="008E7EB7">
      <w:pPr>
        <w:pStyle w:val="32"/>
      </w:pPr>
      <w:r w:rsidRPr="00683183">
        <w:rPr>
          <w:rtl/>
        </w:rPr>
        <w:t>היחידה תחובר לבקר ותתריע בעת הקשת קוד שגוי לאחר מספר ניסיונות.</w:t>
      </w:r>
    </w:p>
    <w:p w14:paraId="57AE64E9" w14:textId="77777777" w:rsidR="002F2921" w:rsidRPr="00683183" w:rsidRDefault="002F2921" w:rsidP="008E7EB7">
      <w:pPr>
        <w:pStyle w:val="32"/>
        <w:rPr>
          <w:rtl/>
        </w:rPr>
      </w:pPr>
      <w:r w:rsidRPr="00683183">
        <w:rPr>
          <w:rtl/>
        </w:rPr>
        <w:t>יסופקו מוצרים גנריים (ללא מגבלה ו\או הנחיה).</w:t>
      </w:r>
    </w:p>
    <w:p w14:paraId="4A5FD008" w14:textId="77777777" w:rsidR="002F2921" w:rsidRPr="00683183" w:rsidRDefault="002F2921" w:rsidP="0056672B">
      <w:pPr>
        <w:pStyle w:val="22"/>
        <w:rPr>
          <w:rtl/>
        </w:rPr>
      </w:pPr>
      <w:bookmarkStart w:id="1117" w:name="_Toc368317906"/>
      <w:bookmarkStart w:id="1118" w:name="_Toc390071403"/>
      <w:bookmarkStart w:id="1119" w:name="_Toc391226099"/>
      <w:bookmarkStart w:id="1120" w:name="_Toc474850506"/>
      <w:bookmarkStart w:id="1121" w:name="_Toc475005122"/>
      <w:bookmarkStart w:id="1122" w:name="_Toc128476881"/>
      <w:r w:rsidRPr="00683183">
        <w:rPr>
          <w:rtl/>
        </w:rPr>
        <w:t xml:space="preserve">מקודד </w:t>
      </w:r>
      <w:bookmarkEnd w:id="1117"/>
      <w:bookmarkEnd w:id="1118"/>
      <w:bookmarkEnd w:id="1119"/>
      <w:r w:rsidRPr="00683183">
        <w:t>Outdoor HS</w:t>
      </w:r>
      <w:bookmarkEnd w:id="1120"/>
      <w:bookmarkEnd w:id="1121"/>
      <w:bookmarkEnd w:id="1122"/>
    </w:p>
    <w:p w14:paraId="7C17A6C6" w14:textId="084FCCBC" w:rsidR="008A7B20" w:rsidRPr="00683183" w:rsidRDefault="008A7B20" w:rsidP="008E7EB7">
      <w:pPr>
        <w:pStyle w:val="32"/>
        <w:numPr>
          <w:ilvl w:val="0"/>
          <w:numId w:val="0"/>
        </w:numPr>
        <w:ind w:left="1076"/>
      </w:pPr>
      <w:r w:rsidRPr="00683183">
        <w:rPr>
          <w:rFonts w:hint="cs"/>
          <w:rtl/>
        </w:rPr>
        <w:t xml:space="preserve">מאפיינים  </w:t>
      </w:r>
      <w:r w:rsidRPr="00683183">
        <w:rPr>
          <w:rtl/>
        </w:rPr>
        <w:t xml:space="preserve">זהים ל מקודד </w:t>
      </w:r>
      <w:r w:rsidRPr="00683183">
        <w:t>HS indoor</w:t>
      </w:r>
      <w:r w:rsidRPr="00683183">
        <w:rPr>
          <w:rtl/>
        </w:rPr>
        <w:t xml:space="preserve"> ובנוסף</w:t>
      </w:r>
      <w:r w:rsidRPr="00683183">
        <w:rPr>
          <w:rFonts w:hint="cs"/>
          <w:rtl/>
        </w:rPr>
        <w:t>:</w:t>
      </w:r>
    </w:p>
    <w:p w14:paraId="5809AF38" w14:textId="77777777" w:rsidR="002F2921" w:rsidRPr="00683183" w:rsidRDefault="002F2921" w:rsidP="008E7EB7">
      <w:pPr>
        <w:pStyle w:val="32"/>
      </w:pPr>
      <w:r w:rsidRPr="00683183">
        <w:rPr>
          <w:rtl/>
        </w:rPr>
        <w:t>היחידה מיועדת להתקנה חיצונית - מוקשחת ועמידה כנגד ונדליזם.</w:t>
      </w:r>
    </w:p>
    <w:p w14:paraId="0693E425" w14:textId="77777777" w:rsidR="002F2921" w:rsidRPr="00683183" w:rsidRDefault="002F2921" w:rsidP="008E7EB7">
      <w:pPr>
        <w:pStyle w:val="32"/>
      </w:pPr>
      <w:r w:rsidRPr="00683183">
        <w:rPr>
          <w:rtl/>
        </w:rPr>
        <w:t>מארז נירוסטה</w:t>
      </w:r>
      <w:r w:rsidRPr="00683183">
        <w:t xml:space="preserve"> </w:t>
      </w:r>
      <w:r w:rsidRPr="00683183">
        <w:rPr>
          <w:rFonts w:hint="cs"/>
          <w:rtl/>
        </w:rPr>
        <w:t>או פוליקרבונט</w:t>
      </w:r>
      <w:r w:rsidRPr="00683183">
        <w:rPr>
          <w:rtl/>
        </w:rPr>
        <w:t xml:space="preserve">. </w:t>
      </w:r>
    </w:p>
    <w:p w14:paraId="72A40906" w14:textId="77777777" w:rsidR="002F2921" w:rsidRPr="00683183" w:rsidRDefault="002F2921" w:rsidP="0056672B">
      <w:pPr>
        <w:bidi w:val="0"/>
        <w:spacing w:after="160" w:line="360" w:lineRule="auto"/>
        <w:rPr>
          <w:rFonts w:ascii="Arial" w:hAnsi="Arial"/>
          <w:sz w:val="24"/>
          <w:szCs w:val="24"/>
          <w:rtl/>
        </w:rPr>
      </w:pPr>
      <w:bookmarkStart w:id="1123" w:name="_Toc390071404"/>
      <w:r w:rsidRPr="00683183">
        <w:rPr>
          <w:rFonts w:ascii="Arial" w:hAnsi="Arial"/>
          <w:sz w:val="24"/>
          <w:szCs w:val="24"/>
          <w:rtl/>
        </w:rPr>
        <w:br w:type="page"/>
      </w:r>
    </w:p>
    <w:p w14:paraId="19FB241E" w14:textId="77777777" w:rsidR="002F2921" w:rsidRPr="00683183" w:rsidRDefault="002F2921" w:rsidP="0056672B">
      <w:pPr>
        <w:pStyle w:val="22"/>
      </w:pPr>
      <w:bookmarkStart w:id="1124" w:name="_Toc368317912"/>
      <w:bookmarkStart w:id="1125" w:name="_Toc475005123"/>
      <w:bookmarkStart w:id="1126" w:name="_Toc128476882"/>
      <w:r w:rsidRPr="00683183">
        <w:rPr>
          <w:rtl/>
        </w:rPr>
        <w:t>מנעול אלקטרו מכאני</w:t>
      </w:r>
      <w:bookmarkEnd w:id="1124"/>
      <w:bookmarkEnd w:id="1125"/>
      <w:bookmarkEnd w:id="1126"/>
    </w:p>
    <w:p w14:paraId="52A54CF8" w14:textId="77777777" w:rsidR="002F2921" w:rsidRPr="00683183" w:rsidRDefault="002F2921" w:rsidP="008E7EB7">
      <w:pPr>
        <w:pStyle w:val="32"/>
      </w:pPr>
      <w:r w:rsidRPr="00683183">
        <w:rPr>
          <w:rFonts w:hint="cs"/>
          <w:rtl/>
        </w:rPr>
        <w:t>סוג: לשונית \ סלונואיד בהתאמה לתצורה ההתקנה לרבות ממדי המשקוף.</w:t>
      </w:r>
    </w:p>
    <w:p w14:paraId="2A86972B" w14:textId="77777777" w:rsidR="002F2921" w:rsidRPr="00683183" w:rsidRDefault="002F2921" w:rsidP="008E7EB7">
      <w:pPr>
        <w:pStyle w:val="32"/>
      </w:pPr>
      <w:r w:rsidRPr="00683183">
        <w:rPr>
          <w:rFonts w:hint="cs"/>
          <w:rtl/>
        </w:rPr>
        <w:t>ניתן לשליטה ע"י בקרי מערכת בקרת הכניסה ועל ידי בקר מקומי.</w:t>
      </w:r>
    </w:p>
    <w:p w14:paraId="086214A2" w14:textId="77777777" w:rsidR="002F2921" w:rsidRPr="00683183" w:rsidRDefault="002F2921" w:rsidP="008E7EB7">
      <w:pPr>
        <w:pStyle w:val="32"/>
      </w:pPr>
      <w:r w:rsidRPr="00683183">
        <w:rPr>
          <w:rFonts w:hint="cs"/>
          <w:rtl/>
        </w:rPr>
        <w:t>תמיכה בשני דפוסי פעולה במצב נורמאלי:</w:t>
      </w:r>
    </w:p>
    <w:p w14:paraId="35BE2D52" w14:textId="77777777" w:rsidR="002F2921" w:rsidRPr="00683183" w:rsidRDefault="002F2921" w:rsidP="0056672B">
      <w:pPr>
        <w:pStyle w:val="42"/>
      </w:pPr>
      <w:r w:rsidRPr="00683183">
        <w:rPr>
          <w:rFonts w:hint="cs"/>
          <w:rtl/>
        </w:rPr>
        <w:t>נעול ללא אספקת מתח למנעול. פתוח כשמסופק מתח למנעול.</w:t>
      </w:r>
    </w:p>
    <w:p w14:paraId="5BDD6B8B" w14:textId="77777777" w:rsidR="002F2921" w:rsidRPr="00683183" w:rsidRDefault="002F2921" w:rsidP="0056672B">
      <w:pPr>
        <w:pStyle w:val="42"/>
        <w:rPr>
          <w:rtl/>
        </w:rPr>
      </w:pPr>
      <w:r w:rsidRPr="00683183">
        <w:rPr>
          <w:rFonts w:hint="cs"/>
          <w:rtl/>
        </w:rPr>
        <w:t>פתוח ללא אספקת מתח למנעול. נעול כשמסופק מתח למנעול.</w:t>
      </w:r>
    </w:p>
    <w:p w14:paraId="6626F536" w14:textId="77777777" w:rsidR="002F2921" w:rsidRPr="00683183" w:rsidRDefault="002F2921" w:rsidP="008E7EB7">
      <w:pPr>
        <w:pStyle w:val="32"/>
      </w:pPr>
      <w:r w:rsidRPr="00683183">
        <w:rPr>
          <w:rFonts w:hint="cs"/>
          <w:rtl/>
        </w:rPr>
        <w:t>עמידה בעומס: 600 ק"ג לפחות.</w:t>
      </w:r>
    </w:p>
    <w:p w14:paraId="7F9A0483" w14:textId="77777777" w:rsidR="002F2921" w:rsidRPr="00683183" w:rsidRDefault="002F2921" w:rsidP="008E7EB7">
      <w:pPr>
        <w:pStyle w:val="32"/>
      </w:pPr>
      <w:r w:rsidRPr="00683183">
        <w:rPr>
          <w:rFonts w:hint="cs"/>
          <w:rtl/>
        </w:rPr>
        <w:t>לתמיכה בשני דפוסי הפעולה הנ"ל, ניתן להגיש הצעה לשני מנעולים שונים.</w:t>
      </w:r>
    </w:p>
    <w:p w14:paraId="52AC0502" w14:textId="77777777" w:rsidR="002F2921" w:rsidRPr="00683183" w:rsidRDefault="002F2921" w:rsidP="008E7EB7">
      <w:pPr>
        <w:pStyle w:val="32"/>
        <w:rPr>
          <w:rtl/>
        </w:rPr>
      </w:pPr>
      <w:r w:rsidRPr="00683183">
        <w:rPr>
          <w:rFonts w:hint="cs"/>
          <w:rtl/>
        </w:rPr>
        <w:t xml:space="preserve">ניתן יהיה להגדיר </w:t>
      </w:r>
      <w:r w:rsidRPr="00683183">
        <w:t>fail safe or secure</w:t>
      </w:r>
      <w:r w:rsidRPr="00683183">
        <w:rPr>
          <w:rFonts w:hint="cs"/>
          <w:rtl/>
        </w:rPr>
        <w:t xml:space="preserve"> .</w:t>
      </w:r>
    </w:p>
    <w:p w14:paraId="2C48FB77" w14:textId="77777777" w:rsidR="002F2921" w:rsidRPr="00683183" w:rsidRDefault="002F2921" w:rsidP="008E7EB7">
      <w:pPr>
        <w:pStyle w:val="32"/>
      </w:pPr>
      <w:r w:rsidRPr="00683183">
        <w:rPr>
          <w:rFonts w:hint="cs"/>
          <w:rtl/>
        </w:rPr>
        <w:t>בעת מתן פקודת פתיחה תתבצע פעולת קריסה של הלשונית.</w:t>
      </w:r>
    </w:p>
    <w:p w14:paraId="06E3C0A0" w14:textId="77777777" w:rsidR="002F2921" w:rsidRPr="00683183" w:rsidRDefault="002F2921" w:rsidP="008E7EB7">
      <w:pPr>
        <w:pStyle w:val="32"/>
      </w:pPr>
      <w:r w:rsidRPr="00683183">
        <w:rPr>
          <w:rFonts w:hint="cs"/>
          <w:rtl/>
        </w:rPr>
        <w:t>תאימות למיתקון בדלתות עץ ומתכת .</w:t>
      </w:r>
    </w:p>
    <w:p w14:paraId="6A617D09" w14:textId="77777777" w:rsidR="002F2921" w:rsidRPr="00683183" w:rsidRDefault="002F2921" w:rsidP="008E7EB7">
      <w:pPr>
        <w:pStyle w:val="32"/>
        <w:rPr>
          <w:rtl/>
        </w:rPr>
      </w:pPr>
      <w:r w:rsidRPr="00683183">
        <w:rPr>
          <w:rtl/>
        </w:rPr>
        <w:t>מתח הפעלה:</w:t>
      </w:r>
      <w:r w:rsidRPr="00683183">
        <w:t xml:space="preserve"> 12/24V</w:t>
      </w:r>
      <w:r w:rsidRPr="00683183">
        <w:rPr>
          <w:rFonts w:hint="cs"/>
          <w:rtl/>
        </w:rPr>
        <w:t>זרם ישר\חילופין</w:t>
      </w:r>
      <w:r w:rsidRPr="00683183">
        <w:rPr>
          <w:rtl/>
        </w:rPr>
        <w:t>.</w:t>
      </w:r>
    </w:p>
    <w:p w14:paraId="3906A3FA" w14:textId="77777777" w:rsidR="002F2921" w:rsidRPr="00683183" w:rsidRDefault="002F2921" w:rsidP="008E7EB7">
      <w:pPr>
        <w:pStyle w:val="32"/>
        <w:rPr>
          <w:rtl/>
        </w:rPr>
      </w:pPr>
      <w:r w:rsidRPr="00683183">
        <w:rPr>
          <w:rFonts w:hint="cs"/>
          <w:rtl/>
        </w:rPr>
        <w:t>חומר גלם: מתכת</w:t>
      </w:r>
      <w:r w:rsidRPr="00683183">
        <w:rPr>
          <w:rtl/>
        </w:rPr>
        <w:t>.</w:t>
      </w:r>
    </w:p>
    <w:p w14:paraId="4ECD8244" w14:textId="77777777" w:rsidR="002F2921" w:rsidRPr="00683183" w:rsidRDefault="002F2921" w:rsidP="008E7EB7">
      <w:pPr>
        <w:pStyle w:val="32"/>
      </w:pPr>
      <w:r w:rsidRPr="00683183">
        <w:rPr>
          <w:rFonts w:hint="cs"/>
          <w:rtl/>
        </w:rPr>
        <w:t>תאימות להתקנה ימנית ושמאלית באמצעות הרכבת אותם מכלולים.</w:t>
      </w:r>
    </w:p>
    <w:p w14:paraId="3D0B3961" w14:textId="77777777" w:rsidR="002F2921" w:rsidRPr="00683183" w:rsidRDefault="002F2921" w:rsidP="008E7EB7">
      <w:pPr>
        <w:pStyle w:val="32"/>
      </w:pPr>
      <w:r w:rsidRPr="00683183">
        <w:rPr>
          <w:rFonts w:hint="cs"/>
          <w:rtl/>
        </w:rPr>
        <w:t>פתיחת הדלת באמצעות מפתח וצילינדר תהיה בעדיפות על הנעילה החשמלית ותאפשר פתיחה גם כאשר לא ניתנה לכך פקודה חשמלית.</w:t>
      </w:r>
    </w:p>
    <w:p w14:paraId="72A50D6F" w14:textId="77777777" w:rsidR="002F2921" w:rsidRPr="00683183" w:rsidRDefault="002F2921" w:rsidP="008E7EB7">
      <w:pPr>
        <w:pStyle w:val="32"/>
      </w:pPr>
      <w:r w:rsidRPr="00683183">
        <w:rPr>
          <w:rFonts w:hint="cs"/>
          <w:rtl/>
        </w:rPr>
        <w:t>החיווט יהיה סמוי בתוך הקירות והמשקופים, בלתי ניתן לגישת זרים. במקרים בהם לא תתאפשר התקנה סמויה יועבר החיווט בצנרת מתכת משוריינת שרשורית.</w:t>
      </w:r>
    </w:p>
    <w:p w14:paraId="6C187C1A" w14:textId="77777777" w:rsidR="002F2921" w:rsidRPr="00683183" w:rsidRDefault="002F2921" w:rsidP="0056672B">
      <w:pPr>
        <w:pStyle w:val="22"/>
      </w:pPr>
      <w:bookmarkStart w:id="1127" w:name="_Toc391226100"/>
      <w:bookmarkStart w:id="1128" w:name="_Toc474850507"/>
      <w:bookmarkStart w:id="1129" w:name="_Toc475005124"/>
      <w:bookmarkStart w:id="1130" w:name="_Toc128476883"/>
      <w:r w:rsidRPr="00683183">
        <w:rPr>
          <w:rtl/>
        </w:rPr>
        <w:t xml:space="preserve">מנעול חשמלי – </w:t>
      </w:r>
      <w:r w:rsidRPr="00683183">
        <w:t>Door Strike Indoor</w:t>
      </w:r>
      <w:bookmarkEnd w:id="1123"/>
      <w:bookmarkEnd w:id="1127"/>
      <w:bookmarkEnd w:id="1128"/>
      <w:bookmarkEnd w:id="1129"/>
      <w:bookmarkEnd w:id="1130"/>
    </w:p>
    <w:p w14:paraId="025DD734" w14:textId="77777777" w:rsidR="002F2921" w:rsidRPr="00683183" w:rsidRDefault="002F2921" w:rsidP="008E7EB7">
      <w:pPr>
        <w:pStyle w:val="32"/>
        <w:rPr>
          <w:rtl/>
        </w:rPr>
      </w:pPr>
      <w:r w:rsidRPr="00683183">
        <w:rPr>
          <w:rtl/>
        </w:rPr>
        <w:t>סוג: לשונית קורסת.</w:t>
      </w:r>
    </w:p>
    <w:p w14:paraId="65158CC7" w14:textId="77777777" w:rsidR="002F2921" w:rsidRPr="00683183" w:rsidRDefault="002F2921" w:rsidP="008E7EB7">
      <w:pPr>
        <w:pStyle w:val="32"/>
      </w:pPr>
      <w:r w:rsidRPr="00683183">
        <w:rPr>
          <w:rtl/>
        </w:rPr>
        <w:t>תמיכה בשני דפוסי פעולה במצב נורמאלי:</w:t>
      </w:r>
    </w:p>
    <w:p w14:paraId="06C6928E" w14:textId="77777777" w:rsidR="002F2921" w:rsidRPr="00683183" w:rsidRDefault="002F2921" w:rsidP="0056672B">
      <w:pPr>
        <w:pStyle w:val="42"/>
      </w:pPr>
      <w:r w:rsidRPr="00683183">
        <w:rPr>
          <w:rtl/>
        </w:rPr>
        <w:t>נעול ללא אספקת מתח למנעול. פתוח כשמסופק מתח למנעול.</w:t>
      </w:r>
    </w:p>
    <w:p w14:paraId="0AF0F70E" w14:textId="77777777" w:rsidR="002F2921" w:rsidRPr="00683183" w:rsidRDefault="002F2921" w:rsidP="0056672B">
      <w:pPr>
        <w:pStyle w:val="42"/>
      </w:pPr>
      <w:r w:rsidRPr="00683183">
        <w:rPr>
          <w:rtl/>
        </w:rPr>
        <w:t>פתוח ללא אספקת מתח למנעול. נעול כשמסופק מתח למנעול.</w:t>
      </w:r>
    </w:p>
    <w:p w14:paraId="674EFCE1" w14:textId="77777777" w:rsidR="002F2921" w:rsidRPr="00683183" w:rsidRDefault="002F2921" w:rsidP="008E7EB7">
      <w:pPr>
        <w:pStyle w:val="32"/>
      </w:pPr>
      <w:r w:rsidRPr="00683183">
        <w:rPr>
          <w:rtl/>
        </w:rPr>
        <w:t>עמידה בעומס: 600 ק"ג לפחות.</w:t>
      </w:r>
    </w:p>
    <w:p w14:paraId="5C483EFE" w14:textId="77777777" w:rsidR="002F2921" w:rsidRPr="00683183" w:rsidRDefault="002F2921" w:rsidP="008E7EB7">
      <w:pPr>
        <w:pStyle w:val="32"/>
      </w:pPr>
      <w:r w:rsidRPr="00683183">
        <w:rPr>
          <w:rtl/>
        </w:rPr>
        <w:t>לתמיכה בשני דפוסי הפעולה הנ"ל, ניתן להגיש הצעה לשני מנעולים שונים.</w:t>
      </w:r>
    </w:p>
    <w:p w14:paraId="5AA58EC2" w14:textId="77777777" w:rsidR="002F2921" w:rsidRPr="00683183" w:rsidRDefault="002F2921" w:rsidP="008E7EB7">
      <w:pPr>
        <w:pStyle w:val="32"/>
        <w:rPr>
          <w:rtl/>
        </w:rPr>
      </w:pPr>
      <w:r w:rsidRPr="00683183">
        <w:rPr>
          <w:rtl/>
        </w:rPr>
        <w:t xml:space="preserve">ניתן יהיה להגדיר </w:t>
      </w:r>
      <w:r w:rsidRPr="00683183">
        <w:t>fail safe or secure</w:t>
      </w:r>
      <w:r w:rsidRPr="00683183">
        <w:rPr>
          <w:rtl/>
        </w:rPr>
        <w:t xml:space="preserve"> .</w:t>
      </w:r>
    </w:p>
    <w:p w14:paraId="1C628551" w14:textId="77777777" w:rsidR="002F2921" w:rsidRPr="00683183" w:rsidRDefault="002F2921" w:rsidP="008E7EB7">
      <w:pPr>
        <w:pStyle w:val="32"/>
      </w:pPr>
      <w:r w:rsidRPr="00683183">
        <w:rPr>
          <w:rtl/>
        </w:rPr>
        <w:t>בעת מתן פקודת פתיחה תתבצע פעולת קריסה של הלשונית.</w:t>
      </w:r>
    </w:p>
    <w:p w14:paraId="0AA129EE" w14:textId="77777777" w:rsidR="002F2921" w:rsidRPr="00683183" w:rsidRDefault="002F2921" w:rsidP="008E7EB7">
      <w:pPr>
        <w:pStyle w:val="32"/>
      </w:pPr>
      <w:r w:rsidRPr="00683183">
        <w:rPr>
          <w:rtl/>
        </w:rPr>
        <w:t>תאימות להתקנה בדלתות עץ ומתכת .</w:t>
      </w:r>
    </w:p>
    <w:p w14:paraId="63D23719" w14:textId="77777777" w:rsidR="002F2921" w:rsidRPr="00683183" w:rsidRDefault="002F2921" w:rsidP="008E7EB7">
      <w:pPr>
        <w:pStyle w:val="32"/>
        <w:rPr>
          <w:rtl/>
        </w:rPr>
      </w:pPr>
      <w:r w:rsidRPr="00683183">
        <w:rPr>
          <w:rtl/>
        </w:rPr>
        <w:t>מתח הפעלה:</w:t>
      </w:r>
      <w:r w:rsidRPr="00683183">
        <w:t xml:space="preserve"> 12/24V</w:t>
      </w:r>
      <w:r w:rsidRPr="00683183">
        <w:rPr>
          <w:rtl/>
        </w:rPr>
        <w:t>זרם ישר\חילופין.</w:t>
      </w:r>
    </w:p>
    <w:p w14:paraId="1298974C" w14:textId="77777777" w:rsidR="002F2921" w:rsidRPr="00683183" w:rsidRDefault="002F2921" w:rsidP="008E7EB7">
      <w:pPr>
        <w:pStyle w:val="32"/>
        <w:rPr>
          <w:rtl/>
        </w:rPr>
      </w:pPr>
      <w:r w:rsidRPr="00683183">
        <w:rPr>
          <w:rtl/>
        </w:rPr>
        <w:t>חומר גלם: מתכת.</w:t>
      </w:r>
    </w:p>
    <w:p w14:paraId="02F0F097" w14:textId="77777777" w:rsidR="002F2921" w:rsidRPr="00683183" w:rsidRDefault="002F2921" w:rsidP="008E7EB7">
      <w:pPr>
        <w:pStyle w:val="32"/>
      </w:pPr>
      <w:r w:rsidRPr="00683183">
        <w:rPr>
          <w:rtl/>
        </w:rPr>
        <w:t>המנעול יכלול מנוף שיאפשר את נטרולו.</w:t>
      </w:r>
    </w:p>
    <w:p w14:paraId="704A8A3F" w14:textId="77777777" w:rsidR="002F2921" w:rsidRPr="00683183" w:rsidRDefault="002F2921" w:rsidP="008E7EB7">
      <w:pPr>
        <w:pStyle w:val="32"/>
      </w:pPr>
      <w:r w:rsidRPr="00683183">
        <w:rPr>
          <w:rtl/>
        </w:rPr>
        <w:t>תאימות להתקנה ימנית ושמאלית באמצעות הרכבת אותם מכלולים.</w:t>
      </w:r>
    </w:p>
    <w:p w14:paraId="76A69855" w14:textId="77777777" w:rsidR="002F2921" w:rsidRPr="00683183" w:rsidRDefault="002F2921" w:rsidP="008E7EB7">
      <w:pPr>
        <w:pStyle w:val="32"/>
      </w:pPr>
      <w:r w:rsidRPr="00683183">
        <w:rPr>
          <w:rtl/>
        </w:rPr>
        <w:t>פתיחת הדלת באמצעות מפתח וצילינדר תהיה בעדיפות על הנעילה החשמלית ותאפשר פתיחה גם כאשר לא ניתנה לכך פקודה חשמלית.</w:t>
      </w:r>
    </w:p>
    <w:p w14:paraId="702EF8FA" w14:textId="77777777" w:rsidR="002F2921" w:rsidRPr="00683183" w:rsidRDefault="002F2921" w:rsidP="008E7EB7">
      <w:pPr>
        <w:pStyle w:val="32"/>
        <w:rPr>
          <w:rtl/>
        </w:rPr>
      </w:pPr>
      <w:r w:rsidRPr="00683183">
        <w:rPr>
          <w:rtl/>
        </w:rPr>
        <w:t>החיווט יהיה סמוי בתוך הקירות והמשקופים, בלתי ניתן לגישת זרים. במקרים בהם לא תתאפשר התקנה סמויה יועבר החיווט בצנרת מתכת משוריינת שרשורית.</w:t>
      </w:r>
    </w:p>
    <w:p w14:paraId="551271A6" w14:textId="77777777" w:rsidR="002F2921" w:rsidRPr="00683183" w:rsidRDefault="002F2921" w:rsidP="008E7EB7">
      <w:pPr>
        <w:pStyle w:val="32"/>
      </w:pPr>
      <w:r w:rsidRPr="00683183">
        <w:rPr>
          <w:rFonts w:hint="cs"/>
          <w:rtl/>
        </w:rPr>
        <w:t>אספקת המנעול תכלול את כל עבודות ההתאמה הנדרשות בדלת לרבות מתאמים מיוחדים, ניסור, קידוח וכו'</w:t>
      </w:r>
    </w:p>
    <w:p w14:paraId="3F9EDD9F" w14:textId="77777777" w:rsidR="002F2921" w:rsidRPr="00683183" w:rsidRDefault="002F2921" w:rsidP="008E7EB7">
      <w:pPr>
        <w:pStyle w:val="32"/>
        <w:rPr>
          <w:rtl/>
        </w:rPr>
      </w:pPr>
      <w:r w:rsidRPr="00683183">
        <w:rPr>
          <w:rtl/>
        </w:rPr>
        <w:t>יסופקו מוצרים גנריים (ללא מגבלה ו\או הנחיה).</w:t>
      </w:r>
    </w:p>
    <w:p w14:paraId="4CA90151" w14:textId="77777777" w:rsidR="002F2921" w:rsidRPr="00683183" w:rsidRDefault="002F2921" w:rsidP="0056672B">
      <w:pPr>
        <w:spacing w:line="360" w:lineRule="auto"/>
        <w:rPr>
          <w:rFonts w:ascii="Arial" w:hAnsi="Arial"/>
          <w:sz w:val="24"/>
          <w:szCs w:val="24"/>
        </w:rPr>
      </w:pPr>
    </w:p>
    <w:p w14:paraId="0AA45121" w14:textId="77777777" w:rsidR="002F2921" w:rsidRPr="00683183" w:rsidRDefault="002F2921" w:rsidP="0056672B">
      <w:pPr>
        <w:pStyle w:val="22"/>
        <w:rPr>
          <w:rtl/>
        </w:rPr>
      </w:pPr>
      <w:bookmarkStart w:id="1131" w:name="_Toc368317909"/>
      <w:bookmarkStart w:id="1132" w:name="_Toc390071405"/>
      <w:bookmarkStart w:id="1133" w:name="_Toc391226101"/>
      <w:bookmarkStart w:id="1134" w:name="_Toc474850508"/>
      <w:bookmarkStart w:id="1135" w:name="_Toc475005125"/>
      <w:bookmarkStart w:id="1136" w:name="_Toc128476884"/>
      <w:r w:rsidRPr="00683183">
        <w:rPr>
          <w:rtl/>
        </w:rPr>
        <w:t xml:space="preserve">מנעול חשמלי – </w:t>
      </w:r>
      <w:r w:rsidRPr="00683183">
        <w:t>Door Strike Outdoor</w:t>
      </w:r>
      <w:bookmarkEnd w:id="1131"/>
      <w:bookmarkEnd w:id="1132"/>
      <w:bookmarkEnd w:id="1133"/>
      <w:bookmarkEnd w:id="1134"/>
      <w:bookmarkEnd w:id="1135"/>
      <w:bookmarkEnd w:id="1136"/>
    </w:p>
    <w:p w14:paraId="2A6589D3" w14:textId="24FC27D3" w:rsidR="008A7B20" w:rsidRPr="00683183" w:rsidRDefault="008A7B20" w:rsidP="008E7EB7">
      <w:pPr>
        <w:pStyle w:val="32"/>
        <w:numPr>
          <w:ilvl w:val="0"/>
          <w:numId w:val="0"/>
        </w:numPr>
        <w:ind w:left="1502"/>
      </w:pPr>
      <w:r w:rsidRPr="00683183">
        <w:rPr>
          <w:rFonts w:hint="cs"/>
          <w:rtl/>
        </w:rPr>
        <w:t xml:space="preserve">מאפיינים </w:t>
      </w:r>
      <w:r w:rsidRPr="00683183">
        <w:rPr>
          <w:rtl/>
        </w:rPr>
        <w:t>זהים להנ"ל למעט:</w:t>
      </w:r>
    </w:p>
    <w:p w14:paraId="26B1299B" w14:textId="77777777" w:rsidR="002F2921" w:rsidRPr="00683183" w:rsidRDefault="002F2921" w:rsidP="008E7EB7">
      <w:pPr>
        <w:pStyle w:val="32"/>
      </w:pPr>
      <w:r w:rsidRPr="00683183">
        <w:rPr>
          <w:rtl/>
        </w:rPr>
        <w:t xml:space="preserve">מבנה </w:t>
      </w:r>
      <w:r w:rsidRPr="00683183">
        <w:t>heavy duty</w:t>
      </w:r>
      <w:r w:rsidRPr="00683183">
        <w:rPr>
          <w:rtl/>
        </w:rPr>
        <w:t xml:space="preserve"> להתקנה חיצונית ע"פ הגדרות יצרן.</w:t>
      </w:r>
    </w:p>
    <w:p w14:paraId="7595E630" w14:textId="77777777" w:rsidR="002F2921" w:rsidRPr="00683183" w:rsidRDefault="002F2921" w:rsidP="008E7EB7">
      <w:pPr>
        <w:pStyle w:val="32"/>
        <w:rPr>
          <w:rtl/>
        </w:rPr>
      </w:pPr>
      <w:r w:rsidRPr="00683183">
        <w:rPr>
          <w:rtl/>
        </w:rPr>
        <w:t>חומר גלם: מתכת אל חלד.</w:t>
      </w:r>
    </w:p>
    <w:p w14:paraId="12ACB933" w14:textId="77777777" w:rsidR="002F2921" w:rsidRPr="00683183" w:rsidRDefault="002F2921" w:rsidP="008E7EB7">
      <w:pPr>
        <w:pStyle w:val="32"/>
      </w:pPr>
      <w:r w:rsidRPr="00683183">
        <w:rPr>
          <w:rtl/>
        </w:rPr>
        <w:t>תאימות להתקנה בדלתות מתכת (מכלול הדלת המשקוף והקורות) ושערי פשפש חיצוניים.</w:t>
      </w:r>
    </w:p>
    <w:p w14:paraId="2CAA65EA" w14:textId="77777777" w:rsidR="002F2921" w:rsidRPr="00683183" w:rsidRDefault="002F2921" w:rsidP="0056672B">
      <w:pPr>
        <w:pStyle w:val="22"/>
      </w:pPr>
      <w:bookmarkStart w:id="1137" w:name="_Toc390071406"/>
      <w:bookmarkStart w:id="1138" w:name="_Toc391226102"/>
      <w:bookmarkStart w:id="1139" w:name="_Toc474850509"/>
      <w:bookmarkStart w:id="1140" w:name="_Toc475005126"/>
      <w:bookmarkStart w:id="1141" w:name="_Toc128476885"/>
      <w:proofErr w:type="spellStart"/>
      <w:r w:rsidRPr="00683183">
        <w:rPr>
          <w:rtl/>
        </w:rPr>
        <w:t>מגנולוק</w:t>
      </w:r>
      <w:proofErr w:type="spellEnd"/>
      <w:r w:rsidRPr="00683183">
        <w:rPr>
          <w:rtl/>
        </w:rPr>
        <w:t xml:space="preserve"> 600 ק"ג</w:t>
      </w:r>
      <w:bookmarkEnd w:id="1137"/>
      <w:bookmarkEnd w:id="1138"/>
      <w:bookmarkEnd w:id="1139"/>
      <w:bookmarkEnd w:id="1140"/>
      <w:bookmarkEnd w:id="1141"/>
    </w:p>
    <w:p w14:paraId="20149242" w14:textId="77777777" w:rsidR="002F2921" w:rsidRPr="00683183" w:rsidRDefault="002F2921" w:rsidP="008E7EB7">
      <w:pPr>
        <w:pStyle w:val="32"/>
        <w:rPr>
          <w:rtl/>
        </w:rPr>
      </w:pPr>
      <w:r w:rsidRPr="00683183">
        <w:rPr>
          <w:rtl/>
        </w:rPr>
        <w:t>המכלול יהיה מורכב מיחידת אלקטרומגנט, יחידת אחיזה ומתאמים.</w:t>
      </w:r>
    </w:p>
    <w:p w14:paraId="503BB60F" w14:textId="77777777" w:rsidR="002F2921" w:rsidRPr="00683183" w:rsidRDefault="002F2921" w:rsidP="008E7EB7">
      <w:pPr>
        <w:pStyle w:val="32"/>
        <w:rPr>
          <w:rtl/>
        </w:rPr>
      </w:pPr>
      <w:r w:rsidRPr="00683183">
        <w:rPr>
          <w:rtl/>
        </w:rPr>
        <w:t>סט מתאמי ההתקנה לכל סוג ותצורת דלת יהיו חלק מערכת המכלול.</w:t>
      </w:r>
    </w:p>
    <w:p w14:paraId="1DC42D40" w14:textId="77777777" w:rsidR="002F2921" w:rsidRPr="00683183" w:rsidRDefault="002F2921" w:rsidP="008E7EB7">
      <w:pPr>
        <w:pStyle w:val="32"/>
        <w:rPr>
          <w:rtl/>
        </w:rPr>
      </w:pPr>
      <w:r w:rsidRPr="00683183">
        <w:rPr>
          <w:rtl/>
        </w:rPr>
        <w:t>כוח האחיזה בין האלקטרומגנט ליחידת האחיזה (בין הדלת למשקוף) יהיה</w:t>
      </w:r>
      <w:r w:rsidRPr="00683183">
        <w:rPr>
          <w:rFonts w:hint="cs"/>
          <w:rtl/>
        </w:rPr>
        <w:t xml:space="preserve"> כ</w:t>
      </w:r>
      <w:r w:rsidRPr="00683183">
        <w:rPr>
          <w:rtl/>
        </w:rPr>
        <w:t xml:space="preserve"> 600 ק"ג</w:t>
      </w:r>
      <w:r w:rsidRPr="00683183">
        <w:rPr>
          <w:rFonts w:hint="cs"/>
          <w:rtl/>
        </w:rPr>
        <w:t>.</w:t>
      </w:r>
    </w:p>
    <w:p w14:paraId="0A08B4E3" w14:textId="77777777" w:rsidR="002F2921" w:rsidRPr="00683183" w:rsidRDefault="002F2921" w:rsidP="008E7EB7">
      <w:pPr>
        <w:pStyle w:val="32"/>
        <w:rPr>
          <w:rtl/>
        </w:rPr>
      </w:pPr>
      <w:r w:rsidRPr="00683183">
        <w:rPr>
          <w:rtl/>
        </w:rPr>
        <w:t>מתח הפעלה:</w:t>
      </w:r>
      <w:r w:rsidRPr="00683183">
        <w:t>12/24V AC/DC</w:t>
      </w:r>
      <w:r w:rsidRPr="00683183">
        <w:rPr>
          <w:rtl/>
        </w:rPr>
        <w:t>.</w:t>
      </w:r>
    </w:p>
    <w:p w14:paraId="0B102AA1" w14:textId="77777777" w:rsidR="002F2921" w:rsidRPr="00683183" w:rsidRDefault="002F2921" w:rsidP="008E7EB7">
      <w:pPr>
        <w:pStyle w:val="32"/>
        <w:rPr>
          <w:rtl/>
        </w:rPr>
      </w:pPr>
      <w:r w:rsidRPr="00683183">
        <w:rPr>
          <w:rtl/>
        </w:rPr>
        <w:t>המכלול יהיה ממתכת שאינה מחלידה.</w:t>
      </w:r>
    </w:p>
    <w:p w14:paraId="064024E1" w14:textId="77777777" w:rsidR="002F2921" w:rsidRPr="00683183" w:rsidRDefault="002F2921" w:rsidP="008E7EB7">
      <w:pPr>
        <w:pStyle w:val="32"/>
      </w:pPr>
      <w:r w:rsidRPr="00683183">
        <w:rPr>
          <w:rtl/>
        </w:rPr>
        <w:t>באיתות חירום, המנעול ינוטרל אוטומטית (</w:t>
      </w:r>
      <w:r w:rsidRPr="00683183">
        <w:t>failsafe</w:t>
      </w:r>
      <w:r w:rsidRPr="00683183">
        <w:rPr>
          <w:rtl/>
        </w:rPr>
        <w:t xml:space="preserve">). </w:t>
      </w:r>
    </w:p>
    <w:p w14:paraId="65D37CAA" w14:textId="77777777" w:rsidR="002F2921" w:rsidRPr="00683183" w:rsidRDefault="002F2921" w:rsidP="008E7EB7">
      <w:pPr>
        <w:pStyle w:val="32"/>
      </w:pPr>
      <w:r w:rsidRPr="00683183">
        <w:rPr>
          <w:rtl/>
        </w:rPr>
        <w:t>החלק הנשלט של המנעול החשמלי יותקן במשקוף ולא יגרע מאפשרות הנעילה הרגילה של הדלת.</w:t>
      </w:r>
    </w:p>
    <w:p w14:paraId="7D62770C" w14:textId="77777777" w:rsidR="002F2921" w:rsidRPr="00683183" w:rsidRDefault="002F2921" w:rsidP="008E7EB7">
      <w:pPr>
        <w:pStyle w:val="32"/>
      </w:pPr>
      <w:r w:rsidRPr="00683183">
        <w:rPr>
          <w:rtl/>
        </w:rPr>
        <w:t>מבנה המנעול וצורת התקנתו לא יאפשרו גישה למנעול ואפשרות לפתיחה מבחוץ.</w:t>
      </w:r>
    </w:p>
    <w:p w14:paraId="457DF9C6" w14:textId="77777777" w:rsidR="002F2921" w:rsidRPr="00683183" w:rsidRDefault="002F2921" w:rsidP="008E7EB7">
      <w:pPr>
        <w:pStyle w:val="32"/>
      </w:pPr>
      <w:r w:rsidRPr="00683183">
        <w:rPr>
          <w:rtl/>
        </w:rPr>
        <w:t>המנעול יהיה מסוג הניתן להתקנה על גבי כל דלת (זכוכית, עץ ומתכת) ללא תלות במיקום הידית והצירים.</w:t>
      </w:r>
    </w:p>
    <w:p w14:paraId="0CE408DC" w14:textId="77777777" w:rsidR="002F2921" w:rsidRPr="00683183" w:rsidRDefault="002F2921" w:rsidP="008E7EB7">
      <w:pPr>
        <w:pStyle w:val="32"/>
      </w:pPr>
      <w:r w:rsidRPr="00683183">
        <w:rPr>
          <w:rtl/>
        </w:rPr>
        <w:t>במידת ויתאפשר ועל פי דרישת המזמין יותקן המנעול בתוך משקוף הדלת.</w:t>
      </w:r>
    </w:p>
    <w:p w14:paraId="233490ED" w14:textId="77777777" w:rsidR="002F2921" w:rsidRPr="00683183" w:rsidRDefault="002F2921" w:rsidP="008E7EB7">
      <w:pPr>
        <w:pStyle w:val="32"/>
      </w:pPr>
      <w:r w:rsidRPr="00683183">
        <w:rPr>
          <w:rtl/>
        </w:rPr>
        <w:t>המגנולוק לא ימנע את האפשרות לנעילת הדלת באמצעות מפתח.</w:t>
      </w:r>
    </w:p>
    <w:p w14:paraId="32A8A5FF" w14:textId="77777777" w:rsidR="002F2921" w:rsidRPr="00683183" w:rsidRDefault="002F2921" w:rsidP="008E7EB7">
      <w:pPr>
        <w:pStyle w:val="32"/>
        <w:rPr>
          <w:rtl/>
        </w:rPr>
      </w:pPr>
      <w:r w:rsidRPr="00683183">
        <w:rPr>
          <w:rFonts w:hint="cs"/>
          <w:rtl/>
        </w:rPr>
        <w:t>המגנולוק יכלול חיווי ויזואלי על מצב הנעילה.</w:t>
      </w:r>
    </w:p>
    <w:p w14:paraId="0AF4EF92" w14:textId="77777777" w:rsidR="002F2921" w:rsidRPr="00683183" w:rsidRDefault="002F2921" w:rsidP="008E7EB7">
      <w:pPr>
        <w:pStyle w:val="32"/>
      </w:pPr>
      <w:r w:rsidRPr="00683183">
        <w:rPr>
          <w:rFonts w:hint="cs"/>
          <w:rtl/>
        </w:rPr>
        <w:t>כחלק מהתכולה לאספקה, יסופק זמזם אשר יופעל בעת פתיחת המגנולוק.</w:t>
      </w:r>
    </w:p>
    <w:p w14:paraId="719775E6" w14:textId="77777777" w:rsidR="002F2921" w:rsidRPr="00683183" w:rsidRDefault="002F2921" w:rsidP="0056672B">
      <w:pPr>
        <w:spacing w:line="360" w:lineRule="auto"/>
        <w:jc w:val="center"/>
        <w:rPr>
          <w:rFonts w:ascii="Arial" w:eastAsia="Times New Roman" w:hAnsi="Arial"/>
          <w:sz w:val="24"/>
          <w:szCs w:val="24"/>
        </w:rPr>
      </w:pPr>
      <w:r w:rsidRPr="00683183">
        <w:rPr>
          <w:rFonts w:ascii="Arial" w:hAnsi="Arial"/>
          <w:noProof/>
          <w:sz w:val="24"/>
          <w:szCs w:val="24"/>
        </w:rPr>
        <w:drawing>
          <wp:inline distT="0" distB="0" distL="0" distR="0" wp14:anchorId="521167B0" wp14:editId="54B18ED5">
            <wp:extent cx="2247900" cy="1197129"/>
            <wp:effectExtent l="0" t="0" r="0" b="3175"/>
            <wp:docPr id="63" name="תמונה 63" descr="http://www.polarsec.co.il/wp-content/uploads/2013/02/1200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polarsec.co.il/wp-content/uploads/2013/02/1200S.jpg"/>
                    <pic:cNvPicPr>
                      <a:picLocks noChangeAspect="1" noChangeArrowheads="1"/>
                    </pic:cNvPicPr>
                  </pic:nvPicPr>
                  <pic:blipFill rotWithShape="1">
                    <a:blip r:embed="rId21" cstate="screen">
                      <a:extLst>
                        <a:ext uri="{28A0092B-C50C-407E-A947-70E740481C1C}">
                          <a14:useLocalDpi xmlns:a14="http://schemas.microsoft.com/office/drawing/2010/main"/>
                        </a:ext>
                      </a:extLst>
                    </a:blip>
                    <a:srcRect/>
                    <a:stretch/>
                  </pic:blipFill>
                  <pic:spPr bwMode="auto">
                    <a:xfrm>
                      <a:off x="0" y="0"/>
                      <a:ext cx="2251966" cy="1199294"/>
                    </a:xfrm>
                    <a:prstGeom prst="rect">
                      <a:avLst/>
                    </a:prstGeom>
                    <a:noFill/>
                    <a:ln>
                      <a:noFill/>
                    </a:ln>
                    <a:extLst>
                      <a:ext uri="{53640926-AAD7-44D8-BBD7-CCE9431645EC}">
                        <a14:shadowObscured xmlns:a14="http://schemas.microsoft.com/office/drawing/2010/main"/>
                      </a:ext>
                    </a:extLst>
                  </pic:spPr>
                </pic:pic>
              </a:graphicData>
            </a:graphic>
          </wp:inline>
        </w:drawing>
      </w:r>
    </w:p>
    <w:p w14:paraId="516CB2AC" w14:textId="77777777" w:rsidR="002F2921" w:rsidRPr="00683183" w:rsidRDefault="002F2921" w:rsidP="008E7EB7">
      <w:pPr>
        <w:pStyle w:val="32"/>
        <w:rPr>
          <w:rtl/>
        </w:rPr>
      </w:pPr>
      <w:r w:rsidRPr="00683183">
        <w:rPr>
          <w:rtl/>
        </w:rPr>
        <w:t>יסופקו מוצרים גנריים (ללא מגבלה ו\או הנחיה).</w:t>
      </w:r>
    </w:p>
    <w:p w14:paraId="2F444818" w14:textId="77777777" w:rsidR="002F2921" w:rsidRPr="00683183" w:rsidRDefault="002F2921" w:rsidP="0056672B">
      <w:pPr>
        <w:pStyle w:val="22"/>
        <w:rPr>
          <w:rtl/>
        </w:rPr>
      </w:pPr>
      <w:bookmarkStart w:id="1142" w:name="_Toc368317915"/>
      <w:bookmarkStart w:id="1143" w:name="_Toc390071407"/>
      <w:bookmarkStart w:id="1144" w:name="_Toc391226103"/>
      <w:bookmarkStart w:id="1145" w:name="_Toc474850510"/>
      <w:bookmarkStart w:id="1146" w:name="_Toc475005127"/>
      <w:bookmarkStart w:id="1147" w:name="_Toc128476886"/>
      <w:proofErr w:type="spellStart"/>
      <w:r w:rsidRPr="00683183">
        <w:rPr>
          <w:rtl/>
        </w:rPr>
        <w:t>מגנולוק</w:t>
      </w:r>
      <w:proofErr w:type="spellEnd"/>
      <w:r w:rsidRPr="00683183">
        <w:rPr>
          <w:rtl/>
        </w:rPr>
        <w:t xml:space="preserve"> 300 ק"ג</w:t>
      </w:r>
      <w:bookmarkEnd w:id="1142"/>
      <w:bookmarkEnd w:id="1143"/>
      <w:bookmarkEnd w:id="1144"/>
      <w:bookmarkEnd w:id="1145"/>
      <w:bookmarkEnd w:id="1146"/>
      <w:bookmarkEnd w:id="1147"/>
    </w:p>
    <w:p w14:paraId="20029204" w14:textId="50F12B2C" w:rsidR="008A7B20" w:rsidRPr="00683183" w:rsidRDefault="008A7B20" w:rsidP="008E7EB7">
      <w:pPr>
        <w:pStyle w:val="32"/>
        <w:numPr>
          <w:ilvl w:val="0"/>
          <w:numId w:val="0"/>
        </w:numPr>
        <w:ind w:left="1502"/>
      </w:pPr>
      <w:r w:rsidRPr="00683183">
        <w:rPr>
          <w:rFonts w:hint="cs"/>
          <w:rtl/>
        </w:rPr>
        <w:t xml:space="preserve">מאפיינים </w:t>
      </w:r>
      <w:r w:rsidRPr="00683183">
        <w:rPr>
          <w:rtl/>
        </w:rPr>
        <w:t>זהים להנ"ל למעט</w:t>
      </w:r>
      <w:r w:rsidRPr="00683183">
        <w:rPr>
          <w:rFonts w:hint="cs"/>
          <w:rtl/>
        </w:rPr>
        <w:t xml:space="preserve"> כוח אחיזה שיהיה 300 ק"ג.</w:t>
      </w:r>
    </w:p>
    <w:p w14:paraId="26DB9E49" w14:textId="77777777" w:rsidR="002F2921" w:rsidRPr="00683183" w:rsidRDefault="002F2921" w:rsidP="0056672B">
      <w:pPr>
        <w:pStyle w:val="22"/>
      </w:pPr>
      <w:bookmarkStart w:id="1148" w:name="_Toc390071408"/>
      <w:bookmarkStart w:id="1149" w:name="_Toc391226104"/>
      <w:bookmarkStart w:id="1150" w:name="_Toc474850511"/>
      <w:bookmarkStart w:id="1151" w:name="_Toc475005128"/>
      <w:bookmarkStart w:id="1152" w:name="_Toc128476887"/>
      <w:r w:rsidRPr="00683183">
        <w:rPr>
          <w:rtl/>
        </w:rPr>
        <w:t>קופסת ניפוץ</w:t>
      </w:r>
      <w:bookmarkEnd w:id="1148"/>
      <w:bookmarkEnd w:id="1149"/>
      <w:bookmarkEnd w:id="1150"/>
      <w:bookmarkEnd w:id="1151"/>
      <w:bookmarkEnd w:id="1152"/>
    </w:p>
    <w:p w14:paraId="525417EE" w14:textId="77777777" w:rsidR="002F2921" w:rsidRPr="00683183" w:rsidRDefault="002F2921" w:rsidP="008E7EB7">
      <w:pPr>
        <w:pStyle w:val="32"/>
      </w:pPr>
      <w:r w:rsidRPr="00683183">
        <w:rPr>
          <w:rtl/>
        </w:rPr>
        <w:t>הקופסא תכיל לחצן שבירה.</w:t>
      </w:r>
    </w:p>
    <w:p w14:paraId="7F26F540" w14:textId="77777777" w:rsidR="002F2921" w:rsidRPr="00683183" w:rsidRDefault="002F2921" w:rsidP="008E7EB7">
      <w:pPr>
        <w:pStyle w:val="32"/>
      </w:pPr>
      <w:r w:rsidRPr="00683183">
        <w:rPr>
          <w:rtl/>
        </w:rPr>
        <w:t>לחצן השבירה (ניפוץ) משמש לפתיחת מנעול חשמלי או מנעול אלקטרו מגנטי בשעת חירום.</w:t>
      </w:r>
    </w:p>
    <w:p w14:paraId="149B98C1" w14:textId="77777777" w:rsidR="002F2921" w:rsidRPr="00683183" w:rsidRDefault="002F2921" w:rsidP="008E7EB7">
      <w:pPr>
        <w:pStyle w:val="32"/>
      </w:pPr>
      <w:r w:rsidRPr="00683183">
        <w:rPr>
          <w:rtl/>
        </w:rPr>
        <w:t>יכול לעמוד לבד או כחלק ממערכת כיבוי אש.</w:t>
      </w:r>
    </w:p>
    <w:p w14:paraId="303FEB5F" w14:textId="77777777" w:rsidR="002F2921" w:rsidRPr="00683183" w:rsidRDefault="002F2921" w:rsidP="008E7EB7">
      <w:pPr>
        <w:pStyle w:val="32"/>
      </w:pPr>
      <w:r w:rsidRPr="00683183">
        <w:rPr>
          <w:rtl/>
        </w:rPr>
        <w:t xml:space="preserve">עומד בזרם של עד </w:t>
      </w:r>
      <w:r w:rsidRPr="00683183">
        <w:t>3A</w:t>
      </w:r>
      <w:r w:rsidRPr="00683183">
        <w:rPr>
          <w:rtl/>
        </w:rPr>
        <w:t xml:space="preserve"> במתח של </w:t>
      </w:r>
      <w:r w:rsidRPr="00683183">
        <w:t>35V DC</w:t>
      </w:r>
      <w:r w:rsidRPr="00683183">
        <w:rPr>
          <w:rtl/>
        </w:rPr>
        <w:t>.</w:t>
      </w:r>
    </w:p>
    <w:p w14:paraId="1F356B63" w14:textId="77777777" w:rsidR="002F2921" w:rsidRPr="00683183" w:rsidRDefault="002F2921" w:rsidP="008E7EB7">
      <w:pPr>
        <w:pStyle w:val="32"/>
      </w:pPr>
      <w:r w:rsidRPr="00683183">
        <w:rPr>
          <w:rtl/>
        </w:rPr>
        <w:t xml:space="preserve">מגע כפול </w:t>
      </w:r>
      <w:r w:rsidRPr="00683183">
        <w:t>N.C</w:t>
      </w:r>
      <w:r w:rsidRPr="00683183">
        <w:rPr>
          <w:rtl/>
        </w:rPr>
        <w:t xml:space="preserve"> או </w:t>
      </w:r>
      <w:r w:rsidRPr="00683183">
        <w:t>N.O</w:t>
      </w:r>
      <w:r w:rsidRPr="00683183">
        <w:rPr>
          <w:rtl/>
        </w:rPr>
        <w:t>.</w:t>
      </w:r>
    </w:p>
    <w:p w14:paraId="5F658091" w14:textId="77777777" w:rsidR="002F2921" w:rsidRPr="00683183" w:rsidRDefault="002F2921" w:rsidP="008E7EB7">
      <w:pPr>
        <w:pStyle w:val="32"/>
      </w:pPr>
      <w:r w:rsidRPr="00683183">
        <w:rPr>
          <w:rtl/>
        </w:rPr>
        <w:t>הקופסא תכיל מפסק טמפר אשר יעביר התרעה לבקר כאשר שוברים את הקופסא. ראה דרישה למגע כפול.</w:t>
      </w:r>
    </w:p>
    <w:p w14:paraId="54021F14" w14:textId="77777777" w:rsidR="002F2921" w:rsidRPr="00683183" w:rsidRDefault="002F2921" w:rsidP="008E7EB7">
      <w:pPr>
        <w:pStyle w:val="32"/>
        <w:rPr>
          <w:rtl/>
        </w:rPr>
      </w:pPr>
      <w:r w:rsidRPr="00683183">
        <w:rPr>
          <w:rtl/>
        </w:rPr>
        <w:t>מגיע עם מכסה פלסטיק מתרומם.</w:t>
      </w:r>
    </w:p>
    <w:p w14:paraId="706F2B63" w14:textId="77777777" w:rsidR="002F2921" w:rsidRPr="00683183" w:rsidRDefault="002F2921" w:rsidP="008E7EB7">
      <w:pPr>
        <w:pStyle w:val="32"/>
        <w:rPr>
          <w:rtl/>
        </w:rPr>
      </w:pPr>
      <w:r w:rsidRPr="00683183">
        <w:rPr>
          <w:rtl/>
        </w:rPr>
        <w:t>יסופקו מוצרים גנריים (ללא מגבלה ו\או הנחיה).</w:t>
      </w:r>
    </w:p>
    <w:p w14:paraId="2524FA1E" w14:textId="77777777" w:rsidR="002F2921" w:rsidRPr="00683183" w:rsidRDefault="002F2921" w:rsidP="0056672B">
      <w:pPr>
        <w:pStyle w:val="22"/>
      </w:pPr>
      <w:bookmarkStart w:id="1153" w:name="_Toc390071409"/>
      <w:bookmarkStart w:id="1154" w:name="_Toc391226105"/>
      <w:bookmarkStart w:id="1155" w:name="_Toc474850512"/>
      <w:bookmarkStart w:id="1156" w:name="_Toc475005129"/>
      <w:bookmarkStart w:id="1157" w:name="_Toc128476888"/>
      <w:r w:rsidRPr="00683183">
        <w:rPr>
          <w:rtl/>
        </w:rPr>
        <w:t xml:space="preserve">לחצן פתיחת דלת – </w:t>
      </w:r>
      <w:r w:rsidRPr="00683183">
        <w:t>Outdoor</w:t>
      </w:r>
      <w:bookmarkEnd w:id="1153"/>
      <w:bookmarkEnd w:id="1154"/>
      <w:bookmarkEnd w:id="1155"/>
      <w:bookmarkEnd w:id="1156"/>
      <w:bookmarkEnd w:id="1157"/>
    </w:p>
    <w:p w14:paraId="169C1B61" w14:textId="77777777" w:rsidR="002F2921" w:rsidRPr="00683183" w:rsidRDefault="002F2921" w:rsidP="008E7EB7">
      <w:pPr>
        <w:pStyle w:val="32"/>
      </w:pPr>
      <w:r w:rsidRPr="00683183">
        <w:rPr>
          <w:rtl/>
        </w:rPr>
        <w:t xml:space="preserve">הלחצן יותקן בצד המוגן של הדלתות המבוקרות וישמש לפתיחת הדלתות לצורך יציאה מבוקרת. </w:t>
      </w:r>
    </w:p>
    <w:p w14:paraId="7DD320D7" w14:textId="77777777" w:rsidR="002F2921" w:rsidRPr="00683183" w:rsidRDefault="002F2921" w:rsidP="008E7EB7">
      <w:pPr>
        <w:pStyle w:val="32"/>
        <w:rPr>
          <w:rtl/>
        </w:rPr>
      </w:pPr>
      <w:r w:rsidRPr="00683183">
        <w:rPr>
          <w:rtl/>
        </w:rPr>
        <w:t>פתיחת הדלתות באמצעות לחצן הפתיחה לא תגרום לאזעקה אך תדווח במערכת.</w:t>
      </w:r>
    </w:p>
    <w:p w14:paraId="279FD8AF" w14:textId="77777777" w:rsidR="002F2921" w:rsidRPr="00683183" w:rsidRDefault="002F2921" w:rsidP="008E7EB7">
      <w:pPr>
        <w:pStyle w:val="32"/>
      </w:pPr>
      <w:r w:rsidRPr="00683183">
        <w:rPr>
          <w:rtl/>
        </w:rPr>
        <w:t>זיווד הלחצן יהיה מנירוסטה המותקן על גבי משטח מתכת.</w:t>
      </w:r>
    </w:p>
    <w:p w14:paraId="3A487FBA" w14:textId="77777777" w:rsidR="002F2921" w:rsidRPr="00683183" w:rsidRDefault="002F2921" w:rsidP="008E7EB7">
      <w:pPr>
        <w:pStyle w:val="32"/>
      </w:pPr>
      <w:r w:rsidRPr="00683183">
        <w:rPr>
          <w:rtl/>
        </w:rPr>
        <w:t>הלחצן יהיה מהסוג המיועד להתקנה מתחת לפני הטיח. או מעל לפני הטיח בהתאם לדרישת המזמין.</w:t>
      </w:r>
    </w:p>
    <w:p w14:paraId="0A58C75C" w14:textId="77777777" w:rsidR="002F2921" w:rsidRPr="00683183" w:rsidRDefault="002F2921" w:rsidP="008E7EB7">
      <w:pPr>
        <w:pStyle w:val="32"/>
        <w:rPr>
          <w:rtl/>
        </w:rPr>
      </w:pPr>
      <w:r w:rsidRPr="00683183">
        <w:rPr>
          <w:rtl/>
        </w:rPr>
        <w:t>יסופקו מוצרים גנריים (ללא מגבלה ו\או הנחיה).</w:t>
      </w:r>
    </w:p>
    <w:p w14:paraId="2F75B91C" w14:textId="2CC4B95B" w:rsidR="0056672B" w:rsidRPr="00D95EA6" w:rsidRDefault="0056672B" w:rsidP="0056672B">
      <w:pPr>
        <w:pStyle w:val="22"/>
        <w:rPr>
          <w:rtl/>
        </w:rPr>
      </w:pPr>
      <w:bookmarkStart w:id="1158" w:name="_Toc128476889"/>
      <w:r w:rsidRPr="00D95EA6">
        <w:rPr>
          <w:rtl/>
        </w:rPr>
        <w:t xml:space="preserve">לחצן פתיחת דלת – </w:t>
      </w:r>
      <w:proofErr w:type="spellStart"/>
      <w:r w:rsidRPr="00D95EA6">
        <w:t>NoTouch</w:t>
      </w:r>
      <w:bookmarkEnd w:id="1158"/>
      <w:proofErr w:type="spellEnd"/>
    </w:p>
    <w:p w14:paraId="79DD9F6E" w14:textId="77777777" w:rsidR="00D95EA6" w:rsidRPr="00D95EA6" w:rsidRDefault="00D95EA6" w:rsidP="008E7EB7">
      <w:pPr>
        <w:pStyle w:val="32"/>
      </w:pPr>
      <w:r w:rsidRPr="00D95EA6">
        <w:rPr>
          <w:rtl/>
        </w:rPr>
        <w:t xml:space="preserve">הלחצן יותקן בצד המוגן של הדלתות המבוקרות וישמש לפתיחת הדלתות לצורך יציאה מבוקרת. </w:t>
      </w:r>
    </w:p>
    <w:p w14:paraId="463A2BE8" w14:textId="77777777" w:rsidR="00D95EA6" w:rsidRPr="00D95EA6" w:rsidRDefault="00D95EA6" w:rsidP="008E7EB7">
      <w:pPr>
        <w:pStyle w:val="32"/>
        <w:rPr>
          <w:rtl/>
        </w:rPr>
      </w:pPr>
      <w:r w:rsidRPr="00D95EA6">
        <w:rPr>
          <w:rtl/>
        </w:rPr>
        <w:t>פתיחת הדלתות באמצעות לחצן הפתיחה לא תגרום לאזעקה אך תדווח במערכת.</w:t>
      </w:r>
    </w:p>
    <w:p w14:paraId="40B34151" w14:textId="77777777" w:rsidR="00D95EA6" w:rsidRPr="00152692" w:rsidRDefault="00D95EA6" w:rsidP="008E7EB7">
      <w:pPr>
        <w:pStyle w:val="32"/>
      </w:pPr>
      <w:r w:rsidRPr="00152692">
        <w:rPr>
          <w:rtl/>
        </w:rPr>
        <w:t>זיווד הלחצן יהיה מנירוסטה המותקן על גבי משטח מתכת.</w:t>
      </w:r>
    </w:p>
    <w:p w14:paraId="37DD98B1" w14:textId="77777777" w:rsidR="00D95EA6" w:rsidRPr="00152692" w:rsidRDefault="00D95EA6" w:rsidP="008E7EB7">
      <w:pPr>
        <w:pStyle w:val="32"/>
        <w:rPr>
          <w:rtl/>
        </w:rPr>
      </w:pPr>
      <w:r w:rsidRPr="00152692">
        <w:rPr>
          <w:rtl/>
        </w:rPr>
        <w:t>הלחצן יותקן מתחת לטיח על גבי קופסת פלסטיק או מעל לפני הטיח בהתאם לדרישת המזמין.</w:t>
      </w:r>
    </w:p>
    <w:p w14:paraId="4B379717" w14:textId="77777777" w:rsidR="00D95EA6" w:rsidRPr="00152692" w:rsidRDefault="00D95EA6" w:rsidP="008E7EB7">
      <w:pPr>
        <w:pStyle w:val="32"/>
      </w:pPr>
      <w:r w:rsidRPr="00152692">
        <w:rPr>
          <w:rtl/>
        </w:rPr>
        <w:t>יסופקו מוצרים גנריים (ללא מגבלה ו\או הנחיה).</w:t>
      </w:r>
    </w:p>
    <w:p w14:paraId="2EAC3090" w14:textId="77777777" w:rsidR="00D95EA6" w:rsidRPr="00152692" w:rsidRDefault="00D95EA6" w:rsidP="008E7EB7">
      <w:pPr>
        <w:pStyle w:val="32"/>
      </w:pPr>
      <w:r w:rsidRPr="00152692">
        <w:rPr>
          <w:rFonts w:hint="cs"/>
          <w:rtl/>
        </w:rPr>
        <w:t xml:space="preserve">מגע כפול </w:t>
      </w:r>
      <w:r w:rsidRPr="00152692">
        <w:t>N.O</w:t>
      </w:r>
      <w:r w:rsidRPr="00152692">
        <w:rPr>
          <w:rFonts w:hint="cs"/>
          <w:rtl/>
        </w:rPr>
        <w:t xml:space="preserve"> או </w:t>
      </w:r>
      <w:r w:rsidRPr="00152692">
        <w:t>N.C</w:t>
      </w:r>
      <w:r w:rsidRPr="00152692">
        <w:rPr>
          <w:rFonts w:hint="cs"/>
          <w:rtl/>
        </w:rPr>
        <w:t>.</w:t>
      </w:r>
    </w:p>
    <w:p w14:paraId="1ECFCAAC" w14:textId="77777777" w:rsidR="00D95EA6" w:rsidRPr="00152692" w:rsidRDefault="00D95EA6" w:rsidP="008E7EB7">
      <w:pPr>
        <w:pStyle w:val="32"/>
      </w:pPr>
      <w:r w:rsidRPr="00152692">
        <w:rPr>
          <w:rtl/>
        </w:rPr>
        <w:t xml:space="preserve">אורך חיים: </w:t>
      </w:r>
      <w:r w:rsidRPr="00152692">
        <w:rPr>
          <w:rFonts w:hint="cs"/>
          <w:rtl/>
        </w:rPr>
        <w:t xml:space="preserve">500,000 </w:t>
      </w:r>
      <w:r w:rsidRPr="00152692">
        <w:rPr>
          <w:rtl/>
        </w:rPr>
        <w:t>מחזורי פעולה לפחות.</w:t>
      </w:r>
    </w:p>
    <w:p w14:paraId="249EF177" w14:textId="77777777" w:rsidR="00D95EA6" w:rsidRPr="00152692" w:rsidRDefault="00D95EA6" w:rsidP="008E7EB7">
      <w:pPr>
        <w:pStyle w:val="32"/>
        <w:rPr>
          <w:rtl/>
        </w:rPr>
      </w:pPr>
      <w:r w:rsidRPr="00152692">
        <w:rPr>
          <w:rtl/>
        </w:rPr>
        <w:t>מתח הפעלה:</w:t>
      </w:r>
      <w:r w:rsidRPr="00152692">
        <w:t>12/24V DC</w:t>
      </w:r>
      <w:r w:rsidRPr="00152692">
        <w:rPr>
          <w:rtl/>
        </w:rPr>
        <w:t>.</w:t>
      </w:r>
    </w:p>
    <w:p w14:paraId="00A238ED" w14:textId="77777777" w:rsidR="00D95EA6" w:rsidRPr="00152692" w:rsidRDefault="00D95EA6" w:rsidP="008E7EB7">
      <w:pPr>
        <w:pStyle w:val="32"/>
        <w:rPr>
          <w:rtl/>
        </w:rPr>
      </w:pPr>
      <w:r w:rsidRPr="00152692">
        <w:rPr>
          <w:rtl/>
        </w:rPr>
        <w:t xml:space="preserve">טמפרטורת עבודה: </w:t>
      </w:r>
      <w:r w:rsidRPr="00152692">
        <w:t>C</w:t>
      </w:r>
      <w:r w:rsidRPr="00152692">
        <w:rPr>
          <w:rtl/>
        </w:rPr>
        <w:t xml:space="preserve"> </w:t>
      </w:r>
      <w:r w:rsidRPr="00152692">
        <w:sym w:font="Symbol" w:char="F0B0"/>
      </w:r>
      <w:r w:rsidRPr="00152692">
        <w:rPr>
          <w:rFonts w:hint="cs"/>
          <w:rtl/>
        </w:rPr>
        <w:t>55</w:t>
      </w:r>
      <w:r w:rsidRPr="00152692">
        <w:rPr>
          <w:rtl/>
        </w:rPr>
        <w:t xml:space="preserve"> + </w:t>
      </w:r>
      <w:r w:rsidRPr="00152692">
        <w:t>C</w:t>
      </w:r>
      <w:r w:rsidRPr="00152692">
        <w:rPr>
          <w:rtl/>
        </w:rPr>
        <w:t xml:space="preserve"> </w:t>
      </w:r>
      <w:r w:rsidRPr="00152692">
        <w:sym w:font="Symbol" w:char="F0B0"/>
      </w:r>
      <w:r w:rsidRPr="00152692">
        <w:rPr>
          <w:rFonts w:hint="cs"/>
          <w:rtl/>
        </w:rPr>
        <w:t>20</w:t>
      </w:r>
      <w:r w:rsidRPr="00152692">
        <w:rPr>
          <w:rtl/>
        </w:rPr>
        <w:t xml:space="preserve"> - לפחות. </w:t>
      </w:r>
    </w:p>
    <w:p w14:paraId="6A6E95A4" w14:textId="77777777" w:rsidR="00D95EA6" w:rsidRPr="00152692" w:rsidRDefault="00D95EA6" w:rsidP="008E7EB7">
      <w:pPr>
        <w:pStyle w:val="32"/>
      </w:pPr>
      <w:r w:rsidRPr="00152692">
        <w:rPr>
          <w:rtl/>
        </w:rPr>
        <w:t xml:space="preserve">לחות יחסית: </w:t>
      </w:r>
      <w:r w:rsidRPr="00152692">
        <w:rPr>
          <w:rFonts w:hint="cs"/>
          <w:rtl/>
        </w:rPr>
        <w:t>0-95%</w:t>
      </w:r>
      <w:r w:rsidRPr="00152692">
        <w:rPr>
          <w:rtl/>
        </w:rPr>
        <w:t>.</w:t>
      </w:r>
    </w:p>
    <w:p w14:paraId="2F6FA19A" w14:textId="77777777" w:rsidR="00D95EA6" w:rsidRPr="00152692" w:rsidRDefault="00D95EA6" w:rsidP="008E7EB7">
      <w:pPr>
        <w:pStyle w:val="32"/>
      </w:pPr>
      <w:r w:rsidRPr="00152692">
        <w:rPr>
          <w:rFonts w:hint="cs"/>
          <w:rtl/>
        </w:rPr>
        <w:t>מרחק רגישות הקרבה: 5-20 ס"מ.</w:t>
      </w:r>
    </w:p>
    <w:p w14:paraId="68975AE6" w14:textId="77777777" w:rsidR="00D95EA6" w:rsidRPr="00152692" w:rsidRDefault="00D95EA6" w:rsidP="008E7EB7">
      <w:pPr>
        <w:pStyle w:val="32"/>
      </w:pPr>
      <w:r w:rsidRPr="00152692">
        <w:rPr>
          <w:rFonts w:hint="cs"/>
          <w:rtl/>
        </w:rPr>
        <w:t xml:space="preserve">יהיו 3 אינדיקציות עבודה בצבעים שונים: </w:t>
      </w:r>
      <w:r w:rsidRPr="00152692">
        <w:rPr>
          <w:rFonts w:hint="cs"/>
        </w:rPr>
        <w:t>S</w:t>
      </w:r>
      <w:r w:rsidRPr="00152692">
        <w:t>tandby</w:t>
      </w:r>
      <w:r w:rsidRPr="00152692">
        <w:rPr>
          <w:rFonts w:hint="cs"/>
          <w:rtl/>
        </w:rPr>
        <w:t xml:space="preserve">, </w:t>
      </w:r>
      <w:r w:rsidRPr="00152692">
        <w:t>Active</w:t>
      </w:r>
      <w:r w:rsidRPr="00152692">
        <w:rPr>
          <w:rFonts w:hint="cs"/>
          <w:rtl/>
        </w:rPr>
        <w:t xml:space="preserve">, </w:t>
      </w:r>
      <w:r w:rsidRPr="00152692">
        <w:t>Error</w:t>
      </w:r>
      <w:r w:rsidRPr="00152692">
        <w:rPr>
          <w:rFonts w:hint="cs"/>
          <w:rtl/>
        </w:rPr>
        <w:t>.</w:t>
      </w:r>
    </w:p>
    <w:p w14:paraId="11870E1D" w14:textId="77777777" w:rsidR="00D95EA6" w:rsidRDefault="00D95EA6" w:rsidP="00D95EA6">
      <w:pPr>
        <w:pStyle w:val="22"/>
        <w:numPr>
          <w:ilvl w:val="0"/>
          <w:numId w:val="0"/>
        </w:numPr>
        <w:ind w:left="1218"/>
      </w:pPr>
      <w:bookmarkStart w:id="1159" w:name="_Toc390071411"/>
      <w:bookmarkStart w:id="1160" w:name="_Toc391226107"/>
      <w:bookmarkStart w:id="1161" w:name="_Toc474850514"/>
      <w:bookmarkStart w:id="1162" w:name="_Toc475005131"/>
    </w:p>
    <w:p w14:paraId="5342FAC6" w14:textId="04F6B7B9" w:rsidR="00BF76F9" w:rsidRPr="00683183" w:rsidRDefault="00BF76F9" w:rsidP="0056672B">
      <w:pPr>
        <w:pStyle w:val="22"/>
      </w:pPr>
      <w:bookmarkStart w:id="1163" w:name="_Toc128476890"/>
      <w:r>
        <w:rPr>
          <w:rFonts w:hint="cs"/>
          <w:rtl/>
        </w:rPr>
        <w:t xml:space="preserve">גלאי </w:t>
      </w:r>
      <w:r>
        <w:rPr>
          <w:rFonts w:hint="cs"/>
        </w:rPr>
        <w:t>REX</w:t>
      </w:r>
      <w:bookmarkEnd w:id="1163"/>
    </w:p>
    <w:p w14:paraId="4B9B6C00" w14:textId="76A6116F" w:rsidR="00BF76F9" w:rsidRDefault="00BF76F9" w:rsidP="008E7EB7">
      <w:pPr>
        <w:pStyle w:val="32"/>
      </w:pPr>
      <w:r w:rsidRPr="00683183">
        <w:rPr>
          <w:rtl/>
        </w:rPr>
        <w:t xml:space="preserve">יעוד: </w:t>
      </w:r>
      <w:r w:rsidRPr="00BF76F9">
        <w:rPr>
          <w:rtl/>
        </w:rPr>
        <w:t>פתיחת דלת אוטומטית</w:t>
      </w:r>
      <w:r w:rsidRPr="00683183">
        <w:rPr>
          <w:rtl/>
        </w:rPr>
        <w:t>.</w:t>
      </w:r>
    </w:p>
    <w:p w14:paraId="4E0AA3A5" w14:textId="77777777" w:rsidR="006E7913" w:rsidRPr="006E7913" w:rsidRDefault="006E7913" w:rsidP="008E7EB7">
      <w:pPr>
        <w:pStyle w:val="32"/>
      </w:pPr>
      <w:r w:rsidRPr="006E7913">
        <w:rPr>
          <w:rtl/>
        </w:rPr>
        <w:t>גילוי תנועה על ידי גלאי</w:t>
      </w:r>
      <w:r w:rsidRPr="006E7913">
        <w:t xml:space="preserve"> PIR </w:t>
      </w:r>
      <w:r w:rsidRPr="006E7913">
        <w:rPr>
          <w:rtl/>
        </w:rPr>
        <w:t>דיגיטלי</w:t>
      </w:r>
    </w:p>
    <w:p w14:paraId="3656C190" w14:textId="2EC756A2" w:rsidR="00BF76F9" w:rsidRDefault="006E7913" w:rsidP="008E7EB7">
      <w:pPr>
        <w:pStyle w:val="32"/>
      </w:pPr>
      <w:r>
        <w:rPr>
          <w:rFonts w:hint="cs"/>
          <w:rtl/>
        </w:rPr>
        <w:t>להתקנה על קיר או תקרה עד 4.6 מטר</w:t>
      </w:r>
    </w:p>
    <w:p w14:paraId="48561286" w14:textId="77777777" w:rsidR="00101EED" w:rsidRDefault="00101EED" w:rsidP="008E7EB7">
      <w:pPr>
        <w:pStyle w:val="32"/>
      </w:pPr>
      <w:r w:rsidRPr="00101EED">
        <w:rPr>
          <w:rtl/>
        </w:rPr>
        <w:t xml:space="preserve">מצב בטיחות </w:t>
      </w:r>
      <w:r>
        <w:rPr>
          <w:rFonts w:hint="cs"/>
          <w:rtl/>
        </w:rPr>
        <w:t>ניתן לבחירה:</w:t>
      </w:r>
    </w:p>
    <w:p w14:paraId="4FA5FFD5" w14:textId="77777777" w:rsidR="00101EED" w:rsidRDefault="00101EED" w:rsidP="0056672B">
      <w:pPr>
        <w:pStyle w:val="42"/>
      </w:pPr>
      <w:r w:rsidRPr="00101EED">
        <w:rPr>
          <w:rtl/>
        </w:rPr>
        <w:t>כשל</w:t>
      </w:r>
      <w:r w:rsidRPr="00101EED">
        <w:t xml:space="preserve"> (Fail Safe) </w:t>
      </w:r>
    </w:p>
    <w:p w14:paraId="585BE245" w14:textId="2E546991" w:rsidR="00101EED" w:rsidRPr="00101EED" w:rsidRDefault="00101EED" w:rsidP="0056672B">
      <w:pPr>
        <w:pStyle w:val="42"/>
      </w:pPr>
      <w:r w:rsidRPr="00101EED">
        <w:rPr>
          <w:rtl/>
        </w:rPr>
        <w:t>אבטחת כשל</w:t>
      </w:r>
      <w:r w:rsidRPr="00101EED">
        <w:t xml:space="preserve"> (Fail Secure)</w:t>
      </w:r>
    </w:p>
    <w:p w14:paraId="773524E7" w14:textId="6B17A593" w:rsidR="004C520D" w:rsidRPr="004C520D" w:rsidRDefault="004C520D" w:rsidP="008E7EB7">
      <w:pPr>
        <w:pStyle w:val="32"/>
      </w:pPr>
      <w:r w:rsidRPr="004C520D">
        <w:rPr>
          <w:rtl/>
        </w:rPr>
        <w:t>זמזם פנימי</w:t>
      </w:r>
      <w:r w:rsidRPr="004C520D">
        <w:t xml:space="preserve"> dB 85 </w:t>
      </w:r>
      <w:r w:rsidRPr="004C520D">
        <w:rPr>
          <w:rtl/>
        </w:rPr>
        <w:t>עם עוצמה מתכווננת והפעלה חיצונית ישירה</w:t>
      </w:r>
      <w:r>
        <w:rPr>
          <w:rFonts w:hint="cs"/>
          <w:rtl/>
        </w:rPr>
        <w:t>.</w:t>
      </w:r>
    </w:p>
    <w:p w14:paraId="615DFEB9" w14:textId="26388762" w:rsidR="00D00FF6" w:rsidRPr="00D00FF6" w:rsidRDefault="00D00FF6" w:rsidP="008E7EB7">
      <w:pPr>
        <w:pStyle w:val="32"/>
      </w:pPr>
      <w:r w:rsidRPr="00D00FF6">
        <w:rPr>
          <w:rtl/>
        </w:rPr>
        <w:t>מצב התרעת דלת, המפעיל את הזמזם אם הדלת נפתחת בכוח או נשארת פתוחה משך זמן רב מדי</w:t>
      </w:r>
      <w:r>
        <w:rPr>
          <w:rFonts w:hint="cs"/>
          <w:rtl/>
        </w:rPr>
        <w:t>.</w:t>
      </w:r>
    </w:p>
    <w:p w14:paraId="7B02A02A" w14:textId="40D2C7D4" w:rsidR="006E7913" w:rsidRDefault="00B9731C" w:rsidP="008E7EB7">
      <w:pPr>
        <w:pStyle w:val="32"/>
      </w:pPr>
      <w:r>
        <w:rPr>
          <w:rFonts w:hint="cs"/>
          <w:rtl/>
        </w:rPr>
        <w:t>ממסר הגנת מכסה</w:t>
      </w:r>
    </w:p>
    <w:p w14:paraId="2ED51D53" w14:textId="3DE82E77" w:rsidR="00B9731C" w:rsidRDefault="00B9731C" w:rsidP="008E7EB7">
      <w:pPr>
        <w:pStyle w:val="32"/>
      </w:pPr>
      <w:r>
        <w:rPr>
          <w:rFonts w:hint="cs"/>
          <w:rtl/>
        </w:rPr>
        <w:t xml:space="preserve">מתח עבודה </w:t>
      </w:r>
      <w:r>
        <w:rPr>
          <w:rFonts w:hint="cs"/>
        </w:rPr>
        <w:t>AC</w:t>
      </w:r>
      <w:r>
        <w:rPr>
          <w:rFonts w:hint="cs"/>
          <w:rtl/>
        </w:rPr>
        <w:t>/</w:t>
      </w:r>
      <w:r>
        <w:rPr>
          <w:rFonts w:hint="cs"/>
        </w:rPr>
        <w:t>CD</w:t>
      </w:r>
      <w:r>
        <w:rPr>
          <w:rFonts w:hint="cs"/>
          <w:rtl/>
        </w:rPr>
        <w:t xml:space="preserve"> </w:t>
      </w:r>
      <w:r>
        <w:rPr>
          <w:rFonts w:hint="cs"/>
        </w:rPr>
        <w:t>V</w:t>
      </w:r>
      <w:r>
        <w:rPr>
          <w:rFonts w:hint="cs"/>
          <w:rtl/>
        </w:rPr>
        <w:t>12-30</w:t>
      </w:r>
    </w:p>
    <w:p w14:paraId="1C127681" w14:textId="77777777" w:rsidR="00403631" w:rsidRPr="00403631" w:rsidRDefault="00403631" w:rsidP="008E7EB7">
      <w:pPr>
        <w:pStyle w:val="32"/>
      </w:pPr>
      <w:r w:rsidRPr="00403631">
        <w:rPr>
          <w:rtl/>
        </w:rPr>
        <w:t>יציאת ממסר: 1</w:t>
      </w:r>
      <w:r w:rsidRPr="00403631">
        <w:t>A @ 30 VDC or VAC, two form “C” contacts</w:t>
      </w:r>
    </w:p>
    <w:p w14:paraId="08DB7E1D" w14:textId="77777777" w:rsidR="00403631" w:rsidRPr="00403631" w:rsidRDefault="00403631" w:rsidP="008E7EB7">
      <w:pPr>
        <w:pStyle w:val="32"/>
      </w:pPr>
      <w:r w:rsidRPr="00403631">
        <w:rPr>
          <w:rtl/>
        </w:rPr>
        <w:t>חסינות תדר רדיו: 30 וולט/מטר מ- 10 מגה-הרץ עד 2 גיגה-הרץ</w:t>
      </w:r>
    </w:p>
    <w:p w14:paraId="2994FF78" w14:textId="4D121281" w:rsidR="00403631" w:rsidRPr="00403631" w:rsidRDefault="00403631" w:rsidP="008E7EB7">
      <w:pPr>
        <w:pStyle w:val="32"/>
      </w:pPr>
      <w:r w:rsidRPr="00403631">
        <w:rPr>
          <w:rtl/>
        </w:rPr>
        <w:t>טמפרטורת הפעלה ואחסון</w:t>
      </w:r>
      <w:r w:rsidRPr="00403631">
        <w:t xml:space="preserve"> C20°- </w:t>
      </w:r>
      <w:r w:rsidRPr="00403631">
        <w:rPr>
          <w:rtl/>
        </w:rPr>
        <w:t>עד</w:t>
      </w:r>
      <w:r w:rsidRPr="00403631">
        <w:t xml:space="preserve"> C60° </w:t>
      </w:r>
    </w:p>
    <w:p w14:paraId="5AA77EE8" w14:textId="77777777" w:rsidR="00A67694" w:rsidRDefault="00A67694" w:rsidP="0056672B">
      <w:pPr>
        <w:bidi w:val="0"/>
        <w:spacing w:after="0" w:line="360" w:lineRule="auto"/>
        <w:rPr>
          <w:rFonts w:ascii="Arial" w:hAnsi="Arial"/>
          <w:sz w:val="24"/>
          <w:szCs w:val="24"/>
          <w:u w:val="single"/>
          <w:rtl/>
        </w:rPr>
      </w:pPr>
      <w:r>
        <w:rPr>
          <w:rtl/>
        </w:rPr>
        <w:br w:type="page"/>
      </w:r>
    </w:p>
    <w:p w14:paraId="0A075DC1" w14:textId="628D1D3C" w:rsidR="002F2921" w:rsidRPr="00683183" w:rsidRDefault="002F2921" w:rsidP="0056672B">
      <w:pPr>
        <w:pStyle w:val="22"/>
      </w:pPr>
      <w:bookmarkStart w:id="1164" w:name="_Toc128476891"/>
      <w:r w:rsidRPr="00683183">
        <w:rPr>
          <w:rtl/>
        </w:rPr>
        <w:t>קורא כרטיסי קירבה</w:t>
      </w:r>
      <w:bookmarkEnd w:id="1159"/>
      <w:bookmarkEnd w:id="1160"/>
      <w:bookmarkEnd w:id="1161"/>
      <w:bookmarkEnd w:id="1162"/>
      <w:bookmarkEnd w:id="1164"/>
    </w:p>
    <w:p w14:paraId="57A468F6" w14:textId="77777777" w:rsidR="002F2921" w:rsidRPr="00683183" w:rsidRDefault="002F2921" w:rsidP="008E7EB7">
      <w:pPr>
        <w:pStyle w:val="32"/>
      </w:pPr>
      <w:r w:rsidRPr="00683183">
        <w:rPr>
          <w:rtl/>
        </w:rPr>
        <w:t>יעוד: התקנה בדלתות מבוקרות.</w:t>
      </w:r>
    </w:p>
    <w:p w14:paraId="595B99E1" w14:textId="77777777" w:rsidR="002F2921" w:rsidRPr="00683183" w:rsidRDefault="002F2921" w:rsidP="008E7EB7">
      <w:pPr>
        <w:pStyle w:val="32"/>
      </w:pPr>
      <w:r w:rsidRPr="00683183">
        <w:rPr>
          <w:rtl/>
        </w:rPr>
        <w:t>מיועד להתקנה ע"ג קיר או התקנה שקועה.</w:t>
      </w:r>
    </w:p>
    <w:p w14:paraId="2A2B37E3" w14:textId="77777777" w:rsidR="002F2921" w:rsidRPr="00683183" w:rsidRDefault="002F2921" w:rsidP="008E7EB7">
      <w:pPr>
        <w:pStyle w:val="32"/>
      </w:pPr>
      <w:r w:rsidRPr="00683183">
        <w:rPr>
          <w:rtl/>
        </w:rPr>
        <w:t xml:space="preserve">הקורא יתקשר לבקר הדלת בתקשורת טורית ובפרוטוקול </w:t>
      </w:r>
      <w:r w:rsidRPr="00683183">
        <w:t>Wiegand</w:t>
      </w:r>
      <w:r w:rsidRPr="00683183">
        <w:rPr>
          <w:rtl/>
        </w:rPr>
        <w:t>.</w:t>
      </w:r>
    </w:p>
    <w:p w14:paraId="570BCF90" w14:textId="77777777" w:rsidR="002F2921" w:rsidRPr="00683183" w:rsidRDefault="002F2921" w:rsidP="008E7EB7">
      <w:pPr>
        <w:pStyle w:val="32"/>
      </w:pPr>
      <w:r w:rsidRPr="00683183">
        <w:rPr>
          <w:rtl/>
        </w:rPr>
        <w:t xml:space="preserve">הקורא יתמוך בטכנולוגית כרטיסים </w:t>
      </w:r>
      <w:r w:rsidRPr="00683183">
        <w:rPr>
          <w:rFonts w:hint="cs"/>
          <w:rtl/>
        </w:rPr>
        <w:t xml:space="preserve">חכמים </w:t>
      </w:r>
      <w:r w:rsidRPr="00683183">
        <w:t>I class</w:t>
      </w:r>
      <w:r w:rsidRPr="00683183">
        <w:rPr>
          <w:rFonts w:hint="cs"/>
          <w:rtl/>
        </w:rPr>
        <w:t xml:space="preserve"> ובתקן </w:t>
      </w:r>
      <w:r w:rsidRPr="00683183">
        <w:t>Mifare 1k</w:t>
      </w:r>
      <w:r w:rsidRPr="00683183">
        <w:rPr>
          <w:rFonts w:hint="cs"/>
          <w:rtl/>
        </w:rPr>
        <w:t>.</w:t>
      </w:r>
    </w:p>
    <w:p w14:paraId="7B26A7D1" w14:textId="77777777" w:rsidR="002F2921" w:rsidRPr="00683183" w:rsidRDefault="002F2921" w:rsidP="008E7EB7">
      <w:pPr>
        <w:pStyle w:val="32"/>
        <w:rPr>
          <w:rtl/>
        </w:rPr>
      </w:pPr>
      <w:r w:rsidRPr="00683183">
        <w:rPr>
          <w:rtl/>
        </w:rPr>
        <w:t>הקורא יהיה עשוי מקשה אחת יצוקה.</w:t>
      </w:r>
    </w:p>
    <w:p w14:paraId="1500FB55" w14:textId="77777777" w:rsidR="002F2921" w:rsidRPr="00683183" w:rsidRDefault="002F2921" w:rsidP="008E7EB7">
      <w:pPr>
        <w:pStyle w:val="32"/>
        <w:rPr>
          <w:rtl/>
        </w:rPr>
      </w:pPr>
      <w:r w:rsidRPr="00683183">
        <w:rPr>
          <w:rtl/>
        </w:rPr>
        <w:t>הקורא יהיה אטום ויתאים להתקנת פנים וחוץ.</w:t>
      </w:r>
    </w:p>
    <w:p w14:paraId="61B6AFD6" w14:textId="77777777" w:rsidR="002F2921" w:rsidRPr="00683183" w:rsidRDefault="002F2921" w:rsidP="008E7EB7">
      <w:pPr>
        <w:pStyle w:val="32"/>
        <w:rPr>
          <w:rtl/>
        </w:rPr>
      </w:pPr>
      <w:r w:rsidRPr="00683183">
        <w:rPr>
          <w:rtl/>
        </w:rPr>
        <w:t xml:space="preserve">מארז הקורא יהיה מחומר פלסטי עמיד לקרינת </w:t>
      </w:r>
      <w:r w:rsidRPr="00683183">
        <w:t>UV</w:t>
      </w:r>
      <w:r w:rsidRPr="00683183">
        <w:rPr>
          <w:rtl/>
        </w:rPr>
        <w:t xml:space="preserve">. </w:t>
      </w:r>
    </w:p>
    <w:p w14:paraId="38849B48" w14:textId="77777777" w:rsidR="002F2921" w:rsidRPr="00683183" w:rsidRDefault="002F2921" w:rsidP="008E7EB7">
      <w:pPr>
        <w:pStyle w:val="32"/>
        <w:rPr>
          <w:rtl/>
        </w:rPr>
      </w:pPr>
      <w:r w:rsidRPr="00683183">
        <w:rPr>
          <w:rtl/>
        </w:rPr>
        <w:t>הקורא יאפשר קריאה מהירה של תגי הקרבה בפרק זמן שאינו עולה על ¼ שניה.</w:t>
      </w:r>
    </w:p>
    <w:p w14:paraId="5245DA45" w14:textId="77777777" w:rsidR="002F2921" w:rsidRPr="00683183" w:rsidRDefault="002F2921" w:rsidP="008E7EB7">
      <w:pPr>
        <w:pStyle w:val="32"/>
        <w:rPr>
          <w:rtl/>
        </w:rPr>
      </w:pPr>
      <w:r w:rsidRPr="00683183">
        <w:rPr>
          <w:rtl/>
        </w:rPr>
        <w:t>הקורא יאפשר קריאת תג הקרבה בטווח של 7-10 ס "מ מהקורא ובמצב בו התג נע בטווח זה.</w:t>
      </w:r>
    </w:p>
    <w:p w14:paraId="5CD35CFC" w14:textId="77777777" w:rsidR="002F2921" w:rsidRPr="00683183" w:rsidRDefault="002F2921" w:rsidP="008E7EB7">
      <w:pPr>
        <w:pStyle w:val="32"/>
      </w:pPr>
      <w:r w:rsidRPr="00683183">
        <w:rPr>
          <w:rtl/>
        </w:rPr>
        <w:t>הקורא יכיל מנגנון השהיה פנימי של שנייה לקריאה בין תג אחד לזה המוצג אחריו.</w:t>
      </w:r>
    </w:p>
    <w:p w14:paraId="33A31A2C" w14:textId="77777777" w:rsidR="002F2921" w:rsidRPr="00683183" w:rsidRDefault="002F2921" w:rsidP="008E7EB7">
      <w:pPr>
        <w:pStyle w:val="32"/>
      </w:pPr>
      <w:r w:rsidRPr="00683183">
        <w:rPr>
          <w:rtl/>
        </w:rPr>
        <w:t>הקורא יכלול טמפר פנימי.</w:t>
      </w:r>
    </w:p>
    <w:p w14:paraId="132FCFAC" w14:textId="77777777" w:rsidR="002F2921" w:rsidRPr="00683183" w:rsidRDefault="002F2921" w:rsidP="008E7EB7">
      <w:pPr>
        <w:pStyle w:val="32"/>
      </w:pPr>
      <w:r w:rsidRPr="00683183">
        <w:rPr>
          <w:rtl/>
        </w:rPr>
        <w:t xml:space="preserve">הקורא יכלול </w:t>
      </w:r>
      <w:r w:rsidRPr="00683183">
        <w:t>Buzzer</w:t>
      </w:r>
      <w:r w:rsidRPr="00683183">
        <w:rPr>
          <w:rtl/>
        </w:rPr>
        <w:t xml:space="preserve"> מובנה.</w:t>
      </w:r>
    </w:p>
    <w:p w14:paraId="2C3EAA1D" w14:textId="77777777" w:rsidR="002F2921" w:rsidRPr="00683183" w:rsidRDefault="002F2921" w:rsidP="008E7EB7">
      <w:pPr>
        <w:pStyle w:val="32"/>
      </w:pPr>
      <w:r w:rsidRPr="00683183">
        <w:rPr>
          <w:rtl/>
        </w:rPr>
        <w:t xml:space="preserve">הקורא יכלול </w:t>
      </w:r>
      <w:r w:rsidRPr="00683183">
        <w:t>LED</w:t>
      </w:r>
      <w:r w:rsidRPr="00683183">
        <w:rPr>
          <w:rtl/>
        </w:rPr>
        <w:t xml:space="preserve"> אחד לפחות לחיווי (מאושר, לא מאושר, תקלה וכו').</w:t>
      </w:r>
    </w:p>
    <w:p w14:paraId="7B10EFF3" w14:textId="77777777" w:rsidR="002F2921" w:rsidRPr="00683183" w:rsidRDefault="002F2921" w:rsidP="008E7EB7">
      <w:pPr>
        <w:pStyle w:val="32"/>
      </w:pPr>
      <w:r w:rsidRPr="00683183">
        <w:rPr>
          <w:rtl/>
        </w:rPr>
        <w:t xml:space="preserve">פורמט הפלט לבקר הכניסה יהיה </w:t>
      </w:r>
      <w:r w:rsidRPr="00683183">
        <w:t>Wiegand 26/32/37 bit, Clock &amp; Data, RS232</w:t>
      </w:r>
      <w:r w:rsidRPr="00683183">
        <w:rPr>
          <w:rtl/>
        </w:rPr>
        <w:t>.</w:t>
      </w:r>
    </w:p>
    <w:p w14:paraId="53D2402D" w14:textId="77777777" w:rsidR="002F2921" w:rsidRPr="00683183" w:rsidRDefault="002F2921" w:rsidP="008E7EB7">
      <w:pPr>
        <w:pStyle w:val="32"/>
      </w:pPr>
      <w:r w:rsidRPr="00683183">
        <w:rPr>
          <w:rtl/>
        </w:rPr>
        <w:t xml:space="preserve">תדר ההפעלה יהיה </w:t>
      </w:r>
      <w:r w:rsidRPr="00683183">
        <w:t>13.56 MHz</w:t>
      </w:r>
      <w:r w:rsidRPr="00683183">
        <w:rPr>
          <w:rtl/>
        </w:rPr>
        <w:t>.</w:t>
      </w:r>
    </w:p>
    <w:p w14:paraId="43F4E4C6" w14:textId="77777777" w:rsidR="002F2921" w:rsidRPr="00683183" w:rsidRDefault="002F2921" w:rsidP="008E7EB7">
      <w:pPr>
        <w:pStyle w:val="32"/>
      </w:pPr>
      <w:r w:rsidRPr="00683183">
        <w:rPr>
          <w:rtl/>
        </w:rPr>
        <w:t>הקורא יופעל ממתח הזנה שיסופק לו מהבקר</w:t>
      </w:r>
      <w:r w:rsidRPr="00683183">
        <w:t>.</w:t>
      </w:r>
    </w:p>
    <w:p w14:paraId="24F96562" w14:textId="77777777" w:rsidR="002F2921" w:rsidRPr="00683183" w:rsidRDefault="002F2921" w:rsidP="008E7EB7">
      <w:pPr>
        <w:pStyle w:val="32"/>
        <w:rPr>
          <w:rtl/>
        </w:rPr>
      </w:pPr>
      <w:r w:rsidRPr="00683183">
        <w:rPr>
          <w:rtl/>
        </w:rPr>
        <w:t>יסופקו מוצרים גנריים (ללא מגבלה ו\או הנחיה).</w:t>
      </w:r>
    </w:p>
    <w:p w14:paraId="0C7F969B" w14:textId="77777777" w:rsidR="002F2921" w:rsidRPr="00683183" w:rsidRDefault="002F2921" w:rsidP="0056672B">
      <w:pPr>
        <w:pStyle w:val="22"/>
        <w:rPr>
          <w:rFonts w:eastAsia="Times New Roman"/>
          <w:color w:val="000000"/>
        </w:rPr>
      </w:pPr>
      <w:bookmarkStart w:id="1165" w:name="_Toc474850515"/>
      <w:bookmarkStart w:id="1166" w:name="_Toc475005132"/>
      <w:bookmarkStart w:id="1167" w:name="_Toc128476892"/>
      <w:r w:rsidRPr="00683183">
        <w:rPr>
          <w:rtl/>
        </w:rPr>
        <w:t>קורא משולב, קירבה ומקודד</w:t>
      </w:r>
      <w:bookmarkEnd w:id="1165"/>
      <w:bookmarkEnd w:id="1166"/>
      <w:bookmarkEnd w:id="1167"/>
    </w:p>
    <w:p w14:paraId="15C173E1" w14:textId="77777777" w:rsidR="002F2921" w:rsidRPr="00683183" w:rsidRDefault="002F2921" w:rsidP="008E7EB7">
      <w:pPr>
        <w:pStyle w:val="32"/>
      </w:pPr>
      <w:r w:rsidRPr="00683183">
        <w:rPr>
          <w:rtl/>
        </w:rPr>
        <w:t>זהה למפרט קורא קירבה בתוספת מקודד:</w:t>
      </w:r>
    </w:p>
    <w:p w14:paraId="398741BA" w14:textId="77777777" w:rsidR="002F2921" w:rsidRPr="00683183" w:rsidRDefault="002F2921" w:rsidP="008E7EB7">
      <w:pPr>
        <w:pStyle w:val="32"/>
      </w:pPr>
      <w:r w:rsidRPr="00683183">
        <w:rPr>
          <w:rtl/>
        </w:rPr>
        <w:t>לוח המקשים יכלול את הספרות 0 – 9 , *, ו- #.</w:t>
      </w:r>
    </w:p>
    <w:p w14:paraId="14F13EE3" w14:textId="77777777" w:rsidR="002F2921" w:rsidRPr="00683183" w:rsidRDefault="002F2921" w:rsidP="008E7EB7">
      <w:pPr>
        <w:pStyle w:val="32"/>
      </w:pPr>
      <w:r w:rsidRPr="00683183">
        <w:rPr>
          <w:rtl/>
        </w:rPr>
        <w:t>הקוד יהיה בן 4 עד 8 ספרות.</w:t>
      </w:r>
    </w:p>
    <w:p w14:paraId="0606346E" w14:textId="77777777" w:rsidR="002F2921" w:rsidRPr="00683183" w:rsidRDefault="002F2921" w:rsidP="008E7EB7">
      <w:pPr>
        <w:pStyle w:val="32"/>
        <w:rPr>
          <w:rtl/>
        </w:rPr>
      </w:pPr>
      <w:r w:rsidRPr="00683183">
        <w:rPr>
          <w:rtl/>
        </w:rPr>
        <w:t>הקידוד יבוצע בתהליך תכנות. בשום מקרה לא ע"י מפסקים זעירים או מכל סוג אחר.</w:t>
      </w:r>
    </w:p>
    <w:p w14:paraId="371608A6" w14:textId="77777777" w:rsidR="002F2921" w:rsidRPr="00683183" w:rsidRDefault="002F2921" w:rsidP="008E7EB7">
      <w:pPr>
        <w:pStyle w:val="32"/>
      </w:pPr>
      <w:r w:rsidRPr="00683183">
        <w:rPr>
          <w:rtl/>
        </w:rPr>
        <w:t>היחידה מיועדת להתקנה ע"ג קיר או שקועה.</w:t>
      </w:r>
    </w:p>
    <w:p w14:paraId="132DFF98" w14:textId="77777777" w:rsidR="002F2921" w:rsidRPr="00683183" w:rsidRDefault="002F2921" w:rsidP="0056672B">
      <w:pPr>
        <w:pStyle w:val="22"/>
      </w:pPr>
      <w:bookmarkStart w:id="1168" w:name="_Toc474850516"/>
      <w:bookmarkStart w:id="1169" w:name="_Toc475005133"/>
      <w:bookmarkStart w:id="1170" w:name="_Toc128476893"/>
      <w:r w:rsidRPr="00683183">
        <w:rPr>
          <w:rtl/>
        </w:rPr>
        <w:t>מקודד תגים לעמדת ניפוק תגים</w:t>
      </w:r>
      <w:bookmarkEnd w:id="1168"/>
      <w:bookmarkEnd w:id="1169"/>
      <w:bookmarkEnd w:id="1170"/>
    </w:p>
    <w:p w14:paraId="66B317FF" w14:textId="77777777" w:rsidR="002F2921" w:rsidRPr="00683183" w:rsidRDefault="002F2921" w:rsidP="008E7EB7">
      <w:pPr>
        <w:pStyle w:val="32"/>
      </w:pPr>
      <w:r w:rsidRPr="00683183">
        <w:rPr>
          <w:rtl/>
        </w:rPr>
        <w:t>ייעוד: קידוד כרטיסים חכמים.</w:t>
      </w:r>
    </w:p>
    <w:p w14:paraId="7FAC9129" w14:textId="77777777" w:rsidR="002F2921" w:rsidRPr="00683183" w:rsidRDefault="002F2921" w:rsidP="008E7EB7">
      <w:pPr>
        <w:pStyle w:val="32"/>
      </w:pPr>
      <w:r w:rsidRPr="00683183">
        <w:rPr>
          <w:rtl/>
        </w:rPr>
        <w:t>תסופק יחידה הכוללת צורב שיאפשר קידוד כרטיסים חכמים.</w:t>
      </w:r>
    </w:p>
    <w:p w14:paraId="1A49D7F2" w14:textId="77777777" w:rsidR="002F2921" w:rsidRPr="00683183" w:rsidRDefault="002F2921" w:rsidP="008E7EB7">
      <w:pPr>
        <w:pStyle w:val="32"/>
      </w:pPr>
      <w:r w:rsidRPr="00683183">
        <w:rPr>
          <w:rtl/>
        </w:rPr>
        <w:t>היחידה תאפשר קידוד כרטיס למורשה כניסה ע"פ ההרשאות שהוגדרו לו ע"י מנפק האישור.</w:t>
      </w:r>
    </w:p>
    <w:p w14:paraId="1DEE10BE" w14:textId="77777777" w:rsidR="002F2921" w:rsidRPr="00683183" w:rsidRDefault="002F2921" w:rsidP="008E7EB7">
      <w:pPr>
        <w:pStyle w:val="32"/>
      </w:pPr>
      <w:r w:rsidRPr="00683183">
        <w:rPr>
          <w:rtl/>
        </w:rPr>
        <w:t xml:space="preserve">היחידה תחובר לתחת העבודה של מערכת בקרת הכניסה באמצעות בממשק תקשורת מסוג </w:t>
      </w:r>
      <w:r w:rsidRPr="00683183">
        <w:t>USB</w:t>
      </w:r>
      <w:r w:rsidRPr="00683183">
        <w:rPr>
          <w:rtl/>
        </w:rPr>
        <w:t xml:space="preserve"> או אחר שיאושר ע"י הלקוח.</w:t>
      </w:r>
    </w:p>
    <w:p w14:paraId="51051AD8" w14:textId="77777777" w:rsidR="002F2921" w:rsidRPr="00683183" w:rsidRDefault="002F2921" w:rsidP="008E7EB7">
      <w:pPr>
        <w:pStyle w:val="32"/>
      </w:pPr>
      <w:r w:rsidRPr="00683183">
        <w:rPr>
          <w:rtl/>
        </w:rPr>
        <w:t>היחידה תהיה שולחנית מפלסטיק קשיח.</w:t>
      </w:r>
    </w:p>
    <w:p w14:paraId="4BE3B7CB" w14:textId="77777777" w:rsidR="002F2921" w:rsidRPr="00683183" w:rsidRDefault="002F2921" w:rsidP="008E7EB7">
      <w:pPr>
        <w:pStyle w:val="32"/>
        <w:rPr>
          <w:rtl/>
        </w:rPr>
      </w:pPr>
      <w:r w:rsidRPr="00683183">
        <w:rPr>
          <w:rtl/>
        </w:rPr>
        <w:t>יסופקו מוצרים גנריים (ללא מגבלה ו\או הנחיה).</w:t>
      </w:r>
    </w:p>
    <w:p w14:paraId="25C50C39" w14:textId="77777777" w:rsidR="002F2921" w:rsidRPr="00683183" w:rsidRDefault="002F2921" w:rsidP="0056672B">
      <w:pPr>
        <w:pStyle w:val="22"/>
      </w:pPr>
      <w:bookmarkStart w:id="1171" w:name="_Toc474850517"/>
      <w:bookmarkStart w:id="1172" w:name="_Toc475005134"/>
      <w:bookmarkStart w:id="1173" w:name="_Toc128476894"/>
      <w:r w:rsidRPr="00683183">
        <w:rPr>
          <w:rtl/>
        </w:rPr>
        <w:t>מצלמה דיגיטאלית</w:t>
      </w:r>
      <w:bookmarkEnd w:id="1171"/>
      <w:bookmarkEnd w:id="1172"/>
      <w:bookmarkEnd w:id="1173"/>
    </w:p>
    <w:p w14:paraId="1372ABB8" w14:textId="77777777" w:rsidR="002F2921" w:rsidRPr="00683183" w:rsidRDefault="002F2921" w:rsidP="008E7EB7">
      <w:pPr>
        <w:pStyle w:val="32"/>
      </w:pPr>
      <w:r w:rsidRPr="00683183">
        <w:rPr>
          <w:rtl/>
        </w:rPr>
        <w:t xml:space="preserve">מצלמה מסוג </w:t>
      </w:r>
      <w:r w:rsidRPr="00683183">
        <w:t>point &amp; shot</w:t>
      </w:r>
      <w:r w:rsidRPr="00683183">
        <w:rPr>
          <w:rtl/>
        </w:rPr>
        <w:t xml:space="preserve"> </w:t>
      </w:r>
    </w:p>
    <w:p w14:paraId="3132707C" w14:textId="77777777" w:rsidR="002F2921" w:rsidRPr="00683183" w:rsidRDefault="002F2921" w:rsidP="008E7EB7">
      <w:pPr>
        <w:pStyle w:val="32"/>
      </w:pPr>
      <w:r w:rsidRPr="00683183">
        <w:rPr>
          <w:rtl/>
        </w:rPr>
        <w:t xml:space="preserve">מסך </w:t>
      </w:r>
      <w:r w:rsidRPr="00683183">
        <w:t>LCD</w:t>
      </w:r>
      <w:r w:rsidRPr="00683183">
        <w:rPr>
          <w:rtl/>
        </w:rPr>
        <w:t xml:space="preserve"> באורך אלכסון "3</w:t>
      </w:r>
    </w:p>
    <w:p w14:paraId="77121930" w14:textId="77777777" w:rsidR="002F2921" w:rsidRPr="00683183" w:rsidRDefault="002F2921" w:rsidP="008E7EB7">
      <w:pPr>
        <w:pStyle w:val="32"/>
      </w:pPr>
      <w:r w:rsidRPr="00683183">
        <w:rPr>
          <w:rtl/>
        </w:rPr>
        <w:t xml:space="preserve">תמיכה בפורמט </w:t>
      </w:r>
      <w:r w:rsidRPr="00683183">
        <w:t>JPEG</w:t>
      </w:r>
    </w:p>
    <w:p w14:paraId="0C5D45F8" w14:textId="77777777" w:rsidR="002F2921" w:rsidRPr="00683183" w:rsidRDefault="002F2921" w:rsidP="008E7EB7">
      <w:pPr>
        <w:pStyle w:val="32"/>
      </w:pPr>
      <w:r w:rsidRPr="00683183">
        <w:rPr>
          <w:rtl/>
        </w:rPr>
        <w:t xml:space="preserve">חיבור מחשב בממשק </w:t>
      </w:r>
      <w:r w:rsidRPr="00683183">
        <w:t>USB</w:t>
      </w:r>
    </w:p>
    <w:p w14:paraId="7151F490" w14:textId="77777777" w:rsidR="002F2921" w:rsidRPr="00683183" w:rsidRDefault="002F2921" w:rsidP="008E7EB7">
      <w:pPr>
        <w:pStyle w:val="32"/>
      </w:pPr>
      <w:r w:rsidRPr="00683183">
        <w:rPr>
          <w:rtl/>
        </w:rPr>
        <w:t>אביזרים נלווים:</w:t>
      </w:r>
    </w:p>
    <w:p w14:paraId="70201E5D" w14:textId="77777777" w:rsidR="002F2921" w:rsidRPr="00683183" w:rsidRDefault="002F2921" w:rsidP="0056672B">
      <w:pPr>
        <w:pStyle w:val="42"/>
      </w:pPr>
      <w:r w:rsidRPr="00683183">
        <w:rPr>
          <w:rtl/>
        </w:rPr>
        <w:t xml:space="preserve">כרטיס זיכרון </w:t>
      </w:r>
      <w:r w:rsidRPr="00683183">
        <w:t>SD 16gb</w:t>
      </w:r>
    </w:p>
    <w:p w14:paraId="1B39BEEA" w14:textId="77777777" w:rsidR="002F2921" w:rsidRPr="00683183" w:rsidRDefault="002F2921" w:rsidP="0056672B">
      <w:pPr>
        <w:pStyle w:val="42"/>
      </w:pPr>
      <w:r w:rsidRPr="00683183">
        <w:rPr>
          <w:rtl/>
        </w:rPr>
        <w:t>סוללה מקורית</w:t>
      </w:r>
      <w:r w:rsidRPr="00683183">
        <w:rPr>
          <w:rFonts w:hint="cs"/>
          <w:rtl/>
        </w:rPr>
        <w:t xml:space="preserve"> ו</w:t>
      </w:r>
      <w:r w:rsidRPr="00683183">
        <w:rPr>
          <w:rtl/>
        </w:rPr>
        <w:t>מטען מקורי</w:t>
      </w:r>
    </w:p>
    <w:p w14:paraId="115DC47E" w14:textId="77777777" w:rsidR="002F2921" w:rsidRPr="00683183" w:rsidRDefault="002F2921" w:rsidP="0056672B">
      <w:pPr>
        <w:pStyle w:val="42"/>
      </w:pPr>
      <w:r w:rsidRPr="00683183">
        <w:rPr>
          <w:rtl/>
        </w:rPr>
        <w:t>תוכנות התקנה</w:t>
      </w:r>
    </w:p>
    <w:p w14:paraId="5547D310" w14:textId="77777777" w:rsidR="002F2921" w:rsidRPr="00683183" w:rsidRDefault="002F2921" w:rsidP="0056672B">
      <w:pPr>
        <w:pStyle w:val="42"/>
      </w:pPr>
      <w:r w:rsidRPr="00683183">
        <w:rPr>
          <w:rtl/>
        </w:rPr>
        <w:t>חצובה בגובה 1.5 מטרים מתאימה למשקל המצלמה.</w:t>
      </w:r>
    </w:p>
    <w:p w14:paraId="1F8DFFCE" w14:textId="77777777" w:rsidR="002F2921" w:rsidRPr="00683183" w:rsidRDefault="002F2921" w:rsidP="008E7EB7">
      <w:pPr>
        <w:pStyle w:val="32"/>
      </w:pPr>
      <w:r w:rsidRPr="00683183">
        <w:rPr>
          <w:rtl/>
        </w:rPr>
        <w:t>מסך רקע לצילום סטודיו</w:t>
      </w:r>
    </w:p>
    <w:p w14:paraId="259B346A" w14:textId="77777777" w:rsidR="002F2921" w:rsidRPr="00683183" w:rsidRDefault="002F2921" w:rsidP="0056672B">
      <w:pPr>
        <w:pStyle w:val="42"/>
      </w:pPr>
      <w:proofErr w:type="spellStart"/>
      <w:r w:rsidRPr="00683183">
        <w:rPr>
          <w:rtl/>
        </w:rPr>
        <w:t>מימדים</w:t>
      </w:r>
      <w:proofErr w:type="spellEnd"/>
      <w:r w:rsidRPr="00683183">
        <w:rPr>
          <w:rtl/>
        </w:rPr>
        <w:t xml:space="preserve"> </w:t>
      </w:r>
      <w:r w:rsidRPr="00683183">
        <w:t>1.5 x 1.5</w:t>
      </w:r>
      <w:r w:rsidRPr="00683183">
        <w:rPr>
          <w:rtl/>
        </w:rPr>
        <w:t xml:space="preserve"> מטרים.</w:t>
      </w:r>
    </w:p>
    <w:p w14:paraId="4E369149" w14:textId="77777777" w:rsidR="002F2921" w:rsidRPr="00683183" w:rsidRDefault="002F2921" w:rsidP="0056672B">
      <w:pPr>
        <w:pStyle w:val="42"/>
      </w:pPr>
      <w:r w:rsidRPr="00683183">
        <w:rPr>
          <w:rtl/>
        </w:rPr>
        <w:t>בד לבן ללא תפרים.</w:t>
      </w:r>
    </w:p>
    <w:p w14:paraId="1E708200" w14:textId="77777777" w:rsidR="002F2921" w:rsidRPr="00683183" w:rsidRDefault="002F2921" w:rsidP="0056672B">
      <w:pPr>
        <w:pStyle w:val="42"/>
      </w:pPr>
      <w:r w:rsidRPr="00683183">
        <w:rPr>
          <w:rtl/>
        </w:rPr>
        <w:t xml:space="preserve">חצובה. </w:t>
      </w:r>
    </w:p>
    <w:p w14:paraId="5D3803BA" w14:textId="77777777" w:rsidR="002F2921" w:rsidRPr="00683183" w:rsidRDefault="002F2921" w:rsidP="0056672B">
      <w:pPr>
        <w:pStyle w:val="42"/>
        <w:rPr>
          <w:rtl/>
        </w:rPr>
      </w:pPr>
      <w:r w:rsidRPr="00683183">
        <w:rPr>
          <w:rtl/>
        </w:rPr>
        <w:t>יכולת אחסון בתרמיל גלילי.</w:t>
      </w:r>
    </w:p>
    <w:p w14:paraId="50C7ED30" w14:textId="77777777" w:rsidR="002F2921" w:rsidRPr="00683183" w:rsidRDefault="002F2921" w:rsidP="008E7EB7">
      <w:pPr>
        <w:pStyle w:val="32"/>
        <w:rPr>
          <w:rtl/>
        </w:rPr>
      </w:pPr>
      <w:r w:rsidRPr="00683183">
        <w:rPr>
          <w:rtl/>
        </w:rPr>
        <w:t>יסופקו מוצרים גנריים (ללא מגבלה ו\או הנחיה).</w:t>
      </w:r>
    </w:p>
    <w:p w14:paraId="20E33B35" w14:textId="77777777" w:rsidR="002F2921" w:rsidRPr="00683183" w:rsidRDefault="002F2921" w:rsidP="008E7EB7">
      <w:pPr>
        <w:pStyle w:val="32"/>
        <w:rPr>
          <w:rtl/>
        </w:rPr>
      </w:pPr>
      <w:r w:rsidRPr="00683183">
        <w:rPr>
          <w:rFonts w:hint="cs"/>
          <w:rtl/>
        </w:rPr>
        <w:t>לחליפין ניתן לספק מצלמה שתתחבר ישירות למחשב תחנת העבודה של הנפקת התגים.</w:t>
      </w:r>
    </w:p>
    <w:p w14:paraId="486321E4" w14:textId="77777777" w:rsidR="002F2921" w:rsidRPr="00683183" w:rsidRDefault="002F2921" w:rsidP="0056672B">
      <w:pPr>
        <w:pStyle w:val="22"/>
        <w:rPr>
          <w:rtl/>
        </w:rPr>
      </w:pPr>
      <w:bookmarkStart w:id="1174" w:name="_Toc474850518"/>
      <w:bookmarkStart w:id="1175" w:name="_Toc475005135"/>
      <w:bookmarkStart w:id="1176" w:name="_Toc128476895"/>
      <w:r w:rsidRPr="00683183">
        <w:rPr>
          <w:rtl/>
        </w:rPr>
        <w:t>מדפסת כרטיסים</w:t>
      </w:r>
      <w:bookmarkEnd w:id="1174"/>
      <w:bookmarkEnd w:id="1175"/>
      <w:bookmarkEnd w:id="1176"/>
    </w:p>
    <w:p w14:paraId="1E18062A" w14:textId="77777777" w:rsidR="002F2921" w:rsidRPr="00683183" w:rsidRDefault="002F2921" w:rsidP="008E7EB7">
      <w:pPr>
        <w:pStyle w:val="32"/>
      </w:pPr>
      <w:r w:rsidRPr="00683183">
        <w:rPr>
          <w:rtl/>
        </w:rPr>
        <w:t>ייעוד: יכולת ייצור עצמי ע"י המשתמש, של תגים למורשי הכניסה.</w:t>
      </w:r>
    </w:p>
    <w:p w14:paraId="1AB14709" w14:textId="77777777" w:rsidR="002F2921" w:rsidRPr="00683183" w:rsidRDefault="002F2921" w:rsidP="008E7EB7">
      <w:pPr>
        <w:pStyle w:val="32"/>
        <w:rPr>
          <w:rtl/>
        </w:rPr>
      </w:pPr>
      <w:r w:rsidRPr="00683183">
        <w:rPr>
          <w:rtl/>
        </w:rPr>
        <w:t xml:space="preserve">המדפסת תאפשר הדפסה איכותית באיכות 300 </w:t>
      </w:r>
      <w:r w:rsidRPr="00683183">
        <w:t>DPI</w:t>
      </w:r>
      <w:r w:rsidRPr="00683183">
        <w:rPr>
          <w:rtl/>
        </w:rPr>
        <w:t xml:space="preserve"> לפחות על גבי תגי הקרבה שירכשו. זאת בשתי אפשרויות :</w:t>
      </w:r>
    </w:p>
    <w:p w14:paraId="1DFEEC94" w14:textId="77777777" w:rsidR="002F2921" w:rsidRPr="00683183" w:rsidRDefault="002F2921" w:rsidP="0056672B">
      <w:pPr>
        <w:pStyle w:val="42"/>
        <w:rPr>
          <w:noProof/>
          <w:rtl/>
        </w:rPr>
      </w:pPr>
      <w:r w:rsidRPr="00683183">
        <w:rPr>
          <w:noProof/>
          <w:rtl/>
        </w:rPr>
        <w:t>הדפסה משני הצדדים</w:t>
      </w:r>
    </w:p>
    <w:p w14:paraId="57C6A81B" w14:textId="77777777" w:rsidR="002F2921" w:rsidRPr="00683183" w:rsidRDefault="002F2921" w:rsidP="0056672B">
      <w:pPr>
        <w:pStyle w:val="42"/>
        <w:rPr>
          <w:noProof/>
          <w:rtl/>
        </w:rPr>
      </w:pPr>
      <w:r w:rsidRPr="00683183">
        <w:rPr>
          <w:noProof/>
          <w:rtl/>
        </w:rPr>
        <w:t>הדפסה מצד אחד בלבד</w:t>
      </w:r>
    </w:p>
    <w:p w14:paraId="6000C2B3" w14:textId="77777777" w:rsidR="002F2921" w:rsidRPr="00683183" w:rsidRDefault="002F2921" w:rsidP="008E7EB7">
      <w:pPr>
        <w:pStyle w:val="32"/>
      </w:pPr>
      <w:r w:rsidRPr="00683183">
        <w:rPr>
          <w:rtl/>
        </w:rPr>
        <w:t>ההדפסה תהיה צבעונית ובשחור-לבן .</w:t>
      </w:r>
    </w:p>
    <w:p w14:paraId="183A2B5D" w14:textId="77777777" w:rsidR="002F2921" w:rsidRPr="00683183" w:rsidRDefault="002F2921" w:rsidP="008E7EB7">
      <w:pPr>
        <w:pStyle w:val="32"/>
      </w:pPr>
      <w:r w:rsidRPr="00683183">
        <w:rPr>
          <w:rtl/>
        </w:rPr>
        <w:t>16 מליון צבעים.</w:t>
      </w:r>
    </w:p>
    <w:p w14:paraId="0A9E5C90" w14:textId="77777777" w:rsidR="002F2921" w:rsidRPr="00683183" w:rsidRDefault="002F2921" w:rsidP="008E7EB7">
      <w:pPr>
        <w:pStyle w:val="32"/>
      </w:pPr>
      <w:r w:rsidRPr="00683183">
        <w:rPr>
          <w:rtl/>
        </w:rPr>
        <w:t>מהירות הדפסה : 48 שניות לכרטיס לפחות.</w:t>
      </w:r>
    </w:p>
    <w:p w14:paraId="7851C89D" w14:textId="77777777" w:rsidR="002F2921" w:rsidRPr="00683183" w:rsidRDefault="002F2921" w:rsidP="008E7EB7">
      <w:pPr>
        <w:pStyle w:val="32"/>
        <w:rPr>
          <w:rtl/>
        </w:rPr>
      </w:pPr>
      <w:r w:rsidRPr="00683183">
        <w:rPr>
          <w:rtl/>
        </w:rPr>
        <w:t xml:space="preserve">תמיכה בגודל תגים ע"פ סטנדרט </w:t>
      </w:r>
      <w:r w:rsidRPr="00683183">
        <w:t>CR-80</w:t>
      </w:r>
      <w:r w:rsidRPr="00683183">
        <w:rPr>
          <w:rtl/>
        </w:rPr>
        <w:t xml:space="preserve"> (</w:t>
      </w:r>
      <w:r w:rsidRPr="00683183">
        <w:t>5.40 x 8.56 x 0.084 cm</w:t>
      </w:r>
      <w:r w:rsidRPr="00683183">
        <w:rPr>
          <w:rtl/>
        </w:rPr>
        <w:t>).</w:t>
      </w:r>
    </w:p>
    <w:p w14:paraId="748A3A19" w14:textId="77777777" w:rsidR="002F2921" w:rsidRPr="00683183" w:rsidRDefault="002F2921" w:rsidP="008E7EB7">
      <w:pPr>
        <w:pStyle w:val="32"/>
      </w:pPr>
      <w:r w:rsidRPr="00683183">
        <w:rPr>
          <w:rtl/>
        </w:rPr>
        <w:t>המדפסת תכיל מחסניות קלט ופלט של לפחות 100 כרטיסים כל אחת.</w:t>
      </w:r>
    </w:p>
    <w:p w14:paraId="75E3D614" w14:textId="77777777" w:rsidR="002F2921" w:rsidRPr="00683183" w:rsidRDefault="002F2921" w:rsidP="008E7EB7">
      <w:pPr>
        <w:pStyle w:val="32"/>
        <w:rPr>
          <w:rtl/>
        </w:rPr>
      </w:pPr>
      <w:r w:rsidRPr="00683183">
        <w:rPr>
          <w:rtl/>
        </w:rPr>
        <w:t xml:space="preserve">תצוגת </w:t>
      </w:r>
      <w:r w:rsidRPr="00683183">
        <w:t>LCD</w:t>
      </w:r>
      <w:r w:rsidRPr="00683183">
        <w:rPr>
          <w:rtl/>
        </w:rPr>
        <w:t xml:space="preserve"> למפעיל.</w:t>
      </w:r>
    </w:p>
    <w:p w14:paraId="4098A6FD" w14:textId="77777777" w:rsidR="002F2921" w:rsidRPr="00683183" w:rsidRDefault="002F2921" w:rsidP="008E7EB7">
      <w:pPr>
        <w:pStyle w:val="32"/>
        <w:rPr>
          <w:rtl/>
        </w:rPr>
      </w:pPr>
      <w:r w:rsidRPr="00683183">
        <w:rPr>
          <w:rtl/>
        </w:rPr>
        <w:t>המדפסת תכיל מנגנון ניקוי אוטומטי .</w:t>
      </w:r>
    </w:p>
    <w:p w14:paraId="3B4B1D24" w14:textId="77777777" w:rsidR="002F2921" w:rsidRPr="00683183" w:rsidRDefault="002F2921" w:rsidP="008E7EB7">
      <w:pPr>
        <w:pStyle w:val="32"/>
      </w:pPr>
      <w:r w:rsidRPr="00683183">
        <w:rPr>
          <w:rtl/>
        </w:rPr>
        <w:t>נדרשת אינדיקציה על כך שכמות הצבע במדפסת הולכת ואוזלת.</w:t>
      </w:r>
    </w:p>
    <w:p w14:paraId="4BA9B0C4" w14:textId="77777777" w:rsidR="002F2921" w:rsidRPr="00683183" w:rsidRDefault="002F2921" w:rsidP="008E7EB7">
      <w:pPr>
        <w:pStyle w:val="32"/>
      </w:pPr>
      <w:r w:rsidRPr="00683183">
        <w:rPr>
          <w:rtl/>
        </w:rPr>
        <w:t xml:space="preserve">היחידה תחובר לתחת העבודה של מערכת בקרת הכניסה באמצעות בממשק תקשורת מסוג </w:t>
      </w:r>
      <w:r w:rsidRPr="00683183">
        <w:t>USB</w:t>
      </w:r>
      <w:r w:rsidRPr="00683183">
        <w:rPr>
          <w:rtl/>
        </w:rPr>
        <w:t xml:space="preserve"> או אחר שיאושר ע"י הלקוח.</w:t>
      </w:r>
    </w:p>
    <w:p w14:paraId="47EF1C01" w14:textId="77777777" w:rsidR="002F2921" w:rsidRPr="00683183" w:rsidRDefault="002F2921" w:rsidP="008E7EB7">
      <w:pPr>
        <w:pStyle w:val="32"/>
      </w:pPr>
      <w:r w:rsidRPr="00683183">
        <w:rPr>
          <w:rtl/>
        </w:rPr>
        <w:t xml:space="preserve">תמיכה בפעולה מול מחשבים עם מערכות הפעלה מתוצרת </w:t>
      </w:r>
      <w:r w:rsidRPr="00683183">
        <w:t>MS windows</w:t>
      </w:r>
      <w:r w:rsidRPr="00683183">
        <w:rPr>
          <w:rtl/>
        </w:rPr>
        <w:t>.</w:t>
      </w:r>
    </w:p>
    <w:p w14:paraId="3B12332C" w14:textId="77777777" w:rsidR="002F2921" w:rsidRPr="00683183" w:rsidRDefault="002F2921" w:rsidP="008E7EB7">
      <w:pPr>
        <w:pStyle w:val="32"/>
      </w:pPr>
      <w:r w:rsidRPr="00683183">
        <w:rPr>
          <w:rtl/>
        </w:rPr>
        <w:t>אספקת המדפסת תכלול את כל התוכנות והדרייברים הנחוצים להפעלתה והטמעתה בתוכנת בקרת הכניסה המסופקת.</w:t>
      </w:r>
    </w:p>
    <w:p w14:paraId="4441EC89" w14:textId="77777777" w:rsidR="002F2921" w:rsidRPr="00683183" w:rsidRDefault="002F2921" w:rsidP="008E7EB7">
      <w:pPr>
        <w:pStyle w:val="32"/>
        <w:rPr>
          <w:rtl/>
        </w:rPr>
      </w:pPr>
      <w:r w:rsidRPr="00683183">
        <w:rPr>
          <w:rtl/>
        </w:rPr>
        <w:t>המדפסת תסופק עם ערכת חומרים מתכלים למדפסת :</w:t>
      </w:r>
    </w:p>
    <w:p w14:paraId="301C1D89" w14:textId="77777777" w:rsidR="002F2921" w:rsidRPr="00683183" w:rsidRDefault="002F2921" w:rsidP="0056672B">
      <w:pPr>
        <w:pStyle w:val="42"/>
        <w:rPr>
          <w:noProof/>
          <w:rtl/>
        </w:rPr>
      </w:pPr>
      <w:r w:rsidRPr="00683183">
        <w:rPr>
          <w:noProof/>
          <w:rtl/>
        </w:rPr>
        <w:t>ערכת החומרים המתכלים תכלול את כל החומרים המתכלים הנדרשים להדפסה של 1000 תגי קרבה .</w:t>
      </w:r>
    </w:p>
    <w:p w14:paraId="41A5DB79" w14:textId="77777777" w:rsidR="002F2921" w:rsidRPr="00683183" w:rsidRDefault="002F2921" w:rsidP="0056672B">
      <w:pPr>
        <w:pStyle w:val="42"/>
        <w:rPr>
          <w:noProof/>
          <w:rtl/>
        </w:rPr>
      </w:pPr>
      <w:r w:rsidRPr="00683183">
        <w:rPr>
          <w:noProof/>
          <w:rtl/>
        </w:rPr>
        <w:t xml:space="preserve"> ההצעה תפרט בנפרד את המרכיבים השונים שיאפשרו רכישת כל מרכיב בנפרד</w:t>
      </w:r>
    </w:p>
    <w:p w14:paraId="72235F71" w14:textId="77777777" w:rsidR="002F2921" w:rsidRPr="00683183" w:rsidRDefault="002F2921" w:rsidP="008E7EB7">
      <w:pPr>
        <w:pStyle w:val="32"/>
      </w:pPr>
      <w:r w:rsidRPr="00683183">
        <w:rPr>
          <w:rtl/>
        </w:rPr>
        <w:t>יסופקו מוצרים גנריים (ללא מגבלה ו\או הנחיה).</w:t>
      </w:r>
    </w:p>
    <w:p w14:paraId="51C1C65A" w14:textId="11E35EFD" w:rsidR="008A7B20" w:rsidRPr="00683183" w:rsidRDefault="008A7B20" w:rsidP="0056672B">
      <w:pPr>
        <w:bidi w:val="0"/>
        <w:spacing w:after="0" w:line="360" w:lineRule="auto"/>
        <w:rPr>
          <w:rFonts w:ascii="Arial" w:hAnsi="Arial"/>
          <w:noProof/>
          <w:sz w:val="24"/>
          <w:szCs w:val="24"/>
          <w:rtl/>
        </w:rPr>
      </w:pPr>
      <w:r w:rsidRPr="00683183">
        <w:rPr>
          <w:rFonts w:ascii="Arial" w:hAnsi="Arial"/>
          <w:sz w:val="24"/>
          <w:szCs w:val="24"/>
          <w:rtl/>
        </w:rPr>
        <w:br w:type="page"/>
      </w:r>
    </w:p>
    <w:p w14:paraId="579E7830" w14:textId="77777777" w:rsidR="00593F10" w:rsidRPr="00683183" w:rsidRDefault="00593F10" w:rsidP="0056672B">
      <w:pPr>
        <w:pStyle w:val="12"/>
      </w:pPr>
      <w:bookmarkStart w:id="1177" w:name="_Toc388539958"/>
      <w:bookmarkStart w:id="1178" w:name="_Toc390071421"/>
      <w:bookmarkStart w:id="1179" w:name="_Toc391226117"/>
      <w:bookmarkStart w:id="1180" w:name="_Toc474850519"/>
      <w:bookmarkStart w:id="1181" w:name="_Toc475005136"/>
      <w:bookmarkStart w:id="1182" w:name="_Toc128476896"/>
      <w:r w:rsidRPr="00683183">
        <w:rPr>
          <w:rtl/>
        </w:rPr>
        <w:t xml:space="preserve">תוכנת מערכת </w:t>
      </w:r>
      <w:proofErr w:type="spellStart"/>
      <w:r w:rsidRPr="00683183">
        <w:rPr>
          <w:rtl/>
        </w:rPr>
        <w:t>השו"ב</w:t>
      </w:r>
      <w:bookmarkEnd w:id="1177"/>
      <w:bookmarkEnd w:id="1178"/>
      <w:bookmarkEnd w:id="1179"/>
      <w:bookmarkEnd w:id="1180"/>
      <w:bookmarkEnd w:id="1181"/>
      <w:bookmarkEnd w:id="1182"/>
      <w:proofErr w:type="spellEnd"/>
    </w:p>
    <w:p w14:paraId="7575B94D" w14:textId="77777777" w:rsidR="00593F10" w:rsidRPr="00683183" w:rsidRDefault="00593F10" w:rsidP="0056672B">
      <w:pPr>
        <w:pStyle w:val="22"/>
      </w:pPr>
      <w:bookmarkStart w:id="1183" w:name="_Toc355017968"/>
      <w:bookmarkStart w:id="1184" w:name="_Toc390071422"/>
      <w:bookmarkStart w:id="1185" w:name="_Toc391226118"/>
      <w:bookmarkStart w:id="1186" w:name="_Toc474850520"/>
      <w:bookmarkStart w:id="1187" w:name="_Toc475005137"/>
      <w:bookmarkStart w:id="1188" w:name="_Toc128476897"/>
      <w:r w:rsidRPr="00683183">
        <w:rPr>
          <w:rtl/>
        </w:rPr>
        <w:t>כללי</w:t>
      </w:r>
      <w:bookmarkEnd w:id="1183"/>
      <w:bookmarkEnd w:id="1184"/>
      <w:bookmarkEnd w:id="1185"/>
      <w:bookmarkEnd w:id="1186"/>
      <w:bookmarkEnd w:id="1187"/>
      <w:bookmarkEnd w:id="1188"/>
    </w:p>
    <w:p w14:paraId="4052C671" w14:textId="77777777" w:rsidR="00593F10" w:rsidRPr="00683183" w:rsidRDefault="00593F10" w:rsidP="008E7EB7">
      <w:pPr>
        <w:pStyle w:val="32"/>
      </w:pPr>
      <w:r w:rsidRPr="00683183">
        <w:rPr>
          <w:rtl/>
        </w:rPr>
        <w:t>מערך שו"ב הינו מערך חומרה ותוכנה המשלב מספר מערכות כגון:</w:t>
      </w:r>
    </w:p>
    <w:p w14:paraId="4293C67A" w14:textId="625CF08D" w:rsidR="00593F10" w:rsidRPr="00683183" w:rsidRDefault="00593F10" w:rsidP="0056672B">
      <w:pPr>
        <w:pStyle w:val="42"/>
      </w:pPr>
      <w:proofErr w:type="spellStart"/>
      <w:r w:rsidRPr="00683183">
        <w:rPr>
          <w:rtl/>
        </w:rPr>
        <w:t>ט</w:t>
      </w:r>
      <w:r w:rsidR="008E7EB7">
        <w:rPr>
          <w:rtl/>
        </w:rPr>
        <w:t>מ"ס</w:t>
      </w:r>
      <w:proofErr w:type="spellEnd"/>
      <w:r w:rsidR="008E7EB7">
        <w:rPr>
          <w:rFonts w:hint="cs"/>
          <w:rtl/>
        </w:rPr>
        <w:t>.</w:t>
      </w:r>
    </w:p>
    <w:p w14:paraId="3A31FF9A" w14:textId="77777777" w:rsidR="00593F10" w:rsidRPr="00683183" w:rsidRDefault="00593F10" w:rsidP="0056672B">
      <w:pPr>
        <w:pStyle w:val="42"/>
      </w:pPr>
      <w:r w:rsidRPr="00683183">
        <w:rPr>
          <w:rtl/>
        </w:rPr>
        <w:t>בקרת כניסה.</w:t>
      </w:r>
    </w:p>
    <w:p w14:paraId="2B278326" w14:textId="77777777" w:rsidR="00593F10" w:rsidRPr="00683183" w:rsidRDefault="00593F10" w:rsidP="0056672B">
      <w:pPr>
        <w:pStyle w:val="42"/>
        <w:rPr>
          <w:rtl/>
        </w:rPr>
      </w:pPr>
      <w:r w:rsidRPr="00683183">
        <w:rPr>
          <w:rtl/>
        </w:rPr>
        <w:t>אזעקה\מצוקה.</w:t>
      </w:r>
    </w:p>
    <w:p w14:paraId="25DF183B" w14:textId="77777777" w:rsidR="00593F10" w:rsidRPr="00683183" w:rsidRDefault="00593F10" w:rsidP="0056672B">
      <w:pPr>
        <w:pStyle w:val="42"/>
      </w:pPr>
      <w:r w:rsidRPr="00683183">
        <w:rPr>
          <w:rFonts w:hint="cs"/>
          <w:rtl/>
        </w:rPr>
        <w:t>מערכות אנליטיקה.</w:t>
      </w:r>
    </w:p>
    <w:p w14:paraId="7AB15796" w14:textId="77777777" w:rsidR="00593F10" w:rsidRPr="00683183" w:rsidRDefault="00593F10" w:rsidP="0056672B">
      <w:pPr>
        <w:pStyle w:val="42"/>
      </w:pPr>
      <w:r w:rsidRPr="00683183">
        <w:rPr>
          <w:rtl/>
        </w:rPr>
        <w:t xml:space="preserve">מערכות </w:t>
      </w:r>
      <w:r w:rsidRPr="00683183">
        <w:rPr>
          <w:rFonts w:hint="cs"/>
          <w:rtl/>
        </w:rPr>
        <w:t>אינטרקום</w:t>
      </w:r>
      <w:r w:rsidRPr="00683183">
        <w:rPr>
          <w:rtl/>
        </w:rPr>
        <w:t>.</w:t>
      </w:r>
    </w:p>
    <w:p w14:paraId="007A12A0" w14:textId="77777777" w:rsidR="00593F10" w:rsidRPr="00683183" w:rsidRDefault="00593F10" w:rsidP="0056672B">
      <w:pPr>
        <w:pStyle w:val="42"/>
      </w:pPr>
      <w:r w:rsidRPr="00683183">
        <w:rPr>
          <w:rtl/>
        </w:rPr>
        <w:t>וכדומה.</w:t>
      </w:r>
    </w:p>
    <w:p w14:paraId="5840C9DB" w14:textId="77777777" w:rsidR="00593F10" w:rsidRPr="00683183" w:rsidRDefault="00593F10" w:rsidP="008E7EB7">
      <w:pPr>
        <w:pStyle w:val="32"/>
      </w:pPr>
      <w:r w:rsidRPr="00683183">
        <w:rPr>
          <w:rtl/>
        </w:rPr>
        <w:t>מערך השו"ב במכרז זה הינו תוצר "גמיש" הניתן למימוש בסדרי גודל שונים באמצעות כמויות משתנות של חומרות מחשוב ותקשורת סטנדרטיות בהתאם לדרישות המבצעיות.</w:t>
      </w:r>
    </w:p>
    <w:p w14:paraId="488CBF02" w14:textId="77777777" w:rsidR="00593F10" w:rsidRPr="00683183" w:rsidRDefault="00593F10" w:rsidP="008E7EB7">
      <w:pPr>
        <w:pStyle w:val="32"/>
      </w:pPr>
      <w:r w:rsidRPr="00683183">
        <w:rPr>
          <w:rtl/>
        </w:rPr>
        <w:t>ייעוד מערכת השו"ב הינו אינטגרציה ושיתוף בסיסי הנתונים של מספר גורמים.</w:t>
      </w:r>
    </w:p>
    <w:p w14:paraId="5A889182" w14:textId="77777777" w:rsidR="00593F10" w:rsidRPr="00683183" w:rsidRDefault="00593F10" w:rsidP="008E7EB7">
      <w:pPr>
        <w:pStyle w:val="32"/>
      </w:pPr>
      <w:r w:rsidRPr="00683183">
        <w:rPr>
          <w:rtl/>
        </w:rPr>
        <w:t xml:space="preserve">מערכת השו"ב הינה חבילת תוכנות </w:t>
      </w:r>
      <w:r w:rsidRPr="00683183">
        <w:t>Client-Server</w:t>
      </w:r>
      <w:r w:rsidRPr="00683183">
        <w:rPr>
          <w:rtl/>
        </w:rPr>
        <w:t xml:space="preserve"> המורכבת משני חלקים עיקריים:</w:t>
      </w:r>
    </w:p>
    <w:p w14:paraId="444303A4" w14:textId="77777777" w:rsidR="00593F10" w:rsidRDefault="00593F10" w:rsidP="0056672B">
      <w:pPr>
        <w:pStyle w:val="42"/>
      </w:pPr>
      <w:r w:rsidRPr="00683183">
        <w:rPr>
          <w:rtl/>
        </w:rPr>
        <w:t>ממשקים לתת מערכות שונות.</w:t>
      </w:r>
    </w:p>
    <w:p w14:paraId="22853661" w14:textId="3DA6A1ED" w:rsidR="008E7EB7" w:rsidRPr="00683183" w:rsidRDefault="008E7EB7" w:rsidP="0056672B">
      <w:pPr>
        <w:pStyle w:val="42"/>
      </w:pPr>
      <w:r>
        <w:rPr>
          <w:rFonts w:hint="cs"/>
          <w:rtl/>
        </w:rPr>
        <w:t>ממשק למספר מערכות ניהול וידאו בהתאם לסוגי המערכות הקיימים באתרי הלקוח המרוחקים</w:t>
      </w:r>
    </w:p>
    <w:p w14:paraId="59EF7521" w14:textId="77777777" w:rsidR="00593F10" w:rsidRPr="00683183" w:rsidRDefault="00593F10" w:rsidP="0056672B">
      <w:pPr>
        <w:pStyle w:val="42"/>
      </w:pPr>
      <w:r w:rsidRPr="00683183">
        <w:rPr>
          <w:rtl/>
        </w:rPr>
        <w:t xml:space="preserve">מודולים </w:t>
      </w:r>
      <w:proofErr w:type="spellStart"/>
      <w:r w:rsidRPr="00683183">
        <w:rPr>
          <w:rtl/>
        </w:rPr>
        <w:t>תוכנתיים</w:t>
      </w:r>
      <w:proofErr w:type="spellEnd"/>
      <w:r w:rsidRPr="00683183">
        <w:rPr>
          <w:rtl/>
        </w:rPr>
        <w:t xml:space="preserve"> מובנים.</w:t>
      </w:r>
    </w:p>
    <w:p w14:paraId="7A5B8CEC" w14:textId="77777777" w:rsidR="008E7EB7" w:rsidRDefault="008E7EB7">
      <w:pPr>
        <w:bidi w:val="0"/>
        <w:spacing w:after="0" w:line="240" w:lineRule="auto"/>
        <w:rPr>
          <w:rFonts w:ascii="Arial" w:hAnsi="Arial"/>
          <w:noProof/>
          <w:sz w:val="24"/>
          <w:szCs w:val="24"/>
          <w:rtl/>
        </w:rPr>
      </w:pPr>
      <w:r>
        <w:rPr>
          <w:rtl/>
        </w:rPr>
        <w:br w:type="page"/>
      </w:r>
    </w:p>
    <w:p w14:paraId="4A5F2231" w14:textId="320EBC53" w:rsidR="00593F10" w:rsidRPr="00683183" w:rsidRDefault="00593F10" w:rsidP="008E7EB7">
      <w:pPr>
        <w:pStyle w:val="32"/>
      </w:pPr>
      <w:r w:rsidRPr="00683183">
        <w:rPr>
          <w:rtl/>
        </w:rPr>
        <w:t xml:space="preserve">להלן מודולי תוכנה הנדרשים להיות מובנים בתוכנת השו"ב (יפורט בהרחבה בהמשך במפרט הטכני הספציפי למערכת). </w:t>
      </w:r>
    </w:p>
    <w:tbl>
      <w:tblPr>
        <w:bidiVisual/>
        <w:tblW w:w="4597" w:type="dxa"/>
        <w:tblInd w:w="17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0"/>
        <w:gridCol w:w="4247"/>
      </w:tblGrid>
      <w:tr w:rsidR="00593F10" w:rsidRPr="00683183" w14:paraId="7F94CF25" w14:textId="77777777" w:rsidTr="00593F10">
        <w:trPr>
          <w:trHeight w:hRule="exact" w:val="360"/>
        </w:trPr>
        <w:tc>
          <w:tcPr>
            <w:tcW w:w="0" w:type="auto"/>
            <w:vAlign w:val="center"/>
          </w:tcPr>
          <w:p w14:paraId="3EAF8053" w14:textId="77777777" w:rsidR="00593F10" w:rsidRPr="00683183" w:rsidRDefault="00593F10" w:rsidP="0056672B">
            <w:pPr>
              <w:spacing w:line="360" w:lineRule="auto"/>
              <w:rPr>
                <w:rFonts w:ascii="Arial" w:hAnsi="Arial"/>
                <w:sz w:val="24"/>
                <w:szCs w:val="24"/>
                <w:rtl/>
              </w:rPr>
            </w:pPr>
            <w:r w:rsidRPr="00683183">
              <w:rPr>
                <w:rFonts w:ascii="Arial" w:hAnsi="Arial"/>
                <w:sz w:val="24"/>
                <w:szCs w:val="24"/>
                <w:rtl/>
              </w:rPr>
              <w:t>1</w:t>
            </w:r>
          </w:p>
        </w:tc>
        <w:tc>
          <w:tcPr>
            <w:tcW w:w="4270" w:type="dxa"/>
            <w:vAlign w:val="center"/>
          </w:tcPr>
          <w:p w14:paraId="6DDAD7C7" w14:textId="77777777" w:rsidR="00593F10" w:rsidRPr="00683183" w:rsidRDefault="00593F10" w:rsidP="0056672B">
            <w:pPr>
              <w:spacing w:line="360" w:lineRule="auto"/>
              <w:rPr>
                <w:rFonts w:ascii="Arial" w:hAnsi="Arial"/>
                <w:sz w:val="24"/>
                <w:szCs w:val="24"/>
                <w:rtl/>
              </w:rPr>
            </w:pPr>
            <w:r w:rsidRPr="00683183">
              <w:rPr>
                <w:rFonts w:ascii="Arial" w:hAnsi="Arial"/>
                <w:sz w:val="24"/>
                <w:szCs w:val="24"/>
                <w:rtl/>
              </w:rPr>
              <w:t>יומן אירועים</w:t>
            </w:r>
          </w:p>
        </w:tc>
      </w:tr>
      <w:tr w:rsidR="00593F10" w:rsidRPr="00683183" w14:paraId="0622E89E" w14:textId="77777777" w:rsidTr="00593F10">
        <w:trPr>
          <w:trHeight w:hRule="exact" w:val="377"/>
        </w:trPr>
        <w:tc>
          <w:tcPr>
            <w:tcW w:w="0" w:type="auto"/>
            <w:vAlign w:val="center"/>
          </w:tcPr>
          <w:p w14:paraId="0ADBC757" w14:textId="77777777" w:rsidR="00593F10" w:rsidRPr="00683183" w:rsidRDefault="00593F10" w:rsidP="0056672B">
            <w:pPr>
              <w:spacing w:line="360" w:lineRule="auto"/>
              <w:rPr>
                <w:rFonts w:ascii="Arial" w:hAnsi="Arial"/>
                <w:sz w:val="24"/>
                <w:szCs w:val="24"/>
                <w:rtl/>
              </w:rPr>
            </w:pPr>
            <w:r w:rsidRPr="00683183">
              <w:rPr>
                <w:rFonts w:ascii="Arial" w:hAnsi="Arial"/>
                <w:sz w:val="24"/>
                <w:szCs w:val="24"/>
                <w:rtl/>
              </w:rPr>
              <w:t>2</w:t>
            </w:r>
          </w:p>
        </w:tc>
        <w:tc>
          <w:tcPr>
            <w:tcW w:w="4270" w:type="dxa"/>
            <w:vAlign w:val="center"/>
          </w:tcPr>
          <w:p w14:paraId="2C7B02B0" w14:textId="77777777" w:rsidR="00593F10" w:rsidRPr="00683183" w:rsidRDefault="00593F10" w:rsidP="0056672B">
            <w:pPr>
              <w:spacing w:line="360" w:lineRule="auto"/>
              <w:rPr>
                <w:rFonts w:ascii="Arial" w:hAnsi="Arial"/>
                <w:sz w:val="24"/>
                <w:szCs w:val="24"/>
                <w:rtl/>
              </w:rPr>
            </w:pPr>
            <w:r w:rsidRPr="00683183">
              <w:rPr>
                <w:rFonts w:ascii="Arial" w:hAnsi="Arial"/>
                <w:sz w:val="24"/>
                <w:szCs w:val="24"/>
                <w:rtl/>
              </w:rPr>
              <w:t>מחולל מצבים – תרחישים</w:t>
            </w:r>
          </w:p>
        </w:tc>
      </w:tr>
      <w:tr w:rsidR="00593F10" w:rsidRPr="00683183" w14:paraId="18E9C847" w14:textId="77777777" w:rsidTr="00593F10">
        <w:trPr>
          <w:trHeight w:hRule="exact" w:val="363"/>
        </w:trPr>
        <w:tc>
          <w:tcPr>
            <w:tcW w:w="0" w:type="auto"/>
            <w:vAlign w:val="center"/>
          </w:tcPr>
          <w:p w14:paraId="04429E3D" w14:textId="77777777" w:rsidR="00593F10" w:rsidRPr="00683183" w:rsidRDefault="00593F10" w:rsidP="0056672B">
            <w:pPr>
              <w:spacing w:line="360" w:lineRule="auto"/>
              <w:rPr>
                <w:rFonts w:ascii="Arial" w:hAnsi="Arial"/>
                <w:sz w:val="24"/>
                <w:szCs w:val="24"/>
                <w:rtl/>
              </w:rPr>
            </w:pPr>
            <w:r w:rsidRPr="00683183">
              <w:rPr>
                <w:rFonts w:ascii="Arial" w:hAnsi="Arial"/>
                <w:sz w:val="24"/>
                <w:szCs w:val="24"/>
                <w:rtl/>
              </w:rPr>
              <w:t>3</w:t>
            </w:r>
          </w:p>
        </w:tc>
        <w:tc>
          <w:tcPr>
            <w:tcW w:w="4270" w:type="dxa"/>
            <w:vAlign w:val="center"/>
          </w:tcPr>
          <w:p w14:paraId="0ABD3D6A" w14:textId="77777777" w:rsidR="00593F10" w:rsidRPr="00683183" w:rsidRDefault="00593F10" w:rsidP="0056672B">
            <w:pPr>
              <w:spacing w:line="360" w:lineRule="auto"/>
              <w:rPr>
                <w:rFonts w:ascii="Arial" w:hAnsi="Arial"/>
                <w:sz w:val="24"/>
                <w:szCs w:val="24"/>
                <w:rtl/>
              </w:rPr>
            </w:pPr>
            <w:r w:rsidRPr="00683183">
              <w:rPr>
                <w:rFonts w:ascii="Arial" w:hAnsi="Arial"/>
                <w:sz w:val="24"/>
                <w:szCs w:val="24"/>
                <w:rtl/>
              </w:rPr>
              <w:t xml:space="preserve">מודול מפות </w:t>
            </w:r>
          </w:p>
        </w:tc>
      </w:tr>
      <w:tr w:rsidR="00593F10" w:rsidRPr="00683183" w14:paraId="429DAFAA" w14:textId="77777777" w:rsidTr="00593F10">
        <w:trPr>
          <w:trHeight w:hRule="exact" w:val="387"/>
        </w:trPr>
        <w:tc>
          <w:tcPr>
            <w:tcW w:w="0" w:type="auto"/>
            <w:vAlign w:val="center"/>
          </w:tcPr>
          <w:p w14:paraId="5BB50B2E" w14:textId="77777777" w:rsidR="00593F10" w:rsidRPr="00683183" w:rsidRDefault="00593F10" w:rsidP="0056672B">
            <w:pPr>
              <w:spacing w:line="360" w:lineRule="auto"/>
              <w:rPr>
                <w:rFonts w:ascii="Arial" w:hAnsi="Arial"/>
                <w:sz w:val="24"/>
                <w:szCs w:val="24"/>
                <w:rtl/>
              </w:rPr>
            </w:pPr>
            <w:r w:rsidRPr="00683183">
              <w:rPr>
                <w:rFonts w:ascii="Arial" w:hAnsi="Arial"/>
                <w:sz w:val="24"/>
                <w:szCs w:val="24"/>
                <w:rtl/>
              </w:rPr>
              <w:t>4</w:t>
            </w:r>
          </w:p>
        </w:tc>
        <w:tc>
          <w:tcPr>
            <w:tcW w:w="4270" w:type="dxa"/>
            <w:vAlign w:val="center"/>
          </w:tcPr>
          <w:p w14:paraId="4B7AD72D" w14:textId="77777777" w:rsidR="00593F10" w:rsidRPr="00683183" w:rsidRDefault="00593F10" w:rsidP="0056672B">
            <w:pPr>
              <w:spacing w:line="360" w:lineRule="auto"/>
              <w:rPr>
                <w:rFonts w:ascii="Arial" w:hAnsi="Arial"/>
                <w:sz w:val="24"/>
                <w:szCs w:val="24"/>
                <w:rtl/>
              </w:rPr>
            </w:pPr>
            <w:r w:rsidRPr="00683183">
              <w:rPr>
                <w:rFonts w:ascii="Arial" w:hAnsi="Arial"/>
                <w:sz w:val="24"/>
                <w:szCs w:val="24"/>
                <w:rtl/>
              </w:rPr>
              <w:t xml:space="preserve">מודול </w:t>
            </w:r>
            <w:proofErr w:type="spellStart"/>
            <w:r w:rsidRPr="00683183">
              <w:rPr>
                <w:rFonts w:ascii="Arial" w:hAnsi="Arial"/>
                <w:sz w:val="24"/>
                <w:szCs w:val="24"/>
                <w:rtl/>
              </w:rPr>
              <w:t>טמ"ס</w:t>
            </w:r>
            <w:proofErr w:type="spellEnd"/>
          </w:p>
        </w:tc>
      </w:tr>
      <w:tr w:rsidR="00593F10" w:rsidRPr="00683183" w14:paraId="2CCC8202" w14:textId="77777777" w:rsidTr="00593F10">
        <w:trPr>
          <w:trHeight w:hRule="exact" w:val="379"/>
        </w:trPr>
        <w:tc>
          <w:tcPr>
            <w:tcW w:w="0" w:type="auto"/>
            <w:vAlign w:val="center"/>
          </w:tcPr>
          <w:p w14:paraId="3668F030" w14:textId="77777777" w:rsidR="00593F10" w:rsidRPr="00683183" w:rsidRDefault="00593F10" w:rsidP="0056672B">
            <w:pPr>
              <w:spacing w:line="360" w:lineRule="auto"/>
              <w:rPr>
                <w:rFonts w:ascii="Arial" w:hAnsi="Arial"/>
                <w:sz w:val="24"/>
                <w:szCs w:val="24"/>
                <w:rtl/>
              </w:rPr>
            </w:pPr>
            <w:r w:rsidRPr="00683183">
              <w:rPr>
                <w:rFonts w:ascii="Arial" w:hAnsi="Arial"/>
                <w:sz w:val="24"/>
                <w:szCs w:val="24"/>
                <w:rtl/>
              </w:rPr>
              <w:t>5</w:t>
            </w:r>
          </w:p>
        </w:tc>
        <w:tc>
          <w:tcPr>
            <w:tcW w:w="4270" w:type="dxa"/>
            <w:vAlign w:val="center"/>
          </w:tcPr>
          <w:p w14:paraId="72D33CB3" w14:textId="77777777" w:rsidR="00593F10" w:rsidRPr="00683183" w:rsidRDefault="00593F10" w:rsidP="0056672B">
            <w:pPr>
              <w:spacing w:line="360" w:lineRule="auto"/>
              <w:rPr>
                <w:rFonts w:ascii="Arial" w:hAnsi="Arial"/>
                <w:sz w:val="24"/>
                <w:szCs w:val="24"/>
                <w:rtl/>
              </w:rPr>
            </w:pPr>
            <w:r w:rsidRPr="00683183">
              <w:rPr>
                <w:rFonts w:ascii="Arial" w:hAnsi="Arial"/>
                <w:sz w:val="24"/>
                <w:szCs w:val="24"/>
                <w:rtl/>
              </w:rPr>
              <w:t>הפצת הודעות והתרעות</w:t>
            </w:r>
          </w:p>
        </w:tc>
      </w:tr>
      <w:tr w:rsidR="00593F10" w:rsidRPr="00683183" w14:paraId="7C37AA90" w14:textId="77777777" w:rsidTr="00593F10">
        <w:trPr>
          <w:trHeight w:hRule="exact" w:val="507"/>
        </w:trPr>
        <w:tc>
          <w:tcPr>
            <w:tcW w:w="0" w:type="auto"/>
            <w:vAlign w:val="center"/>
          </w:tcPr>
          <w:p w14:paraId="3CA45E9E" w14:textId="77777777" w:rsidR="00593F10" w:rsidRPr="00683183" w:rsidRDefault="00593F10" w:rsidP="0056672B">
            <w:pPr>
              <w:spacing w:line="360" w:lineRule="auto"/>
              <w:rPr>
                <w:rFonts w:ascii="Arial" w:hAnsi="Arial"/>
                <w:sz w:val="24"/>
                <w:szCs w:val="24"/>
                <w:rtl/>
              </w:rPr>
            </w:pPr>
            <w:r w:rsidRPr="00683183">
              <w:rPr>
                <w:rFonts w:ascii="Arial" w:hAnsi="Arial"/>
                <w:sz w:val="24"/>
                <w:szCs w:val="24"/>
                <w:rtl/>
              </w:rPr>
              <w:t>6</w:t>
            </w:r>
          </w:p>
        </w:tc>
        <w:tc>
          <w:tcPr>
            <w:tcW w:w="4270" w:type="dxa"/>
            <w:vAlign w:val="center"/>
          </w:tcPr>
          <w:p w14:paraId="08CEAFB7" w14:textId="77777777" w:rsidR="00593F10" w:rsidRPr="00683183" w:rsidRDefault="00593F10" w:rsidP="0056672B">
            <w:pPr>
              <w:spacing w:line="360" w:lineRule="auto"/>
              <w:rPr>
                <w:rFonts w:ascii="Arial" w:hAnsi="Arial"/>
                <w:sz w:val="24"/>
                <w:szCs w:val="24"/>
                <w:rtl/>
              </w:rPr>
            </w:pPr>
            <w:r w:rsidRPr="00683183">
              <w:rPr>
                <w:rFonts w:ascii="Arial" w:hAnsi="Arial"/>
                <w:sz w:val="24"/>
                <w:szCs w:val="24"/>
                <w:rtl/>
              </w:rPr>
              <w:t>מודול הפקת דוחות</w:t>
            </w:r>
          </w:p>
        </w:tc>
      </w:tr>
      <w:tr w:rsidR="00593F10" w:rsidRPr="00683183" w14:paraId="51A4CB7E" w14:textId="77777777" w:rsidTr="00593F10">
        <w:trPr>
          <w:trHeight w:hRule="exact" w:val="429"/>
        </w:trPr>
        <w:tc>
          <w:tcPr>
            <w:tcW w:w="0" w:type="auto"/>
            <w:vAlign w:val="center"/>
          </w:tcPr>
          <w:p w14:paraId="7E974128" w14:textId="77777777" w:rsidR="00593F10" w:rsidRPr="00683183" w:rsidRDefault="00593F10" w:rsidP="0056672B">
            <w:pPr>
              <w:spacing w:line="360" w:lineRule="auto"/>
              <w:rPr>
                <w:rFonts w:ascii="Arial" w:hAnsi="Arial"/>
                <w:sz w:val="24"/>
                <w:szCs w:val="24"/>
                <w:rtl/>
              </w:rPr>
            </w:pPr>
            <w:r w:rsidRPr="00683183">
              <w:rPr>
                <w:rFonts w:ascii="Arial" w:hAnsi="Arial"/>
                <w:sz w:val="24"/>
                <w:szCs w:val="24"/>
                <w:rtl/>
              </w:rPr>
              <w:t>7</w:t>
            </w:r>
          </w:p>
        </w:tc>
        <w:tc>
          <w:tcPr>
            <w:tcW w:w="4270" w:type="dxa"/>
            <w:vAlign w:val="center"/>
          </w:tcPr>
          <w:p w14:paraId="0BAB9CA3" w14:textId="77777777" w:rsidR="00593F10" w:rsidRPr="00683183" w:rsidRDefault="00593F10" w:rsidP="0056672B">
            <w:pPr>
              <w:spacing w:line="360" w:lineRule="auto"/>
              <w:rPr>
                <w:rFonts w:ascii="Arial" w:hAnsi="Arial"/>
                <w:sz w:val="24"/>
                <w:szCs w:val="24"/>
                <w:rtl/>
              </w:rPr>
            </w:pPr>
            <w:r w:rsidRPr="00683183">
              <w:rPr>
                <w:rFonts w:ascii="Arial" w:hAnsi="Arial"/>
                <w:sz w:val="24"/>
                <w:szCs w:val="24"/>
                <w:rtl/>
              </w:rPr>
              <w:t>ניהול משימות</w:t>
            </w:r>
          </w:p>
        </w:tc>
      </w:tr>
      <w:tr w:rsidR="00593F10" w:rsidRPr="00683183" w14:paraId="7B6D7FCF" w14:textId="77777777" w:rsidTr="00593F10">
        <w:trPr>
          <w:trHeight w:hRule="exact" w:val="412"/>
        </w:trPr>
        <w:tc>
          <w:tcPr>
            <w:tcW w:w="0" w:type="auto"/>
            <w:vAlign w:val="center"/>
          </w:tcPr>
          <w:p w14:paraId="3A1F760B" w14:textId="77777777" w:rsidR="00593F10" w:rsidRPr="00683183" w:rsidRDefault="00593F10" w:rsidP="0056672B">
            <w:pPr>
              <w:spacing w:line="360" w:lineRule="auto"/>
              <w:rPr>
                <w:rFonts w:ascii="Arial" w:hAnsi="Arial"/>
                <w:sz w:val="24"/>
                <w:szCs w:val="24"/>
                <w:rtl/>
              </w:rPr>
            </w:pPr>
            <w:r w:rsidRPr="00683183">
              <w:rPr>
                <w:rFonts w:ascii="Arial" w:hAnsi="Arial"/>
                <w:sz w:val="24"/>
                <w:szCs w:val="24"/>
                <w:rtl/>
              </w:rPr>
              <w:t>8</w:t>
            </w:r>
          </w:p>
        </w:tc>
        <w:tc>
          <w:tcPr>
            <w:tcW w:w="4270" w:type="dxa"/>
            <w:vAlign w:val="center"/>
          </w:tcPr>
          <w:p w14:paraId="64005298" w14:textId="77777777" w:rsidR="00593F10" w:rsidRPr="00683183" w:rsidRDefault="00593F10" w:rsidP="0056672B">
            <w:pPr>
              <w:spacing w:line="360" w:lineRule="auto"/>
              <w:rPr>
                <w:rFonts w:ascii="Arial" w:hAnsi="Arial"/>
                <w:sz w:val="24"/>
                <w:szCs w:val="24"/>
                <w:rtl/>
              </w:rPr>
            </w:pPr>
            <w:r w:rsidRPr="00683183">
              <w:rPr>
                <w:rFonts w:ascii="Arial" w:hAnsi="Arial"/>
                <w:sz w:val="24"/>
                <w:szCs w:val="24"/>
                <w:rtl/>
              </w:rPr>
              <w:t>ניהול תיקי שטח</w:t>
            </w:r>
          </w:p>
        </w:tc>
      </w:tr>
    </w:tbl>
    <w:p w14:paraId="32CD2C4D" w14:textId="77777777" w:rsidR="00593F10" w:rsidRPr="00683183" w:rsidRDefault="00593F10" w:rsidP="0056672B">
      <w:pPr>
        <w:spacing w:line="360" w:lineRule="auto"/>
        <w:rPr>
          <w:rFonts w:ascii="Arial" w:hAnsi="Arial"/>
          <w:sz w:val="24"/>
          <w:szCs w:val="24"/>
        </w:rPr>
      </w:pPr>
    </w:p>
    <w:p w14:paraId="3DE6B2EE" w14:textId="77777777" w:rsidR="00593F10" w:rsidRPr="00683183" w:rsidRDefault="00593F10" w:rsidP="0056672B">
      <w:pPr>
        <w:pStyle w:val="22"/>
      </w:pPr>
      <w:bookmarkStart w:id="1189" w:name="_Toc390071423"/>
      <w:bookmarkStart w:id="1190" w:name="_Toc391226119"/>
      <w:bookmarkStart w:id="1191" w:name="_Toc474850521"/>
      <w:bookmarkStart w:id="1192" w:name="_Toc475005138"/>
      <w:bookmarkStart w:id="1193" w:name="_Toc128476898"/>
      <w:r w:rsidRPr="00683183">
        <w:rPr>
          <w:rtl/>
        </w:rPr>
        <w:t>הגדרות יסוד</w:t>
      </w:r>
      <w:bookmarkEnd w:id="1189"/>
      <w:bookmarkEnd w:id="1190"/>
      <w:bookmarkEnd w:id="1191"/>
      <w:bookmarkEnd w:id="1192"/>
      <w:bookmarkEnd w:id="1193"/>
    </w:p>
    <w:p w14:paraId="566B320C" w14:textId="77777777" w:rsidR="00593F10" w:rsidRPr="00683183" w:rsidRDefault="00593F10" w:rsidP="008E7EB7">
      <w:pPr>
        <w:pStyle w:val="32"/>
        <w:rPr>
          <w:rtl/>
        </w:rPr>
      </w:pPr>
      <w:r w:rsidRPr="00683183">
        <w:rPr>
          <w:rFonts w:hint="cs"/>
          <w:rtl/>
        </w:rPr>
        <w:t>המערכת תתמוך במספר תצורות עבודה כדלקמן:</w:t>
      </w:r>
    </w:p>
    <w:p w14:paraId="696BCB2D" w14:textId="77777777" w:rsidR="00593F10" w:rsidRPr="00683183" w:rsidRDefault="00593F10" w:rsidP="0056672B">
      <w:pPr>
        <w:pStyle w:val="42"/>
        <w:rPr>
          <w:rtl/>
        </w:rPr>
      </w:pPr>
      <w:r w:rsidRPr="00683183">
        <w:rPr>
          <w:rFonts w:hint="cs"/>
          <w:rtl/>
        </w:rPr>
        <w:t>כתוכנת שו"ב מקומית באתרי הלקוח</w:t>
      </w:r>
    </w:p>
    <w:p w14:paraId="675E6EDD" w14:textId="77777777" w:rsidR="00593F10" w:rsidRPr="00683183" w:rsidRDefault="00593F10" w:rsidP="0056672B">
      <w:pPr>
        <w:pStyle w:val="42"/>
        <w:rPr>
          <w:rtl/>
        </w:rPr>
      </w:pPr>
      <w:r w:rsidRPr="00683183">
        <w:rPr>
          <w:rFonts w:hint="cs"/>
          <w:rtl/>
        </w:rPr>
        <w:t xml:space="preserve">כתוכנת שו"ב ראשית במוקד הבקרה הארצי של הלקוח, תוכנה זו תתממשק למערכות באתרי הקצה באופן ישיר או דרך תוכנות </w:t>
      </w:r>
      <w:proofErr w:type="spellStart"/>
      <w:r w:rsidRPr="00683183">
        <w:rPr>
          <w:rFonts w:hint="cs"/>
          <w:rtl/>
        </w:rPr>
        <w:t>השו"ב</w:t>
      </w:r>
      <w:proofErr w:type="spellEnd"/>
      <w:r w:rsidRPr="00683183">
        <w:rPr>
          <w:rFonts w:hint="cs"/>
          <w:rtl/>
        </w:rPr>
        <w:t xml:space="preserve"> המקומיות.</w:t>
      </w:r>
    </w:p>
    <w:p w14:paraId="41002703" w14:textId="77777777" w:rsidR="00593F10" w:rsidRPr="00683183" w:rsidRDefault="00593F10" w:rsidP="008E7EB7">
      <w:pPr>
        <w:pStyle w:val="32"/>
      </w:pPr>
      <w:r w:rsidRPr="00683183">
        <w:rPr>
          <w:rtl/>
        </w:rPr>
        <w:t xml:space="preserve">במוקד הבקרה </w:t>
      </w:r>
      <w:r w:rsidRPr="00683183">
        <w:rPr>
          <w:rFonts w:hint="cs"/>
          <w:rtl/>
        </w:rPr>
        <w:t xml:space="preserve">הארצי </w:t>
      </w:r>
      <w:r w:rsidRPr="00683183">
        <w:rPr>
          <w:rtl/>
        </w:rPr>
        <w:t xml:space="preserve">יותקנו מספר </w:t>
      </w:r>
      <w:r w:rsidRPr="00683183">
        <w:rPr>
          <w:rFonts w:hint="cs"/>
          <w:rtl/>
        </w:rPr>
        <w:t>שרתי ייצוג ל</w:t>
      </w:r>
      <w:r w:rsidRPr="00683183">
        <w:rPr>
          <w:rtl/>
        </w:rPr>
        <w:t>תתי מערכות בקרה שישמשו כל אחת לשליטה על הסנסורים שלה.</w:t>
      </w:r>
    </w:p>
    <w:p w14:paraId="3DE56F9D" w14:textId="77777777" w:rsidR="00593F10" w:rsidRPr="00683183" w:rsidRDefault="00593F10" w:rsidP="008E7EB7">
      <w:pPr>
        <w:pStyle w:val="32"/>
      </w:pPr>
      <w:r w:rsidRPr="00683183">
        <w:rPr>
          <w:rtl/>
        </w:rPr>
        <w:t>מערכת השו"ב שתאופיין בפרק זה תאפשר את ניהולן של כל תתי המערכות בסנכרון ואינטגרציה מלאה על ידי מספר מינימאלי של מוקדנים.</w:t>
      </w:r>
    </w:p>
    <w:p w14:paraId="25F7A57D" w14:textId="77777777" w:rsidR="00593F10" w:rsidRPr="00683183" w:rsidRDefault="00593F10" w:rsidP="008E7EB7">
      <w:pPr>
        <w:pStyle w:val="32"/>
      </w:pPr>
      <w:r w:rsidRPr="00683183">
        <w:rPr>
          <w:rtl/>
        </w:rPr>
        <w:t>שרת מערכת השו"ב, יחובר למתג התקשורת הראשי ויתממשק לכל תת-המערכות בפרוטוקולי תקשורת שונים.</w:t>
      </w:r>
    </w:p>
    <w:p w14:paraId="289482E1" w14:textId="77777777" w:rsidR="00593F10" w:rsidRPr="00683183" w:rsidRDefault="00593F10" w:rsidP="008E7EB7">
      <w:pPr>
        <w:pStyle w:val="32"/>
      </w:pPr>
      <w:r w:rsidRPr="00683183">
        <w:rPr>
          <w:rtl/>
        </w:rPr>
        <w:t>תחנות העבודה של מערכת השו"ב יאפשרו שליטה ובקרה על כל תת המערכות באופן יעיל ואפקטיבי.</w:t>
      </w:r>
    </w:p>
    <w:p w14:paraId="646DBCBD" w14:textId="77777777" w:rsidR="00593F10" w:rsidRPr="00683183" w:rsidRDefault="00593F10" w:rsidP="008E7EB7">
      <w:pPr>
        <w:pStyle w:val="32"/>
      </w:pPr>
      <w:r w:rsidRPr="00683183">
        <w:rPr>
          <w:rtl/>
        </w:rPr>
        <w:t>מערכת השו"ב למרות תפקידה החשוב לא תהיה רכיב קריטי במערכת. משמעות הדבר כי יכולות הניהול והבקרה של כל תת מערכת אמורים להישמר למקרה בו יתגלה כשל במערכת השו"ב.</w:t>
      </w:r>
    </w:p>
    <w:p w14:paraId="60EE980B" w14:textId="77777777" w:rsidR="00593F10" w:rsidRPr="00683183" w:rsidRDefault="00593F10" w:rsidP="008E7EB7">
      <w:pPr>
        <w:pStyle w:val="32"/>
        <w:rPr>
          <w:rtl/>
        </w:rPr>
      </w:pPr>
      <w:r w:rsidRPr="00683183">
        <w:rPr>
          <w:rtl/>
        </w:rPr>
        <w:t>במקרה זה ניתן יהיה לאייש את עמדות העבודה של תת המערכות לטובת המשך ניהול הביטחון באתר עד אשר תחזור מערכת השו"ב לפעולה.</w:t>
      </w:r>
    </w:p>
    <w:p w14:paraId="4153CD58" w14:textId="77777777" w:rsidR="00593F10" w:rsidRPr="00683183" w:rsidRDefault="00593F10" w:rsidP="0056672B">
      <w:pPr>
        <w:pStyle w:val="22"/>
      </w:pPr>
      <w:bookmarkStart w:id="1194" w:name="_Toc390071424"/>
      <w:bookmarkStart w:id="1195" w:name="_Toc391226120"/>
      <w:bookmarkStart w:id="1196" w:name="_Toc474850522"/>
      <w:bookmarkStart w:id="1197" w:name="_Toc475005139"/>
      <w:bookmarkStart w:id="1198" w:name="_Toc128476899"/>
      <w:r w:rsidRPr="00683183">
        <w:rPr>
          <w:rtl/>
        </w:rPr>
        <w:t>יכולות עיקריות</w:t>
      </w:r>
      <w:bookmarkEnd w:id="1194"/>
      <w:bookmarkEnd w:id="1195"/>
      <w:bookmarkEnd w:id="1196"/>
      <w:bookmarkEnd w:id="1197"/>
      <w:bookmarkEnd w:id="1198"/>
    </w:p>
    <w:p w14:paraId="46F97B77" w14:textId="77777777" w:rsidR="00593F10" w:rsidRPr="00683183" w:rsidRDefault="00593F10" w:rsidP="008E7EB7">
      <w:pPr>
        <w:pStyle w:val="32"/>
      </w:pPr>
      <w:r w:rsidRPr="00683183">
        <w:rPr>
          <w:rtl/>
        </w:rPr>
        <w:t>תפעול</w:t>
      </w:r>
      <w:r w:rsidRPr="00683183">
        <w:t>,</w:t>
      </w:r>
      <w:r w:rsidRPr="00683183">
        <w:rPr>
          <w:rtl/>
        </w:rPr>
        <w:t xml:space="preserve"> שליטה ובקרה על אלמנטים שונים באמצעות מערכת אחת מרכזית</w:t>
      </w:r>
      <w:r w:rsidRPr="00683183">
        <w:t>.</w:t>
      </w:r>
    </w:p>
    <w:p w14:paraId="6C025D8B" w14:textId="77777777" w:rsidR="00593F10" w:rsidRPr="00683183" w:rsidRDefault="00593F10" w:rsidP="008E7EB7">
      <w:pPr>
        <w:pStyle w:val="32"/>
        <w:rPr>
          <w:rtl/>
        </w:rPr>
      </w:pPr>
      <w:r w:rsidRPr="00683183">
        <w:rPr>
          <w:rtl/>
        </w:rPr>
        <w:t>ממשק מלא לציוד קצה מסוגים שונים.</w:t>
      </w:r>
    </w:p>
    <w:p w14:paraId="31CB8B1E" w14:textId="77777777" w:rsidR="00593F10" w:rsidRPr="00683183" w:rsidRDefault="00593F10" w:rsidP="008E7EB7">
      <w:pPr>
        <w:pStyle w:val="32"/>
      </w:pPr>
      <w:r w:rsidRPr="00683183">
        <w:rPr>
          <w:rtl/>
        </w:rPr>
        <w:t>עבודה של כמה גורמים במקביל ושיתוף נתונים בין הגורמים.</w:t>
      </w:r>
    </w:p>
    <w:p w14:paraId="68A4CDD8" w14:textId="77777777" w:rsidR="00593F10" w:rsidRPr="00683183" w:rsidRDefault="00593F10" w:rsidP="008E7EB7">
      <w:pPr>
        <w:pStyle w:val="32"/>
        <w:rPr>
          <w:rtl/>
        </w:rPr>
      </w:pPr>
      <w:r w:rsidRPr="00683183">
        <w:rPr>
          <w:rtl/>
        </w:rPr>
        <w:t>עבודה נוחה וידידותית עם מגוון רחב של מפות, תוכניות בניין, תוכניות בתים וכו'.</w:t>
      </w:r>
    </w:p>
    <w:p w14:paraId="1579D068" w14:textId="77777777" w:rsidR="00593F10" w:rsidRPr="00683183" w:rsidRDefault="00593F10" w:rsidP="008E7EB7">
      <w:pPr>
        <w:pStyle w:val="32"/>
        <w:rPr>
          <w:rtl/>
        </w:rPr>
      </w:pPr>
      <w:r w:rsidRPr="00683183">
        <w:rPr>
          <w:rtl/>
        </w:rPr>
        <w:t>יומן אירועים ממוחשב הכולל אירועים ואזעקות באתר המאובטח, מקומי ומרוחק.</w:t>
      </w:r>
      <w:r w:rsidRPr="00683183">
        <w:t xml:space="preserve"> </w:t>
      </w:r>
      <w:r w:rsidRPr="00683183">
        <w:rPr>
          <w:rtl/>
        </w:rPr>
        <w:t>היומן מכיל פירוט מלא של השתלשלות האירוע והטיפול בו.</w:t>
      </w:r>
    </w:p>
    <w:p w14:paraId="7D3CDFB3" w14:textId="77777777" w:rsidR="00593F10" w:rsidRPr="00683183" w:rsidRDefault="00593F10" w:rsidP="008E7EB7">
      <w:pPr>
        <w:pStyle w:val="32"/>
        <w:rPr>
          <w:rtl/>
        </w:rPr>
      </w:pPr>
      <w:r w:rsidRPr="00683183">
        <w:rPr>
          <w:rtl/>
        </w:rPr>
        <w:t>הפצה אוטומטית וידנית של הודעות לאנשי מפתח על פי רשימות תפוצה מובנות תוך שימוש במגוון אמצעי הפצה.</w:t>
      </w:r>
    </w:p>
    <w:p w14:paraId="235EBF87" w14:textId="77777777" w:rsidR="00593F10" w:rsidRPr="00683183" w:rsidRDefault="00593F10" w:rsidP="008E7EB7">
      <w:pPr>
        <w:pStyle w:val="32"/>
        <w:rPr>
          <w:rtl/>
        </w:rPr>
      </w:pPr>
      <w:r w:rsidRPr="00683183">
        <w:rPr>
          <w:rtl/>
        </w:rPr>
        <w:t>המערכת תתמוך בסט כללים ותרחישים עבור התראות והחיוויים המתקבלים</w:t>
      </w:r>
      <w:r w:rsidRPr="00683183">
        <w:t>.</w:t>
      </w:r>
    </w:p>
    <w:p w14:paraId="04E66E4C" w14:textId="77777777" w:rsidR="00593F10" w:rsidRPr="00683183" w:rsidRDefault="00593F10" w:rsidP="008E7EB7">
      <w:pPr>
        <w:pStyle w:val="32"/>
        <w:rPr>
          <w:rtl/>
        </w:rPr>
      </w:pPr>
      <w:r w:rsidRPr="00683183">
        <w:rPr>
          <w:rtl/>
        </w:rPr>
        <w:t>המערכת תאפשר יכולת גמישה לגידול והתממשקות לציודים חדשים.</w:t>
      </w:r>
    </w:p>
    <w:p w14:paraId="1721FB54" w14:textId="77777777" w:rsidR="00593F10" w:rsidRPr="00683183" w:rsidRDefault="00593F10" w:rsidP="008E7EB7">
      <w:pPr>
        <w:pStyle w:val="32"/>
      </w:pPr>
      <w:r w:rsidRPr="00683183">
        <w:rPr>
          <w:rtl/>
        </w:rPr>
        <w:t>המערכת תאפשר הפקת דוחות בחתכים שונים לפי הגדרת המשתמש</w:t>
      </w:r>
      <w:r w:rsidRPr="00683183">
        <w:t>.</w:t>
      </w:r>
    </w:p>
    <w:p w14:paraId="0DB39551" w14:textId="77777777" w:rsidR="00593F10" w:rsidRPr="00683183" w:rsidRDefault="00593F10" w:rsidP="008E7EB7">
      <w:pPr>
        <w:pStyle w:val="32"/>
        <w:rPr>
          <w:rtl/>
        </w:rPr>
      </w:pPr>
      <w:r w:rsidRPr="00683183">
        <w:rPr>
          <w:rtl/>
        </w:rPr>
        <w:t>ניהול תיקי שטח היררכיים עבור כל ציוד קצה</w:t>
      </w:r>
      <w:r w:rsidRPr="00683183">
        <w:t xml:space="preserve">, </w:t>
      </w:r>
      <w:r w:rsidRPr="00683183">
        <w:rPr>
          <w:rtl/>
        </w:rPr>
        <w:t>מפות תרשימים וכל מידע אחר אודות כל אתר.</w:t>
      </w:r>
    </w:p>
    <w:p w14:paraId="3D740910" w14:textId="77777777" w:rsidR="00593F10" w:rsidRPr="00683183" w:rsidRDefault="00593F10" w:rsidP="008E7EB7">
      <w:pPr>
        <w:pStyle w:val="32"/>
      </w:pPr>
      <w:r w:rsidRPr="00683183">
        <w:rPr>
          <w:rtl/>
        </w:rPr>
        <w:t>מערכת הרשאות</w:t>
      </w:r>
      <w:r w:rsidRPr="00683183">
        <w:t xml:space="preserve"> </w:t>
      </w:r>
      <w:r w:rsidRPr="00683183">
        <w:rPr>
          <w:rtl/>
        </w:rPr>
        <w:t>ועדיפות עבור כל האובייקטים במערכת</w:t>
      </w:r>
      <w:r w:rsidRPr="00683183">
        <w:t xml:space="preserve">, </w:t>
      </w:r>
      <w:r w:rsidRPr="00683183">
        <w:rPr>
          <w:rtl/>
        </w:rPr>
        <w:t>כולל מסכי המערכת השונים</w:t>
      </w:r>
      <w:r w:rsidRPr="00683183">
        <w:t>.</w:t>
      </w:r>
    </w:p>
    <w:p w14:paraId="278C6CFA" w14:textId="77777777" w:rsidR="00593F10" w:rsidRPr="00683183" w:rsidRDefault="00593F10" w:rsidP="0056672B">
      <w:pPr>
        <w:spacing w:line="360" w:lineRule="auto"/>
        <w:rPr>
          <w:rFonts w:ascii="Arial" w:hAnsi="Arial"/>
          <w:sz w:val="24"/>
          <w:szCs w:val="24"/>
          <w:rtl/>
        </w:rPr>
      </w:pPr>
    </w:p>
    <w:p w14:paraId="44B3CA9C" w14:textId="77777777" w:rsidR="008E7EB7" w:rsidRDefault="008E7EB7">
      <w:pPr>
        <w:bidi w:val="0"/>
        <w:spacing w:after="0" w:line="240" w:lineRule="auto"/>
        <w:rPr>
          <w:rFonts w:ascii="Arial" w:hAnsi="Arial"/>
          <w:sz w:val="24"/>
          <w:szCs w:val="24"/>
          <w:u w:val="single"/>
          <w:rtl/>
        </w:rPr>
      </w:pPr>
      <w:bookmarkStart w:id="1199" w:name="_Toc390071425"/>
      <w:bookmarkStart w:id="1200" w:name="_Toc391226121"/>
      <w:bookmarkStart w:id="1201" w:name="_Toc474850523"/>
      <w:bookmarkStart w:id="1202" w:name="_Toc475005140"/>
      <w:r>
        <w:rPr>
          <w:rtl/>
        </w:rPr>
        <w:br w:type="page"/>
      </w:r>
    </w:p>
    <w:p w14:paraId="513D7535" w14:textId="253A3298" w:rsidR="00593F10" w:rsidRPr="00683183" w:rsidRDefault="00593F10" w:rsidP="0056672B">
      <w:pPr>
        <w:pStyle w:val="22"/>
      </w:pPr>
      <w:bookmarkStart w:id="1203" w:name="_Toc128476900"/>
      <w:r w:rsidRPr="00683183">
        <w:rPr>
          <w:rtl/>
        </w:rPr>
        <w:t>מבנה כללי ועקרונות אופן הפעולה</w:t>
      </w:r>
      <w:bookmarkEnd w:id="1199"/>
      <w:bookmarkEnd w:id="1200"/>
      <w:bookmarkEnd w:id="1201"/>
      <w:bookmarkEnd w:id="1202"/>
      <w:bookmarkEnd w:id="1203"/>
    </w:p>
    <w:p w14:paraId="3DC6498C" w14:textId="77777777" w:rsidR="00593F10" w:rsidRPr="00683183" w:rsidRDefault="00593F10" w:rsidP="008E7EB7">
      <w:pPr>
        <w:pStyle w:val="32"/>
      </w:pPr>
      <w:r w:rsidRPr="00683183">
        <w:rPr>
          <w:rtl/>
        </w:rPr>
        <w:t>המערכת מקבלת חיוויים בזמן אמת על אירועים ואזעקות תוך הפעלת מנגנוני חוקים וקורלציה לניתוח האירוע והפצתו לגורמים המתאימים</w:t>
      </w:r>
      <w:r w:rsidRPr="00683183">
        <w:t xml:space="preserve">, </w:t>
      </w:r>
      <w:r w:rsidRPr="00683183">
        <w:rPr>
          <w:rtl/>
        </w:rPr>
        <w:t>על פי רשימות תפוצה מובנות</w:t>
      </w:r>
      <w:r w:rsidRPr="00683183">
        <w:t>.</w:t>
      </w:r>
    </w:p>
    <w:p w14:paraId="7B004AC9" w14:textId="77777777" w:rsidR="00593F10" w:rsidRPr="00683183" w:rsidRDefault="00593F10" w:rsidP="008E7EB7">
      <w:pPr>
        <w:pStyle w:val="32"/>
      </w:pPr>
      <w:r w:rsidRPr="00683183">
        <w:rPr>
          <w:rtl/>
        </w:rPr>
        <w:t>מערכת פתוחה – יכולת התממשקות לציוד חומרה</w:t>
      </w:r>
      <w:r w:rsidRPr="00683183">
        <w:t>/</w:t>
      </w:r>
      <w:r w:rsidRPr="00683183">
        <w:rPr>
          <w:rtl/>
        </w:rPr>
        <w:t>תוכנה</w:t>
      </w:r>
      <w:r w:rsidRPr="00683183">
        <w:t xml:space="preserve">, </w:t>
      </w:r>
      <w:r w:rsidRPr="00683183">
        <w:rPr>
          <w:rtl/>
        </w:rPr>
        <w:t>אשר ניתן להתממשק אליו בפרוטוקול כלשהו תוך הגדרתו כחלק מרכיבי המידע המנוהלים ע</w:t>
      </w:r>
      <w:r w:rsidRPr="00683183">
        <w:t>"</w:t>
      </w:r>
      <w:r w:rsidRPr="00683183">
        <w:rPr>
          <w:rtl/>
        </w:rPr>
        <w:t>י המערכת</w:t>
      </w:r>
      <w:r w:rsidRPr="00683183">
        <w:t>.</w:t>
      </w:r>
    </w:p>
    <w:p w14:paraId="5541F36F" w14:textId="77777777" w:rsidR="00593F10" w:rsidRPr="00683183" w:rsidRDefault="00593F10" w:rsidP="008E7EB7">
      <w:pPr>
        <w:pStyle w:val="32"/>
      </w:pPr>
      <w:r w:rsidRPr="00683183">
        <w:rPr>
          <w:rtl/>
        </w:rPr>
        <w:t>המערכת תאפשר חיבור סוגי ממשקים שונים על ידי תוספת רכיבי תכנה ייעודיים. באמצעות שימוש ברכבים אלו, ניתן לתקשר עם רכיבים חיצוניים בפרוטוקולים שונים ובתשתיות תקשורת שונות כגון</w:t>
      </w:r>
      <w:r w:rsidRPr="00683183">
        <w:rPr>
          <w:rFonts w:hint="cs"/>
          <w:rtl/>
        </w:rPr>
        <w:t xml:space="preserve"> </w:t>
      </w:r>
      <w:r w:rsidRPr="00683183">
        <w:t xml:space="preserve"> TCP/IP , RS232, RS485</w:t>
      </w:r>
      <w:r w:rsidRPr="00683183">
        <w:rPr>
          <w:rtl/>
        </w:rPr>
        <w:t xml:space="preserve"> מגעים יבשים וכדומה</w:t>
      </w:r>
      <w:r w:rsidRPr="00683183">
        <w:t xml:space="preserve">. </w:t>
      </w:r>
    </w:p>
    <w:p w14:paraId="5E24D140" w14:textId="77777777" w:rsidR="00593F10" w:rsidRPr="00683183" w:rsidRDefault="00593F10" w:rsidP="008E7EB7">
      <w:pPr>
        <w:pStyle w:val="32"/>
      </w:pPr>
      <w:r w:rsidRPr="00683183">
        <w:rPr>
          <w:rtl/>
        </w:rPr>
        <w:t>כמו כן ניתן להשתמש ברכיבים מתקדמים ביכולות המבוססות</w:t>
      </w:r>
      <w:r w:rsidRPr="00683183">
        <w:rPr>
          <w:rFonts w:hint="cs"/>
          <w:rtl/>
        </w:rPr>
        <w:t xml:space="preserve"> </w:t>
      </w:r>
      <w:r w:rsidRPr="00683183">
        <w:t xml:space="preserve"> API , SDK , OPC</w:t>
      </w:r>
      <w:r w:rsidRPr="00683183">
        <w:rPr>
          <w:rtl/>
        </w:rPr>
        <w:t xml:space="preserve"> וכו' לרכיבים המספקים כלים אלו</w:t>
      </w:r>
      <w:r w:rsidRPr="00683183">
        <w:t>.</w:t>
      </w:r>
    </w:p>
    <w:p w14:paraId="457C5B9E" w14:textId="77777777" w:rsidR="00593F10" w:rsidRPr="00683183" w:rsidRDefault="00593F10" w:rsidP="008E7EB7">
      <w:pPr>
        <w:pStyle w:val="32"/>
      </w:pPr>
      <w:r w:rsidRPr="00683183">
        <w:rPr>
          <w:rtl/>
        </w:rPr>
        <w:t>יכולת הגדרה גמישה של רכיבי המערכת, יכולת מלאה לבצע שינויים ברכיבי המידע השונים וביחסים ההדדיים שביניהם, יכולת פשוטה לביצוע שינויים בהגדרות המערכת ובכל אבני הבניין המרכיבים אותה ללא צורך בשינויים בתוכנת המערכת</w:t>
      </w:r>
      <w:r w:rsidRPr="00683183">
        <w:t>.</w:t>
      </w:r>
    </w:p>
    <w:p w14:paraId="4ED38E4B" w14:textId="77777777" w:rsidR="00593F10" w:rsidRPr="00683183" w:rsidRDefault="00593F10" w:rsidP="008E7EB7">
      <w:pPr>
        <w:pStyle w:val="32"/>
      </w:pPr>
      <w:r w:rsidRPr="00683183">
        <w:rPr>
          <w:rtl/>
        </w:rPr>
        <w:t>המערכת תאפשר יכולת גידול וגמישות שיאפשרו ללקוח "לגדול" איתה ולהוסיף לה אתרים ויכולות לאורך ציר הזמן.</w:t>
      </w:r>
    </w:p>
    <w:p w14:paraId="2506C18B" w14:textId="77777777" w:rsidR="00593F10" w:rsidRPr="00683183" w:rsidRDefault="00593F10" w:rsidP="008E7EB7">
      <w:pPr>
        <w:pStyle w:val="32"/>
      </w:pPr>
      <w:r w:rsidRPr="00683183">
        <w:rPr>
          <w:rtl/>
        </w:rPr>
        <w:t xml:space="preserve">המערכת תכיל ממשק משתמש גראפי ייחודי, פשוט אשר יתאים לתפעול מערכות אבטחה. </w:t>
      </w:r>
    </w:p>
    <w:p w14:paraId="0F3BB35D" w14:textId="77777777" w:rsidR="00593F10" w:rsidRPr="00683183" w:rsidRDefault="00593F10" w:rsidP="008E7EB7">
      <w:pPr>
        <w:pStyle w:val="32"/>
      </w:pPr>
      <w:r w:rsidRPr="00683183">
        <w:rPr>
          <w:rtl/>
        </w:rPr>
        <w:t>הממשק יכלול משטחי עבודה המותאמים למשימות השונות, תוך יכולת להגדרה של פרופילי שימוש שונים למשתמשים השונים</w:t>
      </w:r>
      <w:r w:rsidRPr="00683183">
        <w:t>.</w:t>
      </w:r>
    </w:p>
    <w:p w14:paraId="005C9D4D" w14:textId="77777777" w:rsidR="00593F10" w:rsidRPr="00683183" w:rsidRDefault="00593F10" w:rsidP="008E7EB7">
      <w:pPr>
        <w:pStyle w:val="32"/>
      </w:pPr>
      <w:r w:rsidRPr="00683183">
        <w:rPr>
          <w:rtl/>
        </w:rPr>
        <w:t>המערכת תכלול שילוב מובנה של מערכת הרשאות מלאה שתאפשר למנהל המערכת להגדיר את הרשאות התפעול השימוש והצפייה בכל אחד ממרכיביה המערכת</w:t>
      </w:r>
      <w:r w:rsidRPr="00683183">
        <w:t>.</w:t>
      </w:r>
    </w:p>
    <w:p w14:paraId="7C0B5462" w14:textId="77777777" w:rsidR="00593F10" w:rsidRPr="00683183" w:rsidRDefault="00593F10" w:rsidP="008E7EB7">
      <w:pPr>
        <w:pStyle w:val="32"/>
      </w:pPr>
      <w:r w:rsidRPr="00683183">
        <w:rPr>
          <w:rtl/>
        </w:rPr>
        <w:t>המערכת תאפשר את רישום כל הפעילויות והאירועים הקורים בזמן אמת באמצעות מנגנון מובנה שאוגר את כל מהלכי התפעול ביומן המערכת הממומש בתוך בסיס הנתונים שלה, היומן יאפשר שיחזור כל פעולה שבוצעה במערכת</w:t>
      </w:r>
      <w:r w:rsidRPr="00683183">
        <w:t>.</w:t>
      </w:r>
    </w:p>
    <w:p w14:paraId="59B12365" w14:textId="77777777" w:rsidR="00593F10" w:rsidRPr="00683183" w:rsidRDefault="00593F10" w:rsidP="008E7EB7">
      <w:pPr>
        <w:pStyle w:val="32"/>
      </w:pPr>
      <w:r w:rsidRPr="00683183">
        <w:rPr>
          <w:rtl/>
        </w:rPr>
        <w:t>המערכת תאפשר לבצע תחקור של האירועים והפעילויות שקרו במערכת ונרשמו ביומן האירועים.</w:t>
      </w:r>
    </w:p>
    <w:p w14:paraId="7BA7C237" w14:textId="77777777" w:rsidR="00593F10" w:rsidRPr="00683183" w:rsidRDefault="00593F10" w:rsidP="0056672B">
      <w:pPr>
        <w:spacing w:line="360" w:lineRule="auto"/>
        <w:rPr>
          <w:rFonts w:ascii="Arial" w:hAnsi="Arial"/>
          <w:sz w:val="24"/>
          <w:szCs w:val="24"/>
        </w:rPr>
      </w:pPr>
    </w:p>
    <w:p w14:paraId="6DD2A0BA" w14:textId="77777777" w:rsidR="00593F10" w:rsidRPr="00683183" w:rsidRDefault="00593F10" w:rsidP="0056672B">
      <w:pPr>
        <w:pStyle w:val="22"/>
      </w:pPr>
      <w:bookmarkStart w:id="1204" w:name="_Toc390071426"/>
      <w:bookmarkStart w:id="1205" w:name="_Toc391226122"/>
      <w:bookmarkStart w:id="1206" w:name="_Toc474850524"/>
      <w:bookmarkStart w:id="1207" w:name="_Toc475005141"/>
      <w:bookmarkStart w:id="1208" w:name="_Toc128476901"/>
      <w:r w:rsidRPr="00683183">
        <w:rPr>
          <w:rtl/>
        </w:rPr>
        <w:t>תמיכה בתתי-מערכות</w:t>
      </w:r>
      <w:bookmarkEnd w:id="1204"/>
      <w:bookmarkEnd w:id="1205"/>
      <w:bookmarkEnd w:id="1206"/>
      <w:bookmarkEnd w:id="1207"/>
      <w:bookmarkEnd w:id="1208"/>
    </w:p>
    <w:p w14:paraId="446CFD60" w14:textId="77777777" w:rsidR="00593F10" w:rsidRPr="00683183" w:rsidRDefault="00593F10" w:rsidP="008E7EB7">
      <w:pPr>
        <w:pStyle w:val="32"/>
      </w:pPr>
      <w:r w:rsidRPr="00683183">
        <w:rPr>
          <w:rtl/>
        </w:rPr>
        <w:t>המערכת תתמוך באינטגרציה מלאה ובזמן אמת בכל תתי המערכות הכלולות בפרויקט ע"פ הגדרתם במפרט זה, לרבות:</w:t>
      </w:r>
    </w:p>
    <w:p w14:paraId="244124D1" w14:textId="77777777" w:rsidR="00593F10" w:rsidRPr="00683183" w:rsidRDefault="00593F10" w:rsidP="0056672B">
      <w:pPr>
        <w:pStyle w:val="42"/>
      </w:pPr>
      <w:r w:rsidRPr="00683183">
        <w:rPr>
          <w:rtl/>
        </w:rPr>
        <w:t xml:space="preserve">מערכת </w:t>
      </w:r>
      <w:proofErr w:type="spellStart"/>
      <w:r w:rsidRPr="00683183">
        <w:rPr>
          <w:rtl/>
        </w:rPr>
        <w:t>הטמ"ס</w:t>
      </w:r>
      <w:proofErr w:type="spellEnd"/>
      <w:r w:rsidRPr="00683183">
        <w:rPr>
          <w:rtl/>
        </w:rPr>
        <w:t xml:space="preserve"> על כל מרכיביה.</w:t>
      </w:r>
    </w:p>
    <w:p w14:paraId="722E30B4" w14:textId="77777777" w:rsidR="00593F10" w:rsidRPr="00683183" w:rsidRDefault="00593F10" w:rsidP="0056672B">
      <w:pPr>
        <w:pStyle w:val="42"/>
      </w:pPr>
      <w:r w:rsidRPr="00683183">
        <w:rPr>
          <w:rtl/>
        </w:rPr>
        <w:t xml:space="preserve">מערכת </w:t>
      </w:r>
      <w:r w:rsidRPr="00683183">
        <w:rPr>
          <w:rFonts w:hint="cs"/>
          <w:rtl/>
        </w:rPr>
        <w:t xml:space="preserve">אזעקה </w:t>
      </w:r>
      <w:r w:rsidRPr="00683183">
        <w:rPr>
          <w:rtl/>
        </w:rPr>
        <w:t>לקבלת התרעות</w:t>
      </w:r>
      <w:r w:rsidRPr="00683183">
        <w:rPr>
          <w:rFonts w:hint="cs"/>
          <w:rtl/>
        </w:rPr>
        <w:t>.</w:t>
      </w:r>
      <w:r w:rsidRPr="00683183">
        <w:rPr>
          <w:rtl/>
        </w:rPr>
        <w:t>.</w:t>
      </w:r>
    </w:p>
    <w:p w14:paraId="710F4DDE" w14:textId="77777777" w:rsidR="00593F10" w:rsidRPr="00683183" w:rsidRDefault="00593F10" w:rsidP="0056672B">
      <w:pPr>
        <w:pStyle w:val="42"/>
      </w:pPr>
      <w:r w:rsidRPr="00683183">
        <w:rPr>
          <w:rtl/>
        </w:rPr>
        <w:t>מערכת בקרת הכניסה.</w:t>
      </w:r>
    </w:p>
    <w:p w14:paraId="732B2DD0" w14:textId="77777777" w:rsidR="00593F10" w:rsidRPr="00683183" w:rsidRDefault="00593F10" w:rsidP="0056672B">
      <w:pPr>
        <w:pStyle w:val="42"/>
      </w:pPr>
      <w:r w:rsidRPr="00683183">
        <w:rPr>
          <w:rtl/>
        </w:rPr>
        <w:t xml:space="preserve">מערכת </w:t>
      </w:r>
      <w:r w:rsidRPr="00683183">
        <w:t>Video Analytics</w:t>
      </w:r>
    </w:p>
    <w:p w14:paraId="5A89819E" w14:textId="77777777" w:rsidR="00593F10" w:rsidRPr="00683183" w:rsidRDefault="00593F10" w:rsidP="0056672B">
      <w:pPr>
        <w:pStyle w:val="42"/>
        <w:rPr>
          <w:rtl/>
        </w:rPr>
      </w:pPr>
      <w:r w:rsidRPr="00683183">
        <w:rPr>
          <w:rtl/>
        </w:rPr>
        <w:t>מערכת האינטרקום.</w:t>
      </w:r>
    </w:p>
    <w:p w14:paraId="683E6A61" w14:textId="77777777" w:rsidR="00593F10" w:rsidRPr="00683183" w:rsidRDefault="00593F10" w:rsidP="0056672B">
      <w:pPr>
        <w:pStyle w:val="42"/>
        <w:rPr>
          <w:rtl/>
        </w:rPr>
      </w:pPr>
      <w:proofErr w:type="spellStart"/>
      <w:r w:rsidRPr="00683183">
        <w:rPr>
          <w:rtl/>
        </w:rPr>
        <w:t>וכו</w:t>
      </w:r>
      <w:proofErr w:type="spellEnd"/>
      <w:r w:rsidRPr="00683183">
        <w:rPr>
          <w:rtl/>
        </w:rPr>
        <w:t>'...</w:t>
      </w:r>
    </w:p>
    <w:p w14:paraId="3D83FF3A" w14:textId="77777777" w:rsidR="00593F10" w:rsidRPr="00683183" w:rsidRDefault="00593F10" w:rsidP="0056672B">
      <w:pPr>
        <w:spacing w:line="360" w:lineRule="auto"/>
        <w:rPr>
          <w:rFonts w:ascii="Arial" w:hAnsi="Arial"/>
          <w:sz w:val="24"/>
          <w:szCs w:val="24"/>
        </w:rPr>
      </w:pPr>
    </w:p>
    <w:p w14:paraId="7FF2FBCD" w14:textId="77777777" w:rsidR="00593F10" w:rsidRPr="00683183" w:rsidRDefault="00593F10" w:rsidP="008E7EB7">
      <w:pPr>
        <w:pStyle w:val="32"/>
      </w:pPr>
      <w:r w:rsidRPr="00683183">
        <w:rPr>
          <w:rFonts w:hint="cs"/>
          <w:rtl/>
        </w:rPr>
        <w:t>בתצורת התקנה כשו"ב מקומי המערכת תכיל את המודולים והממשקים הבאים</w:t>
      </w:r>
      <w:r w:rsidRPr="00683183">
        <w:rPr>
          <w:rtl/>
        </w:rPr>
        <w:t>:</w:t>
      </w:r>
    </w:p>
    <w:p w14:paraId="27B2EEDF" w14:textId="77777777" w:rsidR="00593F10" w:rsidRPr="00683183" w:rsidRDefault="00593F10" w:rsidP="0056672B">
      <w:pPr>
        <w:pStyle w:val="42"/>
      </w:pPr>
      <w:r w:rsidRPr="00683183">
        <w:rPr>
          <w:rFonts w:hint="cs"/>
          <w:rtl/>
        </w:rPr>
        <w:t>ממשקים רלוונטיים לתתי המערכות באתר.</w:t>
      </w:r>
    </w:p>
    <w:p w14:paraId="16829D2F" w14:textId="77777777" w:rsidR="00593F10" w:rsidRPr="00683183" w:rsidRDefault="00593F10" w:rsidP="0056672B">
      <w:pPr>
        <w:pStyle w:val="42"/>
        <w:rPr>
          <w:rtl/>
        </w:rPr>
      </w:pPr>
      <w:r w:rsidRPr="00683183">
        <w:rPr>
          <w:rtl/>
        </w:rPr>
        <w:t>יומן אירועים ומבצעים.</w:t>
      </w:r>
    </w:p>
    <w:p w14:paraId="2BD4C215" w14:textId="77777777" w:rsidR="00593F10" w:rsidRPr="00683183" w:rsidRDefault="00593F10" w:rsidP="0056672B">
      <w:pPr>
        <w:pStyle w:val="42"/>
      </w:pPr>
      <w:proofErr w:type="spellStart"/>
      <w:r w:rsidRPr="00683183">
        <w:rPr>
          <w:rFonts w:hint="cs"/>
          <w:rtl/>
        </w:rPr>
        <w:t>דוח"ות</w:t>
      </w:r>
      <w:proofErr w:type="spellEnd"/>
    </w:p>
    <w:p w14:paraId="1C266756" w14:textId="77777777" w:rsidR="00593F10" w:rsidRPr="00683183" w:rsidRDefault="00593F10" w:rsidP="0056672B">
      <w:pPr>
        <w:pStyle w:val="42"/>
      </w:pPr>
      <w:r w:rsidRPr="00683183">
        <w:rPr>
          <w:rtl/>
        </w:rPr>
        <w:t>מפה סינופטית מסונכרנת להצגת אזורי עניין ואייקונים המייצגים אמצעים מותקנים.</w:t>
      </w:r>
    </w:p>
    <w:p w14:paraId="08572191" w14:textId="77777777" w:rsidR="00593F10" w:rsidRPr="00683183" w:rsidRDefault="00593F10" w:rsidP="0056672B">
      <w:pPr>
        <w:spacing w:line="360" w:lineRule="auto"/>
        <w:rPr>
          <w:rFonts w:ascii="Arial" w:hAnsi="Arial"/>
          <w:sz w:val="24"/>
          <w:szCs w:val="24"/>
        </w:rPr>
      </w:pPr>
    </w:p>
    <w:p w14:paraId="11AF6A8E" w14:textId="77777777" w:rsidR="00593F10" w:rsidRPr="00683183" w:rsidRDefault="00593F10" w:rsidP="0056672B">
      <w:pPr>
        <w:bidi w:val="0"/>
        <w:spacing w:after="160" w:line="360" w:lineRule="auto"/>
        <w:rPr>
          <w:rFonts w:ascii="Arial" w:hAnsi="Arial"/>
          <w:sz w:val="24"/>
          <w:szCs w:val="24"/>
          <w:rtl/>
        </w:rPr>
      </w:pPr>
      <w:r w:rsidRPr="00683183">
        <w:rPr>
          <w:rFonts w:ascii="Arial" w:hAnsi="Arial"/>
          <w:sz w:val="24"/>
          <w:szCs w:val="24"/>
          <w:rtl/>
        </w:rPr>
        <w:br w:type="page"/>
      </w:r>
    </w:p>
    <w:p w14:paraId="119789E1" w14:textId="77777777" w:rsidR="00593F10" w:rsidRPr="00683183" w:rsidRDefault="00593F10" w:rsidP="008E7EB7">
      <w:pPr>
        <w:pStyle w:val="32"/>
      </w:pPr>
      <w:r w:rsidRPr="00683183">
        <w:rPr>
          <w:rFonts w:hint="cs"/>
          <w:rtl/>
        </w:rPr>
        <w:t>בתצורת התקנה כשו"ב ראשי המערכת תכיל את המודולים והממשקים הבאים</w:t>
      </w:r>
      <w:r w:rsidRPr="00683183">
        <w:rPr>
          <w:rtl/>
        </w:rPr>
        <w:t>:</w:t>
      </w:r>
    </w:p>
    <w:p w14:paraId="7D912A5E" w14:textId="77777777" w:rsidR="00593F10" w:rsidRPr="00683183" w:rsidRDefault="00593F10" w:rsidP="0056672B">
      <w:pPr>
        <w:pStyle w:val="42"/>
      </w:pPr>
      <w:r w:rsidRPr="00683183">
        <w:rPr>
          <w:rFonts w:hint="cs"/>
          <w:rtl/>
        </w:rPr>
        <w:t>ממשקים רלוונטיים לתתי המערכות.</w:t>
      </w:r>
    </w:p>
    <w:p w14:paraId="451349BD" w14:textId="77777777" w:rsidR="00593F10" w:rsidRPr="00683183" w:rsidRDefault="00593F10" w:rsidP="0056672B">
      <w:pPr>
        <w:pStyle w:val="42"/>
      </w:pPr>
      <w:r w:rsidRPr="00683183">
        <w:rPr>
          <w:rtl/>
        </w:rPr>
        <w:t>יומן אירועים ומבצעים.</w:t>
      </w:r>
    </w:p>
    <w:p w14:paraId="1000BF97" w14:textId="77777777" w:rsidR="00593F10" w:rsidRPr="00683183" w:rsidRDefault="00593F10" w:rsidP="0056672B">
      <w:pPr>
        <w:pStyle w:val="42"/>
        <w:rPr>
          <w:rtl/>
        </w:rPr>
      </w:pPr>
      <w:r w:rsidRPr="00683183">
        <w:rPr>
          <w:rtl/>
        </w:rPr>
        <w:t>מפה סינופטית מסונכרנת להצגת אזורי עניין ואייקונים המייצגים אמצעים מותקנים.</w:t>
      </w:r>
    </w:p>
    <w:p w14:paraId="07C2B4DD" w14:textId="77777777" w:rsidR="00593F10" w:rsidRPr="00683183" w:rsidRDefault="00593F10" w:rsidP="0056672B">
      <w:pPr>
        <w:pStyle w:val="42"/>
        <w:rPr>
          <w:rtl/>
        </w:rPr>
      </w:pPr>
      <w:proofErr w:type="spellStart"/>
      <w:r w:rsidRPr="00683183">
        <w:rPr>
          <w:rFonts w:hint="cs"/>
          <w:rtl/>
        </w:rPr>
        <w:t>דוח"ות</w:t>
      </w:r>
      <w:proofErr w:type="spellEnd"/>
    </w:p>
    <w:p w14:paraId="53A12DD1" w14:textId="77777777" w:rsidR="00593F10" w:rsidRPr="00683183" w:rsidRDefault="00593F10" w:rsidP="0056672B">
      <w:pPr>
        <w:pStyle w:val="42"/>
        <w:rPr>
          <w:rtl/>
        </w:rPr>
      </w:pPr>
      <w:r w:rsidRPr="00683183">
        <w:rPr>
          <w:rFonts w:hint="cs"/>
          <w:rtl/>
        </w:rPr>
        <w:t>תרחישים</w:t>
      </w:r>
    </w:p>
    <w:p w14:paraId="69679938" w14:textId="77777777" w:rsidR="00593F10" w:rsidRPr="00683183" w:rsidRDefault="00593F10" w:rsidP="0056672B">
      <w:pPr>
        <w:pStyle w:val="42"/>
      </w:pPr>
      <w:r w:rsidRPr="00683183">
        <w:rPr>
          <w:rtl/>
        </w:rPr>
        <w:t>איכון רכבים ובני אדם</w:t>
      </w:r>
    </w:p>
    <w:p w14:paraId="466DE192" w14:textId="77777777" w:rsidR="00593F10" w:rsidRPr="00683183" w:rsidRDefault="00593F10" w:rsidP="0056672B">
      <w:pPr>
        <w:pStyle w:val="42"/>
        <w:rPr>
          <w:rtl/>
        </w:rPr>
      </w:pPr>
      <w:r w:rsidRPr="00683183">
        <w:rPr>
          <w:rtl/>
        </w:rPr>
        <w:t>ניטור מערכות כוח של המוקד ושל יחידות הקצה.</w:t>
      </w:r>
    </w:p>
    <w:p w14:paraId="00736AEB" w14:textId="77777777" w:rsidR="00593F10" w:rsidRPr="00683183" w:rsidRDefault="00593F10" w:rsidP="0056672B">
      <w:pPr>
        <w:pStyle w:val="42"/>
        <w:rPr>
          <w:rtl/>
        </w:rPr>
      </w:pPr>
      <w:r w:rsidRPr="00683183">
        <w:rPr>
          <w:rtl/>
        </w:rPr>
        <w:t>ניטור ובקרת מערך התקשורת.</w:t>
      </w:r>
    </w:p>
    <w:p w14:paraId="66D97AC8" w14:textId="77777777" w:rsidR="00593F10" w:rsidRPr="00683183" w:rsidRDefault="00593F10" w:rsidP="0056672B">
      <w:pPr>
        <w:pStyle w:val="42"/>
      </w:pPr>
      <w:r w:rsidRPr="00683183">
        <w:t>GIS</w:t>
      </w:r>
    </w:p>
    <w:p w14:paraId="40483A73" w14:textId="77777777" w:rsidR="00593F10" w:rsidRPr="00683183" w:rsidRDefault="00593F10" w:rsidP="0056672B">
      <w:pPr>
        <w:pStyle w:val="42"/>
      </w:pPr>
      <w:r w:rsidRPr="00683183">
        <w:rPr>
          <w:rtl/>
        </w:rPr>
        <w:t>מפות טופוגראפיות.</w:t>
      </w:r>
    </w:p>
    <w:p w14:paraId="2DF73362" w14:textId="77777777" w:rsidR="00593F10" w:rsidRPr="00683183" w:rsidRDefault="00593F10" w:rsidP="0056672B">
      <w:pPr>
        <w:pStyle w:val="42"/>
      </w:pPr>
      <w:r w:rsidRPr="00683183">
        <w:rPr>
          <w:rtl/>
        </w:rPr>
        <w:t>תצלומי אוויר.</w:t>
      </w:r>
    </w:p>
    <w:p w14:paraId="7F7AF5C3" w14:textId="77777777" w:rsidR="00593F10" w:rsidRPr="00683183" w:rsidRDefault="00593F10" w:rsidP="0056672B">
      <w:pPr>
        <w:pStyle w:val="42"/>
        <w:rPr>
          <w:rtl/>
        </w:rPr>
      </w:pPr>
      <w:r w:rsidRPr="00683183">
        <w:rPr>
          <w:rtl/>
        </w:rPr>
        <w:t>תוכניות בנין.</w:t>
      </w:r>
    </w:p>
    <w:p w14:paraId="2B333EC4" w14:textId="77777777" w:rsidR="00593F10" w:rsidRPr="00683183" w:rsidRDefault="00593F10" w:rsidP="0056672B">
      <w:pPr>
        <w:pStyle w:val="42"/>
      </w:pPr>
      <w:r w:rsidRPr="00683183">
        <w:rPr>
          <w:rFonts w:hint="cs"/>
          <w:rtl/>
        </w:rPr>
        <w:t xml:space="preserve">ועוד כלל </w:t>
      </w:r>
      <w:proofErr w:type="spellStart"/>
      <w:r w:rsidRPr="00683183">
        <w:rPr>
          <w:rFonts w:hint="cs"/>
          <w:rtl/>
        </w:rPr>
        <w:t>שידרש</w:t>
      </w:r>
      <w:proofErr w:type="spellEnd"/>
    </w:p>
    <w:p w14:paraId="3AEB865F" w14:textId="77777777" w:rsidR="00593F10" w:rsidRPr="00683183" w:rsidRDefault="00593F10" w:rsidP="0056672B">
      <w:pPr>
        <w:pStyle w:val="22"/>
      </w:pPr>
      <w:bookmarkStart w:id="1209" w:name="_Toc390071427"/>
      <w:bookmarkStart w:id="1210" w:name="_Toc391226123"/>
      <w:bookmarkStart w:id="1211" w:name="_Toc474850525"/>
      <w:bookmarkStart w:id="1212" w:name="_Toc475005142"/>
      <w:bookmarkStart w:id="1213" w:name="_Toc128476902"/>
      <w:r w:rsidRPr="00683183">
        <w:rPr>
          <w:rtl/>
        </w:rPr>
        <w:t>דרישות כלליות</w:t>
      </w:r>
      <w:bookmarkEnd w:id="1209"/>
      <w:bookmarkEnd w:id="1210"/>
      <w:bookmarkEnd w:id="1211"/>
      <w:bookmarkEnd w:id="1212"/>
      <w:bookmarkEnd w:id="1213"/>
    </w:p>
    <w:p w14:paraId="788EBF54" w14:textId="77777777" w:rsidR="00593F10" w:rsidRPr="00683183" w:rsidRDefault="00593F10" w:rsidP="008E7EB7">
      <w:pPr>
        <w:pStyle w:val="32"/>
      </w:pPr>
      <w:r w:rsidRPr="00683183">
        <w:rPr>
          <w:rtl/>
        </w:rPr>
        <w:t>המערכת תאפשר שליטה ובקרה על רכיבים מנוהלים ומבוזרים בתצורה נוחה וידידותית למשתמש</w:t>
      </w:r>
      <w:r w:rsidRPr="00683183">
        <w:t>.</w:t>
      </w:r>
    </w:p>
    <w:p w14:paraId="174EEB09" w14:textId="77777777" w:rsidR="00593F10" w:rsidRPr="00683183" w:rsidRDefault="00593F10" w:rsidP="008E7EB7">
      <w:pPr>
        <w:pStyle w:val="32"/>
      </w:pPr>
      <w:r w:rsidRPr="00683183">
        <w:rPr>
          <w:rtl/>
        </w:rPr>
        <w:t>המערכת תספק תמונת מצב עדכנית של כל רכיבי האבטחה ותיתן למפעיל כלי חזק ואינטואיטיבי לתפעול רכיבי הקצה כגון מצלמות, שחזורים, הפעלת ציוד קצה ועוד</w:t>
      </w:r>
      <w:r w:rsidRPr="00683183">
        <w:t>.</w:t>
      </w:r>
    </w:p>
    <w:p w14:paraId="499B72F0" w14:textId="77777777" w:rsidR="00593F10" w:rsidRPr="00683183" w:rsidRDefault="00593F10" w:rsidP="008E7EB7">
      <w:pPr>
        <w:pStyle w:val="32"/>
      </w:pPr>
      <w:r w:rsidRPr="00683183">
        <w:rPr>
          <w:rtl/>
        </w:rPr>
        <w:t>המערכת תאפשר לנטר את ציוד הקצה באופן רציף ולהגיב לאירועים</w:t>
      </w:r>
      <w:r w:rsidRPr="00683183">
        <w:t xml:space="preserve">. </w:t>
      </w:r>
    </w:p>
    <w:p w14:paraId="6B9543A4" w14:textId="77777777" w:rsidR="00593F10" w:rsidRPr="00683183" w:rsidRDefault="00593F10" w:rsidP="008E7EB7">
      <w:pPr>
        <w:pStyle w:val="32"/>
      </w:pPr>
      <w:r w:rsidRPr="00683183">
        <w:rPr>
          <w:rtl/>
        </w:rPr>
        <w:t>עבור כל אירוע תאפשר המערכת הגדרת תסריטים.</w:t>
      </w:r>
    </w:p>
    <w:p w14:paraId="5850DE57" w14:textId="77777777" w:rsidR="00593F10" w:rsidRPr="00683183" w:rsidRDefault="00593F10" w:rsidP="008E7EB7">
      <w:pPr>
        <w:pStyle w:val="32"/>
      </w:pPr>
      <w:r w:rsidRPr="00683183">
        <w:rPr>
          <w:rtl/>
        </w:rPr>
        <w:t xml:space="preserve">מערכת השו"ב הינה שילוב של חבילת תוכנה ברמת </w:t>
      </w:r>
      <w:r w:rsidRPr="00683183">
        <w:t>server</w:t>
      </w:r>
      <w:r w:rsidRPr="00683183">
        <w:rPr>
          <w:rtl/>
        </w:rPr>
        <w:t xml:space="preserve"> ו- </w:t>
      </w:r>
      <w:r w:rsidRPr="00683183">
        <w:t>client</w:t>
      </w:r>
      <w:r w:rsidRPr="00683183">
        <w:rPr>
          <w:rtl/>
        </w:rPr>
        <w:t xml:space="preserve"> המותקנת על גבי חומרות מחשוב גנריות מסוג שרת בתצורת "פיצה" או מחשב </w:t>
      </w:r>
      <w:r w:rsidRPr="00683183">
        <w:t>PC</w:t>
      </w:r>
      <w:r w:rsidRPr="00683183">
        <w:rPr>
          <w:rtl/>
        </w:rPr>
        <w:t xml:space="preserve"> ו- </w:t>
      </w:r>
      <w:r w:rsidRPr="00683183">
        <w:t>client</w:t>
      </w:r>
      <w:r w:rsidRPr="00683183">
        <w:rPr>
          <w:rtl/>
        </w:rPr>
        <w:t xml:space="preserve"> בתצורת מחשב </w:t>
      </w:r>
      <w:r w:rsidRPr="00683183">
        <w:t>PC</w:t>
      </w:r>
      <w:r w:rsidRPr="00683183">
        <w:rPr>
          <w:rtl/>
        </w:rPr>
        <w:t xml:space="preserve"> במארז "19 תעשייתי.</w:t>
      </w:r>
    </w:p>
    <w:p w14:paraId="316EA1DF" w14:textId="77777777" w:rsidR="00593F10" w:rsidRPr="00683183" w:rsidRDefault="00593F10" w:rsidP="008E7EB7">
      <w:pPr>
        <w:pStyle w:val="32"/>
      </w:pPr>
      <w:r w:rsidRPr="00683183">
        <w:rPr>
          <w:rtl/>
        </w:rPr>
        <w:t xml:space="preserve">תיתכן גם תצורת התקנה של ה </w:t>
      </w:r>
      <w:r w:rsidRPr="00683183">
        <w:t>server</w:t>
      </w:r>
      <w:r w:rsidRPr="00683183">
        <w:rPr>
          <w:rtl/>
        </w:rPr>
        <w:t xml:space="preserve"> וה- </w:t>
      </w:r>
      <w:r w:rsidRPr="00683183">
        <w:t>client</w:t>
      </w:r>
      <w:r w:rsidRPr="00683183">
        <w:rPr>
          <w:rtl/>
        </w:rPr>
        <w:t xml:space="preserve"> ע"ג אותה החומרה.</w:t>
      </w:r>
    </w:p>
    <w:p w14:paraId="7C44C1EC" w14:textId="77777777" w:rsidR="00593F10" w:rsidRPr="00683183" w:rsidRDefault="00593F10" w:rsidP="008E7EB7">
      <w:pPr>
        <w:pStyle w:val="32"/>
      </w:pPr>
      <w:r w:rsidRPr="00683183">
        <w:rPr>
          <w:rtl/>
        </w:rPr>
        <w:t>השאיפה היא כי מערכת השו"ב תותקן בחדר השרתים של המתקן אולם יתכן כי מסיבות שונות יידרש להתקינה המיקום אחר במתקן או מחוץ לו.</w:t>
      </w:r>
    </w:p>
    <w:p w14:paraId="74D079BC" w14:textId="77777777" w:rsidR="00593F10" w:rsidRPr="00683183" w:rsidRDefault="00593F10" w:rsidP="008E7EB7">
      <w:pPr>
        <w:pStyle w:val="32"/>
      </w:pPr>
      <w:r w:rsidRPr="00683183">
        <w:rPr>
          <w:rtl/>
        </w:rPr>
        <w:t>המערכת תופעל באמצעות תוכנת שליטה ובקרה מרכזית אחת שהינה מוצר מדף בעל יכולות מוכחות.</w:t>
      </w:r>
    </w:p>
    <w:p w14:paraId="7CDB1D00" w14:textId="77777777" w:rsidR="00593F10" w:rsidRPr="00683183" w:rsidRDefault="00593F10" w:rsidP="008E7EB7">
      <w:pPr>
        <w:pStyle w:val="32"/>
      </w:pPr>
      <w:r w:rsidRPr="00683183">
        <w:rPr>
          <w:rtl/>
        </w:rPr>
        <w:t>כל הטקסטים בתוכנה יהיו בעברית - תמיכה מלאה.</w:t>
      </w:r>
    </w:p>
    <w:p w14:paraId="7CF48501" w14:textId="77777777" w:rsidR="00593F10" w:rsidRPr="00683183" w:rsidRDefault="00593F10" w:rsidP="008E7EB7">
      <w:pPr>
        <w:pStyle w:val="32"/>
      </w:pPr>
      <w:r w:rsidRPr="00683183">
        <w:rPr>
          <w:rtl/>
        </w:rPr>
        <w:t>טקסטים באנגלית ישולבו ע"פ דרישת הלקוח.</w:t>
      </w:r>
    </w:p>
    <w:p w14:paraId="4B9F68E1" w14:textId="77777777" w:rsidR="00593F10" w:rsidRPr="00683183" w:rsidRDefault="00593F10" w:rsidP="008E7EB7">
      <w:pPr>
        <w:pStyle w:val="32"/>
      </w:pPr>
      <w:r w:rsidRPr="00683183">
        <w:rPr>
          <w:rtl/>
        </w:rPr>
        <w:t>התוכנה תפעל ותציג נתונים בזמן אמיתי.</w:t>
      </w:r>
    </w:p>
    <w:p w14:paraId="3D8760C5" w14:textId="77777777" w:rsidR="00593F10" w:rsidRPr="00683183" w:rsidRDefault="00593F10" w:rsidP="008E7EB7">
      <w:pPr>
        <w:pStyle w:val="32"/>
      </w:pPr>
      <w:r w:rsidRPr="00683183">
        <w:rPr>
          <w:rtl/>
        </w:rPr>
        <w:t xml:space="preserve">המערכת תכלול אפשרות להתחברות למספר בלתי מוגבל של עמדות הפעלה בשיטת </w:t>
      </w:r>
      <w:r w:rsidRPr="00683183">
        <w:t>SERVER CLIENT</w:t>
      </w:r>
      <w:r w:rsidRPr="00683183">
        <w:rPr>
          <w:rtl/>
        </w:rPr>
        <w:t>.</w:t>
      </w:r>
    </w:p>
    <w:p w14:paraId="0D984807" w14:textId="77777777" w:rsidR="00593F10" w:rsidRPr="00683183" w:rsidRDefault="00593F10" w:rsidP="008E7EB7">
      <w:pPr>
        <w:pStyle w:val="32"/>
      </w:pPr>
      <w:r w:rsidRPr="00683183">
        <w:rPr>
          <w:rtl/>
        </w:rPr>
        <w:t>התוכנה תתמוך בהתרחבות עתידית והוספת עד עוד לפחות 200 אתרים בעלי תכולות שונות לרבות תת מערכות שונות ומספר מצלמות שונה.</w:t>
      </w:r>
    </w:p>
    <w:p w14:paraId="260FDB95" w14:textId="77777777" w:rsidR="00593F10" w:rsidRPr="00683183" w:rsidRDefault="00593F10" w:rsidP="008E7EB7">
      <w:pPr>
        <w:pStyle w:val="32"/>
      </w:pPr>
      <w:r w:rsidRPr="00683183">
        <w:rPr>
          <w:rtl/>
        </w:rPr>
        <w:t xml:space="preserve">המערכת תתמוך בממשק להעברת נתונים בכל סוגי רשתות התקשורת הקיימות בפרוטוקול </w:t>
      </w:r>
      <w:r w:rsidRPr="00683183">
        <w:t>TCP/IP</w:t>
      </w:r>
      <w:r w:rsidRPr="00683183">
        <w:rPr>
          <w:rtl/>
        </w:rPr>
        <w:t xml:space="preserve"> לרבות:</w:t>
      </w:r>
    </w:p>
    <w:p w14:paraId="4967AEF5" w14:textId="77777777" w:rsidR="00593F10" w:rsidRPr="00683183" w:rsidRDefault="00593F10" w:rsidP="0056672B">
      <w:pPr>
        <w:pStyle w:val="42"/>
      </w:pPr>
      <w:r w:rsidRPr="00683183">
        <w:rPr>
          <w:rtl/>
        </w:rPr>
        <w:t>הרשתות של כל חברות הסלולר.</w:t>
      </w:r>
    </w:p>
    <w:p w14:paraId="29AFBFF4" w14:textId="77777777" w:rsidR="00593F10" w:rsidRPr="00683183" w:rsidRDefault="00593F10" w:rsidP="0056672B">
      <w:pPr>
        <w:pStyle w:val="42"/>
      </w:pPr>
      <w:r w:rsidRPr="00683183">
        <w:rPr>
          <w:rtl/>
        </w:rPr>
        <w:t>הרשתות של ספקי האינטרנט המקומיים.</w:t>
      </w:r>
    </w:p>
    <w:p w14:paraId="5663AA0A" w14:textId="77777777" w:rsidR="00593F10" w:rsidRPr="00683183" w:rsidRDefault="00593F10" w:rsidP="0056672B">
      <w:pPr>
        <w:pStyle w:val="42"/>
      </w:pPr>
      <w:r w:rsidRPr="00683183">
        <w:rPr>
          <w:rtl/>
        </w:rPr>
        <w:t>וכדומה..</w:t>
      </w:r>
    </w:p>
    <w:p w14:paraId="487F1687" w14:textId="77777777" w:rsidR="00593F10" w:rsidRPr="00683183" w:rsidRDefault="00593F10" w:rsidP="0056672B">
      <w:pPr>
        <w:spacing w:line="360" w:lineRule="auto"/>
        <w:rPr>
          <w:rFonts w:ascii="Arial" w:hAnsi="Arial"/>
          <w:sz w:val="24"/>
          <w:szCs w:val="24"/>
        </w:rPr>
      </w:pPr>
    </w:p>
    <w:p w14:paraId="4E900B2A" w14:textId="77777777" w:rsidR="00593F10" w:rsidRPr="00683183" w:rsidRDefault="00593F10" w:rsidP="008E7EB7">
      <w:pPr>
        <w:pStyle w:val="32"/>
      </w:pPr>
      <w:r w:rsidRPr="00683183">
        <w:rPr>
          <w:rtl/>
        </w:rPr>
        <w:t xml:space="preserve">התוכנה תתמוך בריבוי מסכים (2 לפחות) בתחנות העבודה. </w:t>
      </w:r>
    </w:p>
    <w:p w14:paraId="07092719" w14:textId="77777777" w:rsidR="00593F10" w:rsidRPr="00683183" w:rsidRDefault="00593F10" w:rsidP="008E7EB7">
      <w:pPr>
        <w:pStyle w:val="32"/>
      </w:pPr>
      <w:r w:rsidRPr="00683183">
        <w:rPr>
          <w:rtl/>
        </w:rPr>
        <w:t>התוכנה תפעל על מחשבים בהם מותקנות מערכות הפעלה הבאות:</w:t>
      </w:r>
    </w:p>
    <w:p w14:paraId="052D9F96" w14:textId="77777777" w:rsidR="00593F10" w:rsidRPr="00683183" w:rsidRDefault="00593F10" w:rsidP="0056672B">
      <w:pPr>
        <w:pStyle w:val="42"/>
      </w:pPr>
      <w:r w:rsidRPr="00683183">
        <w:t xml:space="preserve">Microsoft Windows Server </w:t>
      </w:r>
    </w:p>
    <w:p w14:paraId="424FE521" w14:textId="77777777" w:rsidR="00593F10" w:rsidRPr="00683183" w:rsidRDefault="00593F10" w:rsidP="0056672B">
      <w:pPr>
        <w:pStyle w:val="42"/>
        <w:rPr>
          <w:rtl/>
        </w:rPr>
      </w:pPr>
      <w:r w:rsidRPr="00683183">
        <w:t>Microsoft Windows pro</w:t>
      </w:r>
      <w:r w:rsidRPr="00683183">
        <w:rPr>
          <w:rtl/>
        </w:rPr>
        <w:t xml:space="preserve"> </w:t>
      </w:r>
    </w:p>
    <w:p w14:paraId="0E160034" w14:textId="77777777" w:rsidR="00593F10" w:rsidRPr="00683183" w:rsidRDefault="00593F10" w:rsidP="0056672B">
      <w:pPr>
        <w:spacing w:line="360" w:lineRule="auto"/>
        <w:rPr>
          <w:rFonts w:ascii="Arial" w:hAnsi="Arial"/>
          <w:sz w:val="24"/>
          <w:szCs w:val="24"/>
        </w:rPr>
      </w:pPr>
    </w:p>
    <w:p w14:paraId="7D127CDD" w14:textId="77777777" w:rsidR="00593F10" w:rsidRPr="00683183" w:rsidRDefault="00593F10" w:rsidP="0056672B">
      <w:pPr>
        <w:spacing w:line="360" w:lineRule="auto"/>
        <w:rPr>
          <w:rFonts w:ascii="Arial" w:hAnsi="Arial"/>
          <w:sz w:val="24"/>
          <w:szCs w:val="24"/>
          <w:rtl/>
        </w:rPr>
      </w:pPr>
      <w:r w:rsidRPr="00683183">
        <w:rPr>
          <w:rFonts w:ascii="Arial" w:hAnsi="Arial"/>
          <w:sz w:val="24"/>
          <w:szCs w:val="24"/>
          <w:rtl/>
        </w:rPr>
        <w:t xml:space="preserve">בפועל תסופקנה מערכות ההפעלה של </w:t>
      </w:r>
      <w:r w:rsidRPr="00683183">
        <w:rPr>
          <w:rFonts w:ascii="Arial" w:hAnsi="Arial"/>
          <w:sz w:val="24"/>
          <w:szCs w:val="24"/>
        </w:rPr>
        <w:t>Microsoft</w:t>
      </w:r>
      <w:r w:rsidRPr="00683183">
        <w:rPr>
          <w:rFonts w:ascii="Arial" w:hAnsi="Arial"/>
          <w:sz w:val="24"/>
          <w:szCs w:val="24"/>
          <w:rtl/>
        </w:rPr>
        <w:t xml:space="preserve"> הנ"ל במהדורתן העדכנית והיציבה ביותר ביום ביצוע ההתקנה.</w:t>
      </w:r>
    </w:p>
    <w:p w14:paraId="494D3068" w14:textId="77777777" w:rsidR="00593F10" w:rsidRPr="00683183" w:rsidRDefault="00593F10" w:rsidP="0056672B">
      <w:pPr>
        <w:spacing w:line="360" w:lineRule="auto"/>
        <w:rPr>
          <w:rFonts w:ascii="Arial" w:hAnsi="Arial"/>
          <w:sz w:val="24"/>
          <w:szCs w:val="24"/>
          <w:rtl/>
        </w:rPr>
      </w:pPr>
    </w:p>
    <w:p w14:paraId="3146E504" w14:textId="77777777" w:rsidR="00593F10" w:rsidRPr="00683183" w:rsidRDefault="00593F10" w:rsidP="008E7EB7">
      <w:pPr>
        <w:pStyle w:val="32"/>
      </w:pPr>
      <w:r w:rsidRPr="00683183">
        <w:rPr>
          <w:rtl/>
        </w:rPr>
        <w:t>מערכות ההפעלה יסופקו עם ר</w:t>
      </w:r>
      <w:r w:rsidRPr="00683183">
        <w:rPr>
          <w:rFonts w:hint="cs"/>
          <w:rtl/>
        </w:rPr>
        <w:t>י</w:t>
      </w:r>
      <w:r w:rsidRPr="00683183">
        <w:rPr>
          <w:rtl/>
        </w:rPr>
        <w:t>שיונות ויותקנו עם המערכת כחלק בלתי נפרד ממנה ומחירן יהיה מובנה במחיר המערכת.</w:t>
      </w:r>
    </w:p>
    <w:p w14:paraId="07CC9F20" w14:textId="77777777" w:rsidR="00593F10" w:rsidRPr="00683183" w:rsidRDefault="00593F10" w:rsidP="008E7EB7">
      <w:pPr>
        <w:pStyle w:val="32"/>
      </w:pPr>
      <w:r w:rsidRPr="00683183">
        <w:rPr>
          <w:rtl/>
        </w:rPr>
        <w:t xml:space="preserve">תמיכה מלאה בבסיס נתונים </w:t>
      </w:r>
      <w:r w:rsidRPr="00683183">
        <w:t>SQL Server</w:t>
      </w:r>
      <w:r w:rsidRPr="00683183">
        <w:rPr>
          <w:rtl/>
        </w:rPr>
        <w:t xml:space="preserve"> .</w:t>
      </w:r>
    </w:p>
    <w:p w14:paraId="50014BD7" w14:textId="77777777" w:rsidR="00593F10" w:rsidRPr="00683183" w:rsidRDefault="00593F10" w:rsidP="008E7EB7">
      <w:pPr>
        <w:pStyle w:val="32"/>
        <w:rPr>
          <w:rtl/>
        </w:rPr>
      </w:pPr>
      <w:r w:rsidRPr="00683183">
        <w:rPr>
          <w:rtl/>
        </w:rPr>
        <w:t>התוכנה תהיה גמישה מספיק כך שתאפשר שינויים והתאמה לצרכי הלקוח ללא תוספת מחיר .</w:t>
      </w:r>
    </w:p>
    <w:p w14:paraId="5CC7604E" w14:textId="77777777" w:rsidR="00593F10" w:rsidRPr="00683183" w:rsidRDefault="00593F10" w:rsidP="008E7EB7">
      <w:pPr>
        <w:pStyle w:val="32"/>
      </w:pPr>
      <w:r w:rsidRPr="00683183">
        <w:rPr>
          <w:rtl/>
        </w:rPr>
        <w:t>תצורת ההתקנה במחשבי המערכת תהיה אחידה. ניתן יהיה להגדיר עבור כל מחשב את אופן הפעולה בהתאם לאופי העמדה.</w:t>
      </w:r>
    </w:p>
    <w:p w14:paraId="67C66B12" w14:textId="77777777" w:rsidR="00593F10" w:rsidRPr="00683183" w:rsidRDefault="00593F10" w:rsidP="008E7EB7">
      <w:pPr>
        <w:pStyle w:val="32"/>
      </w:pPr>
      <w:r w:rsidRPr="00683183">
        <w:rPr>
          <w:rtl/>
        </w:rPr>
        <w:t xml:space="preserve">מחשבי המערכת כולם ייחסמו בפני הפעלת תוכניות שאינן ייעודיות לתפעול המערכת (משחקים, סרטים ותוכנות אחרות). </w:t>
      </w:r>
    </w:p>
    <w:p w14:paraId="42069078" w14:textId="77777777" w:rsidR="00593F10" w:rsidRPr="00683183" w:rsidRDefault="00593F10" w:rsidP="008E7EB7">
      <w:pPr>
        <w:pStyle w:val="32"/>
        <w:rPr>
          <w:rtl/>
        </w:rPr>
      </w:pPr>
      <w:r w:rsidRPr="00683183">
        <w:rPr>
          <w:rtl/>
        </w:rPr>
        <w:t>במקרה של ניסיון להפעיל תוכנה שאינה מורשית - יבוצע דיווח אוטומטי ורישום על ניסיון ההפעלה.</w:t>
      </w:r>
    </w:p>
    <w:p w14:paraId="10E119E6" w14:textId="77777777" w:rsidR="00593F10" w:rsidRPr="00683183" w:rsidRDefault="00593F10" w:rsidP="008E7EB7">
      <w:pPr>
        <w:pStyle w:val="32"/>
      </w:pPr>
      <w:r w:rsidRPr="00683183">
        <w:rPr>
          <w:rtl/>
        </w:rPr>
        <w:t>המערכת תהיה בעלת יכולת של הורדה והטענה (</w:t>
      </w:r>
      <w:r w:rsidRPr="00683183">
        <w:t>Upload Download</w:t>
      </w:r>
      <w:r w:rsidRPr="00683183">
        <w:rPr>
          <w:rtl/>
        </w:rPr>
        <w:t>) של תוכנת המכלול לשם גיבוי תוכנת המכלול והקונפיגורציה שלה.</w:t>
      </w:r>
    </w:p>
    <w:p w14:paraId="26AB38EA" w14:textId="77777777" w:rsidR="00593F10" w:rsidRPr="00683183" w:rsidRDefault="00593F10" w:rsidP="008E7EB7">
      <w:pPr>
        <w:pStyle w:val="32"/>
      </w:pPr>
      <w:r w:rsidRPr="00683183">
        <w:rPr>
          <w:rtl/>
        </w:rPr>
        <w:t xml:space="preserve">למען הסר ספק מובהר בזאת כי השאיפה היא כי שרתי מערכת השו"ב יותקנו בנפרד מתחנות העבודה אלה אם כן יידרש אחרת. </w:t>
      </w:r>
    </w:p>
    <w:p w14:paraId="11B330DE" w14:textId="77777777" w:rsidR="00593F10" w:rsidRPr="00683183" w:rsidRDefault="00593F10" w:rsidP="008E7EB7">
      <w:pPr>
        <w:pStyle w:val="32"/>
      </w:pPr>
      <w:r w:rsidRPr="00683183">
        <w:rPr>
          <w:rtl/>
        </w:rPr>
        <w:t xml:space="preserve">תחנת העבודה </w:t>
      </w:r>
      <w:r w:rsidRPr="00683183">
        <w:t>Workstation)</w:t>
      </w:r>
      <w:r w:rsidRPr="00683183">
        <w:rPr>
          <w:rtl/>
        </w:rPr>
        <w:t xml:space="preserve">) יותקנו כל אחת על גבי מחשב ייעודי אחד במארז "19. </w:t>
      </w:r>
    </w:p>
    <w:p w14:paraId="22666F8B" w14:textId="77777777" w:rsidR="00593F10" w:rsidRPr="00683183" w:rsidRDefault="00593F10" w:rsidP="008E7EB7">
      <w:pPr>
        <w:pStyle w:val="32"/>
      </w:pPr>
      <w:r w:rsidRPr="00683183">
        <w:rPr>
          <w:rtl/>
        </w:rPr>
        <w:t xml:space="preserve">תוכנת ה </w:t>
      </w:r>
      <w:r w:rsidRPr="00683183">
        <w:t>server</w:t>
      </w:r>
      <w:r w:rsidRPr="00683183">
        <w:rPr>
          <w:rtl/>
        </w:rPr>
        <w:t xml:space="preserve"> תותקן על גבי חומרת שרת ייעודית לשו"ב מסוג </w:t>
      </w:r>
      <w:r w:rsidRPr="00683183">
        <w:t>pizza "19</w:t>
      </w:r>
      <w:r w:rsidRPr="00683183">
        <w:rPr>
          <w:rtl/>
        </w:rPr>
        <w:t>.</w:t>
      </w:r>
    </w:p>
    <w:p w14:paraId="4ED1F87E" w14:textId="77777777" w:rsidR="00593F10" w:rsidRPr="00683183" w:rsidRDefault="00593F10" w:rsidP="008E7EB7">
      <w:pPr>
        <w:pStyle w:val="32"/>
      </w:pPr>
      <w:r w:rsidRPr="00683183">
        <w:rPr>
          <w:rtl/>
        </w:rPr>
        <w:t xml:space="preserve">המערכת תאפשר ביצוע </w:t>
      </w:r>
      <w:r w:rsidRPr="00683183">
        <w:t>ZOOM</w:t>
      </w:r>
      <w:r w:rsidRPr="00683183">
        <w:rPr>
          <w:rtl/>
        </w:rPr>
        <w:t xml:space="preserve"> לצורך עיון מעמיק יותר של המפעיל באזור מסוים.</w:t>
      </w:r>
    </w:p>
    <w:p w14:paraId="363EEF7B" w14:textId="77777777" w:rsidR="008E7EB7" w:rsidRDefault="008E7EB7">
      <w:pPr>
        <w:bidi w:val="0"/>
        <w:spacing w:after="0" w:line="240" w:lineRule="auto"/>
        <w:rPr>
          <w:rFonts w:ascii="Arial" w:hAnsi="Arial"/>
          <w:sz w:val="24"/>
          <w:szCs w:val="24"/>
          <w:u w:val="single"/>
          <w:rtl/>
        </w:rPr>
      </w:pPr>
      <w:bookmarkStart w:id="1214" w:name="_Toc390071428"/>
      <w:bookmarkStart w:id="1215" w:name="_Toc391226124"/>
      <w:bookmarkStart w:id="1216" w:name="_Toc474850526"/>
      <w:bookmarkStart w:id="1217" w:name="_Toc475005143"/>
      <w:r>
        <w:rPr>
          <w:rtl/>
        </w:rPr>
        <w:br w:type="page"/>
      </w:r>
    </w:p>
    <w:p w14:paraId="1C69484D" w14:textId="3C9EE188" w:rsidR="00593F10" w:rsidRPr="00683183" w:rsidRDefault="00593F10" w:rsidP="0056672B">
      <w:pPr>
        <w:pStyle w:val="22"/>
      </w:pPr>
      <w:bookmarkStart w:id="1218" w:name="_Toc128476903"/>
      <w:r w:rsidRPr="00683183">
        <w:rPr>
          <w:rtl/>
        </w:rPr>
        <w:t>אינטגרציה כללית לכלל תת המערכות</w:t>
      </w:r>
      <w:bookmarkEnd w:id="1214"/>
      <w:bookmarkEnd w:id="1215"/>
      <w:bookmarkEnd w:id="1216"/>
      <w:bookmarkEnd w:id="1217"/>
      <w:bookmarkEnd w:id="1218"/>
    </w:p>
    <w:p w14:paraId="0E077A5B" w14:textId="77777777" w:rsidR="00593F10" w:rsidRPr="00683183" w:rsidRDefault="00593F10" w:rsidP="008E7EB7">
      <w:pPr>
        <w:pStyle w:val="32"/>
      </w:pPr>
      <w:r w:rsidRPr="00683183">
        <w:rPr>
          <w:rtl/>
        </w:rPr>
        <w:t>המערכת תאפשר שליטה מלאה בכל האמצעים באתרים וביניהם:</w:t>
      </w:r>
    </w:p>
    <w:p w14:paraId="4FEDBA5E" w14:textId="77777777" w:rsidR="00593F10" w:rsidRPr="00683183" w:rsidRDefault="00593F10" w:rsidP="0056672B">
      <w:pPr>
        <w:pStyle w:val="42"/>
        <w:rPr>
          <w:rtl/>
        </w:rPr>
      </w:pPr>
      <w:r w:rsidRPr="00683183">
        <w:rPr>
          <w:rtl/>
        </w:rPr>
        <w:t>כלל מצלמות ה</w:t>
      </w:r>
      <w:r w:rsidRPr="00683183">
        <w:t>CCTV</w:t>
      </w:r>
      <w:r w:rsidRPr="00683183">
        <w:rPr>
          <w:rtl/>
        </w:rPr>
        <w:t>.</w:t>
      </w:r>
    </w:p>
    <w:p w14:paraId="6E1382A9" w14:textId="77777777" w:rsidR="00593F10" w:rsidRPr="00683183" w:rsidRDefault="00593F10" w:rsidP="0056672B">
      <w:pPr>
        <w:pStyle w:val="42"/>
        <w:rPr>
          <w:rtl/>
        </w:rPr>
      </w:pPr>
      <w:r w:rsidRPr="00683183">
        <w:rPr>
          <w:rtl/>
        </w:rPr>
        <w:t xml:space="preserve">אביזרי קצה כגון גלאי, דלת, זרקור, מצלמה </w:t>
      </w:r>
      <w:proofErr w:type="spellStart"/>
      <w:r w:rsidRPr="00683183">
        <w:rPr>
          <w:rtl/>
        </w:rPr>
        <w:t>וכו</w:t>
      </w:r>
      <w:proofErr w:type="spellEnd"/>
      <w:r w:rsidRPr="00683183">
        <w:rPr>
          <w:rtl/>
        </w:rPr>
        <w:t>'.</w:t>
      </w:r>
    </w:p>
    <w:p w14:paraId="7D88776A" w14:textId="77777777" w:rsidR="00593F10" w:rsidRPr="00683183" w:rsidRDefault="00593F10" w:rsidP="0056672B">
      <w:pPr>
        <w:pStyle w:val="42"/>
      </w:pPr>
      <w:r w:rsidRPr="00683183">
        <w:rPr>
          <w:rtl/>
        </w:rPr>
        <w:t>בקרת דלתות.</w:t>
      </w:r>
    </w:p>
    <w:p w14:paraId="775A1E9B" w14:textId="77777777" w:rsidR="00593F10" w:rsidRPr="00683183" w:rsidRDefault="00593F10" w:rsidP="0056672B">
      <w:pPr>
        <w:pStyle w:val="42"/>
      </w:pPr>
      <w:r w:rsidRPr="00683183">
        <w:t>UPS</w:t>
      </w:r>
      <w:r w:rsidRPr="00683183">
        <w:rPr>
          <w:rtl/>
        </w:rPr>
        <w:t>.</w:t>
      </w:r>
    </w:p>
    <w:p w14:paraId="57551F50" w14:textId="77777777" w:rsidR="00593F10" w:rsidRPr="00683183" w:rsidRDefault="00593F10" w:rsidP="0056672B">
      <w:pPr>
        <w:pStyle w:val="42"/>
      </w:pPr>
      <w:r w:rsidRPr="00683183">
        <w:rPr>
          <w:rtl/>
        </w:rPr>
        <w:t>וכדומה.</w:t>
      </w:r>
    </w:p>
    <w:p w14:paraId="779F1567" w14:textId="77777777" w:rsidR="00593F10" w:rsidRPr="00683183" w:rsidRDefault="00593F10" w:rsidP="0056672B">
      <w:pPr>
        <w:spacing w:line="360" w:lineRule="auto"/>
        <w:rPr>
          <w:rFonts w:ascii="Arial" w:hAnsi="Arial"/>
          <w:sz w:val="24"/>
          <w:szCs w:val="24"/>
          <w:rtl/>
        </w:rPr>
      </w:pPr>
    </w:p>
    <w:p w14:paraId="2D050C5A" w14:textId="77777777" w:rsidR="00593F10" w:rsidRPr="00683183" w:rsidRDefault="00593F10" w:rsidP="008E7EB7">
      <w:pPr>
        <w:pStyle w:val="32"/>
      </w:pPr>
      <w:r w:rsidRPr="00683183">
        <w:rPr>
          <w:rtl/>
        </w:rPr>
        <w:t>המערכת תספק למפעיל אינפורמציה לגבי סטאטוס האמצעים בכל עת.</w:t>
      </w:r>
    </w:p>
    <w:p w14:paraId="35B79CF5" w14:textId="77777777" w:rsidR="00593F10" w:rsidRPr="00683183" w:rsidRDefault="00593F10" w:rsidP="008E7EB7">
      <w:pPr>
        <w:pStyle w:val="32"/>
        <w:rPr>
          <w:rtl/>
        </w:rPr>
      </w:pPr>
      <w:r w:rsidRPr="00683183">
        <w:rPr>
          <w:rtl/>
        </w:rPr>
        <w:t>תהיה אפשרות לשנות ולאשר ממסך המערכת את הסטאטוס של כל האמצעים</w:t>
      </w:r>
      <w:r w:rsidRPr="00683183">
        <w:rPr>
          <w:rFonts w:hint="cs"/>
          <w:rtl/>
        </w:rPr>
        <w:t>.</w:t>
      </w:r>
    </w:p>
    <w:p w14:paraId="600D28B0" w14:textId="77777777" w:rsidR="00593F10" w:rsidRPr="00683183" w:rsidRDefault="00593F10" w:rsidP="008E7EB7">
      <w:pPr>
        <w:pStyle w:val="32"/>
      </w:pPr>
      <w:r w:rsidRPr="00683183">
        <w:rPr>
          <w:rtl/>
        </w:rPr>
        <w:t>במקרה תקלה בכל מרכיב במערכת, תבצע המערכת ניסיונות אתחול והתאוששות של הרכיב – עד להתאוששות או להנחיית המפעיל להפסיק.</w:t>
      </w:r>
    </w:p>
    <w:p w14:paraId="73DEBEED" w14:textId="77777777" w:rsidR="00593F10" w:rsidRPr="00683183" w:rsidRDefault="00593F10" w:rsidP="008E7EB7">
      <w:pPr>
        <w:pStyle w:val="32"/>
      </w:pPr>
      <w:r w:rsidRPr="00683183">
        <w:rPr>
          <w:rtl/>
        </w:rPr>
        <w:t>המערכת תאפשר נטרול של אזורים, אביזרי קצה, גלאים, דלתות ו/או כל רכיב אחר במערכת.</w:t>
      </w:r>
    </w:p>
    <w:p w14:paraId="434F85E1" w14:textId="77777777" w:rsidR="00593F10" w:rsidRPr="00683183" w:rsidRDefault="00593F10" w:rsidP="008E7EB7">
      <w:pPr>
        <w:pStyle w:val="32"/>
      </w:pPr>
      <w:r w:rsidRPr="00683183">
        <w:rPr>
          <w:rtl/>
        </w:rPr>
        <w:t>המערכת תאגור מידע על נטרול אמצעים כולל הזמן בו הוא בוצע וזהות המבצע.</w:t>
      </w:r>
    </w:p>
    <w:p w14:paraId="5CCFE546" w14:textId="77777777" w:rsidR="00593F10" w:rsidRPr="00683183" w:rsidRDefault="00593F10" w:rsidP="008E7EB7">
      <w:pPr>
        <w:pStyle w:val="32"/>
      </w:pPr>
      <w:r w:rsidRPr="00683183">
        <w:rPr>
          <w:rtl/>
        </w:rPr>
        <w:t>ביטול נטרול אמצעי ירשם אף הוא וייאגר באותו אופן לפעולת הנטרול.</w:t>
      </w:r>
    </w:p>
    <w:p w14:paraId="2E9B94C8" w14:textId="77777777" w:rsidR="00593F10" w:rsidRPr="00683183" w:rsidRDefault="00593F10" w:rsidP="008E7EB7">
      <w:pPr>
        <w:pStyle w:val="32"/>
      </w:pPr>
      <w:r w:rsidRPr="00683183">
        <w:rPr>
          <w:rtl/>
        </w:rPr>
        <w:t>ניתן יהיה להפיק ולהדפיס דו"ח של כל פעולות ניהול האמצעים על כל פרטיהן.</w:t>
      </w:r>
    </w:p>
    <w:p w14:paraId="21A79B25" w14:textId="77777777" w:rsidR="00593F10" w:rsidRPr="00683183" w:rsidRDefault="00593F10" w:rsidP="0056672B">
      <w:pPr>
        <w:pStyle w:val="22"/>
      </w:pPr>
      <w:bookmarkStart w:id="1219" w:name="_Toc390071429"/>
      <w:bookmarkStart w:id="1220" w:name="_Toc391226125"/>
      <w:bookmarkStart w:id="1221" w:name="_Toc474850527"/>
      <w:bookmarkStart w:id="1222" w:name="_Toc475005144"/>
      <w:bookmarkStart w:id="1223" w:name="_Toc128476904"/>
      <w:r w:rsidRPr="00683183">
        <w:rPr>
          <w:rtl/>
        </w:rPr>
        <w:t>מפות</w:t>
      </w:r>
      <w:bookmarkEnd w:id="1219"/>
      <w:bookmarkEnd w:id="1220"/>
      <w:bookmarkEnd w:id="1221"/>
      <w:bookmarkEnd w:id="1222"/>
      <w:bookmarkEnd w:id="1223"/>
    </w:p>
    <w:p w14:paraId="35F78FCB" w14:textId="77777777" w:rsidR="00593F10" w:rsidRPr="00683183" w:rsidRDefault="00593F10" w:rsidP="008E7EB7">
      <w:pPr>
        <w:pStyle w:val="32"/>
      </w:pPr>
      <w:r w:rsidRPr="00683183">
        <w:rPr>
          <w:rtl/>
        </w:rPr>
        <w:t>תתאפשר טעינת קבצי תצוגה כגון</w:t>
      </w:r>
      <w:r w:rsidRPr="00683183">
        <w:t xml:space="preserve"> JPG </w:t>
      </w:r>
      <w:r w:rsidRPr="00683183">
        <w:rPr>
          <w:rtl/>
        </w:rPr>
        <w:t>ו</w:t>
      </w:r>
      <w:r w:rsidRPr="00683183">
        <w:t xml:space="preserve"> ,BMP </w:t>
      </w:r>
      <w:r w:rsidRPr="00683183">
        <w:rPr>
          <w:rtl/>
        </w:rPr>
        <w:t xml:space="preserve">קבצי תצוגה וקטוריאליים כגון </w:t>
      </w:r>
      <w:r w:rsidRPr="00683183">
        <w:t>WMF</w:t>
      </w:r>
      <w:r w:rsidRPr="00683183">
        <w:rPr>
          <w:rtl/>
        </w:rPr>
        <w:t xml:space="preserve"> ו</w:t>
      </w:r>
      <w:r w:rsidRPr="00683183">
        <w:t>SVG</w:t>
      </w:r>
      <w:r w:rsidRPr="00683183">
        <w:rPr>
          <w:rtl/>
        </w:rPr>
        <w:t xml:space="preserve"> ושרטוטי</w:t>
      </w:r>
      <w:r w:rsidRPr="00683183">
        <w:rPr>
          <w:rFonts w:hint="cs"/>
          <w:rtl/>
        </w:rPr>
        <w:t xml:space="preserve"> </w:t>
      </w:r>
      <w:r w:rsidRPr="00683183">
        <w:t xml:space="preserve"> AutoCAD</w:t>
      </w:r>
      <w:r w:rsidRPr="00683183">
        <w:rPr>
          <w:rtl/>
        </w:rPr>
        <w:t xml:space="preserve"> על מנת להציג שרטוטים ותרשימים של המתקן</w:t>
      </w:r>
      <w:r w:rsidRPr="00683183">
        <w:t xml:space="preserve">. </w:t>
      </w:r>
    </w:p>
    <w:p w14:paraId="75541ECF" w14:textId="77777777" w:rsidR="00593F10" w:rsidRPr="00683183" w:rsidRDefault="00593F10" w:rsidP="008E7EB7">
      <w:pPr>
        <w:pStyle w:val="32"/>
      </w:pPr>
      <w:r w:rsidRPr="00683183">
        <w:rPr>
          <w:rtl/>
        </w:rPr>
        <w:t>המערכת תאפשר יצירת היררכיה של מפות ותצלומים על מנת לחלק את האזורים לתתי אזורים ואף להוסיף שרטוט טכני או תמונה של אזורים מועדפים</w:t>
      </w:r>
      <w:r w:rsidRPr="00683183">
        <w:t>.</w:t>
      </w:r>
    </w:p>
    <w:p w14:paraId="372ED0A7" w14:textId="77777777" w:rsidR="00593F10" w:rsidRPr="00683183" w:rsidRDefault="00593F10" w:rsidP="008E7EB7">
      <w:pPr>
        <w:pStyle w:val="32"/>
      </w:pPr>
      <w:r w:rsidRPr="00683183">
        <w:rPr>
          <w:rtl/>
        </w:rPr>
        <w:t>על המפות ניתן יהיה למקם אייקונים המייצגים את ציודי הקצה</w:t>
      </w:r>
      <w:r w:rsidRPr="00683183">
        <w:t xml:space="preserve">. </w:t>
      </w:r>
    </w:p>
    <w:p w14:paraId="1A076E69" w14:textId="77777777" w:rsidR="00593F10" w:rsidRPr="00683183" w:rsidRDefault="00593F10" w:rsidP="008E7EB7">
      <w:pPr>
        <w:pStyle w:val="32"/>
      </w:pPr>
      <w:r w:rsidRPr="00683183">
        <w:rPr>
          <w:rtl/>
        </w:rPr>
        <w:t>עבור כל רכיב קצה יוגדר אייקון שיסמל אותו</w:t>
      </w:r>
      <w:r w:rsidRPr="00683183">
        <w:t>.</w:t>
      </w:r>
    </w:p>
    <w:p w14:paraId="2A238085" w14:textId="77777777" w:rsidR="00593F10" w:rsidRPr="00683183" w:rsidRDefault="00593F10" w:rsidP="008E7EB7">
      <w:pPr>
        <w:pStyle w:val="32"/>
      </w:pPr>
      <w:r w:rsidRPr="00683183">
        <w:rPr>
          <w:rtl/>
        </w:rPr>
        <w:t>המערכת תתמוך במספר מפות הניתנות לבחירה מתוך רשימת מפות. ניתן יהיה לצפות במפה אחת או יותר על פי דרישת המפעיל</w:t>
      </w:r>
      <w:r w:rsidRPr="00683183">
        <w:t>.</w:t>
      </w:r>
    </w:p>
    <w:p w14:paraId="2F064802" w14:textId="77777777" w:rsidR="00593F10" w:rsidRPr="00683183" w:rsidRDefault="00593F10" w:rsidP="008E7EB7">
      <w:pPr>
        <w:pStyle w:val="32"/>
      </w:pPr>
      <w:r w:rsidRPr="00683183">
        <w:rPr>
          <w:rtl/>
        </w:rPr>
        <w:t>המערכת תאפשר להפעיל את רכיבי הקצה מתוך המפה.</w:t>
      </w:r>
      <w:r w:rsidRPr="00683183">
        <w:t xml:space="preserve"> </w:t>
      </w:r>
      <w:r w:rsidRPr="00683183">
        <w:rPr>
          <w:rtl/>
        </w:rPr>
        <w:t>לדוגמה, לחיצה כפולה על מצלמה תגרור את פתיחת המצלמה ושליטה עליה</w:t>
      </w:r>
      <w:r w:rsidRPr="00683183">
        <w:t>.</w:t>
      </w:r>
    </w:p>
    <w:p w14:paraId="1F053877" w14:textId="77777777" w:rsidR="00593F10" w:rsidRPr="00683183" w:rsidRDefault="00593F10" w:rsidP="008E7EB7">
      <w:pPr>
        <w:pStyle w:val="32"/>
      </w:pPr>
      <w:r w:rsidRPr="00683183">
        <w:rPr>
          <w:rtl/>
        </w:rPr>
        <w:t>אירוע במערכת יגרום באופן אוטומטי לתצוגת האלמנט שהוא הטריגר לאירוע. האלמנט יוצג במרכז המפה, והאירוע יגרום לשינוי האייקון של האלמנט ולהבהובה.</w:t>
      </w:r>
    </w:p>
    <w:p w14:paraId="2653E880" w14:textId="77777777" w:rsidR="00593F10" w:rsidRPr="00683183" w:rsidRDefault="00593F10" w:rsidP="008E7EB7">
      <w:pPr>
        <w:pStyle w:val="32"/>
      </w:pPr>
      <w:r w:rsidRPr="00683183">
        <w:rPr>
          <w:rtl/>
        </w:rPr>
        <w:t>בכל רגע נתון יוצגו האלמנטים על המפה בהתאם לסטאטוס האירועים ומצב העבודה שלהם</w:t>
      </w:r>
      <w:r w:rsidRPr="00683183">
        <w:t xml:space="preserve"> )</w:t>
      </w:r>
      <w:r w:rsidRPr="00683183">
        <w:rPr>
          <w:rtl/>
        </w:rPr>
        <w:t>פעיל</w:t>
      </w:r>
      <w:r w:rsidRPr="00683183">
        <w:t xml:space="preserve">, </w:t>
      </w:r>
      <w:r w:rsidRPr="00683183">
        <w:rPr>
          <w:rtl/>
        </w:rPr>
        <w:t>מנוטרל וכו</w:t>
      </w:r>
      <w:r w:rsidRPr="00683183">
        <w:t>'(.</w:t>
      </w:r>
    </w:p>
    <w:p w14:paraId="7C0B43F9" w14:textId="77777777" w:rsidR="00593F10" w:rsidRPr="00683183" w:rsidRDefault="00593F10" w:rsidP="008E7EB7">
      <w:pPr>
        <w:pStyle w:val="32"/>
      </w:pPr>
      <w:r w:rsidRPr="00683183">
        <w:rPr>
          <w:rtl/>
        </w:rPr>
        <w:t>כל אזור עניין יוגדר במערכת כתת אתר.</w:t>
      </w:r>
    </w:p>
    <w:p w14:paraId="573BA09D" w14:textId="77777777" w:rsidR="00593F10" w:rsidRPr="00683183" w:rsidRDefault="00593F10" w:rsidP="008E7EB7">
      <w:pPr>
        <w:pStyle w:val="32"/>
      </w:pPr>
      <w:r w:rsidRPr="00683183">
        <w:rPr>
          <w:rtl/>
        </w:rPr>
        <w:t xml:space="preserve">לכל תת אתר תוגדר במערכת מפה משלו. </w:t>
      </w:r>
    </w:p>
    <w:p w14:paraId="258D9C4D" w14:textId="77777777" w:rsidR="00593F10" w:rsidRPr="00683183" w:rsidRDefault="00593F10" w:rsidP="008E7EB7">
      <w:pPr>
        <w:pStyle w:val="32"/>
      </w:pPr>
      <w:r w:rsidRPr="00683183">
        <w:rPr>
          <w:rtl/>
        </w:rPr>
        <w:t xml:space="preserve">הכמות הסופית של המפות הנדרשות תיקבע על ידי הלקוח. </w:t>
      </w:r>
    </w:p>
    <w:p w14:paraId="44B1F3B7" w14:textId="77777777" w:rsidR="00593F10" w:rsidRPr="00683183" w:rsidRDefault="00593F10" w:rsidP="008E7EB7">
      <w:pPr>
        <w:pStyle w:val="32"/>
      </w:pPr>
      <w:r w:rsidRPr="00683183">
        <w:rPr>
          <w:rtl/>
        </w:rPr>
        <w:t xml:space="preserve">למען הסר ספק מובהר בזאת כי האחריות לאספקת המפות הינה של הקבלן. </w:t>
      </w:r>
    </w:p>
    <w:p w14:paraId="79DF80BA" w14:textId="77777777" w:rsidR="00593F10" w:rsidRPr="00683183" w:rsidRDefault="00593F10" w:rsidP="008E7EB7">
      <w:pPr>
        <w:pStyle w:val="32"/>
      </w:pPr>
      <w:r w:rsidRPr="00683183">
        <w:rPr>
          <w:rtl/>
        </w:rPr>
        <w:t>מספר המפות שיידרש לטיפול בכל האתרים כלול במחיר המערכת המוצעת .</w:t>
      </w:r>
    </w:p>
    <w:p w14:paraId="0E5A6A31" w14:textId="77777777" w:rsidR="00593F10" w:rsidRPr="00683183" w:rsidRDefault="00593F10" w:rsidP="008E7EB7">
      <w:pPr>
        <w:pStyle w:val="32"/>
      </w:pPr>
      <w:r w:rsidRPr="00683183">
        <w:rPr>
          <w:rtl/>
        </w:rPr>
        <w:t>תהיה אפשרות לקשור מפה אחת לשנייה שנמצאת ברמה מעליה או מתחתיה.</w:t>
      </w:r>
    </w:p>
    <w:p w14:paraId="3DA88EC7" w14:textId="77777777" w:rsidR="00593F10" w:rsidRPr="00683183" w:rsidRDefault="00593F10" w:rsidP="008E7EB7">
      <w:pPr>
        <w:pStyle w:val="32"/>
      </w:pPr>
      <w:r w:rsidRPr="00683183">
        <w:rPr>
          <w:rtl/>
        </w:rPr>
        <w:t>המערכת תספק כלי פשוט ליבוא מפות, תצ"אות ושרטוטי אתר מאפליקציות מיפוי ושרטוט בפורמטים של תמונות, מפות גיאוגרפיות,</w:t>
      </w:r>
      <w:r w:rsidRPr="00683183">
        <w:t>Windows Metafiles</w:t>
      </w:r>
      <w:r w:rsidRPr="00683183">
        <w:rPr>
          <w:rtl/>
        </w:rPr>
        <w:t xml:space="preserve"> או </w:t>
      </w:r>
      <w:r w:rsidRPr="00683183">
        <w:t>AutoCAD DXF</w:t>
      </w:r>
      <w:r w:rsidRPr="00683183">
        <w:rPr>
          <w:rtl/>
        </w:rPr>
        <w:t xml:space="preserve"> וכדומה.</w:t>
      </w:r>
    </w:p>
    <w:p w14:paraId="067A2BE2" w14:textId="77777777" w:rsidR="00593F10" w:rsidRPr="00683183" w:rsidRDefault="00593F10" w:rsidP="0056672B">
      <w:pPr>
        <w:spacing w:line="360" w:lineRule="auto"/>
        <w:rPr>
          <w:rFonts w:ascii="Arial" w:hAnsi="Arial"/>
          <w:sz w:val="24"/>
          <w:szCs w:val="24"/>
        </w:rPr>
      </w:pPr>
    </w:p>
    <w:p w14:paraId="17F22A70" w14:textId="77777777" w:rsidR="00593F10" w:rsidRPr="00683183" w:rsidRDefault="00593F10" w:rsidP="0056672B">
      <w:pPr>
        <w:bidi w:val="0"/>
        <w:spacing w:after="160" w:line="360" w:lineRule="auto"/>
        <w:rPr>
          <w:rFonts w:ascii="Arial" w:hAnsi="Arial"/>
          <w:sz w:val="24"/>
          <w:szCs w:val="24"/>
          <w:rtl/>
        </w:rPr>
      </w:pPr>
      <w:bookmarkStart w:id="1224" w:name="_Toc390071430"/>
      <w:bookmarkStart w:id="1225" w:name="_Toc391226126"/>
      <w:r w:rsidRPr="00683183">
        <w:rPr>
          <w:rFonts w:ascii="Arial" w:hAnsi="Arial"/>
          <w:sz w:val="24"/>
          <w:szCs w:val="24"/>
          <w:rtl/>
        </w:rPr>
        <w:br w:type="page"/>
      </w:r>
    </w:p>
    <w:p w14:paraId="4052BA0B" w14:textId="77777777" w:rsidR="00593F10" w:rsidRPr="00683183" w:rsidRDefault="00593F10" w:rsidP="0056672B">
      <w:pPr>
        <w:pStyle w:val="22"/>
      </w:pPr>
      <w:bookmarkStart w:id="1226" w:name="_Toc474850528"/>
      <w:bookmarkStart w:id="1227" w:name="_Toc475005145"/>
      <w:bookmarkStart w:id="1228" w:name="_Toc128476905"/>
      <w:r w:rsidRPr="00683183">
        <w:rPr>
          <w:rtl/>
        </w:rPr>
        <w:t>אייקונים</w:t>
      </w:r>
      <w:bookmarkEnd w:id="1224"/>
      <w:bookmarkEnd w:id="1225"/>
      <w:bookmarkEnd w:id="1226"/>
      <w:bookmarkEnd w:id="1227"/>
      <w:bookmarkEnd w:id="1228"/>
    </w:p>
    <w:p w14:paraId="40B80A0B" w14:textId="77777777" w:rsidR="00593F10" w:rsidRPr="00683183" w:rsidRDefault="00593F10" w:rsidP="008E7EB7">
      <w:pPr>
        <w:pStyle w:val="32"/>
      </w:pPr>
      <w:r w:rsidRPr="00683183">
        <w:rPr>
          <w:rtl/>
        </w:rPr>
        <w:t>כל האמצעים המותקנים לרבות המצלמות, דלתות והסנסורים השונים יוצגו באופן גרפי על גבי המפות באמצעות סמלים/אייקונים שיאפשרו בחירה של כל אמצעי בלחיצת עכבר.</w:t>
      </w:r>
    </w:p>
    <w:p w14:paraId="6F661DDD" w14:textId="77777777" w:rsidR="00593F10" w:rsidRPr="00683183" w:rsidRDefault="00593F10" w:rsidP="008E7EB7">
      <w:pPr>
        <w:pStyle w:val="32"/>
      </w:pPr>
      <w:r w:rsidRPr="00683183">
        <w:rPr>
          <w:rtl/>
        </w:rPr>
        <w:t>האייקונים יסמלו את מיקומם האמיתי של האמצעים בשטח (אורך רוחב וגובה).</w:t>
      </w:r>
    </w:p>
    <w:p w14:paraId="3B948745" w14:textId="77777777" w:rsidR="00593F10" w:rsidRPr="00683183" w:rsidRDefault="00593F10" w:rsidP="008E7EB7">
      <w:pPr>
        <w:pStyle w:val="32"/>
      </w:pPr>
      <w:r w:rsidRPr="00683183">
        <w:rPr>
          <w:rtl/>
        </w:rPr>
        <w:t>המערכת תהיה בעלת יכולת הצגה של אייקונים שונים לאינדיקציה של אביזרי קצה שונים כגון: גלאי נפח, גלאי גידור אלקטרוני, מצלמה, קוראים, בקרים וכו'.</w:t>
      </w:r>
    </w:p>
    <w:p w14:paraId="4C162FC4" w14:textId="77777777" w:rsidR="00593F10" w:rsidRPr="00683183" w:rsidRDefault="00593F10" w:rsidP="008E7EB7">
      <w:pPr>
        <w:pStyle w:val="32"/>
      </w:pPr>
      <w:r w:rsidRPr="00683183">
        <w:rPr>
          <w:rtl/>
        </w:rPr>
        <w:t xml:space="preserve">הצגת האמצעים תשלב הצגה של גזרת הכיסוי של האמצעי ותהיה בתצורות שונות, צבעים שונים, הבהוב האייקון וכו'. </w:t>
      </w:r>
    </w:p>
    <w:p w14:paraId="0A3359E8" w14:textId="77777777" w:rsidR="00593F10" w:rsidRPr="00683183" w:rsidRDefault="00593F10" w:rsidP="008E7EB7">
      <w:pPr>
        <w:pStyle w:val="32"/>
        <w:rPr>
          <w:rtl/>
        </w:rPr>
      </w:pPr>
      <w:r w:rsidRPr="00683183">
        <w:rPr>
          <w:rtl/>
        </w:rPr>
        <w:t>האייקון המשויך לאביזר שנמצא באזעקה או באירוע - ישנה את צבעו ויהבהב.</w:t>
      </w:r>
    </w:p>
    <w:p w14:paraId="6F0CDBBD" w14:textId="77777777" w:rsidR="00593F10" w:rsidRPr="00683183" w:rsidRDefault="00593F10" w:rsidP="008E7EB7">
      <w:pPr>
        <w:pStyle w:val="32"/>
      </w:pPr>
      <w:r w:rsidRPr="00683183">
        <w:rPr>
          <w:rtl/>
        </w:rPr>
        <w:t>אירועים או אזעקות יהיו מוצגים בזמן אמת על גבי המפות הסינופטיות בהתאם למיקומן הגיאוגרפי.</w:t>
      </w:r>
    </w:p>
    <w:p w14:paraId="407090E6" w14:textId="77777777" w:rsidR="008E7EB7" w:rsidRDefault="008E7EB7" w:rsidP="008E7EB7">
      <w:pPr>
        <w:pStyle w:val="22"/>
        <w:numPr>
          <w:ilvl w:val="0"/>
          <w:numId w:val="0"/>
        </w:numPr>
        <w:ind w:left="1218"/>
      </w:pPr>
      <w:bookmarkStart w:id="1229" w:name="_Toc355018166"/>
      <w:bookmarkStart w:id="1230" w:name="_Toc390071431"/>
      <w:bookmarkStart w:id="1231" w:name="_Toc391226127"/>
      <w:bookmarkStart w:id="1232" w:name="_Toc474850529"/>
      <w:bookmarkStart w:id="1233" w:name="_Toc475005146"/>
    </w:p>
    <w:p w14:paraId="2FCD457A" w14:textId="1AE7BBB1" w:rsidR="00593F10" w:rsidRPr="00683183" w:rsidRDefault="00593F10" w:rsidP="0056672B">
      <w:pPr>
        <w:pStyle w:val="22"/>
      </w:pPr>
      <w:bookmarkStart w:id="1234" w:name="_Toc128476906"/>
      <w:r w:rsidRPr="00683183">
        <w:rPr>
          <w:rtl/>
        </w:rPr>
        <w:t>ממשק למערכת הו</w:t>
      </w:r>
      <w:r w:rsidR="008A7B20" w:rsidRPr="00683183">
        <w:rPr>
          <w:rFonts w:hint="cs"/>
          <w:rtl/>
        </w:rPr>
        <w:t>ו</w:t>
      </w:r>
      <w:r w:rsidRPr="00683183">
        <w:rPr>
          <w:rtl/>
        </w:rPr>
        <w:t>ידאו</w:t>
      </w:r>
      <w:bookmarkEnd w:id="1229"/>
      <w:bookmarkEnd w:id="1230"/>
      <w:bookmarkEnd w:id="1231"/>
      <w:bookmarkEnd w:id="1232"/>
      <w:bookmarkEnd w:id="1233"/>
      <w:bookmarkEnd w:id="1234"/>
    </w:p>
    <w:p w14:paraId="70EF33AE" w14:textId="5EC841D9" w:rsidR="00593F10" w:rsidRPr="00683183" w:rsidRDefault="00593F10" w:rsidP="008E7EB7">
      <w:pPr>
        <w:pStyle w:val="32"/>
        <w:numPr>
          <w:ilvl w:val="0"/>
          <w:numId w:val="0"/>
        </w:numPr>
        <w:ind w:left="1256"/>
        <w:rPr>
          <w:rtl/>
        </w:rPr>
      </w:pPr>
      <w:bookmarkStart w:id="1235" w:name="_Toc528067647"/>
      <w:r w:rsidRPr="00683183">
        <w:rPr>
          <w:rtl/>
        </w:rPr>
        <w:t>למען הסר ספק מובהר בזאת כי מערכת השו"ב כפי שהיא מתוכננת במפרט זה אינה מיועדת לשמש ככלי ראשי לניהול וידאו. לצורך ניהול ה</w:t>
      </w:r>
      <w:r w:rsidR="008A7B20" w:rsidRPr="00683183">
        <w:rPr>
          <w:rFonts w:hint="cs"/>
          <w:rtl/>
        </w:rPr>
        <w:t>ו</w:t>
      </w:r>
      <w:r w:rsidRPr="00683183">
        <w:rPr>
          <w:rtl/>
        </w:rPr>
        <w:t>וידאו יוגדרו תחנות עבודה ייעודיות של שרת ה</w:t>
      </w:r>
      <w:r w:rsidR="008A7B20" w:rsidRPr="00683183">
        <w:rPr>
          <w:rFonts w:hint="cs"/>
          <w:rtl/>
        </w:rPr>
        <w:t>ו</w:t>
      </w:r>
      <w:r w:rsidRPr="00683183">
        <w:rPr>
          <w:rtl/>
        </w:rPr>
        <w:t>וידאו.</w:t>
      </w:r>
      <w:bookmarkEnd w:id="1235"/>
      <w:r w:rsidR="008A7B20" w:rsidRPr="00683183">
        <w:rPr>
          <w:rFonts w:hint="cs"/>
          <w:rtl/>
        </w:rPr>
        <w:t xml:space="preserve"> </w:t>
      </w:r>
      <w:r w:rsidR="008A7B20" w:rsidRPr="00683183">
        <w:rPr>
          <w:rtl/>
        </w:rPr>
        <w:t>אולם יחד עם זאת נדרשת ממערכת השו"ב יכולת ניהול ופעולה מול שרת ה</w:t>
      </w:r>
      <w:r w:rsidR="00D61456" w:rsidRPr="00683183">
        <w:rPr>
          <w:rFonts w:hint="cs"/>
          <w:rtl/>
        </w:rPr>
        <w:t>ו</w:t>
      </w:r>
      <w:r w:rsidR="008A7B20" w:rsidRPr="00683183">
        <w:rPr>
          <w:rtl/>
        </w:rPr>
        <w:t>וידאו כפי שיוגדר בהמשך.</w:t>
      </w:r>
      <w:r w:rsidR="00D61456" w:rsidRPr="00683183">
        <w:rPr>
          <w:rFonts w:hint="cs"/>
          <w:rtl/>
        </w:rPr>
        <w:t xml:space="preserve"> </w:t>
      </w:r>
      <w:r w:rsidR="00D61456" w:rsidRPr="00683183">
        <w:rPr>
          <w:rtl/>
        </w:rPr>
        <w:t>תוכנת השו"ב תתממשק לשרת הוידאו ותאפשר ביצוע הפעולות הבאות:</w:t>
      </w:r>
    </w:p>
    <w:p w14:paraId="18B554B2" w14:textId="77777777" w:rsidR="00593F10" w:rsidRPr="00683183" w:rsidRDefault="00593F10" w:rsidP="008E7EB7">
      <w:pPr>
        <w:pStyle w:val="32"/>
      </w:pPr>
      <w:r w:rsidRPr="00683183">
        <w:rPr>
          <w:rtl/>
        </w:rPr>
        <w:t xml:space="preserve">תוכנת השו"ב תכלול מטריצה וירטואלית או שלחליפין תוכל לעשות שימוש באופן מלא באפליקציית תחנת העבודה של מערכת ניהול הוידאו. זאת ללא קשר לעמדת העבודה של מערכת הוידאו, כך שלמעשה מערכת השו"ב תפעיל את מערכת הטמ"ס על כל שלביה ומרכיביה. </w:t>
      </w:r>
    </w:p>
    <w:p w14:paraId="7F7EDFA4" w14:textId="77777777" w:rsidR="00593F10" w:rsidRPr="008E7EB7" w:rsidRDefault="00593F10" w:rsidP="008E7EB7">
      <w:pPr>
        <w:pStyle w:val="32"/>
      </w:pPr>
      <w:r w:rsidRPr="008E7EB7">
        <w:rPr>
          <w:rtl/>
        </w:rPr>
        <w:t>המערכת תקושר ותשלוט במערכת ההקלטה הדיגיטאלית באופן המאפשר צפייה, חיפוש ועריכה של החומר המוקלט.</w:t>
      </w:r>
    </w:p>
    <w:p w14:paraId="277609B1" w14:textId="2565A51C" w:rsidR="008E7EB7" w:rsidRDefault="008E7EB7" w:rsidP="008E7EB7">
      <w:pPr>
        <w:pStyle w:val="32"/>
      </w:pPr>
      <w:r>
        <w:rPr>
          <w:rFonts w:hint="cs"/>
          <w:rtl/>
        </w:rPr>
        <w:t>המערכת תתמשק למספר מערכות ניהול וידאו במקביל</w:t>
      </w:r>
    </w:p>
    <w:p w14:paraId="41569283" w14:textId="77777777" w:rsidR="00593F10" w:rsidRPr="008E7EB7" w:rsidRDefault="00593F10" w:rsidP="008E7EB7">
      <w:pPr>
        <w:pStyle w:val="32"/>
      </w:pPr>
      <w:r w:rsidRPr="008E7EB7">
        <w:rPr>
          <w:rtl/>
        </w:rPr>
        <w:t>ניתן יהיה באמצעות מערכת השו"ב לשלוט על כל פונקציות מכלולי הוידאו הפרושים בשטח.</w:t>
      </w:r>
    </w:p>
    <w:p w14:paraId="313F6FDA" w14:textId="77777777" w:rsidR="00593F10" w:rsidRPr="008E7EB7" w:rsidRDefault="00593F10" w:rsidP="008E7EB7">
      <w:pPr>
        <w:pStyle w:val="32"/>
        <w:rPr>
          <w:rtl/>
        </w:rPr>
      </w:pPr>
      <w:r w:rsidRPr="008E7EB7">
        <w:rPr>
          <w:rtl/>
        </w:rPr>
        <w:t xml:space="preserve">מכלול המיתוג של מערכת הטמ"ס יבוסס על מערכת ממוחשבת המנוהלת מעל פרוטוקול </w:t>
      </w:r>
      <w:r w:rsidRPr="008E7EB7">
        <w:t>TCP/IP</w:t>
      </w:r>
      <w:r w:rsidRPr="008E7EB7">
        <w:rPr>
          <w:rtl/>
        </w:rPr>
        <w:t>.</w:t>
      </w:r>
    </w:p>
    <w:p w14:paraId="69B2C3E0" w14:textId="77777777" w:rsidR="00593F10" w:rsidRPr="008E7EB7" w:rsidRDefault="00593F10" w:rsidP="008E7EB7">
      <w:pPr>
        <w:pStyle w:val="32"/>
      </w:pPr>
      <w:r w:rsidRPr="008E7EB7">
        <w:rPr>
          <w:rtl/>
        </w:rPr>
        <w:t>המערכת תאפשר לקבל וידאו בזמן אמיתי מכל מצלמה בכל רגע נתון.</w:t>
      </w:r>
    </w:p>
    <w:p w14:paraId="0A1165BC" w14:textId="77777777" w:rsidR="00593F10" w:rsidRPr="008E7EB7" w:rsidRDefault="00593F10" w:rsidP="008E7EB7">
      <w:pPr>
        <w:pStyle w:val="32"/>
        <w:rPr>
          <w:rtl/>
        </w:rPr>
      </w:pPr>
      <w:r w:rsidRPr="008E7EB7">
        <w:rPr>
          <w:rtl/>
        </w:rPr>
        <w:t>ניתן יהיה לנתב כל מצלמת וידאו למוניטור ספציפי. כמו כן תהיה אפשרות הצגה של התמונה מהמצלמה בחלון בצג מחשב השו"ב.</w:t>
      </w:r>
    </w:p>
    <w:p w14:paraId="58788C5A" w14:textId="77777777" w:rsidR="00593F10" w:rsidRPr="008E7EB7" w:rsidRDefault="00593F10" w:rsidP="008E7EB7">
      <w:pPr>
        <w:pStyle w:val="32"/>
        <w:rPr>
          <w:rtl/>
        </w:rPr>
      </w:pPr>
      <w:r w:rsidRPr="008E7EB7">
        <w:rPr>
          <w:rtl/>
        </w:rPr>
        <w:t>ניתוב הוידאו יהיה זמין כפעולה ידנית יזומה על ידי המפעיל.</w:t>
      </w:r>
    </w:p>
    <w:p w14:paraId="23AD353C" w14:textId="77777777" w:rsidR="00593F10" w:rsidRPr="008E7EB7" w:rsidRDefault="00593F10" w:rsidP="008E7EB7">
      <w:pPr>
        <w:pStyle w:val="32"/>
      </w:pPr>
      <w:r w:rsidRPr="008E7EB7">
        <w:rPr>
          <w:rtl/>
        </w:rPr>
        <w:t xml:space="preserve">כל אות וידאו ניתן יהיה להגדלה לצפייה במסך מלא. </w:t>
      </w:r>
    </w:p>
    <w:p w14:paraId="46DFFEC9" w14:textId="77777777" w:rsidR="00593F10" w:rsidRPr="008E7EB7" w:rsidRDefault="00593F10" w:rsidP="008E7EB7">
      <w:pPr>
        <w:pStyle w:val="32"/>
      </w:pPr>
      <w:r w:rsidRPr="008E7EB7">
        <w:rPr>
          <w:rtl/>
        </w:rPr>
        <w:t>המערכת תוכל להציג תמונה ממספר מצלמות בו זמנית במסך מפוצל או בכל קומבינציה אחרת , ע"פ החלטת המשתמש.</w:t>
      </w:r>
    </w:p>
    <w:p w14:paraId="1A3E4382" w14:textId="77777777" w:rsidR="00593F10" w:rsidRPr="008E7EB7" w:rsidRDefault="00593F10" w:rsidP="008E7EB7">
      <w:pPr>
        <w:pStyle w:val="32"/>
      </w:pPr>
      <w:r w:rsidRPr="008E7EB7">
        <w:rPr>
          <w:rtl/>
        </w:rPr>
        <w:t>המערכת תתמוך בצפייה בכל המצלמות על ציר זמן אחד.</w:t>
      </w:r>
    </w:p>
    <w:p w14:paraId="61B08793" w14:textId="77777777" w:rsidR="00593F10" w:rsidRPr="008E7EB7" w:rsidRDefault="00593F10" w:rsidP="008E7EB7">
      <w:pPr>
        <w:pStyle w:val="32"/>
      </w:pPr>
      <w:r w:rsidRPr="008E7EB7">
        <w:rPr>
          <w:rtl/>
        </w:rPr>
        <w:t xml:space="preserve">תתאפשר הקפצה של תמונת קבוצת מצלמות מתאימות בזמן אירוע/אזעקה לפי הגדרה מראש. כגון הפניית מצלמות שכנות בעת אירוע של </w:t>
      </w:r>
      <w:r w:rsidRPr="008E7EB7">
        <w:t>Video loss</w:t>
      </w:r>
      <w:r w:rsidRPr="008E7EB7">
        <w:rPr>
          <w:rtl/>
        </w:rPr>
        <w:t>.</w:t>
      </w:r>
    </w:p>
    <w:p w14:paraId="4C4DF8D4" w14:textId="77777777" w:rsidR="00593F10" w:rsidRPr="008E7EB7" w:rsidRDefault="00593F10" w:rsidP="008E7EB7">
      <w:pPr>
        <w:pStyle w:val="32"/>
        <w:rPr>
          <w:rtl/>
        </w:rPr>
      </w:pPr>
      <w:r w:rsidRPr="008E7EB7">
        <w:rPr>
          <w:rtl/>
        </w:rPr>
        <w:t>ההשהיה המקסימאלית בעת ניתוב מצלמה או קבוצת מצלמות למוניטור טמ"ס דרך מערכת השו"ב לא תעלה על 400 מילישניות.</w:t>
      </w:r>
    </w:p>
    <w:p w14:paraId="664FC277" w14:textId="77777777" w:rsidR="00593F10" w:rsidRPr="008E7EB7" w:rsidRDefault="00593F10" w:rsidP="008E7EB7">
      <w:pPr>
        <w:pStyle w:val="32"/>
      </w:pPr>
      <w:r w:rsidRPr="008E7EB7">
        <w:rPr>
          <w:rtl/>
        </w:rPr>
        <w:t xml:space="preserve">המערכת תאפשר שינוי קצב העברת תמונות לשנייה </w:t>
      </w:r>
      <w:r w:rsidRPr="008E7EB7">
        <w:t>FPS)</w:t>
      </w:r>
      <w:r w:rsidRPr="008E7EB7">
        <w:rPr>
          <w:rtl/>
        </w:rPr>
        <w:t>) ע"פ בחירת המפעיל בתאימות מלאה ליכולות מערכת ניהול הוידאו.</w:t>
      </w:r>
    </w:p>
    <w:p w14:paraId="1CE44D30" w14:textId="77777777" w:rsidR="00593F10" w:rsidRPr="008E7EB7" w:rsidRDefault="00593F10" w:rsidP="008E7EB7">
      <w:pPr>
        <w:pStyle w:val="32"/>
        <w:rPr>
          <w:rtl/>
        </w:rPr>
      </w:pPr>
      <w:r w:rsidRPr="008E7EB7">
        <w:rPr>
          <w:rtl/>
        </w:rPr>
        <w:t>ניתן יהיה לצפות בכל מצלמה בזמן אמיתי.</w:t>
      </w:r>
    </w:p>
    <w:p w14:paraId="7D71EADF" w14:textId="77777777" w:rsidR="00593F10" w:rsidRPr="008E7EB7" w:rsidRDefault="00593F10" w:rsidP="008E7EB7">
      <w:pPr>
        <w:pStyle w:val="32"/>
        <w:rPr>
          <w:rtl/>
        </w:rPr>
      </w:pPr>
      <w:r w:rsidRPr="008E7EB7">
        <w:rPr>
          <w:rtl/>
        </w:rPr>
        <w:t>ניתן יהיה לשלוט על קצב העברת הנתונים.</w:t>
      </w:r>
    </w:p>
    <w:p w14:paraId="164C754F" w14:textId="77777777" w:rsidR="00593F10" w:rsidRPr="008E7EB7" w:rsidRDefault="00593F10" w:rsidP="008E7EB7">
      <w:pPr>
        <w:pStyle w:val="32"/>
      </w:pPr>
      <w:r w:rsidRPr="008E7EB7">
        <w:rPr>
          <w:rtl/>
        </w:rPr>
        <w:t>המצלמות הממונעות תהיינה ניתנות לשליטה באמצעות העכבר של תחנת העבודה של השו"ב וגם באמצעות מקלדת, עכבר ותוכנת מערכת ניהול הוידאו.</w:t>
      </w:r>
    </w:p>
    <w:p w14:paraId="0E3D1AC3" w14:textId="77777777" w:rsidR="00593F10" w:rsidRPr="008E7EB7" w:rsidRDefault="00593F10" w:rsidP="008E7EB7">
      <w:pPr>
        <w:pStyle w:val="32"/>
      </w:pPr>
      <w:r w:rsidRPr="008E7EB7">
        <w:rPr>
          <w:rtl/>
        </w:rPr>
        <w:t xml:space="preserve">ניתן יהיה להגדיר </w:t>
      </w:r>
      <w:r w:rsidRPr="008E7EB7">
        <w:t>Preset</w:t>
      </w:r>
      <w:r w:rsidRPr="008E7EB7">
        <w:rPr>
          <w:rtl/>
        </w:rPr>
        <w:t xml:space="preserve"> לכל מצלמה מתנייעת. לאחר זמן שהמצלמה לא נשלטה ידנית ע"י המפעיל, תוסט המצלמה ל-</w:t>
      </w:r>
      <w:r w:rsidRPr="008E7EB7">
        <w:t>Preset</w:t>
      </w:r>
      <w:r w:rsidRPr="008E7EB7">
        <w:rPr>
          <w:rtl/>
        </w:rPr>
        <w:t xml:space="preserve"> המוגדר. זמן ההמתנה ייקבע ע"י מנהל המערכת.</w:t>
      </w:r>
    </w:p>
    <w:p w14:paraId="5938741E" w14:textId="77777777" w:rsidR="00593F10" w:rsidRPr="00683183" w:rsidRDefault="00593F10" w:rsidP="008E7EB7">
      <w:pPr>
        <w:pStyle w:val="32"/>
      </w:pPr>
      <w:r w:rsidRPr="00683183">
        <w:rPr>
          <w:rtl/>
        </w:rPr>
        <w:t xml:space="preserve">ניתן יהיה לתכנת ולהפעיל </w:t>
      </w:r>
      <w:r w:rsidRPr="00683183">
        <w:t>TOUR</w:t>
      </w:r>
      <w:r w:rsidRPr="00683183">
        <w:rPr>
          <w:rtl/>
        </w:rPr>
        <w:t xml:space="preserve"> מסוים לכל מצלמת טמ"ס ולשייכו לכל מוניטור. מנהל המערכת יגדיר את תכניות ה-</w:t>
      </w:r>
      <w:r w:rsidRPr="00683183">
        <w:t>TOUR</w:t>
      </w:r>
      <w:r w:rsidRPr="00683183">
        <w:rPr>
          <w:rtl/>
        </w:rPr>
        <w:t xml:space="preserve"> לרבות אזורי התצפית, סידרם ומשך השהיה.</w:t>
      </w:r>
    </w:p>
    <w:p w14:paraId="65CB9576" w14:textId="77777777" w:rsidR="00593F10" w:rsidRPr="00683183" w:rsidRDefault="00593F10" w:rsidP="008E7EB7">
      <w:pPr>
        <w:pStyle w:val="32"/>
        <w:rPr>
          <w:rtl/>
        </w:rPr>
      </w:pPr>
      <w:r w:rsidRPr="00683183">
        <w:rPr>
          <w:rtl/>
        </w:rPr>
        <w:t>ניתן יהיה באמצעות התוכנה לשלוט על כניסות האזעקה והיציאות של המצלמות ו/או של הממירים האופטיים.</w:t>
      </w:r>
    </w:p>
    <w:p w14:paraId="4E31C5A7" w14:textId="77777777" w:rsidR="00593F10" w:rsidRPr="00683183" w:rsidRDefault="00593F10" w:rsidP="008E7EB7">
      <w:pPr>
        <w:pStyle w:val="32"/>
      </w:pPr>
      <w:r w:rsidRPr="00683183">
        <w:rPr>
          <w:rtl/>
        </w:rPr>
        <w:t>המערכת תכיל תכונה של הפנייה אוטומטית של מצלמה/מצלמות במקרה של הפעלת אירוע מכל מסנסור במערך ו/או אבדן אות וידאו ממצלמות שכנות ע"פ הגדרה מראש.</w:t>
      </w:r>
    </w:p>
    <w:p w14:paraId="6678862F" w14:textId="77777777" w:rsidR="00593F10" w:rsidRPr="00683183" w:rsidRDefault="00593F10" w:rsidP="008E7EB7">
      <w:pPr>
        <w:pStyle w:val="32"/>
      </w:pPr>
      <w:r w:rsidRPr="00683183">
        <w:rPr>
          <w:rtl/>
        </w:rPr>
        <w:t>הצגת וידאו ממקור אחד או מספר מקורות במקביל.</w:t>
      </w:r>
    </w:p>
    <w:p w14:paraId="38C0B635" w14:textId="77777777" w:rsidR="00593F10" w:rsidRPr="00683183" w:rsidRDefault="00593F10" w:rsidP="008E7EB7">
      <w:pPr>
        <w:pStyle w:val="32"/>
      </w:pPr>
      <w:r w:rsidRPr="00683183">
        <w:rPr>
          <w:rtl/>
        </w:rPr>
        <w:t>ממשק צפייה אחד עבור כל סוגי המצלמות</w:t>
      </w:r>
      <w:r w:rsidRPr="00683183">
        <w:t>.</w:t>
      </w:r>
    </w:p>
    <w:p w14:paraId="541ACFC4" w14:textId="77777777" w:rsidR="00593F10" w:rsidRPr="00683183" w:rsidRDefault="00593F10" w:rsidP="008E7EB7">
      <w:pPr>
        <w:pStyle w:val="32"/>
      </w:pPr>
      <w:r w:rsidRPr="00683183">
        <w:rPr>
          <w:rtl/>
        </w:rPr>
        <w:t>שליטה במצלמות נעות</w:t>
      </w:r>
      <w:r w:rsidRPr="00683183">
        <w:t xml:space="preserve"> PTZ </w:t>
      </w:r>
      <w:r w:rsidRPr="00683183">
        <w:rPr>
          <w:rtl/>
        </w:rPr>
        <w:t>כולל יכולת הקפצה ל</w:t>
      </w:r>
      <w:r w:rsidRPr="00683183">
        <w:t xml:space="preserve"> Presets , Presets patrol </w:t>
      </w:r>
      <w:r w:rsidRPr="00683183">
        <w:rPr>
          <w:rtl/>
        </w:rPr>
        <w:t>.</w:t>
      </w:r>
    </w:p>
    <w:p w14:paraId="23A17B1B" w14:textId="77777777" w:rsidR="00593F10" w:rsidRPr="00683183" w:rsidRDefault="00593F10" w:rsidP="008E7EB7">
      <w:pPr>
        <w:pStyle w:val="32"/>
      </w:pPr>
      <w:r w:rsidRPr="00683183">
        <w:rPr>
          <w:rtl/>
        </w:rPr>
        <w:t>שליטה במערכות תצפית לתווך בינוני המורכבות ממצלמת יום ומצלמה תרמית ונשלטות כיחידה אחת.</w:t>
      </w:r>
    </w:p>
    <w:p w14:paraId="04FC79AD" w14:textId="77777777" w:rsidR="00593F10" w:rsidRPr="00683183" w:rsidRDefault="00593F10" w:rsidP="008E7EB7">
      <w:pPr>
        <w:pStyle w:val="32"/>
      </w:pPr>
      <w:r w:rsidRPr="00683183">
        <w:rPr>
          <w:rtl/>
        </w:rPr>
        <w:t>תמיכה במגוון סוגי מצלמות</w:t>
      </w:r>
      <w:r w:rsidRPr="00683183">
        <w:t xml:space="preserve"> )</w:t>
      </w:r>
      <w:r w:rsidRPr="00683183">
        <w:rPr>
          <w:rtl/>
        </w:rPr>
        <w:t>קבועות ומתניעות</w:t>
      </w:r>
      <w:r w:rsidRPr="00683183">
        <w:t>,...(</w:t>
      </w:r>
    </w:p>
    <w:p w14:paraId="64D4A488" w14:textId="77777777" w:rsidR="00593F10" w:rsidRPr="00683183" w:rsidRDefault="00593F10" w:rsidP="008E7EB7">
      <w:pPr>
        <w:pStyle w:val="32"/>
      </w:pPr>
      <w:r w:rsidRPr="00683183">
        <w:rPr>
          <w:rtl/>
        </w:rPr>
        <w:t>תמיכה במטריצות וירטואליות.</w:t>
      </w:r>
    </w:p>
    <w:p w14:paraId="4CB8E892" w14:textId="77777777" w:rsidR="00593F10" w:rsidRPr="00683183" w:rsidRDefault="00593F10" w:rsidP="008E7EB7">
      <w:pPr>
        <w:pStyle w:val="32"/>
      </w:pPr>
      <w:r w:rsidRPr="00683183">
        <w:rPr>
          <w:rtl/>
        </w:rPr>
        <w:t>יכולת צפייה ושליטה במס' מצלמות במקביל.</w:t>
      </w:r>
    </w:p>
    <w:p w14:paraId="6CBF09D8" w14:textId="77777777" w:rsidR="00593F10" w:rsidRPr="00683183" w:rsidRDefault="00593F10" w:rsidP="008E7EB7">
      <w:pPr>
        <w:pStyle w:val="32"/>
      </w:pPr>
      <w:r w:rsidRPr="00683183">
        <w:rPr>
          <w:rtl/>
        </w:rPr>
        <w:t>יכולת הקלטה דיגיטאלית וכן שחזור הקלטה ע</w:t>
      </w:r>
      <w:r w:rsidRPr="00683183">
        <w:t>"</w:t>
      </w:r>
      <w:r w:rsidRPr="00683183">
        <w:rPr>
          <w:rtl/>
        </w:rPr>
        <w:t>י ממשק נוח וידידותי</w:t>
      </w:r>
      <w:r w:rsidRPr="00683183">
        <w:t>.</w:t>
      </w:r>
    </w:p>
    <w:p w14:paraId="77E99761" w14:textId="77777777" w:rsidR="00593F10" w:rsidRPr="00683183" w:rsidRDefault="00593F10" w:rsidP="008E7EB7">
      <w:pPr>
        <w:pStyle w:val="32"/>
      </w:pPr>
      <w:r w:rsidRPr="00683183">
        <w:rPr>
          <w:rtl/>
        </w:rPr>
        <w:t xml:space="preserve">יכולת שליטה והפעלה על רכיבים חיצוניים המותקנים על מצלמות </w:t>
      </w:r>
      <w:r w:rsidRPr="00683183">
        <w:t>)</w:t>
      </w:r>
      <w:r w:rsidRPr="00683183">
        <w:rPr>
          <w:rtl/>
        </w:rPr>
        <w:t>פנסים, ווישרים</w:t>
      </w:r>
      <w:r w:rsidRPr="00683183">
        <w:t>.(</w:t>
      </w:r>
    </w:p>
    <w:p w14:paraId="57616471" w14:textId="77777777" w:rsidR="00593F10" w:rsidRPr="00683183" w:rsidRDefault="00593F10" w:rsidP="008E7EB7">
      <w:pPr>
        <w:pStyle w:val="32"/>
      </w:pPr>
      <w:r w:rsidRPr="00683183">
        <w:rPr>
          <w:rtl/>
        </w:rPr>
        <w:t>אפשרות לביצוע קונפיגורציה למצלמה ממסך ההפעלה.</w:t>
      </w:r>
    </w:p>
    <w:p w14:paraId="4E5714CC" w14:textId="77777777" w:rsidR="00593F10" w:rsidRPr="00683183" w:rsidRDefault="00593F10" w:rsidP="008E7EB7">
      <w:pPr>
        <w:pStyle w:val="32"/>
      </w:pPr>
      <w:r w:rsidRPr="00683183">
        <w:rPr>
          <w:rtl/>
        </w:rPr>
        <w:t>מתן עדיפות בשליטה על מצלמה ע"פ</w:t>
      </w:r>
      <w:r w:rsidRPr="00683183">
        <w:t>"</w:t>
      </w:r>
      <w:r w:rsidRPr="00683183">
        <w:rPr>
          <w:rtl/>
        </w:rPr>
        <w:t>י הרשאות ועדיפויות</w:t>
      </w:r>
      <w:r w:rsidRPr="00683183">
        <w:t>.</w:t>
      </w:r>
    </w:p>
    <w:p w14:paraId="7DC5B677" w14:textId="77777777" w:rsidR="00593F10" w:rsidRPr="00683183" w:rsidRDefault="00593F10" w:rsidP="008E7EB7">
      <w:pPr>
        <w:pStyle w:val="32"/>
      </w:pPr>
      <w:r w:rsidRPr="00683183">
        <w:rPr>
          <w:rtl/>
        </w:rPr>
        <w:t>שליטה על פרמטרי הצפייה השונים (בהירות</w:t>
      </w:r>
      <w:r w:rsidRPr="00683183">
        <w:t xml:space="preserve">, </w:t>
      </w:r>
      <w:r w:rsidRPr="00683183">
        <w:rPr>
          <w:rtl/>
        </w:rPr>
        <w:t>ניגודיות</w:t>
      </w:r>
      <w:r w:rsidRPr="00683183">
        <w:t xml:space="preserve">, </w:t>
      </w:r>
      <w:r w:rsidRPr="00683183">
        <w:rPr>
          <w:rtl/>
        </w:rPr>
        <w:t>צבע</w:t>
      </w:r>
      <w:r w:rsidRPr="00683183">
        <w:t>(</w:t>
      </w:r>
      <w:r w:rsidRPr="00683183">
        <w:rPr>
          <w:rtl/>
        </w:rPr>
        <w:t>.</w:t>
      </w:r>
    </w:p>
    <w:p w14:paraId="24F5E3B3" w14:textId="77777777" w:rsidR="00593F10" w:rsidRPr="00683183" w:rsidRDefault="00593F10" w:rsidP="008E7EB7">
      <w:pPr>
        <w:pStyle w:val="32"/>
      </w:pPr>
      <w:r w:rsidRPr="00683183">
        <w:rPr>
          <w:rtl/>
        </w:rPr>
        <w:t>יכולת הגדרה של ג</w:t>
      </w:r>
      <w:r w:rsidRPr="00683183">
        <w:t>'</w:t>
      </w:r>
      <w:r w:rsidRPr="00683183">
        <w:rPr>
          <w:rtl/>
        </w:rPr>
        <w:t xml:space="preserve">ויסטיק לשליטה במצלמות מתנייעות כולל הגדרת כפתורים לביצוע פעולות שונות כגון הקפצה ל </w:t>
      </w:r>
      <w:r w:rsidRPr="00683183">
        <w:t>preset</w:t>
      </w:r>
      <w:r w:rsidRPr="00683183">
        <w:rPr>
          <w:rtl/>
        </w:rPr>
        <w:t>, שליטה על זום וכו'.</w:t>
      </w:r>
    </w:p>
    <w:p w14:paraId="50C67E64" w14:textId="77777777" w:rsidR="008E7EB7" w:rsidRDefault="008E7EB7">
      <w:pPr>
        <w:bidi w:val="0"/>
        <w:spacing w:after="0" w:line="240" w:lineRule="auto"/>
        <w:rPr>
          <w:rFonts w:ascii="Arial" w:hAnsi="Arial"/>
          <w:noProof/>
          <w:sz w:val="24"/>
          <w:szCs w:val="24"/>
          <w:rtl/>
        </w:rPr>
      </w:pPr>
      <w:r>
        <w:rPr>
          <w:rtl/>
        </w:rPr>
        <w:br w:type="page"/>
      </w:r>
    </w:p>
    <w:p w14:paraId="082D163C" w14:textId="07152203" w:rsidR="00593F10" w:rsidRPr="00683183" w:rsidRDefault="00593F10" w:rsidP="008E7EB7">
      <w:pPr>
        <w:pStyle w:val="32"/>
      </w:pPr>
      <w:r w:rsidRPr="00683183">
        <w:rPr>
          <w:rtl/>
        </w:rPr>
        <w:t>שחזורים:</w:t>
      </w:r>
    </w:p>
    <w:p w14:paraId="44BAA4DC" w14:textId="77777777" w:rsidR="00593F10" w:rsidRPr="00683183" w:rsidRDefault="00593F10" w:rsidP="0056672B">
      <w:pPr>
        <w:pStyle w:val="42"/>
        <w:rPr>
          <w:rtl/>
        </w:rPr>
      </w:pPr>
      <w:r w:rsidRPr="00683183">
        <w:rPr>
          <w:rtl/>
        </w:rPr>
        <w:t>שחזורים ממספר מקורות במקביל</w:t>
      </w:r>
      <w:r w:rsidRPr="00683183">
        <w:t>.</w:t>
      </w:r>
    </w:p>
    <w:p w14:paraId="47535414" w14:textId="77777777" w:rsidR="00593F10" w:rsidRPr="00683183" w:rsidRDefault="00593F10" w:rsidP="0056672B">
      <w:pPr>
        <w:pStyle w:val="42"/>
      </w:pPr>
      <w:r w:rsidRPr="00683183">
        <w:rPr>
          <w:rtl/>
        </w:rPr>
        <w:t>הצגת וידאו ממקור חי ומשוחזר במקביל</w:t>
      </w:r>
    </w:p>
    <w:p w14:paraId="62CD5A08" w14:textId="77777777" w:rsidR="00593F10" w:rsidRPr="00683183" w:rsidRDefault="00593F10" w:rsidP="0056672B">
      <w:pPr>
        <w:pStyle w:val="42"/>
      </w:pPr>
      <w:r w:rsidRPr="00683183">
        <w:rPr>
          <w:rtl/>
        </w:rPr>
        <w:t>שליטה מלאה בכל פרמטרי הצפייה (מהירויות, הקפצה, עצירת ניגון, זמן שחזור).</w:t>
      </w:r>
    </w:p>
    <w:p w14:paraId="7B03CBC8" w14:textId="77777777" w:rsidR="00593F10" w:rsidRPr="00683183" w:rsidRDefault="00593F10" w:rsidP="0056672B">
      <w:pPr>
        <w:pStyle w:val="42"/>
      </w:pPr>
      <w:r w:rsidRPr="00683183">
        <w:rPr>
          <w:rtl/>
        </w:rPr>
        <w:t>יכולת ייצוא תמונה וסרטון.</w:t>
      </w:r>
    </w:p>
    <w:p w14:paraId="5BADA08E" w14:textId="77777777" w:rsidR="00593F10" w:rsidRPr="00683183" w:rsidRDefault="00593F10" w:rsidP="0056672B">
      <w:pPr>
        <w:pStyle w:val="42"/>
      </w:pPr>
      <w:r w:rsidRPr="00683183">
        <w:rPr>
          <w:rtl/>
        </w:rPr>
        <w:t>קישור בין אירוע והמצלמות הרלוונטיות עבורו.</w:t>
      </w:r>
    </w:p>
    <w:p w14:paraId="2EF54CD1" w14:textId="77777777" w:rsidR="00593F10" w:rsidRPr="00683183" w:rsidRDefault="00593F10" w:rsidP="0056672B">
      <w:pPr>
        <w:spacing w:line="360" w:lineRule="auto"/>
        <w:rPr>
          <w:rFonts w:ascii="Arial" w:hAnsi="Arial"/>
          <w:sz w:val="24"/>
          <w:szCs w:val="24"/>
        </w:rPr>
      </w:pPr>
    </w:p>
    <w:p w14:paraId="1390B09D" w14:textId="77777777" w:rsidR="00593F10" w:rsidRPr="00683183" w:rsidRDefault="00593F10" w:rsidP="008E7EB7">
      <w:pPr>
        <w:pStyle w:val="32"/>
      </w:pPr>
      <w:r w:rsidRPr="00683183">
        <w:rPr>
          <w:rtl/>
        </w:rPr>
        <w:t>תרחישי וידאו</w:t>
      </w:r>
    </w:p>
    <w:p w14:paraId="30D443D7" w14:textId="77777777" w:rsidR="00593F10" w:rsidRPr="00683183" w:rsidRDefault="00593F10" w:rsidP="0056672B">
      <w:pPr>
        <w:pStyle w:val="42"/>
      </w:pPr>
      <w:r w:rsidRPr="00683183">
        <w:rPr>
          <w:rtl/>
        </w:rPr>
        <w:t>המערכת תאפשר יצירת תרחישי וידאו וקישורם לאלמנטים מתריעים כך שתסריט הוידאו יופעל אוטומטית בעת אירוע</w:t>
      </w:r>
      <w:r w:rsidRPr="00683183">
        <w:t>.</w:t>
      </w:r>
    </w:p>
    <w:p w14:paraId="5A3B498C" w14:textId="77777777" w:rsidR="00593F10" w:rsidRPr="00683183" w:rsidRDefault="00593F10" w:rsidP="0056672B">
      <w:pPr>
        <w:pStyle w:val="42"/>
      </w:pPr>
      <w:r w:rsidRPr="00683183">
        <w:rPr>
          <w:rtl/>
        </w:rPr>
        <w:t xml:space="preserve">תרחיש וידאו מאפשר הצגת מס' מצלמות במקביל כולל </w:t>
      </w:r>
      <w:r w:rsidRPr="00683183">
        <w:t>presets</w:t>
      </w:r>
      <w:r w:rsidRPr="00683183">
        <w:rPr>
          <w:rtl/>
        </w:rPr>
        <w:t xml:space="preserve"> על אמצעי הצפייה השונים המוגדרים בחדר הבקרה</w:t>
      </w:r>
      <w:r w:rsidRPr="00683183">
        <w:t xml:space="preserve">. </w:t>
      </w:r>
    </w:p>
    <w:p w14:paraId="2F8173C6" w14:textId="77777777" w:rsidR="00593F10" w:rsidRPr="00683183" w:rsidRDefault="00593F10" w:rsidP="0056672B">
      <w:pPr>
        <w:spacing w:line="360" w:lineRule="auto"/>
        <w:rPr>
          <w:rFonts w:ascii="Arial" w:hAnsi="Arial"/>
          <w:sz w:val="24"/>
          <w:szCs w:val="24"/>
        </w:rPr>
      </w:pPr>
    </w:p>
    <w:p w14:paraId="14434CB2" w14:textId="77777777" w:rsidR="00593F10" w:rsidRPr="00683183" w:rsidRDefault="00593F10" w:rsidP="008E7EB7">
      <w:pPr>
        <w:pStyle w:val="32"/>
      </w:pPr>
      <w:r w:rsidRPr="00683183">
        <w:rPr>
          <w:rtl/>
        </w:rPr>
        <w:t xml:space="preserve">למערכת יהיה מסך המכיל את עץ כל האלמנטים במערכת. ניתן יהיה לנווט באמצעות עץ זה לכל אחד מהאלמנטים במערכת על מנת להפעילו, לבדוק את הסטאטוס שלו, לנטרל או לדרוך אותו וכו'. </w:t>
      </w:r>
    </w:p>
    <w:p w14:paraId="74E2135D" w14:textId="77777777" w:rsidR="00593F10" w:rsidRPr="00683183" w:rsidRDefault="00593F10" w:rsidP="008E7EB7">
      <w:pPr>
        <w:pStyle w:val="32"/>
      </w:pPr>
      <w:r w:rsidRPr="00683183">
        <w:rPr>
          <w:rtl/>
        </w:rPr>
        <w:t>עבור כל אלמנט שמוגדר במערכת מנוהלים נתונים והגדרות שונות. המערכת תאפשר הוספת נתונים, שינויים ועדכונם. ניתן בכל עת לצפות בנתוני אלמנט ולשנות אותם בעזרת כרטיסיית מידע</w:t>
      </w:r>
      <w:r w:rsidRPr="00683183">
        <w:t>.</w:t>
      </w:r>
    </w:p>
    <w:p w14:paraId="200DDAA9" w14:textId="77777777" w:rsidR="00593F10" w:rsidRPr="00683183" w:rsidRDefault="00593F10" w:rsidP="008E7EB7">
      <w:pPr>
        <w:pStyle w:val="32"/>
      </w:pPr>
      <w:r w:rsidRPr="00683183">
        <w:rPr>
          <w:rtl/>
        </w:rPr>
        <w:t xml:space="preserve">כרטיסיית המידע כוללת מידע כללי אודות האלמנט כגון שם, מיקום, סטאטוס, אירועים פעילים וכו'. </w:t>
      </w:r>
    </w:p>
    <w:p w14:paraId="4E8A533F" w14:textId="77777777" w:rsidR="00593F10" w:rsidRPr="00683183" w:rsidRDefault="00593F10" w:rsidP="008E7EB7">
      <w:pPr>
        <w:pStyle w:val="32"/>
      </w:pPr>
      <w:r w:rsidRPr="00683183">
        <w:rPr>
          <w:rtl/>
        </w:rPr>
        <w:t>בנוסף לנתונים הסטנדרטיים, ניתן לצפות במידע רלוונטי לאלמנט ואף לשנות הגדרות עבורו.</w:t>
      </w:r>
    </w:p>
    <w:p w14:paraId="770E5725" w14:textId="77777777" w:rsidR="008E7EB7" w:rsidRDefault="008E7EB7">
      <w:pPr>
        <w:bidi w:val="0"/>
        <w:spacing w:after="0" w:line="240" w:lineRule="auto"/>
        <w:rPr>
          <w:rFonts w:ascii="Arial" w:hAnsi="Arial"/>
          <w:sz w:val="24"/>
          <w:szCs w:val="24"/>
          <w:u w:val="single"/>
          <w:rtl/>
        </w:rPr>
      </w:pPr>
      <w:bookmarkStart w:id="1236" w:name="_Toc355018167"/>
      <w:bookmarkStart w:id="1237" w:name="_Toc390071432"/>
      <w:bookmarkStart w:id="1238" w:name="_Toc391226128"/>
      <w:bookmarkStart w:id="1239" w:name="_Toc474850530"/>
      <w:bookmarkStart w:id="1240" w:name="_Toc475005147"/>
      <w:r>
        <w:rPr>
          <w:rtl/>
        </w:rPr>
        <w:br w:type="page"/>
      </w:r>
    </w:p>
    <w:p w14:paraId="768A7079" w14:textId="477BE509" w:rsidR="00593F10" w:rsidRPr="00683183" w:rsidRDefault="00593F10" w:rsidP="0056672B">
      <w:pPr>
        <w:pStyle w:val="22"/>
      </w:pPr>
      <w:bookmarkStart w:id="1241" w:name="_Toc128476907"/>
      <w:r w:rsidRPr="00683183">
        <w:rPr>
          <w:rtl/>
        </w:rPr>
        <w:t>התרעות</w:t>
      </w:r>
      <w:bookmarkEnd w:id="1236"/>
      <w:bookmarkEnd w:id="1237"/>
      <w:bookmarkEnd w:id="1238"/>
      <w:bookmarkEnd w:id="1239"/>
      <w:bookmarkEnd w:id="1240"/>
      <w:bookmarkEnd w:id="1241"/>
    </w:p>
    <w:p w14:paraId="3809D755" w14:textId="77777777" w:rsidR="00593F10" w:rsidRPr="00683183" w:rsidRDefault="00593F10" w:rsidP="008E7EB7">
      <w:pPr>
        <w:pStyle w:val="32"/>
      </w:pPr>
      <w:r w:rsidRPr="00683183">
        <w:rPr>
          <w:rtl/>
        </w:rPr>
        <w:t>הממשק לרכזות האזעקה יהיה מלא ויאפשר לבצע את כל ההגדרות הניתנות לביצוע ברכזת לרבות דריכה כללית, אזורים נבחרים ע"פ הגדרות פעילויות שונות.</w:t>
      </w:r>
    </w:p>
    <w:p w14:paraId="6C9697A4" w14:textId="77777777" w:rsidR="00593F10" w:rsidRPr="00683183" w:rsidRDefault="00593F10" w:rsidP="008E7EB7">
      <w:pPr>
        <w:pStyle w:val="32"/>
      </w:pPr>
      <w:r w:rsidRPr="00683183">
        <w:rPr>
          <w:rtl/>
        </w:rPr>
        <w:t>ניתן יהיה לשנות את קונפיגורציית הרכזות עבור אזורים ותתי אזורים.</w:t>
      </w:r>
    </w:p>
    <w:p w14:paraId="68445E85" w14:textId="77777777" w:rsidR="00593F10" w:rsidRPr="00683183" w:rsidRDefault="00593F10" w:rsidP="008E7EB7">
      <w:pPr>
        <w:pStyle w:val="32"/>
        <w:rPr>
          <w:rtl/>
        </w:rPr>
      </w:pPr>
      <w:r w:rsidRPr="00683183">
        <w:rPr>
          <w:rtl/>
        </w:rPr>
        <w:t>המערכת תכיל אזורי התרעה ע"פ מספר תת האתרים במתקן.</w:t>
      </w:r>
    </w:p>
    <w:p w14:paraId="21EAFC8B" w14:textId="77777777" w:rsidR="00593F10" w:rsidRPr="00683183" w:rsidRDefault="00593F10" w:rsidP="008E7EB7">
      <w:pPr>
        <w:pStyle w:val="32"/>
      </w:pPr>
      <w:r w:rsidRPr="00683183">
        <w:rPr>
          <w:rtl/>
        </w:rPr>
        <w:t>מערכת השו"ב תעבד אזעקות בזמן אמת כפי שיוגדרו ויתקבלו מכל חיישן וגלאי כלשהו בשטח: גידור אלקטרוני, גלאי נפח, לחצני מצוקה, מפסקים וכו...</w:t>
      </w:r>
    </w:p>
    <w:p w14:paraId="4EE72D5F" w14:textId="77777777" w:rsidR="00593F10" w:rsidRPr="00683183" w:rsidRDefault="00593F10" w:rsidP="008E7EB7">
      <w:pPr>
        <w:pStyle w:val="32"/>
        <w:rPr>
          <w:rtl/>
        </w:rPr>
      </w:pPr>
      <w:r w:rsidRPr="00683183">
        <w:rPr>
          <w:rtl/>
        </w:rPr>
        <w:t>המערכת תאפשר למנהל המוקד להגדיר קטגוריות שונות של סדרי עדיפויות אשר יקבעו את סדר הופעת האזעקות במקרה של מספר אזעקות בעת ובעונה אחת.</w:t>
      </w:r>
    </w:p>
    <w:p w14:paraId="15C47D4A" w14:textId="77777777" w:rsidR="00593F10" w:rsidRPr="00683183" w:rsidRDefault="00593F10" w:rsidP="008E7EB7">
      <w:pPr>
        <w:pStyle w:val="32"/>
      </w:pPr>
      <w:r w:rsidRPr="00683183">
        <w:rPr>
          <w:rtl/>
        </w:rPr>
        <w:t xml:space="preserve">סימון אזעקה יהיה בצבע ובהבהוב. </w:t>
      </w:r>
    </w:p>
    <w:p w14:paraId="2E074950" w14:textId="77777777" w:rsidR="00593F10" w:rsidRPr="00683183" w:rsidRDefault="00593F10" w:rsidP="008E7EB7">
      <w:pPr>
        <w:pStyle w:val="32"/>
      </w:pPr>
      <w:r w:rsidRPr="00683183">
        <w:rPr>
          <w:rtl/>
        </w:rPr>
        <w:t>למערכת תהיה יכולת של הגדרת צבעים שונים לאזעקות בסדרי עדיפויות שונים.</w:t>
      </w:r>
    </w:p>
    <w:p w14:paraId="68945C33" w14:textId="77777777" w:rsidR="00593F10" w:rsidRPr="00683183" w:rsidRDefault="00593F10" w:rsidP="008E7EB7">
      <w:pPr>
        <w:pStyle w:val="32"/>
        <w:rPr>
          <w:rtl/>
        </w:rPr>
      </w:pPr>
      <w:r w:rsidRPr="00683183">
        <w:rPr>
          <w:rtl/>
        </w:rPr>
        <w:t>בעת אירוע/אזעקה תבצע המערכת באופן אוטומטי את הפעולות הבאות:</w:t>
      </w:r>
    </w:p>
    <w:p w14:paraId="1EA1FE13" w14:textId="77777777" w:rsidR="00593F10" w:rsidRPr="00683183" w:rsidRDefault="00593F10" w:rsidP="0056672B">
      <w:pPr>
        <w:pStyle w:val="42"/>
      </w:pPr>
      <w:r w:rsidRPr="00683183">
        <w:rPr>
          <w:rtl/>
        </w:rPr>
        <w:t>השמעת צליל בהתאם לאופי ההתראה ורמת עדיפותה. תתאפשר השמעת הצליל באופן מחזורי או חד פעמי ע"פ הגדרת מנהל המוקד.</w:t>
      </w:r>
    </w:p>
    <w:p w14:paraId="479CE7CF" w14:textId="77777777" w:rsidR="00593F10" w:rsidRPr="00683183" w:rsidRDefault="00593F10" w:rsidP="0056672B">
      <w:pPr>
        <w:pStyle w:val="42"/>
      </w:pPr>
      <w:r w:rsidRPr="00683183">
        <w:rPr>
          <w:rtl/>
        </w:rPr>
        <w:t>הצגת המפה הסינופטית/תרשים/תמונה הרלוונטית.</w:t>
      </w:r>
    </w:p>
    <w:p w14:paraId="6975BFEC" w14:textId="77777777" w:rsidR="00593F10" w:rsidRPr="00683183" w:rsidRDefault="00593F10" w:rsidP="0056672B">
      <w:pPr>
        <w:pStyle w:val="42"/>
      </w:pPr>
      <w:r w:rsidRPr="00683183">
        <w:rPr>
          <w:rtl/>
        </w:rPr>
        <w:t>הצגת אייקון המייצג את אביזר הקצה שנמצא באזעקה תוך שינוי הצבע והבהוב.</w:t>
      </w:r>
    </w:p>
    <w:p w14:paraId="6550A4C3" w14:textId="77777777" w:rsidR="00593F10" w:rsidRPr="00683183" w:rsidRDefault="00593F10" w:rsidP="0056672B">
      <w:pPr>
        <w:pStyle w:val="42"/>
      </w:pPr>
      <w:r w:rsidRPr="00683183">
        <w:rPr>
          <w:rtl/>
        </w:rPr>
        <w:t>הצגת אזור הכיסוי של אביזר הקצה תוך שינוי הצבע והבהוב.</w:t>
      </w:r>
    </w:p>
    <w:p w14:paraId="61CDB97C" w14:textId="77777777" w:rsidR="00593F10" w:rsidRPr="00683183" w:rsidRDefault="00593F10" w:rsidP="0056672B">
      <w:pPr>
        <w:pStyle w:val="42"/>
      </w:pPr>
      <w:r w:rsidRPr="00683183">
        <w:rPr>
          <w:rtl/>
        </w:rPr>
        <w:t>ניתוב תמונה ממצלמה המקושרת למקום האירוע. ניתוב התמונה יבוצע בהתאם לסדרי עדיפויות שיקבעו מראש.</w:t>
      </w:r>
    </w:p>
    <w:p w14:paraId="2C51B26C" w14:textId="77777777" w:rsidR="00593F10" w:rsidRPr="00683183" w:rsidRDefault="00593F10" w:rsidP="0056672B">
      <w:pPr>
        <w:pStyle w:val="42"/>
      </w:pPr>
      <w:r w:rsidRPr="00683183">
        <w:rPr>
          <w:rtl/>
        </w:rPr>
        <w:t xml:space="preserve">הפניית מצלמה מתנייעת ל - </w:t>
      </w:r>
      <w:r w:rsidRPr="00683183">
        <w:t>Preset</w:t>
      </w:r>
      <w:r w:rsidRPr="00683183">
        <w:rPr>
          <w:rtl/>
        </w:rPr>
        <w:t xml:space="preserve"> מוגדר מראש לאזור ההתראה (אם קיים).</w:t>
      </w:r>
    </w:p>
    <w:p w14:paraId="5536B40C" w14:textId="77777777" w:rsidR="00593F10" w:rsidRPr="00683183" w:rsidRDefault="00593F10" w:rsidP="0056672B">
      <w:pPr>
        <w:pStyle w:val="42"/>
      </w:pPr>
      <w:r w:rsidRPr="00683183">
        <w:rPr>
          <w:rtl/>
        </w:rPr>
        <w:t>הצגת הוראות פעילות כעזרה למפעיל באופן אוטומטי או ידני בהתאם להגדרת מנהל המוקד.</w:t>
      </w:r>
    </w:p>
    <w:p w14:paraId="2EA60FE5" w14:textId="77777777" w:rsidR="00593F10" w:rsidRPr="00683183" w:rsidRDefault="00593F10" w:rsidP="0056672B">
      <w:pPr>
        <w:pStyle w:val="42"/>
      </w:pPr>
      <w:r w:rsidRPr="00683183">
        <w:rPr>
          <w:rtl/>
        </w:rPr>
        <w:t xml:space="preserve">תמונת וידאו מהמצלמה המתאימה תתקבל אוטומטית על גבי מוניטור </w:t>
      </w:r>
      <w:proofErr w:type="spellStart"/>
      <w:r w:rsidRPr="00683183">
        <w:rPr>
          <w:rtl/>
        </w:rPr>
        <w:t>טמ"ס</w:t>
      </w:r>
      <w:proofErr w:type="spellEnd"/>
      <w:r w:rsidRPr="00683183">
        <w:rPr>
          <w:rtl/>
        </w:rPr>
        <w:t xml:space="preserve"> ייעודי וכן על גבי חלון במסך מחשב תחנת העבודה. </w:t>
      </w:r>
    </w:p>
    <w:p w14:paraId="33BC8E5F" w14:textId="77777777" w:rsidR="00593F10" w:rsidRPr="00683183" w:rsidRDefault="00593F10" w:rsidP="0056672B">
      <w:pPr>
        <w:pStyle w:val="42"/>
      </w:pPr>
      <w:r w:rsidRPr="00683183">
        <w:rPr>
          <w:rtl/>
        </w:rPr>
        <w:t xml:space="preserve">זמן התגובה של המערכת מרגע התרחשות אירוע בשטח (גילוי, תקלה וכו') ועד להצגתו ע"ג מסך </w:t>
      </w:r>
      <w:proofErr w:type="spellStart"/>
      <w:r w:rsidRPr="00683183">
        <w:rPr>
          <w:rtl/>
        </w:rPr>
        <w:t>טמ"ס</w:t>
      </w:r>
      <w:proofErr w:type="spellEnd"/>
      <w:r w:rsidRPr="00683183">
        <w:rPr>
          <w:rtl/>
        </w:rPr>
        <w:t xml:space="preserve"> נבחר, לא יעלה על </w:t>
      </w:r>
      <w:r w:rsidRPr="00683183">
        <w:t>3</w:t>
      </w:r>
      <w:r w:rsidRPr="00683183">
        <w:rPr>
          <w:rtl/>
        </w:rPr>
        <w:t xml:space="preserve"> שניות. </w:t>
      </w:r>
    </w:p>
    <w:p w14:paraId="7C320E37" w14:textId="77777777" w:rsidR="008E7EB7" w:rsidRDefault="008E7EB7" w:rsidP="008E7EB7">
      <w:pPr>
        <w:pStyle w:val="22"/>
        <w:numPr>
          <w:ilvl w:val="0"/>
          <w:numId w:val="0"/>
        </w:numPr>
        <w:ind w:left="1218"/>
      </w:pPr>
      <w:bookmarkStart w:id="1242" w:name="_Toc355018169"/>
      <w:bookmarkStart w:id="1243" w:name="_Toc390071433"/>
      <w:bookmarkStart w:id="1244" w:name="_Toc391226129"/>
      <w:bookmarkStart w:id="1245" w:name="_Toc474850531"/>
      <w:bookmarkStart w:id="1246" w:name="_Toc475005148"/>
    </w:p>
    <w:p w14:paraId="3E141602" w14:textId="77777777" w:rsidR="00593F10" w:rsidRPr="00683183" w:rsidRDefault="00593F10" w:rsidP="0056672B">
      <w:pPr>
        <w:pStyle w:val="22"/>
      </w:pPr>
      <w:bookmarkStart w:id="1247" w:name="_Toc128476908"/>
      <w:r w:rsidRPr="00683183">
        <w:rPr>
          <w:rtl/>
        </w:rPr>
        <w:t>יומן אירועים</w:t>
      </w:r>
      <w:bookmarkEnd w:id="1242"/>
      <w:bookmarkEnd w:id="1243"/>
      <w:bookmarkEnd w:id="1244"/>
      <w:bookmarkEnd w:id="1245"/>
      <w:bookmarkEnd w:id="1246"/>
      <w:bookmarkEnd w:id="1247"/>
    </w:p>
    <w:p w14:paraId="239D1761" w14:textId="77777777" w:rsidR="00593F10" w:rsidRPr="00683183" w:rsidRDefault="00593F10" w:rsidP="0056672B">
      <w:pPr>
        <w:pStyle w:val="affd"/>
        <w:spacing w:line="360" w:lineRule="auto"/>
      </w:pPr>
      <w:bookmarkStart w:id="1248" w:name="_Toc528067652"/>
      <w:r w:rsidRPr="00683183">
        <w:rPr>
          <w:rtl/>
        </w:rPr>
        <w:t>יומן האירועים של המערכת יכלול את כל אירועי המערכת.</w:t>
      </w:r>
      <w:bookmarkEnd w:id="1248"/>
      <w:r w:rsidRPr="00683183">
        <w:rPr>
          <w:rtl/>
        </w:rPr>
        <w:t xml:space="preserve"> </w:t>
      </w:r>
    </w:p>
    <w:p w14:paraId="5C96B71C" w14:textId="77777777" w:rsidR="00593F10" w:rsidRPr="00683183" w:rsidRDefault="00593F10" w:rsidP="0056672B">
      <w:pPr>
        <w:pStyle w:val="affd"/>
        <w:spacing w:line="360" w:lineRule="auto"/>
      </w:pPr>
      <w:bookmarkStart w:id="1249" w:name="_Toc528067653"/>
      <w:r w:rsidRPr="00683183">
        <w:rPr>
          <w:rtl/>
        </w:rPr>
        <w:t>ביומן מפורטים כל האירועים כאשר עבור כל אירוע אוגרת המערכת נתונים רלוונטיים כגון, סוג האירוע רמת חומרה, זמן קליטה זמן אישור ועוד.</w:t>
      </w:r>
      <w:bookmarkEnd w:id="1249"/>
      <w:r w:rsidRPr="00683183">
        <w:rPr>
          <w:rtl/>
        </w:rPr>
        <w:t xml:space="preserve"> </w:t>
      </w:r>
    </w:p>
    <w:p w14:paraId="1CFB82F8" w14:textId="77777777" w:rsidR="00593F10" w:rsidRPr="00683183" w:rsidRDefault="00593F10" w:rsidP="0056672B">
      <w:pPr>
        <w:pStyle w:val="affd"/>
        <w:spacing w:line="360" w:lineRule="auto"/>
        <w:rPr>
          <w:rtl/>
        </w:rPr>
      </w:pPr>
      <w:bookmarkStart w:id="1250" w:name="_Toc528067654"/>
      <w:r w:rsidRPr="00683183">
        <w:rPr>
          <w:rtl/>
        </w:rPr>
        <w:t>להלן תיאור יכולות היומן:</w:t>
      </w:r>
      <w:bookmarkEnd w:id="1250"/>
    </w:p>
    <w:p w14:paraId="56218208" w14:textId="77777777" w:rsidR="00D61456" w:rsidRPr="00683183" w:rsidRDefault="00D61456" w:rsidP="0056672B">
      <w:pPr>
        <w:pStyle w:val="affd"/>
        <w:spacing w:line="360" w:lineRule="auto"/>
      </w:pPr>
    </w:p>
    <w:p w14:paraId="77DC16BE" w14:textId="77777777" w:rsidR="00593F10" w:rsidRPr="00683183" w:rsidRDefault="00593F10" w:rsidP="008E7EB7">
      <w:pPr>
        <w:pStyle w:val="32"/>
      </w:pPr>
      <w:r w:rsidRPr="00683183">
        <w:rPr>
          <w:rtl/>
        </w:rPr>
        <w:t>הזנה אוטומטית של אירועים, כתוצאה מהתרעה שהתקבלה מתת מערכת כלשהי.</w:t>
      </w:r>
    </w:p>
    <w:p w14:paraId="51616F22" w14:textId="77777777" w:rsidR="00593F10" w:rsidRPr="00683183" w:rsidRDefault="00593F10" w:rsidP="008E7EB7">
      <w:pPr>
        <w:pStyle w:val="32"/>
      </w:pPr>
      <w:r w:rsidRPr="00683183">
        <w:rPr>
          <w:rtl/>
        </w:rPr>
        <w:t>הזנה ידנית של אירועים.</w:t>
      </w:r>
    </w:p>
    <w:p w14:paraId="21F14BC9" w14:textId="77777777" w:rsidR="00593F10" w:rsidRPr="00683183" w:rsidRDefault="00593F10" w:rsidP="008E7EB7">
      <w:pPr>
        <w:pStyle w:val="32"/>
      </w:pPr>
      <w:r w:rsidRPr="00683183">
        <w:rPr>
          <w:rtl/>
        </w:rPr>
        <w:t>ניהול אירועים ע"פ חוקים מוגדרים מראש.</w:t>
      </w:r>
    </w:p>
    <w:p w14:paraId="40F52F18" w14:textId="77777777" w:rsidR="00593F10" w:rsidRPr="00683183" w:rsidRDefault="00593F10" w:rsidP="008E7EB7">
      <w:pPr>
        <w:pStyle w:val="32"/>
      </w:pPr>
      <w:r w:rsidRPr="00683183">
        <w:rPr>
          <w:rtl/>
        </w:rPr>
        <w:t>מיון אירועים ע"פ: תאריך, הגדרת עדיפות , סוג אירוע .</w:t>
      </w:r>
    </w:p>
    <w:p w14:paraId="191C73BA" w14:textId="77777777" w:rsidR="00593F10" w:rsidRPr="00683183" w:rsidRDefault="00593F10" w:rsidP="008E7EB7">
      <w:pPr>
        <w:pStyle w:val="32"/>
      </w:pPr>
      <w:r w:rsidRPr="00683183">
        <w:rPr>
          <w:rtl/>
        </w:rPr>
        <w:t>אפשרות להצגת אירועים שטרם טופלו בצבע שונה.</w:t>
      </w:r>
    </w:p>
    <w:p w14:paraId="73906F66" w14:textId="77777777" w:rsidR="00593F10" w:rsidRPr="00683183" w:rsidRDefault="00593F10" w:rsidP="008E7EB7">
      <w:pPr>
        <w:pStyle w:val="32"/>
      </w:pPr>
      <w:r w:rsidRPr="00683183">
        <w:rPr>
          <w:rtl/>
        </w:rPr>
        <w:t>אפשרות שאירועים חדשים יהיו בסדר עדיפות ראשון.</w:t>
      </w:r>
    </w:p>
    <w:p w14:paraId="070E8B2D" w14:textId="77777777" w:rsidR="00593F10" w:rsidRPr="00683183" w:rsidRDefault="00593F10" w:rsidP="008E7EB7">
      <w:pPr>
        <w:pStyle w:val="32"/>
      </w:pPr>
      <w:r w:rsidRPr="00683183">
        <w:rPr>
          <w:rtl/>
        </w:rPr>
        <w:t>אפשרות להצגת אירועים ע"פ על פי ציר הזמן.</w:t>
      </w:r>
    </w:p>
    <w:p w14:paraId="53FDFF35" w14:textId="77777777" w:rsidR="00593F10" w:rsidRPr="00683183" w:rsidRDefault="00593F10" w:rsidP="008E7EB7">
      <w:pPr>
        <w:pStyle w:val="32"/>
      </w:pPr>
      <w:r w:rsidRPr="00683183">
        <w:rPr>
          <w:rtl/>
        </w:rPr>
        <w:t>תצוגת: סטאטוס אירועים פתוחים ואירועים שטרם טופלו.</w:t>
      </w:r>
    </w:p>
    <w:p w14:paraId="5234877E" w14:textId="77777777" w:rsidR="00593F10" w:rsidRPr="00683183" w:rsidRDefault="00593F10" w:rsidP="008E7EB7">
      <w:pPr>
        <w:pStyle w:val="32"/>
      </w:pPr>
      <w:r w:rsidRPr="00683183">
        <w:rPr>
          <w:rtl/>
        </w:rPr>
        <w:t>אפשרות לרשום ברקע של כל אירוע סט נהלים רלוונטי לאירוע בכפוף להחלטות המפעיל.</w:t>
      </w:r>
    </w:p>
    <w:p w14:paraId="443ED48D" w14:textId="77777777" w:rsidR="00593F10" w:rsidRPr="00683183" w:rsidRDefault="00593F10" w:rsidP="008E7EB7">
      <w:pPr>
        <w:pStyle w:val="32"/>
      </w:pPr>
      <w:r w:rsidRPr="00683183">
        <w:rPr>
          <w:rtl/>
        </w:rPr>
        <w:t xml:space="preserve">הופעה אוטומטית של שיגרת נוהלים ע"פ סוג אירוע בעת התרחשותו: הצגת המשימות שיש לבצע, תפקיד, משימות, זמן, קובץ, לקוח וכו... </w:t>
      </w:r>
    </w:p>
    <w:p w14:paraId="396CEEA7" w14:textId="77777777" w:rsidR="00593F10" w:rsidRPr="00683183" w:rsidRDefault="00593F10" w:rsidP="008E7EB7">
      <w:pPr>
        <w:pStyle w:val="32"/>
      </w:pPr>
      <w:r w:rsidRPr="00683183">
        <w:rPr>
          <w:rtl/>
        </w:rPr>
        <w:t>ניהול משימות שגרתיות שוטפות בנפרד.</w:t>
      </w:r>
    </w:p>
    <w:p w14:paraId="230C56CF" w14:textId="77777777" w:rsidR="00593F10" w:rsidRPr="00683183" w:rsidRDefault="00593F10" w:rsidP="008E7EB7">
      <w:pPr>
        <w:pStyle w:val="32"/>
      </w:pPr>
      <w:r w:rsidRPr="00683183">
        <w:rPr>
          <w:rtl/>
        </w:rPr>
        <w:t>ארכיון אירועים שהסתיימו עם אפשרות מעבר אוטומטי של אירועים לאחר סגירתם.</w:t>
      </w:r>
    </w:p>
    <w:p w14:paraId="2B6B0A62" w14:textId="77777777" w:rsidR="00593F10" w:rsidRPr="00683183" w:rsidRDefault="00593F10" w:rsidP="008E7EB7">
      <w:pPr>
        <w:pStyle w:val="32"/>
      </w:pPr>
      <w:r w:rsidRPr="00683183">
        <w:rPr>
          <w:rtl/>
        </w:rPr>
        <w:t>ניהול צי רכבים על פי יומן משימות.</w:t>
      </w:r>
    </w:p>
    <w:p w14:paraId="447A1A82" w14:textId="77777777" w:rsidR="00593F10" w:rsidRPr="00683183" w:rsidRDefault="00593F10" w:rsidP="008E7EB7">
      <w:pPr>
        <w:pStyle w:val="32"/>
      </w:pPr>
      <w:r w:rsidRPr="00683183">
        <w:rPr>
          <w:rtl/>
        </w:rPr>
        <w:t xml:space="preserve">ניהול כוח אדם הכולל: שיוך אנשים לתפקידים, ספרי טלפונים, מעקב כוח האדם. </w:t>
      </w:r>
    </w:p>
    <w:p w14:paraId="1B57BCF4" w14:textId="77777777" w:rsidR="00593F10" w:rsidRPr="00683183" w:rsidRDefault="00593F10" w:rsidP="008E7EB7">
      <w:pPr>
        <w:pStyle w:val="32"/>
      </w:pPr>
      <w:r w:rsidRPr="00683183">
        <w:rPr>
          <w:rtl/>
        </w:rPr>
        <w:t>יכולת שליחת הודעות ברשת ביפר.</w:t>
      </w:r>
    </w:p>
    <w:p w14:paraId="0FF89A4F" w14:textId="77777777" w:rsidR="00593F10" w:rsidRPr="00683183" w:rsidRDefault="00593F10" w:rsidP="008E7EB7">
      <w:pPr>
        <w:pStyle w:val="32"/>
      </w:pPr>
      <w:r w:rsidRPr="00683183">
        <w:rPr>
          <w:rtl/>
        </w:rPr>
        <w:t xml:space="preserve">יכולות שליחת הודעות </w:t>
      </w:r>
      <w:r w:rsidRPr="00683183">
        <w:t>SMS</w:t>
      </w:r>
      <w:r w:rsidRPr="00683183">
        <w:rPr>
          <w:rtl/>
        </w:rPr>
        <w:t>.</w:t>
      </w:r>
    </w:p>
    <w:p w14:paraId="4F448EFB" w14:textId="77777777" w:rsidR="00593F10" w:rsidRPr="00683183" w:rsidRDefault="00593F10" w:rsidP="008E7EB7">
      <w:pPr>
        <w:pStyle w:val="32"/>
      </w:pPr>
      <w:r w:rsidRPr="00683183">
        <w:rPr>
          <w:rtl/>
        </w:rPr>
        <w:t>ניהול ציוד לפי שמישות וזמינות והגדרות סטאטוס שונות אחרות.</w:t>
      </w:r>
    </w:p>
    <w:p w14:paraId="142E1B90" w14:textId="77777777" w:rsidR="00593F10" w:rsidRPr="00683183" w:rsidRDefault="00593F10" w:rsidP="008E7EB7">
      <w:pPr>
        <w:pStyle w:val="32"/>
      </w:pPr>
      <w:r w:rsidRPr="00683183">
        <w:rPr>
          <w:rtl/>
        </w:rPr>
        <w:t>ניהול לוח משמרות בעל יכולות עדכון ידניות ואוטומטיות.</w:t>
      </w:r>
    </w:p>
    <w:p w14:paraId="47E417C3" w14:textId="77777777" w:rsidR="00593F10" w:rsidRPr="00683183" w:rsidRDefault="00593F10" w:rsidP="008E7EB7">
      <w:pPr>
        <w:pStyle w:val="32"/>
      </w:pPr>
      <w:r w:rsidRPr="00683183">
        <w:rPr>
          <w:rtl/>
        </w:rPr>
        <w:t>אפשרות הצמדת שקפים או מפות לנוהלים.</w:t>
      </w:r>
    </w:p>
    <w:p w14:paraId="14707360" w14:textId="77777777" w:rsidR="00593F10" w:rsidRPr="00683183" w:rsidRDefault="00593F10" w:rsidP="008E7EB7">
      <w:pPr>
        <w:pStyle w:val="32"/>
      </w:pPr>
      <w:r w:rsidRPr="00683183">
        <w:rPr>
          <w:rtl/>
        </w:rPr>
        <w:t>מנגנון תכנון יומן אירועים.</w:t>
      </w:r>
    </w:p>
    <w:p w14:paraId="275843DA" w14:textId="77777777" w:rsidR="008E7EB7" w:rsidRDefault="008E7EB7" w:rsidP="008E7EB7">
      <w:pPr>
        <w:pStyle w:val="22"/>
        <w:numPr>
          <w:ilvl w:val="0"/>
          <w:numId w:val="0"/>
        </w:numPr>
        <w:ind w:left="1218"/>
      </w:pPr>
      <w:bookmarkStart w:id="1251" w:name="_Toc355018170"/>
      <w:bookmarkStart w:id="1252" w:name="_Toc390071434"/>
      <w:bookmarkStart w:id="1253" w:name="_Toc391226130"/>
      <w:bookmarkStart w:id="1254" w:name="_Toc474850532"/>
      <w:bookmarkStart w:id="1255" w:name="_Toc475005149"/>
    </w:p>
    <w:p w14:paraId="5ACD902E" w14:textId="77777777" w:rsidR="00593F10" w:rsidRPr="00683183" w:rsidRDefault="00593F10" w:rsidP="0056672B">
      <w:pPr>
        <w:pStyle w:val="22"/>
        <w:rPr>
          <w:rtl/>
        </w:rPr>
      </w:pPr>
      <w:bookmarkStart w:id="1256" w:name="_Toc128476909"/>
      <w:r w:rsidRPr="00683183">
        <w:rPr>
          <w:rtl/>
        </w:rPr>
        <w:t>ניהול משימות</w:t>
      </w:r>
      <w:bookmarkEnd w:id="1251"/>
      <w:bookmarkEnd w:id="1252"/>
      <w:bookmarkEnd w:id="1253"/>
      <w:bookmarkEnd w:id="1254"/>
      <w:bookmarkEnd w:id="1255"/>
      <w:bookmarkEnd w:id="1256"/>
    </w:p>
    <w:p w14:paraId="1B211F69" w14:textId="77777777" w:rsidR="00593F10" w:rsidRPr="00683183" w:rsidRDefault="00593F10" w:rsidP="008E7EB7">
      <w:pPr>
        <w:pStyle w:val="32"/>
      </w:pPr>
      <w:r w:rsidRPr="00683183">
        <w:rPr>
          <w:rtl/>
        </w:rPr>
        <w:t>המערכת תאפשר להגדיר משימות שונות לצוות המוקד.</w:t>
      </w:r>
    </w:p>
    <w:p w14:paraId="60BECBCB" w14:textId="77777777" w:rsidR="00593F10" w:rsidRPr="00683183" w:rsidRDefault="00593F10" w:rsidP="0056672B">
      <w:pPr>
        <w:pStyle w:val="42"/>
      </w:pPr>
      <w:r w:rsidRPr="00683183">
        <w:rPr>
          <w:rtl/>
        </w:rPr>
        <w:t>הגדרת משמרות.</w:t>
      </w:r>
    </w:p>
    <w:p w14:paraId="129D23FC" w14:textId="77777777" w:rsidR="00593F10" w:rsidRPr="00683183" w:rsidRDefault="00593F10" w:rsidP="0056672B">
      <w:pPr>
        <w:pStyle w:val="42"/>
      </w:pPr>
      <w:r w:rsidRPr="00683183">
        <w:rPr>
          <w:rtl/>
        </w:rPr>
        <w:t>הגדרת מטלות לכל משמרת.</w:t>
      </w:r>
    </w:p>
    <w:p w14:paraId="317A29FA" w14:textId="77777777" w:rsidR="00593F10" w:rsidRPr="00683183" w:rsidRDefault="00593F10" w:rsidP="0056672B">
      <w:pPr>
        <w:pStyle w:val="42"/>
      </w:pPr>
      <w:r w:rsidRPr="00683183">
        <w:rPr>
          <w:rtl/>
        </w:rPr>
        <w:t>הגדרת משימות.</w:t>
      </w:r>
    </w:p>
    <w:p w14:paraId="36A934D6" w14:textId="77777777" w:rsidR="00593F10" w:rsidRPr="00683183" w:rsidRDefault="00593F10" w:rsidP="0056672B">
      <w:pPr>
        <w:pStyle w:val="42"/>
      </w:pPr>
      <w:r w:rsidRPr="00683183">
        <w:rPr>
          <w:rtl/>
        </w:rPr>
        <w:t>הגדרת מטלות לכל משימה.</w:t>
      </w:r>
    </w:p>
    <w:p w14:paraId="465DE6C5" w14:textId="77777777" w:rsidR="00593F10" w:rsidRPr="00683183" w:rsidRDefault="00593F10" w:rsidP="008E7EB7">
      <w:pPr>
        <w:pStyle w:val="32"/>
      </w:pPr>
      <w:r w:rsidRPr="00683183">
        <w:rPr>
          <w:rtl/>
        </w:rPr>
        <w:t>כמו כן תכלול המערכת יכולות מעקב אחר המשימות שהוגדרו.</w:t>
      </w:r>
    </w:p>
    <w:p w14:paraId="6DC6DB9C" w14:textId="77777777" w:rsidR="00593F10" w:rsidRPr="00683183" w:rsidRDefault="00593F10" w:rsidP="0056672B">
      <w:pPr>
        <w:pStyle w:val="22"/>
        <w:rPr>
          <w:rtl/>
        </w:rPr>
      </w:pPr>
      <w:bookmarkStart w:id="1257" w:name="_Toc474850533"/>
      <w:bookmarkStart w:id="1258" w:name="_Toc475005150"/>
      <w:bookmarkStart w:id="1259" w:name="_Toc128476910"/>
      <w:r w:rsidRPr="00683183">
        <w:rPr>
          <w:rFonts w:hint="cs"/>
          <w:rtl/>
        </w:rPr>
        <w:t>דו"חות</w:t>
      </w:r>
      <w:bookmarkEnd w:id="1257"/>
      <w:bookmarkEnd w:id="1258"/>
      <w:bookmarkEnd w:id="1259"/>
    </w:p>
    <w:p w14:paraId="00E3DE7F" w14:textId="77777777" w:rsidR="00593F10" w:rsidRPr="00683183" w:rsidRDefault="00593F10" w:rsidP="008E7EB7">
      <w:pPr>
        <w:pStyle w:val="32"/>
      </w:pPr>
      <w:r w:rsidRPr="00683183">
        <w:rPr>
          <w:rtl/>
        </w:rPr>
        <w:t>המערכת תכלול מחולל דו"חות מובנה.</w:t>
      </w:r>
    </w:p>
    <w:p w14:paraId="40DB5420" w14:textId="77777777" w:rsidR="00593F10" w:rsidRPr="00683183" w:rsidRDefault="00593F10" w:rsidP="008E7EB7">
      <w:pPr>
        <w:pStyle w:val="32"/>
      </w:pPr>
      <w:r w:rsidRPr="00683183">
        <w:rPr>
          <w:rtl/>
        </w:rPr>
        <w:t>היכולת להפקת הדוחות למפעילים השונים תהיה בכפוף לרמת הרשאתם.</w:t>
      </w:r>
    </w:p>
    <w:p w14:paraId="39372CFD" w14:textId="77777777" w:rsidR="00593F10" w:rsidRPr="00683183" w:rsidRDefault="00593F10" w:rsidP="008E7EB7">
      <w:pPr>
        <w:pStyle w:val="32"/>
      </w:pPr>
      <w:r w:rsidRPr="00683183">
        <w:rPr>
          <w:rtl/>
        </w:rPr>
        <w:t>המערכת תדע לייצר דוחות טקסטואליים וגראפיים.</w:t>
      </w:r>
    </w:p>
    <w:p w14:paraId="14C5B14A" w14:textId="77777777" w:rsidR="00593F10" w:rsidRPr="00683183" w:rsidRDefault="00593F10" w:rsidP="008E7EB7">
      <w:pPr>
        <w:pStyle w:val="32"/>
      </w:pPr>
      <w:r w:rsidRPr="00683183">
        <w:rPr>
          <w:rtl/>
        </w:rPr>
        <w:t>להלן רשימת דו"חות שעל המערכת לייצר בהקשר לאירועים במערכת:</w:t>
      </w:r>
    </w:p>
    <w:p w14:paraId="7F2F3361" w14:textId="77777777" w:rsidR="00593F10" w:rsidRPr="00683183" w:rsidRDefault="00593F10" w:rsidP="0056672B">
      <w:pPr>
        <w:pStyle w:val="42"/>
      </w:pPr>
      <w:r w:rsidRPr="00683183">
        <w:rPr>
          <w:rtl/>
        </w:rPr>
        <w:t>אירועים פתוחים/סגורים</w:t>
      </w:r>
    </w:p>
    <w:p w14:paraId="50D305BA" w14:textId="77777777" w:rsidR="00593F10" w:rsidRPr="00683183" w:rsidRDefault="00593F10" w:rsidP="0056672B">
      <w:pPr>
        <w:pStyle w:val="42"/>
      </w:pPr>
      <w:r w:rsidRPr="00683183">
        <w:rPr>
          <w:rtl/>
        </w:rPr>
        <w:t>אירועים בחלוקה לאזורי המערכת</w:t>
      </w:r>
    </w:p>
    <w:p w14:paraId="4A8F8337" w14:textId="77777777" w:rsidR="00593F10" w:rsidRPr="00683183" w:rsidRDefault="00593F10" w:rsidP="0056672B">
      <w:pPr>
        <w:pStyle w:val="42"/>
      </w:pPr>
      <w:r w:rsidRPr="00683183">
        <w:rPr>
          <w:rtl/>
        </w:rPr>
        <w:t>אירועים עבור אלמנטים ספציפיים</w:t>
      </w:r>
    </w:p>
    <w:p w14:paraId="7EA9BC3A" w14:textId="77777777" w:rsidR="00593F10" w:rsidRPr="00683183" w:rsidRDefault="00593F10" w:rsidP="0056672B">
      <w:pPr>
        <w:pStyle w:val="42"/>
        <w:rPr>
          <w:rtl/>
        </w:rPr>
      </w:pPr>
      <w:r w:rsidRPr="00683183">
        <w:rPr>
          <w:rtl/>
        </w:rPr>
        <w:t xml:space="preserve">דו"ח משמרת - דו"ח זה יציג את כל האירועים שנפתחו על שם המשתמש הפעיל. </w:t>
      </w:r>
    </w:p>
    <w:p w14:paraId="50A708D0" w14:textId="77777777" w:rsidR="00593F10" w:rsidRPr="00683183" w:rsidRDefault="00593F10" w:rsidP="0056672B">
      <w:pPr>
        <w:pStyle w:val="42"/>
      </w:pPr>
      <w:r w:rsidRPr="00683183">
        <w:rPr>
          <w:rtl/>
        </w:rPr>
        <w:t>זמני תגובה של המפעילים לאירועים השונים</w:t>
      </w:r>
    </w:p>
    <w:p w14:paraId="3309E443" w14:textId="77777777" w:rsidR="00593F10" w:rsidRPr="00683183" w:rsidRDefault="00593F10" w:rsidP="0056672B">
      <w:pPr>
        <w:pStyle w:val="42"/>
      </w:pPr>
      <w:r w:rsidRPr="00683183">
        <w:rPr>
          <w:rtl/>
        </w:rPr>
        <w:t>פעולות שעל המוקדן לבצע עבור כל אירוע</w:t>
      </w:r>
    </w:p>
    <w:p w14:paraId="1D86A9DF" w14:textId="77777777" w:rsidR="00593F10" w:rsidRPr="00683183" w:rsidRDefault="00593F10" w:rsidP="0056672B">
      <w:pPr>
        <w:spacing w:line="360" w:lineRule="auto"/>
        <w:rPr>
          <w:rFonts w:ascii="Arial" w:hAnsi="Arial"/>
          <w:sz w:val="24"/>
          <w:szCs w:val="24"/>
        </w:rPr>
      </w:pPr>
    </w:p>
    <w:p w14:paraId="522F8715" w14:textId="77777777" w:rsidR="00593F10" w:rsidRPr="00683183" w:rsidRDefault="00593F10" w:rsidP="008E7EB7">
      <w:pPr>
        <w:pStyle w:val="32"/>
      </w:pPr>
      <w:r w:rsidRPr="00683183">
        <w:rPr>
          <w:rtl/>
        </w:rPr>
        <w:t>דו"חות משתמשים</w:t>
      </w:r>
    </w:p>
    <w:p w14:paraId="045E1DE1" w14:textId="77777777" w:rsidR="00593F10" w:rsidRPr="00683183" w:rsidRDefault="00593F10" w:rsidP="0056672B">
      <w:pPr>
        <w:pStyle w:val="42"/>
      </w:pPr>
      <w:r w:rsidRPr="00683183">
        <w:rPr>
          <w:rtl/>
        </w:rPr>
        <w:t>נתוני משתמשים עפ"י קבוצות</w:t>
      </w:r>
    </w:p>
    <w:p w14:paraId="29ACEDC6" w14:textId="77777777" w:rsidR="00593F10" w:rsidRPr="00683183" w:rsidRDefault="00593F10" w:rsidP="0056672B">
      <w:pPr>
        <w:pStyle w:val="42"/>
      </w:pPr>
      <w:r w:rsidRPr="00683183">
        <w:rPr>
          <w:rtl/>
        </w:rPr>
        <w:t>דו"ח החלפת משמרות (כניסות ויציאות של משתמשים מהמערכת).</w:t>
      </w:r>
    </w:p>
    <w:p w14:paraId="7B4E5475" w14:textId="77777777" w:rsidR="00593F10" w:rsidRPr="00683183" w:rsidRDefault="00593F10" w:rsidP="008E7EB7">
      <w:pPr>
        <w:pStyle w:val="32"/>
        <w:rPr>
          <w:rtl/>
        </w:rPr>
      </w:pPr>
      <w:r w:rsidRPr="00683183">
        <w:rPr>
          <w:rtl/>
        </w:rPr>
        <w:t>דו"חות כללים</w:t>
      </w:r>
    </w:p>
    <w:p w14:paraId="070B073E" w14:textId="77777777" w:rsidR="00593F10" w:rsidRPr="00683183" w:rsidRDefault="00593F10" w:rsidP="0056672B">
      <w:pPr>
        <w:pStyle w:val="42"/>
        <w:rPr>
          <w:rtl/>
        </w:rPr>
      </w:pPr>
      <w:r w:rsidRPr="00683183">
        <w:rPr>
          <w:rtl/>
        </w:rPr>
        <w:t>דו"ח אזורים – דו"ח זה מציג את האזורים השונים המוגדרים במערכת כולל הרכיבים בתוכם.</w:t>
      </w:r>
    </w:p>
    <w:p w14:paraId="4D217704" w14:textId="77777777" w:rsidR="00593F10" w:rsidRPr="00683183" w:rsidRDefault="00593F10" w:rsidP="0056672B">
      <w:pPr>
        <w:pStyle w:val="42"/>
      </w:pPr>
      <w:r w:rsidRPr="00683183">
        <w:rPr>
          <w:rtl/>
        </w:rPr>
        <w:t xml:space="preserve">דו"ח שמישות רכיבי המערכת - דו"ח זה יציג את תוצאות הבדיקה האחרונה שבוצעה במערכת. </w:t>
      </w:r>
    </w:p>
    <w:p w14:paraId="17DFB5B6" w14:textId="77777777" w:rsidR="00593F10" w:rsidRPr="00683183" w:rsidRDefault="00593F10" w:rsidP="0056672B">
      <w:pPr>
        <w:pStyle w:val="42"/>
        <w:rPr>
          <w:rtl/>
        </w:rPr>
      </w:pPr>
      <w:r w:rsidRPr="00683183">
        <w:rPr>
          <w:rtl/>
        </w:rPr>
        <w:t xml:space="preserve">הדוחות יהיו ניתנים להצגה על מסך המפעיל וניתן יהיה להדפיסם או לייצאם במגוון פורמטים שונים (כגון </w:t>
      </w:r>
      <w:r w:rsidRPr="00683183">
        <w:t>PDF</w:t>
      </w:r>
      <w:r w:rsidRPr="00683183">
        <w:rPr>
          <w:rtl/>
        </w:rPr>
        <w:t xml:space="preserve">, </w:t>
      </w:r>
      <w:r w:rsidRPr="00683183">
        <w:t>Excel</w:t>
      </w:r>
      <w:r w:rsidRPr="00683183">
        <w:rPr>
          <w:rtl/>
        </w:rPr>
        <w:t>).</w:t>
      </w:r>
    </w:p>
    <w:p w14:paraId="7C4AD81C" w14:textId="77777777" w:rsidR="00593F10" w:rsidRPr="00683183" w:rsidRDefault="00593F10" w:rsidP="0056672B">
      <w:pPr>
        <w:pStyle w:val="42"/>
        <w:rPr>
          <w:rtl/>
        </w:rPr>
      </w:pPr>
      <w:r w:rsidRPr="00683183">
        <w:rPr>
          <w:rtl/>
        </w:rPr>
        <w:t>למערכת תהיה יכולת לפיתוח דו"חות נוספים על פי דרישה בעתיד.</w:t>
      </w:r>
    </w:p>
    <w:p w14:paraId="42730C7C" w14:textId="77777777" w:rsidR="008E7EB7" w:rsidRDefault="008E7EB7">
      <w:pPr>
        <w:bidi w:val="0"/>
        <w:spacing w:after="0" w:line="240" w:lineRule="auto"/>
        <w:rPr>
          <w:rFonts w:ascii="Arial" w:hAnsi="Arial"/>
          <w:sz w:val="24"/>
          <w:szCs w:val="24"/>
          <w:u w:val="single"/>
          <w:rtl/>
        </w:rPr>
      </w:pPr>
      <w:bookmarkStart w:id="1260" w:name="_Toc355018172"/>
      <w:bookmarkStart w:id="1261" w:name="_Toc390071436"/>
      <w:bookmarkStart w:id="1262" w:name="_Toc391226132"/>
      <w:bookmarkStart w:id="1263" w:name="_Toc474850534"/>
      <w:bookmarkStart w:id="1264" w:name="_Toc475005151"/>
      <w:r>
        <w:rPr>
          <w:rtl/>
        </w:rPr>
        <w:br w:type="page"/>
      </w:r>
    </w:p>
    <w:p w14:paraId="000A3F25" w14:textId="002FBD05" w:rsidR="00593F10" w:rsidRPr="00683183" w:rsidRDefault="00593F10" w:rsidP="0056672B">
      <w:pPr>
        <w:pStyle w:val="22"/>
      </w:pPr>
      <w:bookmarkStart w:id="1265" w:name="_Toc128476911"/>
      <w:r w:rsidRPr="00683183">
        <w:rPr>
          <w:rtl/>
        </w:rPr>
        <w:t>איכון רכבים ובני אדם</w:t>
      </w:r>
      <w:bookmarkEnd w:id="1260"/>
      <w:bookmarkEnd w:id="1261"/>
      <w:bookmarkEnd w:id="1262"/>
      <w:bookmarkEnd w:id="1263"/>
      <w:bookmarkEnd w:id="1264"/>
      <w:bookmarkEnd w:id="1265"/>
    </w:p>
    <w:p w14:paraId="24251076" w14:textId="77777777" w:rsidR="00593F10" w:rsidRPr="00683183" w:rsidRDefault="00593F10" w:rsidP="008E7EB7">
      <w:pPr>
        <w:pStyle w:val="32"/>
        <w:rPr>
          <w:rtl/>
        </w:rPr>
      </w:pPr>
      <w:r w:rsidRPr="00683183">
        <w:rPr>
          <w:rtl/>
        </w:rPr>
        <w:t xml:space="preserve">המערכת תכלול מודול תוכנתי שיאפשר הצגת מיקום כלי רכב ובני אדם על גבי מפות ה </w:t>
      </w:r>
      <w:r w:rsidRPr="00683183">
        <w:t>GIS</w:t>
      </w:r>
      <w:r w:rsidRPr="00683183">
        <w:rPr>
          <w:rtl/>
        </w:rPr>
        <w:t>.</w:t>
      </w:r>
    </w:p>
    <w:p w14:paraId="3CF5442E" w14:textId="77777777" w:rsidR="00593F10" w:rsidRPr="00683183" w:rsidRDefault="00593F10" w:rsidP="008E7EB7">
      <w:pPr>
        <w:pStyle w:val="32"/>
      </w:pPr>
      <w:r w:rsidRPr="00683183">
        <w:rPr>
          <w:rtl/>
        </w:rPr>
        <w:t>תתאפשר התממשקות למערכות של חברות תקשורת סלולרית לקבלת נתונים מיקום מציודי הקצה המותקנים בכלי רכב והמוחזקים אצל בני אדם.</w:t>
      </w:r>
    </w:p>
    <w:p w14:paraId="28455A80" w14:textId="77777777" w:rsidR="00593F10" w:rsidRPr="00683183" w:rsidRDefault="00593F10" w:rsidP="008E7EB7">
      <w:pPr>
        <w:pStyle w:val="32"/>
      </w:pPr>
      <w:r w:rsidRPr="00683183">
        <w:rPr>
          <w:rtl/>
        </w:rPr>
        <w:t>ניתן יהיה לבצע ניווט והכוונת אנשים וכלי רכב.</w:t>
      </w:r>
    </w:p>
    <w:p w14:paraId="07ADA669" w14:textId="77777777" w:rsidR="00593F10" w:rsidRPr="00683183" w:rsidRDefault="00593F10" w:rsidP="008E7EB7">
      <w:pPr>
        <w:pStyle w:val="32"/>
      </w:pPr>
      <w:r w:rsidRPr="00683183">
        <w:rPr>
          <w:rtl/>
        </w:rPr>
        <w:t>התממשקות למחשבי המערכת והעברת מידע לרכבים ובני אדם: הודעות כתובות, מפות, שקפים ווידאו.</w:t>
      </w:r>
    </w:p>
    <w:p w14:paraId="2BD5CFAE" w14:textId="77777777" w:rsidR="00593F10" w:rsidRPr="00683183" w:rsidRDefault="00593F10" w:rsidP="008E7EB7">
      <w:pPr>
        <w:pStyle w:val="32"/>
      </w:pPr>
      <w:r w:rsidRPr="00683183">
        <w:rPr>
          <w:rtl/>
        </w:rPr>
        <w:t>יכולת התרעה וציון מיקום רכב ואדם ויציאה ממסלול או אזור מתוכנן.</w:t>
      </w:r>
    </w:p>
    <w:p w14:paraId="448D0F44" w14:textId="77777777" w:rsidR="00593F10" w:rsidRPr="00683183" w:rsidRDefault="00593F10" w:rsidP="008E7EB7">
      <w:pPr>
        <w:pStyle w:val="32"/>
      </w:pPr>
      <w:r w:rsidRPr="00683183">
        <w:rPr>
          <w:rtl/>
        </w:rPr>
        <w:t>יכולת איתור רכבים ובני אדם בכל זמן נתון על גבי המפה.</w:t>
      </w:r>
    </w:p>
    <w:p w14:paraId="728F815C" w14:textId="77777777" w:rsidR="00593F10" w:rsidRPr="00683183" w:rsidRDefault="00593F10" w:rsidP="008E7EB7">
      <w:pPr>
        <w:pStyle w:val="32"/>
      </w:pPr>
      <w:r w:rsidRPr="00683183">
        <w:rPr>
          <w:rtl/>
        </w:rPr>
        <w:t>ארכיון רכבים המכיל: דוחות על מיקום הרכבים והתווית מסלול נסיעה של רכבים.</w:t>
      </w:r>
    </w:p>
    <w:p w14:paraId="52D72187" w14:textId="77777777" w:rsidR="00593F10" w:rsidRPr="00683183" w:rsidRDefault="00593F10" w:rsidP="0056672B">
      <w:pPr>
        <w:pStyle w:val="22"/>
      </w:pPr>
      <w:bookmarkStart w:id="1266" w:name="_Toc355018174"/>
      <w:bookmarkStart w:id="1267" w:name="_Toc390071437"/>
      <w:bookmarkStart w:id="1268" w:name="_Toc391226133"/>
      <w:bookmarkStart w:id="1269" w:name="_Toc474850535"/>
      <w:bookmarkStart w:id="1270" w:name="_Toc475005152"/>
      <w:bookmarkStart w:id="1271" w:name="_Toc128476912"/>
      <w:r w:rsidRPr="00683183">
        <w:rPr>
          <w:rtl/>
        </w:rPr>
        <w:t>קבלת התרעות ממערכות אזעקה ורכזות לחצני מצוקה:</w:t>
      </w:r>
      <w:bookmarkEnd w:id="1266"/>
      <w:bookmarkEnd w:id="1267"/>
      <w:bookmarkEnd w:id="1268"/>
      <w:bookmarkEnd w:id="1269"/>
      <w:bookmarkEnd w:id="1270"/>
      <w:bookmarkEnd w:id="1271"/>
    </w:p>
    <w:p w14:paraId="222E0BE4" w14:textId="77777777" w:rsidR="00593F10" w:rsidRPr="00683183" w:rsidRDefault="00593F10" w:rsidP="008E7EB7">
      <w:pPr>
        <w:pStyle w:val="32"/>
      </w:pPr>
      <w:r w:rsidRPr="00683183">
        <w:rPr>
          <w:rtl/>
        </w:rPr>
        <w:t>מערכת השו"ב תכיל את כל החומרות והתוכנות ותהיה בעלת היכולת לפעול בתאימות מלאה אל מול מערכות המצוקה והאזעקה המותקנות במתקן.</w:t>
      </w:r>
    </w:p>
    <w:p w14:paraId="5B8AE71E" w14:textId="77777777" w:rsidR="00593F10" w:rsidRPr="00683183" w:rsidRDefault="00593F10" w:rsidP="008E7EB7">
      <w:pPr>
        <w:pStyle w:val="32"/>
      </w:pPr>
      <w:r w:rsidRPr="00683183">
        <w:rPr>
          <w:rtl/>
        </w:rPr>
        <w:t>עם קבלת התרעה מכל אחת מהרכזות תדע מערכת השו"ב להציג את ההתרעה ביומן האירועים ועל גבי מפה רלוונטית.</w:t>
      </w:r>
    </w:p>
    <w:p w14:paraId="7AD15A10" w14:textId="77777777" w:rsidR="00593F10" w:rsidRPr="00683183" w:rsidRDefault="00593F10" w:rsidP="008E7EB7">
      <w:pPr>
        <w:pStyle w:val="32"/>
      </w:pPr>
      <w:r w:rsidRPr="00683183">
        <w:rPr>
          <w:rtl/>
        </w:rPr>
        <w:t xml:space="preserve">במידה וקיימת מצלמה המכסה את האזור המתריע "תקפיץ" מערכת השו"ב באופן אוטומטי תמונת וידאו ע"ג מסכי השו"ב. </w:t>
      </w:r>
    </w:p>
    <w:p w14:paraId="4C7914CB" w14:textId="77777777" w:rsidR="00593F10" w:rsidRPr="00683183" w:rsidRDefault="00593F10" w:rsidP="008E7EB7">
      <w:pPr>
        <w:pStyle w:val="32"/>
      </w:pPr>
      <w:r w:rsidRPr="00683183">
        <w:rPr>
          <w:rtl/>
        </w:rPr>
        <w:t>מערכת השו"ב תדע ליזום קשר דו כיווני עם כל אחת ממערכות המצוקה.</w:t>
      </w:r>
    </w:p>
    <w:p w14:paraId="5C1F88AF" w14:textId="77777777" w:rsidR="00593F10" w:rsidRPr="00683183" w:rsidRDefault="00593F10" w:rsidP="008E7EB7">
      <w:pPr>
        <w:pStyle w:val="32"/>
      </w:pPr>
      <w:r w:rsidRPr="00683183">
        <w:rPr>
          <w:rtl/>
        </w:rPr>
        <w:t>מערכת השו"ב תדע לענות בקשר דו כיווני לכל קריאה של כל מערכת מצוקה ובנוסף ידע באופן אוטומטי מאיזו מערכת התקבלה הקריאה .</w:t>
      </w:r>
    </w:p>
    <w:p w14:paraId="40CB92B7" w14:textId="77777777" w:rsidR="00593F10" w:rsidRPr="00683183" w:rsidRDefault="00593F10" w:rsidP="008E7EB7">
      <w:pPr>
        <w:pStyle w:val="32"/>
      </w:pPr>
      <w:r w:rsidRPr="00683183">
        <w:rPr>
          <w:rtl/>
        </w:rPr>
        <w:t>מכלול השו"ב יותאם לבקרה של מערכות אזעקה ומצוקה מהסוגים הבאים:</w:t>
      </w:r>
    </w:p>
    <w:p w14:paraId="5CC85AF5" w14:textId="77777777" w:rsidR="00593F10" w:rsidRPr="00683183" w:rsidRDefault="00593F10" w:rsidP="0056672B">
      <w:pPr>
        <w:pStyle w:val="42"/>
        <w:rPr>
          <w:rtl/>
        </w:rPr>
      </w:pPr>
      <w:r w:rsidRPr="00683183">
        <w:rPr>
          <w:rtl/>
        </w:rPr>
        <w:t>מערכות אזעקה ומצוקה קוויות.</w:t>
      </w:r>
    </w:p>
    <w:p w14:paraId="0D56591A" w14:textId="77777777" w:rsidR="00593F10" w:rsidRPr="00683183" w:rsidRDefault="00593F10" w:rsidP="0056672B">
      <w:pPr>
        <w:pStyle w:val="42"/>
      </w:pPr>
      <w:r w:rsidRPr="00683183">
        <w:rPr>
          <w:rtl/>
        </w:rPr>
        <w:t>מערכות אזעקה ומצוקה אלחוטיות.</w:t>
      </w:r>
    </w:p>
    <w:p w14:paraId="44A4E3BB" w14:textId="77777777" w:rsidR="00593F10" w:rsidRPr="00683183" w:rsidRDefault="00593F10" w:rsidP="0056672B">
      <w:pPr>
        <w:pStyle w:val="42"/>
      </w:pPr>
      <w:r w:rsidRPr="00683183">
        <w:rPr>
          <w:rtl/>
        </w:rPr>
        <w:t>מפענחות קוויות.</w:t>
      </w:r>
    </w:p>
    <w:p w14:paraId="04C15A00" w14:textId="77777777" w:rsidR="00593F10" w:rsidRPr="00683183" w:rsidRDefault="00593F10" w:rsidP="0056672B">
      <w:pPr>
        <w:pStyle w:val="42"/>
        <w:rPr>
          <w:rtl/>
        </w:rPr>
      </w:pPr>
      <w:r w:rsidRPr="00683183">
        <w:rPr>
          <w:rtl/>
        </w:rPr>
        <w:t>מפענחות אלחוטיות.</w:t>
      </w:r>
    </w:p>
    <w:p w14:paraId="08A6560B" w14:textId="77777777" w:rsidR="00593F10" w:rsidRPr="00683183" w:rsidRDefault="00593F10" w:rsidP="0056672B">
      <w:pPr>
        <w:pStyle w:val="42"/>
      </w:pPr>
      <w:r w:rsidRPr="00683183">
        <w:rPr>
          <w:rtl/>
        </w:rPr>
        <w:t xml:space="preserve">אינדיקציות אחרות בפורמט </w:t>
      </w:r>
      <w:r w:rsidRPr="00683183">
        <w:t>Contact ID</w:t>
      </w:r>
      <w:r w:rsidRPr="00683183">
        <w:rPr>
          <w:rtl/>
        </w:rPr>
        <w:t>, או מגע יבש.</w:t>
      </w:r>
    </w:p>
    <w:p w14:paraId="54C2162F" w14:textId="77777777" w:rsidR="00593F10" w:rsidRPr="00683183" w:rsidRDefault="00593F10" w:rsidP="008E7EB7">
      <w:pPr>
        <w:pStyle w:val="32"/>
      </w:pPr>
      <w:r w:rsidRPr="00683183">
        <w:rPr>
          <w:rtl/>
        </w:rPr>
        <w:t>מערכת השו"ב תסופק עם אפליקציה שתכלול הצגת תצוגה סינופטית גראפית ממוחשבת הניתנת לעיצוב ומציגה כל סוג התרעה (תקלה, אובדן גלאי / לחצן , סוללה החלשה , והתרעה ) בנפרד עבור כל סנסור או אביזר בנפרד, משויך מיקום</w:t>
      </w:r>
      <w:r w:rsidRPr="00683183">
        <w:rPr>
          <w:rFonts w:hint="cs"/>
          <w:rtl/>
        </w:rPr>
        <w:t>.</w:t>
      </w:r>
    </w:p>
    <w:p w14:paraId="34D9FD4A" w14:textId="77777777" w:rsidR="00593F10" w:rsidRPr="00683183" w:rsidRDefault="00593F10" w:rsidP="008E7EB7">
      <w:pPr>
        <w:pStyle w:val="32"/>
      </w:pPr>
      <w:r w:rsidRPr="00683183">
        <w:rPr>
          <w:rtl/>
        </w:rPr>
        <w:t>המערכת תדע להבחין בין סוגי התרעה שונים ולהציג אותם בתצוגה גראפית שונה ע"ג מפה. ובחיווי אור קולי בחדר הבקרה.</w:t>
      </w:r>
    </w:p>
    <w:p w14:paraId="29D6CF29" w14:textId="77777777" w:rsidR="00593F10" w:rsidRPr="00683183" w:rsidRDefault="00593F10" w:rsidP="008E7EB7">
      <w:pPr>
        <w:pStyle w:val="32"/>
        <w:rPr>
          <w:rtl/>
        </w:rPr>
      </w:pPr>
      <w:r w:rsidRPr="00683183">
        <w:rPr>
          <w:rtl/>
        </w:rPr>
        <w:t>המערכת תכלול תכונת מקרים ותגובות מובנית:</w:t>
      </w:r>
    </w:p>
    <w:p w14:paraId="30D6121D" w14:textId="77777777" w:rsidR="00593F10" w:rsidRPr="00683183" w:rsidRDefault="00593F10" w:rsidP="008E7EB7">
      <w:pPr>
        <w:pStyle w:val="42"/>
        <w:numPr>
          <w:ilvl w:val="0"/>
          <w:numId w:val="0"/>
        </w:numPr>
        <w:ind w:left="2228"/>
        <w:rPr>
          <w:rtl/>
        </w:rPr>
      </w:pPr>
      <w:r w:rsidRPr="00683183">
        <w:rPr>
          <w:rtl/>
        </w:rPr>
        <w:t>באירוע מסוג מסוים ו/או במיקום מסוים תיפתח תיבת דו שיח המתארת תגובה שהוגדרה מראש לאירוע מסוג זה.</w:t>
      </w:r>
    </w:p>
    <w:p w14:paraId="1F81C18C" w14:textId="77777777" w:rsidR="00593F10" w:rsidRPr="00683183" w:rsidRDefault="00593F10" w:rsidP="0056672B">
      <w:pPr>
        <w:pStyle w:val="42"/>
        <w:rPr>
          <w:rtl/>
        </w:rPr>
      </w:pPr>
      <w:r w:rsidRPr="00683183">
        <w:rPr>
          <w:rtl/>
        </w:rPr>
        <w:t xml:space="preserve">המערכת תשייך אירוע באזור מוגדר למצלמה קבועה ו/או ממונעת, תנתב מצלמה למוניטור ותפעיל </w:t>
      </w:r>
      <w:r w:rsidRPr="00683183">
        <w:t>Preset</w:t>
      </w:r>
      <w:r w:rsidRPr="00683183">
        <w:rPr>
          <w:rtl/>
        </w:rPr>
        <w:t xml:space="preserve"> במידה והוגדר כזה.</w:t>
      </w:r>
    </w:p>
    <w:p w14:paraId="4FEAD79F" w14:textId="77777777" w:rsidR="00593F10" w:rsidRPr="00683183" w:rsidRDefault="00593F10" w:rsidP="0056672B">
      <w:pPr>
        <w:pStyle w:val="42"/>
        <w:rPr>
          <w:rtl/>
        </w:rPr>
      </w:pPr>
      <w:r w:rsidRPr="00683183">
        <w:rPr>
          <w:rtl/>
        </w:rPr>
        <w:t>המערכת תכלול יומן אירועים (</w:t>
      </w:r>
      <w:r w:rsidRPr="00683183">
        <w:t>LOG</w:t>
      </w:r>
      <w:r w:rsidRPr="00683183">
        <w:rPr>
          <w:rtl/>
        </w:rPr>
        <w:t>) מובנה, אשר אינו מאפשר שינויים בדיעבד.</w:t>
      </w:r>
    </w:p>
    <w:p w14:paraId="5C342F61" w14:textId="77777777" w:rsidR="009B6855" w:rsidRDefault="009B6855" w:rsidP="0056672B">
      <w:pPr>
        <w:pStyle w:val="22"/>
        <w:numPr>
          <w:ilvl w:val="0"/>
          <w:numId w:val="0"/>
        </w:numPr>
        <w:ind w:left="1218"/>
      </w:pPr>
      <w:bookmarkStart w:id="1272" w:name="_Toc355018175"/>
      <w:bookmarkStart w:id="1273" w:name="_Toc390071438"/>
      <w:bookmarkStart w:id="1274" w:name="_Toc391226134"/>
      <w:bookmarkStart w:id="1275" w:name="_Toc474850536"/>
      <w:bookmarkStart w:id="1276" w:name="_Toc475005153"/>
    </w:p>
    <w:p w14:paraId="771C49BE" w14:textId="1345F982" w:rsidR="00593F10" w:rsidRPr="00683183" w:rsidRDefault="00593F10" w:rsidP="0056672B">
      <w:pPr>
        <w:pStyle w:val="22"/>
      </w:pPr>
      <w:bookmarkStart w:id="1277" w:name="_Toc128476913"/>
      <w:r w:rsidRPr="00683183">
        <w:rPr>
          <w:rtl/>
        </w:rPr>
        <w:t>ניהול המערכת:</w:t>
      </w:r>
      <w:bookmarkEnd w:id="1272"/>
      <w:bookmarkEnd w:id="1273"/>
      <w:bookmarkEnd w:id="1274"/>
      <w:bookmarkEnd w:id="1275"/>
      <w:bookmarkEnd w:id="1276"/>
      <w:bookmarkEnd w:id="1277"/>
    </w:p>
    <w:p w14:paraId="75928777" w14:textId="77777777" w:rsidR="00593F10" w:rsidRPr="00683183" w:rsidRDefault="00593F10" w:rsidP="008E7EB7">
      <w:pPr>
        <w:pStyle w:val="32"/>
      </w:pPr>
      <w:r w:rsidRPr="00683183">
        <w:rPr>
          <w:rtl/>
        </w:rPr>
        <w:t>המערכת תהיה מוגנת כניסה על ידי רמות מידור וסיסמאות משתמש.</w:t>
      </w:r>
    </w:p>
    <w:p w14:paraId="1163C59D" w14:textId="77777777" w:rsidR="00593F10" w:rsidRPr="00683183" w:rsidRDefault="00593F10" w:rsidP="008E7EB7">
      <w:pPr>
        <w:pStyle w:val="32"/>
      </w:pPr>
      <w:r w:rsidRPr="00683183">
        <w:rPr>
          <w:rtl/>
        </w:rPr>
        <w:t>כניסה לתפריטים, מסכים, וכל הפעולות הנלוות תהייה זמינה בכפוף להרשאות המפעיל.</w:t>
      </w:r>
    </w:p>
    <w:p w14:paraId="3BA0C25F" w14:textId="77777777" w:rsidR="00593F10" w:rsidRPr="00683183" w:rsidRDefault="00593F10" w:rsidP="008E7EB7">
      <w:pPr>
        <w:pStyle w:val="32"/>
        <w:rPr>
          <w:rtl/>
        </w:rPr>
      </w:pPr>
      <w:r w:rsidRPr="00683183">
        <w:rPr>
          <w:rtl/>
        </w:rPr>
        <w:t xml:space="preserve">מנהל המערכת יגדיר את רמת ההרשאה של כל מפעיל ומפעיל ולאילו פעולות, מסכים ותפריטים יהיה למפעיל זה גישה לצפות ו/או הרשאה לבצע. </w:t>
      </w:r>
    </w:p>
    <w:p w14:paraId="214D820B" w14:textId="77777777" w:rsidR="00593F10" w:rsidRPr="00683183" w:rsidRDefault="00593F10" w:rsidP="008E7EB7">
      <w:pPr>
        <w:pStyle w:val="32"/>
        <w:rPr>
          <w:rtl/>
        </w:rPr>
      </w:pPr>
      <w:r w:rsidRPr="00683183">
        <w:rPr>
          <w:rtl/>
        </w:rPr>
        <w:t>פעולות הכרוכות בהגדרת תצורת המערכת ושינוי פריטים אופרטיביים משמעותיים תהיינה מורשות לרמות מידור מיוחדות.</w:t>
      </w:r>
    </w:p>
    <w:p w14:paraId="35829712" w14:textId="77777777" w:rsidR="00593F10" w:rsidRPr="00683183" w:rsidRDefault="00593F10" w:rsidP="008E7EB7">
      <w:pPr>
        <w:pStyle w:val="32"/>
        <w:rPr>
          <w:rtl/>
        </w:rPr>
      </w:pPr>
      <w:r w:rsidRPr="00683183">
        <w:rPr>
          <w:rtl/>
        </w:rPr>
        <w:t>המערכת תאפשר הגדרת מינימום של 10 מפעילים בעלי רמות הרשאה שונות ומכאן גישה למידע ופעולות שונות.</w:t>
      </w:r>
    </w:p>
    <w:p w14:paraId="6DEA546B" w14:textId="77777777" w:rsidR="00593F10" w:rsidRPr="00683183" w:rsidRDefault="00593F10" w:rsidP="008E7EB7">
      <w:pPr>
        <w:pStyle w:val="32"/>
      </w:pPr>
      <w:r w:rsidRPr="00683183">
        <w:rPr>
          <w:rtl/>
        </w:rPr>
        <w:t xml:space="preserve">הגישה לביצוע שינויים, שאילתות, הדפסות וכו', במהלך עבודה </w:t>
      </w:r>
      <w:r w:rsidRPr="00683183">
        <w:t>ON LINE</w:t>
      </w:r>
      <w:r w:rsidRPr="00683183">
        <w:rPr>
          <w:rtl/>
        </w:rPr>
        <w:t>,לא תפגע בביצועי המערכת במטלות השוטפות אשר באחריותה .</w:t>
      </w:r>
    </w:p>
    <w:p w14:paraId="51B586A1" w14:textId="77777777" w:rsidR="00593F10" w:rsidRPr="00683183" w:rsidRDefault="00593F10" w:rsidP="008E7EB7">
      <w:pPr>
        <w:pStyle w:val="32"/>
        <w:rPr>
          <w:rtl/>
        </w:rPr>
      </w:pPr>
      <w:r w:rsidRPr="00683183">
        <w:rPr>
          <w:rtl/>
        </w:rPr>
        <w:t>התוכנה תאפשר לטפל במקביל ובאותה העת מכמה תחנות עבודה.</w:t>
      </w:r>
    </w:p>
    <w:p w14:paraId="3BFAAEC6" w14:textId="77777777" w:rsidR="00593F10" w:rsidRPr="00683183" w:rsidRDefault="00593F10" w:rsidP="008E7EB7">
      <w:pPr>
        <w:pStyle w:val="32"/>
      </w:pPr>
      <w:r w:rsidRPr="00683183">
        <w:rPr>
          <w:rtl/>
        </w:rPr>
        <w:t>כניסה לצורך תחזוקה שוטפת תהיה ממודרת על ידי רמת משתמש.</w:t>
      </w:r>
    </w:p>
    <w:p w14:paraId="1B0FA511" w14:textId="77777777" w:rsidR="00593F10" w:rsidRPr="00683183" w:rsidRDefault="00593F10" w:rsidP="008E7EB7">
      <w:pPr>
        <w:pStyle w:val="32"/>
      </w:pPr>
      <w:r w:rsidRPr="00683183">
        <w:rPr>
          <w:rtl/>
        </w:rPr>
        <w:t>פעולות אדמיניסטרטיביות של המערכת לתחזוקה שוטפת של המערכת תהיינה זמינות בכל עמדת הפעלה (תחנת עבודה) של המערכת.</w:t>
      </w:r>
    </w:p>
    <w:p w14:paraId="423C4D6D" w14:textId="77777777" w:rsidR="00593F10" w:rsidRPr="00683183" w:rsidRDefault="00593F10" w:rsidP="008E7EB7">
      <w:pPr>
        <w:pStyle w:val="32"/>
      </w:pPr>
      <w:r w:rsidRPr="00683183">
        <w:rPr>
          <w:rtl/>
        </w:rPr>
        <w:t>כל פעולת תחזוקה תהיה פשוטה, ידידותית ואינטראקטיבית כך שלא יהיה צורך לזכור סדר פעולות בעל פה.</w:t>
      </w:r>
    </w:p>
    <w:p w14:paraId="1E7316AE" w14:textId="77777777" w:rsidR="00593F10" w:rsidRPr="00683183" w:rsidRDefault="00593F10" w:rsidP="008E7EB7">
      <w:pPr>
        <w:pStyle w:val="32"/>
        <w:rPr>
          <w:rtl/>
        </w:rPr>
      </w:pPr>
      <w:r w:rsidRPr="00683183">
        <w:rPr>
          <w:rtl/>
        </w:rPr>
        <w:t>להלן הפעולות האדמיניסטרטיביות המינימאליות הנדרשות:</w:t>
      </w:r>
    </w:p>
    <w:p w14:paraId="4039E103" w14:textId="77777777" w:rsidR="00593F10" w:rsidRPr="00683183" w:rsidRDefault="00593F10" w:rsidP="0056672B">
      <w:pPr>
        <w:pStyle w:val="42"/>
        <w:rPr>
          <w:rtl/>
        </w:rPr>
      </w:pPr>
      <w:r w:rsidRPr="00683183">
        <w:rPr>
          <w:rtl/>
        </w:rPr>
        <w:t>הוספה ומחיקה של מפעיל.</w:t>
      </w:r>
    </w:p>
    <w:p w14:paraId="0779F4BA" w14:textId="77777777" w:rsidR="00593F10" w:rsidRPr="00683183" w:rsidRDefault="00593F10" w:rsidP="0056672B">
      <w:pPr>
        <w:pStyle w:val="42"/>
        <w:rPr>
          <w:rtl/>
        </w:rPr>
      </w:pPr>
      <w:r w:rsidRPr="00683183">
        <w:rPr>
          <w:rtl/>
        </w:rPr>
        <w:t xml:space="preserve">עדכון סיסמאות </w:t>
      </w:r>
      <w:proofErr w:type="spellStart"/>
      <w:r w:rsidRPr="00683183">
        <w:rPr>
          <w:rtl/>
        </w:rPr>
        <w:t>מורשי</w:t>
      </w:r>
      <w:proofErr w:type="spellEnd"/>
      <w:r w:rsidRPr="00683183">
        <w:rPr>
          <w:rtl/>
        </w:rPr>
        <w:t xml:space="preserve"> כניסה.</w:t>
      </w:r>
    </w:p>
    <w:p w14:paraId="6CAE45BB" w14:textId="77777777" w:rsidR="00593F10" w:rsidRPr="00683183" w:rsidRDefault="00593F10" w:rsidP="0056672B">
      <w:pPr>
        <w:pStyle w:val="42"/>
      </w:pPr>
      <w:r w:rsidRPr="00683183">
        <w:rPr>
          <w:rtl/>
        </w:rPr>
        <w:t>בדיקה סטטיסטית של ה-</w:t>
      </w:r>
      <w:r w:rsidRPr="00683183">
        <w:t>Database</w:t>
      </w:r>
      <w:r w:rsidRPr="00683183">
        <w:rPr>
          <w:rtl/>
        </w:rPr>
        <w:t>.</w:t>
      </w:r>
    </w:p>
    <w:p w14:paraId="74B5FFAE" w14:textId="77777777" w:rsidR="00593F10" w:rsidRPr="00683183" w:rsidRDefault="00593F10" w:rsidP="0056672B">
      <w:pPr>
        <w:pStyle w:val="42"/>
      </w:pPr>
      <w:r w:rsidRPr="00683183">
        <w:rPr>
          <w:rtl/>
        </w:rPr>
        <w:t>גיבוי ידני של ה-</w:t>
      </w:r>
      <w:r w:rsidRPr="00683183">
        <w:t>Database</w:t>
      </w:r>
      <w:r w:rsidRPr="00683183">
        <w:rPr>
          <w:rtl/>
        </w:rPr>
        <w:t>.</w:t>
      </w:r>
    </w:p>
    <w:p w14:paraId="051EB405" w14:textId="77777777" w:rsidR="00593F10" w:rsidRPr="00683183" w:rsidRDefault="00593F10" w:rsidP="0056672B">
      <w:pPr>
        <w:pStyle w:val="42"/>
        <w:rPr>
          <w:rtl/>
        </w:rPr>
      </w:pPr>
      <w:r w:rsidRPr="00683183">
        <w:rPr>
          <w:rtl/>
        </w:rPr>
        <w:t>הגדרה ועדכון רמות הרשאה.</w:t>
      </w:r>
    </w:p>
    <w:p w14:paraId="05ECD666" w14:textId="77777777" w:rsidR="00593F10" w:rsidRPr="00683183" w:rsidRDefault="00593F10" w:rsidP="0056672B">
      <w:pPr>
        <w:pStyle w:val="42"/>
      </w:pPr>
      <w:r w:rsidRPr="00683183">
        <w:rPr>
          <w:rtl/>
        </w:rPr>
        <w:t xml:space="preserve">קביעת תכניות </w:t>
      </w:r>
      <w:r w:rsidRPr="00683183">
        <w:t>TOUR</w:t>
      </w:r>
      <w:r w:rsidRPr="00683183">
        <w:rPr>
          <w:rtl/>
        </w:rPr>
        <w:t xml:space="preserve"> לכל מצלמה.</w:t>
      </w:r>
    </w:p>
    <w:p w14:paraId="69E9AB78" w14:textId="77777777" w:rsidR="00593F10" w:rsidRPr="00683183" w:rsidRDefault="00593F10" w:rsidP="0056672B">
      <w:pPr>
        <w:pStyle w:val="42"/>
      </w:pPr>
      <w:r w:rsidRPr="00683183">
        <w:rPr>
          <w:rtl/>
        </w:rPr>
        <w:t>קביעת תגובת המערכת לכל אירוע/תקלה/התראה.</w:t>
      </w:r>
    </w:p>
    <w:p w14:paraId="4463FF13" w14:textId="77777777" w:rsidR="00593F10" w:rsidRPr="00683183" w:rsidRDefault="00593F10" w:rsidP="0056672B">
      <w:pPr>
        <w:pStyle w:val="42"/>
        <w:rPr>
          <w:rtl/>
        </w:rPr>
      </w:pPr>
      <w:r w:rsidRPr="00683183">
        <w:rPr>
          <w:rtl/>
        </w:rPr>
        <w:t>תצוגה של מערכות פעילות בכל זמן נתון כולל קבצים שבשימוש (כך, בכל זמן נתון, תוצגנה תת המערכות הפעילות).</w:t>
      </w:r>
    </w:p>
    <w:p w14:paraId="4B3D45A2" w14:textId="77777777" w:rsidR="00593F10" w:rsidRPr="00683183" w:rsidRDefault="00593F10" w:rsidP="0056672B">
      <w:pPr>
        <w:pStyle w:val="42"/>
        <w:rPr>
          <w:rtl/>
        </w:rPr>
      </w:pPr>
      <w:r w:rsidRPr="00683183">
        <w:rPr>
          <w:rtl/>
        </w:rPr>
        <w:t>הפקת והדפסת דוחות סטטיסטיים והיסטוריים.</w:t>
      </w:r>
    </w:p>
    <w:p w14:paraId="08A52781" w14:textId="77777777" w:rsidR="00593F10" w:rsidRPr="00683183" w:rsidRDefault="00593F10" w:rsidP="0056672B">
      <w:pPr>
        <w:pStyle w:val="42"/>
        <w:rPr>
          <w:rtl/>
        </w:rPr>
      </w:pPr>
      <w:r w:rsidRPr="00683183">
        <w:rPr>
          <w:rtl/>
        </w:rPr>
        <w:t>הוספה, מחיקה ועדכון של הוראות למפעיל.</w:t>
      </w:r>
    </w:p>
    <w:p w14:paraId="42E93690" w14:textId="77777777" w:rsidR="00593F10" w:rsidRPr="00683183" w:rsidRDefault="00593F10" w:rsidP="0056672B">
      <w:pPr>
        <w:pStyle w:val="42"/>
      </w:pPr>
      <w:r w:rsidRPr="00683183">
        <w:rPr>
          <w:rtl/>
        </w:rPr>
        <w:t>ניקוי של טבלאות אזעקות, אירועים ותקלות.</w:t>
      </w:r>
    </w:p>
    <w:p w14:paraId="07DEFCB8" w14:textId="77777777" w:rsidR="00593F10" w:rsidRPr="00683183" w:rsidRDefault="00593F10" w:rsidP="0056672B">
      <w:pPr>
        <w:pStyle w:val="42"/>
        <w:rPr>
          <w:rtl/>
        </w:rPr>
      </w:pPr>
      <w:bookmarkStart w:id="1278" w:name="_Toc33776073"/>
      <w:bookmarkStart w:id="1279" w:name="_Toc33776477"/>
      <w:bookmarkStart w:id="1280" w:name="_Ref33791255"/>
      <w:bookmarkStart w:id="1281" w:name="_Toc92264051"/>
      <w:r w:rsidRPr="00683183">
        <w:rPr>
          <w:rtl/>
        </w:rPr>
        <w:t xml:space="preserve">מנהל המערכת, או מי שהוסמך על ידו, יהיה מורשה לבדוק אינפורמציה אגורה במערכת לגבי פעילות כל מפעיל כגון: זמן התחלה וסיום, פעולות ניהול, אירועים ותוצאותיהם </w:t>
      </w:r>
      <w:proofErr w:type="spellStart"/>
      <w:r w:rsidRPr="00683183">
        <w:rPr>
          <w:rtl/>
        </w:rPr>
        <w:t>וכו</w:t>
      </w:r>
      <w:proofErr w:type="spellEnd"/>
      <w:r w:rsidRPr="00683183">
        <w:rPr>
          <w:rtl/>
        </w:rPr>
        <w:t>'.</w:t>
      </w:r>
    </w:p>
    <w:p w14:paraId="1091E07C" w14:textId="77777777" w:rsidR="00593F10" w:rsidRPr="00683183" w:rsidRDefault="00593F10" w:rsidP="0056672B">
      <w:pPr>
        <w:pStyle w:val="42"/>
      </w:pPr>
      <w:r w:rsidRPr="00683183">
        <w:rPr>
          <w:rtl/>
        </w:rPr>
        <w:t>המערכת תכלול מנגנון בדיקת מערכת אשר יפעל באופן רציף ויתריע אודות תקלה במערכת לרבות איבוד אות וידאו ממצלמה.</w:t>
      </w:r>
    </w:p>
    <w:p w14:paraId="475DAD05" w14:textId="77777777" w:rsidR="00593F10" w:rsidRPr="00683183" w:rsidRDefault="00593F10" w:rsidP="0056672B">
      <w:pPr>
        <w:pStyle w:val="42"/>
      </w:pPr>
      <w:r w:rsidRPr="00683183">
        <w:rPr>
          <w:rtl/>
        </w:rPr>
        <w:t>במקרה של הפסקת תפקוד המערכת (בעיית תוכנה או חומרה) יבוצע תהליך אוטומטי של הפעלת המערכת מחדש ללא התערבות המפעיל.</w:t>
      </w:r>
    </w:p>
    <w:p w14:paraId="6FC36697" w14:textId="77777777" w:rsidR="00593F10" w:rsidRPr="00683183" w:rsidRDefault="00593F10" w:rsidP="0056672B">
      <w:pPr>
        <w:pStyle w:val="42"/>
      </w:pPr>
      <w:r w:rsidRPr="00683183">
        <w:rPr>
          <w:rtl/>
        </w:rPr>
        <w:t xml:space="preserve">תהליך אתחול שהצליח, יירשם בלוג המערכת ובמדפסת. </w:t>
      </w:r>
    </w:p>
    <w:p w14:paraId="36439D87" w14:textId="77777777" w:rsidR="00593F10" w:rsidRPr="00683183" w:rsidRDefault="00593F10" w:rsidP="0056672B">
      <w:pPr>
        <w:pStyle w:val="42"/>
      </w:pPr>
      <w:r w:rsidRPr="00683183">
        <w:rPr>
          <w:rtl/>
        </w:rPr>
        <w:t>כישלון בתהליך אתחול יגרום לחיווי קולי מיוחד למפעיל. תפעול מחדש של המערכת יבוצע ידנית באמצעות המקלדת.</w:t>
      </w:r>
    </w:p>
    <w:p w14:paraId="040E281C" w14:textId="77777777" w:rsidR="00593F10" w:rsidRPr="00683183" w:rsidRDefault="00593F10" w:rsidP="0056672B">
      <w:pPr>
        <w:pStyle w:val="22"/>
        <w:rPr>
          <w:rtl/>
        </w:rPr>
      </w:pPr>
      <w:bookmarkStart w:id="1282" w:name="_Toc355018176"/>
      <w:bookmarkStart w:id="1283" w:name="_Toc390071439"/>
      <w:bookmarkStart w:id="1284" w:name="_Toc391226135"/>
      <w:bookmarkStart w:id="1285" w:name="_Toc474850537"/>
      <w:bookmarkStart w:id="1286" w:name="_Toc475005154"/>
      <w:bookmarkStart w:id="1287" w:name="_Toc128476914"/>
      <w:r w:rsidRPr="00683183">
        <w:rPr>
          <w:rtl/>
        </w:rPr>
        <w:t>גיבוי בסיס נתונים</w:t>
      </w:r>
      <w:bookmarkEnd w:id="1278"/>
      <w:bookmarkEnd w:id="1279"/>
      <w:bookmarkEnd w:id="1280"/>
      <w:bookmarkEnd w:id="1281"/>
      <w:r w:rsidRPr="00683183">
        <w:rPr>
          <w:rtl/>
        </w:rPr>
        <w:t>:</w:t>
      </w:r>
      <w:bookmarkEnd w:id="1282"/>
      <w:bookmarkEnd w:id="1283"/>
      <w:bookmarkEnd w:id="1284"/>
      <w:bookmarkEnd w:id="1285"/>
      <w:bookmarkEnd w:id="1286"/>
      <w:bookmarkEnd w:id="1287"/>
    </w:p>
    <w:p w14:paraId="2E257956" w14:textId="77777777" w:rsidR="00593F10" w:rsidRPr="00683183" w:rsidRDefault="00593F10" w:rsidP="008E7EB7">
      <w:pPr>
        <w:pStyle w:val="32"/>
      </w:pPr>
      <w:r w:rsidRPr="00683183">
        <w:rPr>
          <w:rtl/>
        </w:rPr>
        <w:t>המערכת תספק כלי לגיבוי כל בסיס הנתונים של המערכת, כולל כל הנתונים ההיסטוריים והאירועים.</w:t>
      </w:r>
    </w:p>
    <w:p w14:paraId="6EACB6CD" w14:textId="77777777" w:rsidR="00593F10" w:rsidRPr="00683183" w:rsidRDefault="00593F10" w:rsidP="008E7EB7">
      <w:pPr>
        <w:pStyle w:val="32"/>
        <w:rPr>
          <w:rtl/>
        </w:rPr>
      </w:pPr>
      <w:r w:rsidRPr="00683183">
        <w:rPr>
          <w:rtl/>
        </w:rPr>
        <w:t>בהתאם להחלטת מנהל המערכת, יבוצע הגיבוי כמטלת שיגרה בחיבור למחשב/שרת. החברה תציין בהצעת את צורת וסוג הגיבוי המוצעת על ידה.</w:t>
      </w:r>
    </w:p>
    <w:p w14:paraId="72EDB927" w14:textId="77777777" w:rsidR="00593F10" w:rsidRPr="00683183" w:rsidRDefault="00593F10" w:rsidP="008E7EB7">
      <w:pPr>
        <w:pStyle w:val="32"/>
      </w:pPr>
      <w:r w:rsidRPr="00683183">
        <w:rPr>
          <w:rtl/>
        </w:rPr>
        <w:t>גיבוי בסיס הנתונים יהיה אוטומטי ולא יצריך התערבות מפעיל בהחלפת מדיה יומיומית.</w:t>
      </w:r>
    </w:p>
    <w:p w14:paraId="24E4EF8D" w14:textId="77777777" w:rsidR="00593F10" w:rsidRPr="00683183" w:rsidRDefault="00593F10" w:rsidP="008E7EB7">
      <w:pPr>
        <w:pStyle w:val="32"/>
        <w:rPr>
          <w:rtl/>
        </w:rPr>
      </w:pPr>
      <w:r w:rsidRPr="00683183">
        <w:rPr>
          <w:rtl/>
        </w:rPr>
        <w:t>המערכת תספק התראה קולית וחזותית בהגיע הדיסק הקשיח למצב קרוב למלא. זאת כדי למנוע מחיקת קבצים בטרם בוצע גיבוי למדיה חיצונית.</w:t>
      </w:r>
    </w:p>
    <w:p w14:paraId="7DC6BABA" w14:textId="77777777" w:rsidR="00593F10" w:rsidRPr="00683183" w:rsidRDefault="00593F10" w:rsidP="008E7EB7">
      <w:pPr>
        <w:pStyle w:val="32"/>
        <w:rPr>
          <w:rtl/>
        </w:rPr>
      </w:pPr>
      <w:r w:rsidRPr="00683183">
        <w:rPr>
          <w:rtl/>
        </w:rPr>
        <w:t>עומק ארכיון הגיבוי יהיה ניתן להגדרה מראש.</w:t>
      </w:r>
    </w:p>
    <w:p w14:paraId="4BF66EDA" w14:textId="77777777" w:rsidR="00593F10" w:rsidRPr="00683183" w:rsidRDefault="00593F10" w:rsidP="008E7EB7">
      <w:pPr>
        <w:pStyle w:val="32"/>
      </w:pPr>
      <w:r w:rsidRPr="00683183">
        <w:rPr>
          <w:rtl/>
        </w:rPr>
        <w:t>תהליך האחסון למדיה חיצונית יתבצע בעזרת תפריט ייעודי.</w:t>
      </w:r>
    </w:p>
    <w:p w14:paraId="48076FA5" w14:textId="77777777" w:rsidR="00593F10" w:rsidRPr="00683183" w:rsidRDefault="00593F10" w:rsidP="008E7EB7">
      <w:pPr>
        <w:pStyle w:val="32"/>
      </w:pPr>
      <w:r w:rsidRPr="00683183">
        <w:rPr>
          <w:rtl/>
        </w:rPr>
        <w:t>אחסון על מדיה חיצונית יבוצע ללא השבתה של המערכת או חלקים ממנה.</w:t>
      </w:r>
    </w:p>
    <w:p w14:paraId="6052ED99" w14:textId="77777777" w:rsidR="00593F10" w:rsidRPr="00683183" w:rsidRDefault="00593F10" w:rsidP="008E7EB7">
      <w:pPr>
        <w:pStyle w:val="32"/>
        <w:rPr>
          <w:rtl/>
        </w:rPr>
      </w:pPr>
      <w:r w:rsidRPr="00683183">
        <w:rPr>
          <w:rtl/>
        </w:rPr>
        <w:t>המערכת תציין באופן אוטומטי את התאריך בו בוצע האחסון האחרון כדי למנוע שכפול של נתוני ארכיון שכבר נשמרו.</w:t>
      </w:r>
    </w:p>
    <w:p w14:paraId="6871EC8F" w14:textId="77777777" w:rsidR="00593F10" w:rsidRPr="00683183" w:rsidRDefault="00593F10" w:rsidP="008E7EB7">
      <w:pPr>
        <w:pStyle w:val="32"/>
      </w:pPr>
      <w:r w:rsidRPr="00683183">
        <w:rPr>
          <w:rtl/>
        </w:rPr>
        <w:t xml:space="preserve">תהיה יכולת שיחזור היסטוריה גם על </w:t>
      </w:r>
      <w:r w:rsidRPr="00683183">
        <w:t>PC</w:t>
      </w:r>
      <w:r w:rsidRPr="00683183">
        <w:rPr>
          <w:rtl/>
        </w:rPr>
        <w:t xml:space="preserve"> שאינו חלק מהמערכת.</w:t>
      </w:r>
    </w:p>
    <w:p w14:paraId="758D0BF4" w14:textId="77777777" w:rsidR="00593F10" w:rsidRPr="00683183" w:rsidRDefault="00593F10" w:rsidP="008E7EB7">
      <w:pPr>
        <w:pStyle w:val="32"/>
      </w:pPr>
      <w:r w:rsidRPr="00683183">
        <w:rPr>
          <w:rtl/>
        </w:rPr>
        <w:t xml:space="preserve">המערכת תאפשר להפיק דו"ח היסטוריית אחסון מקלטת ארכיון. </w:t>
      </w:r>
    </w:p>
    <w:p w14:paraId="3F107FF5" w14:textId="77777777" w:rsidR="00593F10" w:rsidRPr="00683183" w:rsidRDefault="00593F10" w:rsidP="008E7EB7">
      <w:pPr>
        <w:pStyle w:val="32"/>
        <w:rPr>
          <w:rtl/>
        </w:rPr>
      </w:pPr>
      <w:r w:rsidRPr="00683183">
        <w:rPr>
          <w:rtl/>
        </w:rPr>
        <w:t>המערכת תתמוך בשחזור בסיס הנתונים במקרה של איבוד נתונים כתוצאה מהשחתה.</w:t>
      </w:r>
    </w:p>
    <w:p w14:paraId="7709BEA1" w14:textId="77777777" w:rsidR="00593F10" w:rsidRPr="00683183" w:rsidRDefault="00593F10" w:rsidP="008E7EB7">
      <w:pPr>
        <w:pStyle w:val="32"/>
      </w:pPr>
      <w:r w:rsidRPr="00683183">
        <w:rPr>
          <w:rtl/>
        </w:rPr>
        <w:t>גיבוי ושיחזור נתונים יהיו שקופים מבחינתו של המפעיל ומבחינת תפעול המערכת.</w:t>
      </w:r>
    </w:p>
    <w:p w14:paraId="4BE32484" w14:textId="77777777" w:rsidR="00593F10" w:rsidRPr="00683183" w:rsidRDefault="00593F10" w:rsidP="008E7EB7">
      <w:pPr>
        <w:pStyle w:val="32"/>
      </w:pPr>
      <w:r w:rsidRPr="00683183">
        <w:rPr>
          <w:rtl/>
        </w:rPr>
        <w:t xml:space="preserve">משך זמן הגיבוי הכולל לכל הנתונים שהמערכת מייצרת לרבות: דוחות, רשומות, אירועים וכדומה יהיה למשך 5 שנים בשיטת </w:t>
      </w:r>
      <w:r w:rsidRPr="00683183">
        <w:t>FiFo</w:t>
      </w:r>
      <w:r w:rsidRPr="00683183">
        <w:rPr>
          <w:rtl/>
        </w:rPr>
        <w:t>.</w:t>
      </w:r>
    </w:p>
    <w:p w14:paraId="73D95BC1" w14:textId="77777777" w:rsidR="00593F10" w:rsidRPr="00683183" w:rsidRDefault="00593F10" w:rsidP="0056672B">
      <w:pPr>
        <w:pStyle w:val="22"/>
        <w:rPr>
          <w:rtl/>
        </w:rPr>
      </w:pPr>
      <w:bookmarkStart w:id="1288" w:name="_Toc355018177"/>
      <w:bookmarkStart w:id="1289" w:name="_Toc390071440"/>
      <w:bookmarkStart w:id="1290" w:name="_Toc391226136"/>
      <w:bookmarkStart w:id="1291" w:name="_Toc474850538"/>
      <w:bookmarkStart w:id="1292" w:name="_Toc475005155"/>
      <w:bookmarkStart w:id="1293" w:name="_Toc128476915"/>
      <w:bookmarkStart w:id="1294" w:name="_Toc33195468"/>
      <w:bookmarkStart w:id="1295" w:name="_Toc33196201"/>
      <w:bookmarkStart w:id="1296" w:name="_Toc33607272"/>
      <w:bookmarkStart w:id="1297" w:name="_Toc33776076"/>
      <w:bookmarkStart w:id="1298" w:name="_Toc33776480"/>
      <w:bookmarkStart w:id="1299" w:name="_Toc92264054"/>
      <w:r w:rsidRPr="00683183">
        <w:rPr>
          <w:rtl/>
        </w:rPr>
        <w:t>ממשק מפעיל</w:t>
      </w:r>
      <w:bookmarkEnd w:id="1288"/>
      <w:bookmarkEnd w:id="1289"/>
      <w:bookmarkEnd w:id="1290"/>
      <w:bookmarkEnd w:id="1291"/>
      <w:bookmarkEnd w:id="1292"/>
      <w:bookmarkEnd w:id="1293"/>
    </w:p>
    <w:bookmarkEnd w:id="1294"/>
    <w:bookmarkEnd w:id="1295"/>
    <w:bookmarkEnd w:id="1296"/>
    <w:bookmarkEnd w:id="1297"/>
    <w:bookmarkEnd w:id="1298"/>
    <w:bookmarkEnd w:id="1299"/>
    <w:p w14:paraId="74A202F5" w14:textId="77777777" w:rsidR="00593F10" w:rsidRPr="00683183" w:rsidRDefault="00593F10" w:rsidP="008E7EB7">
      <w:pPr>
        <w:pStyle w:val="32"/>
        <w:rPr>
          <w:rtl/>
        </w:rPr>
      </w:pPr>
      <w:r w:rsidRPr="00683183">
        <w:rPr>
          <w:rtl/>
        </w:rPr>
        <w:t>המערכת תותאם למשתמש בעל הכשרה בסיסית תוך שילוב כל יתרונותיו של ממשק גרפי סטנדרטי, יחד עם יכולת לצפות בכמה חלונות שונים בו זמנית.</w:t>
      </w:r>
    </w:p>
    <w:p w14:paraId="065856FC" w14:textId="77777777" w:rsidR="00593F10" w:rsidRPr="00683183" w:rsidRDefault="00593F10" w:rsidP="008E7EB7">
      <w:pPr>
        <w:pStyle w:val="32"/>
      </w:pPr>
      <w:r w:rsidRPr="00683183">
        <w:rPr>
          <w:rtl/>
        </w:rPr>
        <w:t>התוכנה תבדוק תקיפות הזנת נתונים ותהיה מוגנת מפני הכנסת נתונים שגויים.</w:t>
      </w:r>
    </w:p>
    <w:p w14:paraId="060DBD45" w14:textId="77777777" w:rsidR="00593F10" w:rsidRPr="00683183" w:rsidRDefault="00593F10" w:rsidP="008E7EB7">
      <w:pPr>
        <w:pStyle w:val="32"/>
        <w:rPr>
          <w:rtl/>
        </w:rPr>
      </w:pPr>
      <w:r w:rsidRPr="00683183">
        <w:rPr>
          <w:rtl/>
        </w:rPr>
        <w:t>המערכת תאפשר לבחור כל פעולה מחוץ למסך המוצג באותו זמן. כניסה לפעולות תעשה דרך עמודת אייקונים שיכללו הנחיות עזר שיופיעו כאשר חץ העכבר יעצור על כפתור הבחירה.</w:t>
      </w:r>
    </w:p>
    <w:p w14:paraId="5822AAA0" w14:textId="77777777" w:rsidR="00593F10" w:rsidRPr="00683183" w:rsidRDefault="00593F10" w:rsidP="008E7EB7">
      <w:pPr>
        <w:pStyle w:val="32"/>
      </w:pPr>
      <w:r w:rsidRPr="00683183">
        <w:rPr>
          <w:rtl/>
        </w:rPr>
        <w:t>ניתן יהיה בכל עת לקבל הנחיות להמשך ביצוע בעזרת מערכת ה –</w:t>
      </w:r>
      <w:r w:rsidRPr="00683183">
        <w:t>HELP</w:t>
      </w:r>
      <w:r w:rsidRPr="00683183">
        <w:rPr>
          <w:rtl/>
        </w:rPr>
        <w:t xml:space="preserve"> שתאפשר לדפדף במסכי העזרה דרך אופציה של בחירת תוכן העזר.</w:t>
      </w:r>
    </w:p>
    <w:p w14:paraId="44F89C8F" w14:textId="77777777" w:rsidR="00593F10" w:rsidRPr="00683183" w:rsidRDefault="00593F10" w:rsidP="008E7EB7">
      <w:pPr>
        <w:pStyle w:val="32"/>
      </w:pPr>
      <w:r w:rsidRPr="00683183">
        <w:rPr>
          <w:rtl/>
        </w:rPr>
        <w:t xml:space="preserve">המערכת תכלול מסכי עזרה מפורטים מקוונים המשתייכים לחלון הפועל באותו עת. </w:t>
      </w:r>
    </w:p>
    <w:p w14:paraId="109AEB06" w14:textId="77777777" w:rsidR="00593F10" w:rsidRPr="00683183" w:rsidRDefault="00593F10" w:rsidP="008E7EB7">
      <w:pPr>
        <w:pStyle w:val="32"/>
        <w:rPr>
          <w:rtl/>
        </w:rPr>
      </w:pPr>
      <w:r w:rsidRPr="00683183">
        <w:rPr>
          <w:rtl/>
        </w:rPr>
        <w:t xml:space="preserve">כל התוכנות הרצות במקביל יעבדו מול המשתמש בצורה של שאלות ותשובות כאשר תמיד יוצגו למפעיל האפשרויות הפתוחות בפניו. </w:t>
      </w:r>
    </w:p>
    <w:p w14:paraId="22370D30" w14:textId="77777777" w:rsidR="00593F10" w:rsidRPr="00683183" w:rsidRDefault="00593F10" w:rsidP="008E7EB7">
      <w:pPr>
        <w:pStyle w:val="32"/>
        <w:rPr>
          <w:rtl/>
        </w:rPr>
      </w:pPr>
      <w:r w:rsidRPr="00683183">
        <w:rPr>
          <w:rtl/>
        </w:rPr>
        <w:t>מפעילי המערכת לא יהיו תלויים בספרות תמיכה על מנת להבין את התוכנה.</w:t>
      </w:r>
    </w:p>
    <w:p w14:paraId="3501B345" w14:textId="77777777" w:rsidR="00593F10" w:rsidRPr="00683183" w:rsidRDefault="00593F10" w:rsidP="008E7EB7">
      <w:pPr>
        <w:pStyle w:val="32"/>
        <w:rPr>
          <w:rtl/>
        </w:rPr>
      </w:pPr>
      <w:r w:rsidRPr="00683183">
        <w:rPr>
          <w:rtl/>
        </w:rPr>
        <w:t>הוראות פעילות למפעיל ניתן יהיה להוסיף, למחוק ולעדכן בכל עת בצורה פשוטה ובאופן ממודר לפי רמת הרשאת הכניסה למערכת.</w:t>
      </w:r>
    </w:p>
    <w:p w14:paraId="1D4726D3" w14:textId="77777777" w:rsidR="00593F10" w:rsidRPr="00683183" w:rsidRDefault="00593F10" w:rsidP="008E7EB7">
      <w:pPr>
        <w:pStyle w:val="32"/>
        <w:rPr>
          <w:rtl/>
        </w:rPr>
      </w:pPr>
      <w:r w:rsidRPr="00683183">
        <w:rPr>
          <w:rtl/>
        </w:rPr>
        <w:t>נידרש לספק מקש "הדפס מסך" לכל המסכים, מותנה באישורי מפעיל מסוים, ושיאפשר הדפסה של האינפורמציה המוצגת באותו עת על המסך.</w:t>
      </w:r>
    </w:p>
    <w:p w14:paraId="4DA92E70" w14:textId="77777777" w:rsidR="00593F10" w:rsidRPr="00683183" w:rsidRDefault="00593F10" w:rsidP="008E7EB7">
      <w:pPr>
        <w:pStyle w:val="32"/>
        <w:rPr>
          <w:rtl/>
        </w:rPr>
      </w:pPr>
      <w:r w:rsidRPr="00683183">
        <w:rPr>
          <w:rtl/>
        </w:rPr>
        <w:t>תמיד יוצגו על המסך שעה (כולל דקות ושניות) ותאריך יחד עם האינפורמציה המתייחסת לכמות, סדר עדיפות וסטאטוס השוטפים של כל אזעקה. כמו כן, שם המפעיל יוצג גם הוא כל זמן שהוא מחובר למערכת.</w:t>
      </w:r>
    </w:p>
    <w:p w14:paraId="6E676AF5" w14:textId="77777777" w:rsidR="00593F10" w:rsidRPr="00683183" w:rsidRDefault="00593F10" w:rsidP="008E7EB7">
      <w:pPr>
        <w:pStyle w:val="32"/>
        <w:rPr>
          <w:rtl/>
        </w:rPr>
      </w:pPr>
      <w:r w:rsidRPr="00683183">
        <w:rPr>
          <w:rtl/>
        </w:rPr>
        <w:t>למפעיל תהיה יכולת ארגון והתאמה של שולחן העבודה וממשק המפעיל בכפוף לפעולות להן הוא מורשה.</w:t>
      </w:r>
    </w:p>
    <w:p w14:paraId="107F24E7" w14:textId="77777777" w:rsidR="00593F10" w:rsidRPr="00683183" w:rsidRDefault="00593F10" w:rsidP="008E7EB7">
      <w:pPr>
        <w:pStyle w:val="32"/>
      </w:pPr>
      <w:r w:rsidRPr="00683183">
        <w:rPr>
          <w:rtl/>
        </w:rPr>
        <w:t>הפעלת פעולות הקשורות לאובייקטים על המסך תבוצע באמצעות תפריט לאובייקט.</w:t>
      </w:r>
    </w:p>
    <w:p w14:paraId="78B77AF8" w14:textId="77777777" w:rsidR="00593F10" w:rsidRPr="00683183" w:rsidRDefault="00593F10" w:rsidP="0056672B">
      <w:pPr>
        <w:pStyle w:val="22"/>
      </w:pPr>
      <w:bookmarkStart w:id="1300" w:name="_Toc355018178"/>
      <w:bookmarkStart w:id="1301" w:name="_Toc390071441"/>
      <w:bookmarkStart w:id="1302" w:name="_Toc391226137"/>
      <w:bookmarkStart w:id="1303" w:name="_Toc474850539"/>
      <w:bookmarkStart w:id="1304" w:name="_Toc475005156"/>
      <w:bookmarkStart w:id="1305" w:name="_Toc128476916"/>
      <w:r w:rsidRPr="00683183">
        <w:rPr>
          <w:rtl/>
        </w:rPr>
        <w:t>מחולל מצבים</w:t>
      </w:r>
      <w:bookmarkEnd w:id="1300"/>
      <w:bookmarkEnd w:id="1301"/>
      <w:bookmarkEnd w:id="1302"/>
      <w:bookmarkEnd w:id="1303"/>
      <w:bookmarkEnd w:id="1304"/>
      <w:bookmarkEnd w:id="1305"/>
    </w:p>
    <w:p w14:paraId="31F5801E" w14:textId="77777777" w:rsidR="00593F10" w:rsidRPr="00683183" w:rsidRDefault="00593F10" w:rsidP="008E7EB7">
      <w:pPr>
        <w:pStyle w:val="32"/>
        <w:rPr>
          <w:rtl/>
        </w:rPr>
      </w:pPr>
      <w:r w:rsidRPr="00683183">
        <w:rPr>
          <w:rtl/>
        </w:rPr>
        <w:t>המערכת מאפשרת ניהול מידע של הארגון כולל הנחיות למפעיל בעת אירוע. על בסיס ספר הנהלים אשר ייכתב ויערך בידי הלקוח בפורמט מוסכם.</w:t>
      </w:r>
    </w:p>
    <w:p w14:paraId="3240DAD6" w14:textId="77777777" w:rsidR="00593F10" w:rsidRPr="00683183" w:rsidRDefault="00593F10" w:rsidP="008E7EB7">
      <w:pPr>
        <w:pStyle w:val="32"/>
      </w:pPr>
      <w:r w:rsidRPr="00683183">
        <w:rPr>
          <w:rtl/>
        </w:rPr>
        <w:t xml:space="preserve">בעת אירוע יוקפץ אוטומטית הנוהל כאשר המפעיל יוכל לקרוא את ההנחיות וכן לפעול בהתאם לפעולות המצוינות בנוהל. </w:t>
      </w:r>
    </w:p>
    <w:p w14:paraId="7D1818B5" w14:textId="77777777" w:rsidR="00593F10" w:rsidRPr="00683183" w:rsidRDefault="00593F10" w:rsidP="008E7EB7">
      <w:pPr>
        <w:pStyle w:val="32"/>
        <w:rPr>
          <w:rtl/>
        </w:rPr>
      </w:pPr>
      <w:r w:rsidRPr="00683183">
        <w:rPr>
          <w:rtl/>
        </w:rPr>
        <w:t xml:space="preserve">בנוסף לביצוע ההנחיות יוכל המפעיל לבצע פעולות המקושרות לאירוע. </w:t>
      </w:r>
    </w:p>
    <w:p w14:paraId="2078D736" w14:textId="77777777" w:rsidR="00593F10" w:rsidRPr="00683183" w:rsidRDefault="00593F10" w:rsidP="008E7EB7">
      <w:pPr>
        <w:pStyle w:val="32"/>
        <w:rPr>
          <w:rtl/>
        </w:rPr>
      </w:pPr>
      <w:r w:rsidRPr="00683183">
        <w:rPr>
          <w:rtl/>
        </w:rPr>
        <w:t>ניתן יהיה לעקוב אחר הפעולות שבוצעו על ידי המפעיל ביומן האירועים.</w:t>
      </w:r>
    </w:p>
    <w:p w14:paraId="56E4E50B" w14:textId="77777777" w:rsidR="00593F10" w:rsidRPr="00683183" w:rsidRDefault="00593F10" w:rsidP="008E7EB7">
      <w:pPr>
        <w:pStyle w:val="32"/>
        <w:rPr>
          <w:rtl/>
        </w:rPr>
      </w:pPr>
      <w:r w:rsidRPr="00683183">
        <w:rPr>
          <w:rtl/>
        </w:rPr>
        <w:t>בכל שלב ניתן לדפדף בספר הנהלים ולהדפיס קטעים ממנו.</w:t>
      </w:r>
    </w:p>
    <w:p w14:paraId="2633BA34" w14:textId="77777777" w:rsidR="00593F10" w:rsidRPr="00683183" w:rsidRDefault="00593F10" w:rsidP="008E7EB7">
      <w:pPr>
        <w:pStyle w:val="32"/>
        <w:rPr>
          <w:rtl/>
        </w:rPr>
      </w:pPr>
      <w:r w:rsidRPr="00683183">
        <w:rPr>
          <w:rtl/>
        </w:rPr>
        <w:t>בעת אירוע לו הוגדרו סט הוראות אשר מקושרות לקובצי ההוראות, יפתח העמוד הרלוונטי מתוך קובץ ההוראות והמפעיל יוכל לצפות בפעולות הנדרשות תוך כדי קבלת מידע והסברים מהנוהל הרלוונטי בתוך הקובץ.</w:t>
      </w:r>
    </w:p>
    <w:p w14:paraId="297B2340" w14:textId="77777777" w:rsidR="00593F10" w:rsidRPr="00683183" w:rsidRDefault="00593F10" w:rsidP="008E7EB7">
      <w:pPr>
        <w:pStyle w:val="32"/>
        <w:rPr>
          <w:rtl/>
        </w:rPr>
      </w:pPr>
      <w:r w:rsidRPr="00683183">
        <w:rPr>
          <w:rtl/>
        </w:rPr>
        <w:t xml:space="preserve">עבור כל פעולה אותה על המפעיל לבצע יהיה </w:t>
      </w:r>
      <w:r w:rsidRPr="00683183">
        <w:t>Checkbox</w:t>
      </w:r>
      <w:r w:rsidRPr="00683183">
        <w:rPr>
          <w:rtl/>
        </w:rPr>
        <w:t xml:space="preserve"> אותו יסמן המפעיל</w:t>
      </w:r>
      <w:r w:rsidRPr="00683183">
        <w:rPr>
          <w:rFonts w:hint="cs"/>
          <w:rtl/>
        </w:rPr>
        <w:t>.</w:t>
      </w:r>
    </w:p>
    <w:p w14:paraId="7404173A" w14:textId="77777777" w:rsidR="00593F10" w:rsidRPr="00683183" w:rsidRDefault="00593F10" w:rsidP="008E7EB7">
      <w:pPr>
        <w:pStyle w:val="32"/>
        <w:rPr>
          <w:rtl/>
        </w:rPr>
      </w:pPr>
      <w:r w:rsidRPr="00683183">
        <w:rPr>
          <w:rtl/>
        </w:rPr>
        <w:t>לכל פעולה תהיה רמת פירוט נוספת. לחיצה על פעולה מסוימת תפתח דף ובתוכו פירוט והסברים על הפעולה המבוקשת.</w:t>
      </w:r>
    </w:p>
    <w:p w14:paraId="5BFC0920" w14:textId="77777777" w:rsidR="00593F10" w:rsidRPr="00683183" w:rsidRDefault="00593F10" w:rsidP="008E7EB7">
      <w:pPr>
        <w:pStyle w:val="32"/>
        <w:rPr>
          <w:rtl/>
        </w:rPr>
      </w:pPr>
      <w:r w:rsidRPr="00683183">
        <w:rPr>
          <w:rtl/>
        </w:rPr>
        <w:t xml:space="preserve">עם ביצוע פעולה, היא תירשם באופן אוטומטי ביומן האירועים בצרוף שם המפעיל והשעה בה היא בוצעה. </w:t>
      </w:r>
    </w:p>
    <w:p w14:paraId="6EF6F09B" w14:textId="77777777" w:rsidR="00593F10" w:rsidRPr="00683183" w:rsidRDefault="00593F10" w:rsidP="008E7EB7">
      <w:pPr>
        <w:pStyle w:val="32"/>
        <w:rPr>
          <w:rtl/>
        </w:rPr>
      </w:pPr>
      <w:r w:rsidRPr="00683183">
        <w:rPr>
          <w:rtl/>
        </w:rPr>
        <w:t>בנוסף, תאפשר המערכת הוספת מלל ידני לכל פעולה בעת אירוע. מלל זה מקושר לאירוע ונשמר עם כל פרטיו הכוללים גם את המשתמש שהקליד אותו וכן את השעה והיום.</w:t>
      </w:r>
    </w:p>
    <w:p w14:paraId="55236A57" w14:textId="77777777" w:rsidR="00593F10" w:rsidRPr="00683183" w:rsidRDefault="00593F10" w:rsidP="0056672B">
      <w:pPr>
        <w:pStyle w:val="22"/>
        <w:rPr>
          <w:rtl/>
        </w:rPr>
      </w:pPr>
      <w:bookmarkStart w:id="1306" w:name="_Toc355018179"/>
      <w:bookmarkStart w:id="1307" w:name="_Toc390071442"/>
      <w:bookmarkStart w:id="1308" w:name="_Toc391226138"/>
      <w:bookmarkStart w:id="1309" w:name="_Toc474850540"/>
      <w:bookmarkStart w:id="1310" w:name="_Toc475005157"/>
      <w:bookmarkStart w:id="1311" w:name="_Toc128476917"/>
      <w:r w:rsidRPr="00683183">
        <w:rPr>
          <w:rtl/>
        </w:rPr>
        <w:t>ניהול אירועים</w:t>
      </w:r>
      <w:bookmarkEnd w:id="1306"/>
      <w:bookmarkEnd w:id="1307"/>
      <w:bookmarkEnd w:id="1308"/>
      <w:bookmarkEnd w:id="1309"/>
      <w:bookmarkEnd w:id="1310"/>
      <w:bookmarkEnd w:id="1311"/>
    </w:p>
    <w:p w14:paraId="4AB3788D" w14:textId="77777777" w:rsidR="00593F10" w:rsidRPr="00683183" w:rsidRDefault="00593F10" w:rsidP="008E7EB7">
      <w:pPr>
        <w:pStyle w:val="32"/>
        <w:rPr>
          <w:rtl/>
        </w:rPr>
      </w:pPr>
      <w:r w:rsidRPr="00683183">
        <w:rPr>
          <w:rtl/>
        </w:rPr>
        <w:t>המערכת תהיה מסוגלת לקבל מגוון רחב של אירועים חלקם מתקבלים מחומרה חיצונית (סנסורים) או מערכות תכנה משיקות וחלקם נפתחים באופן ייזום ע"י המפעיל.</w:t>
      </w:r>
    </w:p>
    <w:p w14:paraId="6224971B" w14:textId="77777777" w:rsidR="00593F10" w:rsidRPr="00683183" w:rsidRDefault="00593F10" w:rsidP="008E7EB7">
      <w:pPr>
        <w:pStyle w:val="32"/>
      </w:pPr>
      <w:r w:rsidRPr="00683183">
        <w:rPr>
          <w:rtl/>
        </w:rPr>
        <w:t>המערכת תאפשר:</w:t>
      </w:r>
    </w:p>
    <w:p w14:paraId="30C5D781" w14:textId="77777777" w:rsidR="00593F10" w:rsidRPr="00683183" w:rsidRDefault="00593F10" w:rsidP="0056672B">
      <w:pPr>
        <w:pStyle w:val="42"/>
      </w:pPr>
      <w:r w:rsidRPr="00683183">
        <w:rPr>
          <w:rtl/>
        </w:rPr>
        <w:t>הגדרת האירועים.</w:t>
      </w:r>
    </w:p>
    <w:p w14:paraId="30E92A89" w14:textId="77777777" w:rsidR="00593F10" w:rsidRPr="00683183" w:rsidRDefault="00593F10" w:rsidP="0056672B">
      <w:pPr>
        <w:pStyle w:val="42"/>
      </w:pPr>
      <w:r w:rsidRPr="00683183">
        <w:rPr>
          <w:rtl/>
        </w:rPr>
        <w:t>פתיחת האירועים.</w:t>
      </w:r>
    </w:p>
    <w:p w14:paraId="7C1185DC" w14:textId="77777777" w:rsidR="00593F10" w:rsidRPr="00683183" w:rsidRDefault="00593F10" w:rsidP="0056672B">
      <w:pPr>
        <w:pStyle w:val="42"/>
      </w:pPr>
      <w:r w:rsidRPr="00683183">
        <w:rPr>
          <w:rtl/>
        </w:rPr>
        <w:t>ניהול שוטף של האירועים.</w:t>
      </w:r>
    </w:p>
    <w:p w14:paraId="47493CB0" w14:textId="77777777" w:rsidR="00593F10" w:rsidRPr="00683183" w:rsidRDefault="00593F10" w:rsidP="0056672B">
      <w:pPr>
        <w:pStyle w:val="42"/>
      </w:pPr>
      <w:r w:rsidRPr="00683183">
        <w:rPr>
          <w:rtl/>
        </w:rPr>
        <w:t>סגירת האירועים.</w:t>
      </w:r>
    </w:p>
    <w:p w14:paraId="5FA9F7D7" w14:textId="77777777" w:rsidR="00593F10" w:rsidRPr="00683183" w:rsidRDefault="00593F10" w:rsidP="0056672B">
      <w:pPr>
        <w:pStyle w:val="42"/>
      </w:pPr>
      <w:r w:rsidRPr="00683183">
        <w:rPr>
          <w:rtl/>
        </w:rPr>
        <w:t>תחקור האירועים.</w:t>
      </w:r>
    </w:p>
    <w:p w14:paraId="1695CD06" w14:textId="77777777" w:rsidR="00593F10" w:rsidRPr="00683183" w:rsidRDefault="00593F10" w:rsidP="0056672B">
      <w:pPr>
        <w:pStyle w:val="22"/>
      </w:pPr>
      <w:bookmarkStart w:id="1312" w:name="_Toc67901099"/>
      <w:bookmarkStart w:id="1313" w:name="_Ref67901227"/>
      <w:bookmarkStart w:id="1314" w:name="_Toc390071443"/>
      <w:bookmarkStart w:id="1315" w:name="_Toc391226139"/>
      <w:bookmarkStart w:id="1316" w:name="_Toc474850541"/>
      <w:bookmarkStart w:id="1317" w:name="_Toc475005158"/>
      <w:bookmarkStart w:id="1318" w:name="_Toc128476918"/>
      <w:r w:rsidRPr="00683183">
        <w:rPr>
          <w:rtl/>
        </w:rPr>
        <w:t>הגדרת אירועים</w:t>
      </w:r>
      <w:bookmarkEnd w:id="1312"/>
      <w:bookmarkEnd w:id="1313"/>
      <w:bookmarkEnd w:id="1314"/>
      <w:bookmarkEnd w:id="1315"/>
      <w:bookmarkEnd w:id="1316"/>
      <w:bookmarkEnd w:id="1317"/>
      <w:bookmarkEnd w:id="1318"/>
    </w:p>
    <w:p w14:paraId="0BE71176" w14:textId="77777777" w:rsidR="00593F10" w:rsidRPr="00683183" w:rsidRDefault="00593F10" w:rsidP="008E7EB7">
      <w:pPr>
        <w:pStyle w:val="32"/>
        <w:rPr>
          <w:rtl/>
        </w:rPr>
      </w:pPr>
      <w:r w:rsidRPr="00683183">
        <w:rPr>
          <w:rtl/>
        </w:rPr>
        <w:t>ניתן יהיה להגדיר במערכת 2 רמות של אירוע:</w:t>
      </w:r>
    </w:p>
    <w:p w14:paraId="3A958AC6" w14:textId="77777777" w:rsidR="00593F10" w:rsidRPr="00683183" w:rsidRDefault="00593F10" w:rsidP="0056672B">
      <w:pPr>
        <w:pStyle w:val="42"/>
        <w:rPr>
          <w:rtl/>
        </w:rPr>
      </w:pPr>
      <w:r w:rsidRPr="00683183">
        <w:t>Alarm</w:t>
      </w:r>
      <w:r w:rsidRPr="00683183">
        <w:rPr>
          <w:rtl/>
        </w:rPr>
        <w:t xml:space="preserve"> – כל שינוי ממצב העבודה הסטנדרטי.</w:t>
      </w:r>
    </w:p>
    <w:p w14:paraId="15F99C88" w14:textId="77777777" w:rsidR="00593F10" w:rsidRPr="00683183" w:rsidRDefault="00593F10" w:rsidP="0056672B">
      <w:pPr>
        <w:pStyle w:val="42"/>
      </w:pPr>
      <w:r w:rsidRPr="00683183">
        <w:t>Event</w:t>
      </w:r>
      <w:r w:rsidRPr="00683183">
        <w:rPr>
          <w:rtl/>
        </w:rPr>
        <w:t xml:space="preserve"> – פעולות הננקטות ע"מ לטפל ב </w:t>
      </w:r>
      <w:r w:rsidRPr="00683183">
        <w:t>Alarm</w:t>
      </w:r>
      <w:r w:rsidRPr="00683183">
        <w:rPr>
          <w:rtl/>
        </w:rPr>
        <w:t>.</w:t>
      </w:r>
    </w:p>
    <w:p w14:paraId="4F6EABF3" w14:textId="77777777" w:rsidR="00593F10" w:rsidRPr="00683183" w:rsidRDefault="00593F10" w:rsidP="008E7EB7">
      <w:pPr>
        <w:pStyle w:val="32"/>
      </w:pPr>
      <w:r w:rsidRPr="00683183">
        <w:rPr>
          <w:rtl/>
        </w:rPr>
        <w:t>המערכת תדע לטפל בכל אחת מהשתיים באמצעות כלים שונים.</w:t>
      </w:r>
    </w:p>
    <w:p w14:paraId="63C76C08" w14:textId="77777777" w:rsidR="00593F10" w:rsidRPr="00683183" w:rsidRDefault="00593F10" w:rsidP="008E7EB7">
      <w:pPr>
        <w:pStyle w:val="32"/>
      </w:pPr>
      <w:r w:rsidRPr="00683183">
        <w:t>Alarm</w:t>
      </w:r>
    </w:p>
    <w:p w14:paraId="7488582D" w14:textId="77777777" w:rsidR="00593F10" w:rsidRPr="00683183" w:rsidRDefault="00593F10" w:rsidP="0056672B">
      <w:pPr>
        <w:pStyle w:val="42"/>
        <w:rPr>
          <w:rtl/>
        </w:rPr>
      </w:pPr>
      <w:r w:rsidRPr="00683183">
        <w:rPr>
          <w:rtl/>
        </w:rPr>
        <w:t xml:space="preserve">מוגדר בד"כ כשינוי של מצב העבודה הסטנדרטי של חומרה. </w:t>
      </w:r>
    </w:p>
    <w:p w14:paraId="2DABBE6B" w14:textId="77777777" w:rsidR="00593F10" w:rsidRPr="00683183" w:rsidRDefault="00593F10" w:rsidP="0056672B">
      <w:pPr>
        <w:pStyle w:val="42"/>
      </w:pPr>
      <w:r w:rsidRPr="00683183">
        <w:rPr>
          <w:rtl/>
        </w:rPr>
        <w:t xml:space="preserve">עבור כל סוג </w:t>
      </w:r>
      <w:r w:rsidRPr="00683183">
        <w:t>Alarm</w:t>
      </w:r>
      <w:r w:rsidRPr="00683183">
        <w:rPr>
          <w:rtl/>
        </w:rPr>
        <w:t xml:space="preserve"> המתקבל מחומרה חיצונית, נקבעים פרמטרים שונים כגון:</w:t>
      </w:r>
    </w:p>
    <w:p w14:paraId="30B4E351" w14:textId="77777777" w:rsidR="00593F10" w:rsidRPr="00683183" w:rsidRDefault="00593F10" w:rsidP="0056672B">
      <w:pPr>
        <w:pStyle w:val="50"/>
        <w:spacing w:line="360" w:lineRule="auto"/>
        <w:rPr>
          <w:rtl/>
        </w:rPr>
      </w:pPr>
      <w:r w:rsidRPr="00683183">
        <w:rPr>
          <w:rtl/>
        </w:rPr>
        <w:t>רמת החומרה של ההתראה.</w:t>
      </w:r>
    </w:p>
    <w:p w14:paraId="2681691A" w14:textId="77777777" w:rsidR="00593F10" w:rsidRPr="00683183" w:rsidRDefault="00593F10" w:rsidP="0056672B">
      <w:pPr>
        <w:pStyle w:val="50"/>
        <w:spacing w:line="360" w:lineRule="auto"/>
      </w:pPr>
      <w:r w:rsidRPr="00683183">
        <w:rPr>
          <w:rtl/>
        </w:rPr>
        <w:t xml:space="preserve">צליל או קובץ שמע שינוגן עם קבלת ההתראה. </w:t>
      </w:r>
    </w:p>
    <w:p w14:paraId="4DA9D9A5" w14:textId="77777777" w:rsidR="00593F10" w:rsidRPr="00683183" w:rsidRDefault="00593F10" w:rsidP="0056672B">
      <w:pPr>
        <w:pStyle w:val="50"/>
        <w:spacing w:line="360" w:lineRule="auto"/>
      </w:pPr>
      <w:r w:rsidRPr="00683183">
        <w:rPr>
          <w:rtl/>
        </w:rPr>
        <w:t>איזה אירוע מקושר להתראה.</w:t>
      </w:r>
    </w:p>
    <w:p w14:paraId="522AF2B7" w14:textId="77777777" w:rsidR="00593F10" w:rsidRPr="00683183" w:rsidRDefault="00593F10" w:rsidP="008E7EB7">
      <w:pPr>
        <w:pStyle w:val="32"/>
      </w:pPr>
      <w:r w:rsidRPr="00683183">
        <w:t>Event</w:t>
      </w:r>
    </w:p>
    <w:p w14:paraId="54AE3C3B" w14:textId="77777777" w:rsidR="00593F10" w:rsidRPr="00683183" w:rsidRDefault="00593F10" w:rsidP="0056672B">
      <w:pPr>
        <w:pStyle w:val="42"/>
        <w:rPr>
          <w:rtl/>
        </w:rPr>
      </w:pPr>
      <w:r w:rsidRPr="00683183">
        <w:rPr>
          <w:rtl/>
        </w:rPr>
        <w:t xml:space="preserve">הוא סדרת פעולות המתבצעות כתוצאה מ </w:t>
      </w:r>
      <w:r w:rsidRPr="00683183">
        <w:t>Alarm</w:t>
      </w:r>
      <w:r w:rsidRPr="00683183">
        <w:rPr>
          <w:rtl/>
        </w:rPr>
        <w:t>.</w:t>
      </w:r>
    </w:p>
    <w:p w14:paraId="3B4996E6" w14:textId="77777777" w:rsidR="00593F10" w:rsidRPr="00683183" w:rsidRDefault="00593F10" w:rsidP="0056672B">
      <w:pPr>
        <w:pStyle w:val="42"/>
      </w:pPr>
      <w:r w:rsidRPr="00683183">
        <w:rPr>
          <w:rtl/>
        </w:rPr>
        <w:t xml:space="preserve">עבור כל אירוע ניתן להגדיר אלו נמענים יקבלו חיווי על האירוע ועבור כל אחד מהם אלו פעולות הוא יבצע במטרה לטפל באירוע. </w:t>
      </w:r>
    </w:p>
    <w:p w14:paraId="112ECBE0" w14:textId="77777777" w:rsidR="00593F10" w:rsidRPr="00683183" w:rsidRDefault="00593F10" w:rsidP="0056672B">
      <w:pPr>
        <w:pStyle w:val="42"/>
      </w:pPr>
      <w:r w:rsidRPr="00683183">
        <w:rPr>
          <w:rtl/>
        </w:rPr>
        <w:t>בנוסף לפעולות יזומות ע"י המפעיל ניתן להגדיר תרחישים אוטומטיים שיופעלו עם קבלת האירוע.</w:t>
      </w:r>
    </w:p>
    <w:p w14:paraId="4B500D71" w14:textId="77777777" w:rsidR="00593F10" w:rsidRPr="00683183" w:rsidRDefault="00593F10" w:rsidP="0056672B">
      <w:pPr>
        <w:pStyle w:val="42"/>
        <w:rPr>
          <w:rtl/>
        </w:rPr>
      </w:pPr>
      <w:r w:rsidRPr="00683183">
        <w:rPr>
          <w:rtl/>
        </w:rPr>
        <w:t xml:space="preserve">עבור כל סוג </w:t>
      </w:r>
      <w:r w:rsidRPr="00683183">
        <w:t>Event</w:t>
      </w:r>
      <w:r w:rsidRPr="00683183">
        <w:rPr>
          <w:rtl/>
        </w:rPr>
        <w:t xml:space="preserve"> המתקבל מחמרה חיצונית נקבעים פרמטרים שונים כגון :</w:t>
      </w:r>
    </w:p>
    <w:p w14:paraId="59208350" w14:textId="77777777" w:rsidR="00593F10" w:rsidRPr="00683183" w:rsidRDefault="00593F10" w:rsidP="0056672B">
      <w:pPr>
        <w:pStyle w:val="50"/>
        <w:spacing w:line="360" w:lineRule="auto"/>
        <w:rPr>
          <w:rtl/>
        </w:rPr>
      </w:pPr>
      <w:r w:rsidRPr="00683183">
        <w:rPr>
          <w:rtl/>
        </w:rPr>
        <w:t>פעולות אוטומטיות שיבוצעו בעת האירוע</w:t>
      </w:r>
    </w:p>
    <w:p w14:paraId="4F5A770B" w14:textId="77777777" w:rsidR="00593F10" w:rsidRPr="00683183" w:rsidRDefault="00593F10" w:rsidP="0056672B">
      <w:pPr>
        <w:pStyle w:val="50"/>
        <w:spacing w:line="360" w:lineRule="auto"/>
        <w:rPr>
          <w:rtl/>
        </w:rPr>
      </w:pPr>
      <w:r w:rsidRPr="00683183">
        <w:rPr>
          <w:rtl/>
        </w:rPr>
        <w:t>רשימת נמענים שיקבלו הודעה על האירוע ויוכלו לטפל בו ודרך הטיפול המוגדרת עבור כל אחד מהם.</w:t>
      </w:r>
    </w:p>
    <w:p w14:paraId="5C95B8D0" w14:textId="77777777" w:rsidR="00593F10" w:rsidRPr="00683183" w:rsidRDefault="00593F10" w:rsidP="0056672B">
      <w:pPr>
        <w:pStyle w:val="50"/>
        <w:spacing w:line="360" w:lineRule="auto"/>
        <w:rPr>
          <w:rtl/>
        </w:rPr>
      </w:pPr>
      <w:r w:rsidRPr="00683183">
        <w:rPr>
          <w:rtl/>
        </w:rPr>
        <w:t>קבוצת האירוע</w:t>
      </w:r>
    </w:p>
    <w:p w14:paraId="76DFD8E7" w14:textId="77777777" w:rsidR="00593F10" w:rsidRPr="00683183" w:rsidRDefault="00593F10" w:rsidP="0056672B">
      <w:pPr>
        <w:pStyle w:val="50"/>
        <w:spacing w:line="360" w:lineRule="auto"/>
      </w:pPr>
      <w:r w:rsidRPr="00683183">
        <w:rPr>
          <w:rtl/>
        </w:rPr>
        <w:t>סגירה אוטומטית ? כן או לא בהתאם להגדרות.</w:t>
      </w:r>
    </w:p>
    <w:p w14:paraId="049111DA" w14:textId="77777777" w:rsidR="00593F10" w:rsidRPr="00683183" w:rsidRDefault="00593F10" w:rsidP="0056672B">
      <w:pPr>
        <w:pStyle w:val="50"/>
        <w:spacing w:line="360" w:lineRule="auto"/>
      </w:pPr>
      <w:r w:rsidRPr="00683183">
        <w:rPr>
          <w:rtl/>
        </w:rPr>
        <w:t xml:space="preserve">קישור לדף נהלים </w:t>
      </w:r>
    </w:p>
    <w:p w14:paraId="178CFA31" w14:textId="77777777" w:rsidR="00593F10" w:rsidRPr="00683183" w:rsidRDefault="00593F10" w:rsidP="008E7EB7">
      <w:pPr>
        <w:pStyle w:val="32"/>
      </w:pPr>
      <w:r w:rsidRPr="00683183">
        <w:rPr>
          <w:rtl/>
        </w:rPr>
        <w:t>המערכת תאפשר הגדרת סט פעולות שעל המפעיל לבצע בעת אירוע.</w:t>
      </w:r>
    </w:p>
    <w:p w14:paraId="1666DA6F" w14:textId="77777777" w:rsidR="00593F10" w:rsidRPr="00683183" w:rsidRDefault="00593F10" w:rsidP="008E7EB7">
      <w:pPr>
        <w:pStyle w:val="32"/>
        <w:rPr>
          <w:rtl/>
        </w:rPr>
      </w:pPr>
      <w:bookmarkStart w:id="1319" w:name="_Toc67901100"/>
      <w:r w:rsidRPr="00683183">
        <w:rPr>
          <w:rtl/>
        </w:rPr>
        <w:t>המערכת תאפשר פתיחת אירועים</w:t>
      </w:r>
      <w:bookmarkEnd w:id="1319"/>
      <w:r w:rsidRPr="00683183">
        <w:rPr>
          <w:rtl/>
        </w:rPr>
        <w:t xml:space="preserve"> בצורה אוטומטית כאשר מתקבלת אינדיקציה מחמרה חיצונית לגבי פעילות לא תקינה. פעילות לא תקינה הינה כל פעילות אשר מוגדרת כחריגה מהתנהגות נורמאלית של אותו רכיב.</w:t>
      </w:r>
    </w:p>
    <w:p w14:paraId="02D68362" w14:textId="77777777" w:rsidR="00593F10" w:rsidRPr="00683183" w:rsidRDefault="00593F10" w:rsidP="008E7EB7">
      <w:pPr>
        <w:pStyle w:val="32"/>
        <w:rPr>
          <w:rtl/>
        </w:rPr>
      </w:pPr>
      <w:r w:rsidRPr="00683183">
        <w:rPr>
          <w:rtl/>
        </w:rPr>
        <w:t>המערכת תאפשר ניטור חמרה חיצונית באופן שוטף במצב של אירוע חריג תתקבל התרעה במערכת.</w:t>
      </w:r>
    </w:p>
    <w:p w14:paraId="7A7AFCC5" w14:textId="77777777" w:rsidR="00593F10" w:rsidRPr="00683183" w:rsidRDefault="00593F10" w:rsidP="008E7EB7">
      <w:pPr>
        <w:pStyle w:val="32"/>
      </w:pPr>
      <w:r w:rsidRPr="00683183">
        <w:rPr>
          <w:rtl/>
        </w:rPr>
        <w:t>המערכת תאפשר פתיחת אירוע באופן ידני ע"י המפעיל בהתאם רמת ההרשאה שלו. המערכת תציג למפעיל חלון יצירת אירוע לצורך הזנת פרטים.</w:t>
      </w:r>
    </w:p>
    <w:p w14:paraId="5B401E48" w14:textId="77777777" w:rsidR="00593F10" w:rsidRPr="00683183" w:rsidRDefault="00593F10" w:rsidP="008E7EB7">
      <w:pPr>
        <w:pStyle w:val="32"/>
        <w:rPr>
          <w:rtl/>
        </w:rPr>
      </w:pPr>
      <w:r w:rsidRPr="00683183">
        <w:rPr>
          <w:rtl/>
        </w:rPr>
        <w:t>עם קליטת האירוע במערכת (אוטומטי או ידני), המערכת תעבור למצב חירום. במצב זה המערכת מתנהגת כפי שהוגדר לה בהגדרת האירוע.</w:t>
      </w:r>
    </w:p>
    <w:p w14:paraId="45D6A5B8" w14:textId="77777777" w:rsidR="00593F10" w:rsidRPr="00683183" w:rsidRDefault="00593F10" w:rsidP="008E7EB7">
      <w:pPr>
        <w:pStyle w:val="32"/>
        <w:rPr>
          <w:rtl/>
        </w:rPr>
      </w:pPr>
      <w:r w:rsidRPr="00683183">
        <w:rPr>
          <w:rtl/>
        </w:rPr>
        <w:t>בעת קבלת אירוע הפעולות הבאות מתרחשות בתחנת העבודה:</w:t>
      </w:r>
    </w:p>
    <w:p w14:paraId="56A05D75" w14:textId="77777777" w:rsidR="00593F10" w:rsidRPr="00683183" w:rsidRDefault="00593F10" w:rsidP="0056672B">
      <w:pPr>
        <w:pStyle w:val="42"/>
      </w:pPr>
      <w:r w:rsidRPr="00683183">
        <w:rPr>
          <w:rtl/>
        </w:rPr>
        <w:t>התראה קולית כמוגדר.</w:t>
      </w:r>
    </w:p>
    <w:p w14:paraId="612E34A2" w14:textId="77777777" w:rsidR="00593F10" w:rsidRPr="00683183" w:rsidRDefault="00593F10" w:rsidP="0056672B">
      <w:pPr>
        <w:pStyle w:val="42"/>
      </w:pPr>
      <w:r w:rsidRPr="00683183">
        <w:rPr>
          <w:rtl/>
        </w:rPr>
        <w:t>הקפצה למפה הרלוונטית עליה נמצא האובייקט בנקודות הציון שלו.</w:t>
      </w:r>
    </w:p>
    <w:p w14:paraId="44A6109B" w14:textId="77777777" w:rsidR="00593F10" w:rsidRPr="00683183" w:rsidRDefault="00593F10" w:rsidP="0056672B">
      <w:pPr>
        <w:pStyle w:val="42"/>
      </w:pPr>
      <w:r w:rsidRPr="00683183">
        <w:rPr>
          <w:rtl/>
        </w:rPr>
        <w:t>האובייקט עליו ישנה התראה יופיע במרכז המפה</w:t>
      </w:r>
    </w:p>
    <w:p w14:paraId="31D7D769" w14:textId="77777777" w:rsidR="00593F10" w:rsidRPr="00683183" w:rsidRDefault="00593F10" w:rsidP="0056672B">
      <w:pPr>
        <w:pStyle w:val="42"/>
      </w:pPr>
      <w:r w:rsidRPr="00683183">
        <w:rPr>
          <w:rtl/>
        </w:rPr>
        <w:t xml:space="preserve">ישתנה צבע ה </w:t>
      </w:r>
      <w:r w:rsidRPr="00683183">
        <w:t>Icon</w:t>
      </w:r>
      <w:r w:rsidRPr="00683183">
        <w:rPr>
          <w:rtl/>
        </w:rPr>
        <w:t xml:space="preserve"> של האובייקט.</w:t>
      </w:r>
    </w:p>
    <w:p w14:paraId="406FAD76" w14:textId="77777777" w:rsidR="00593F10" w:rsidRPr="00683183" w:rsidRDefault="00593F10" w:rsidP="0056672B">
      <w:pPr>
        <w:pStyle w:val="42"/>
      </w:pPr>
      <w:r w:rsidRPr="00683183">
        <w:rPr>
          <w:rtl/>
        </w:rPr>
        <w:t>ביומן האירועים תיפתח שורה חדשה המכילה את הפרטים הבאים:</w:t>
      </w:r>
    </w:p>
    <w:p w14:paraId="175E6B4D" w14:textId="77777777" w:rsidR="00593F10" w:rsidRPr="00683183" w:rsidRDefault="00593F10" w:rsidP="0056672B">
      <w:pPr>
        <w:pStyle w:val="50"/>
        <w:spacing w:line="360" w:lineRule="auto"/>
      </w:pPr>
      <w:r w:rsidRPr="00683183">
        <w:rPr>
          <w:rtl/>
        </w:rPr>
        <w:t>תאריך וזמן פתיחת האירוע</w:t>
      </w:r>
    </w:p>
    <w:p w14:paraId="1C471DE0" w14:textId="77777777" w:rsidR="00593F10" w:rsidRPr="00683183" w:rsidRDefault="00593F10" w:rsidP="0056672B">
      <w:pPr>
        <w:pStyle w:val="50"/>
        <w:spacing w:line="360" w:lineRule="auto"/>
      </w:pPr>
      <w:r w:rsidRPr="00683183">
        <w:rPr>
          <w:rtl/>
        </w:rPr>
        <w:t>האובייקט עליו האירוע הופעל</w:t>
      </w:r>
    </w:p>
    <w:p w14:paraId="6F51D6FD" w14:textId="77777777" w:rsidR="00593F10" w:rsidRPr="00683183" w:rsidRDefault="00593F10" w:rsidP="0056672B">
      <w:pPr>
        <w:pStyle w:val="50"/>
        <w:spacing w:line="360" w:lineRule="auto"/>
      </w:pPr>
      <w:r w:rsidRPr="00683183">
        <w:rPr>
          <w:rtl/>
        </w:rPr>
        <w:t>רמת החומרה של האירוע (כולל חיווי ויזואלי)</w:t>
      </w:r>
    </w:p>
    <w:p w14:paraId="31B1A617" w14:textId="77777777" w:rsidR="00593F10" w:rsidRPr="00683183" w:rsidRDefault="00593F10" w:rsidP="0056672B">
      <w:pPr>
        <w:pStyle w:val="50"/>
        <w:spacing w:line="360" w:lineRule="auto"/>
      </w:pPr>
      <w:r w:rsidRPr="00683183">
        <w:rPr>
          <w:rtl/>
        </w:rPr>
        <w:t>סוג האירוע</w:t>
      </w:r>
    </w:p>
    <w:p w14:paraId="073D95B4" w14:textId="77777777" w:rsidR="00593F10" w:rsidRPr="00683183" w:rsidRDefault="00593F10" w:rsidP="0056672B">
      <w:pPr>
        <w:pStyle w:val="50"/>
        <w:spacing w:line="360" w:lineRule="auto"/>
      </w:pPr>
      <w:r w:rsidRPr="00683183">
        <w:rPr>
          <w:rtl/>
        </w:rPr>
        <w:t xml:space="preserve">סטאטוס האירוע </w:t>
      </w:r>
    </w:p>
    <w:p w14:paraId="60A4C998" w14:textId="77777777" w:rsidR="00593F10" w:rsidRPr="00683183" w:rsidRDefault="00593F10" w:rsidP="0056672B">
      <w:pPr>
        <w:spacing w:line="360" w:lineRule="auto"/>
        <w:rPr>
          <w:rFonts w:ascii="Arial" w:hAnsi="Arial"/>
          <w:sz w:val="24"/>
          <w:szCs w:val="24"/>
        </w:rPr>
      </w:pPr>
    </w:p>
    <w:p w14:paraId="2CD6B6B1" w14:textId="77777777" w:rsidR="00593F10" w:rsidRPr="00683183" w:rsidRDefault="00593F10" w:rsidP="0056672B">
      <w:pPr>
        <w:pStyle w:val="42"/>
      </w:pPr>
      <w:r w:rsidRPr="00683183">
        <w:rPr>
          <w:rtl/>
        </w:rPr>
        <w:t xml:space="preserve">הופעה אוטומטית של פעילות נוספת המוגדרת ברמת ה </w:t>
      </w:r>
      <w:r w:rsidRPr="00683183">
        <w:t>Event</w:t>
      </w:r>
      <w:r w:rsidRPr="00683183">
        <w:rPr>
          <w:rtl/>
        </w:rPr>
        <w:t xml:space="preserve">. </w:t>
      </w:r>
    </w:p>
    <w:p w14:paraId="442B8269" w14:textId="77777777" w:rsidR="00593F10" w:rsidRPr="00683183" w:rsidRDefault="00593F10" w:rsidP="0056672B">
      <w:pPr>
        <w:pStyle w:val="42"/>
        <w:rPr>
          <w:rtl/>
        </w:rPr>
      </w:pPr>
      <w:r w:rsidRPr="00683183">
        <w:rPr>
          <w:rtl/>
        </w:rPr>
        <w:t>בכל שלב יכול המפעיל לפתוח את ספר הנהלים, לקרוא את ההנחיות ולבצע את הפעולות המוגדרות עבור אותו אירוע.</w:t>
      </w:r>
    </w:p>
    <w:p w14:paraId="5436D561" w14:textId="77777777" w:rsidR="00593F10" w:rsidRPr="00683183" w:rsidRDefault="00593F10" w:rsidP="0056672B">
      <w:pPr>
        <w:pStyle w:val="42"/>
      </w:pPr>
      <w:r w:rsidRPr="00683183">
        <w:rPr>
          <w:rtl/>
        </w:rPr>
        <w:t>עם תום הטיפול באירוע, המפעיל סוגר את האירוע ביומן האירועים והמצב חוזר לקדמותו – שיגרה.</w:t>
      </w:r>
    </w:p>
    <w:p w14:paraId="093CADDD" w14:textId="77777777" w:rsidR="00593F10" w:rsidRPr="00683183" w:rsidRDefault="00593F10" w:rsidP="008E7EB7">
      <w:pPr>
        <w:pStyle w:val="32"/>
        <w:rPr>
          <w:rtl/>
        </w:rPr>
      </w:pPr>
      <w:r w:rsidRPr="00683183">
        <w:rPr>
          <w:rtl/>
        </w:rPr>
        <w:t>המערכת תאפשר מעקב אחר מספר אירועים במקביל. אם בזמן טיפול באירוע אחד נכנס אירוע שני, יקבל המפעיל אינדיקציה לאירוע זה. בהתאם להגדרות הלקוח המערכת תאפשר:</w:t>
      </w:r>
    </w:p>
    <w:p w14:paraId="77E6BA1E" w14:textId="77777777" w:rsidR="00593F10" w:rsidRPr="00683183" w:rsidRDefault="00593F10" w:rsidP="0056672B">
      <w:pPr>
        <w:pStyle w:val="42"/>
        <w:rPr>
          <w:rtl/>
        </w:rPr>
      </w:pPr>
      <w:r w:rsidRPr="00683183">
        <w:rPr>
          <w:rtl/>
        </w:rPr>
        <w:t>התפרצות האירוע החדש ללא התחשבות באירוע הקיים</w:t>
      </w:r>
    </w:p>
    <w:p w14:paraId="697F11FF" w14:textId="77777777" w:rsidR="00593F10" w:rsidRPr="00683183" w:rsidRDefault="00593F10" w:rsidP="0056672B">
      <w:pPr>
        <w:pStyle w:val="42"/>
      </w:pPr>
      <w:r w:rsidRPr="00683183">
        <w:rPr>
          <w:rtl/>
        </w:rPr>
        <w:t>התפרצות אירוע חדש רק אם החמרה שלו גבוהה יותר</w:t>
      </w:r>
    </w:p>
    <w:p w14:paraId="4AE262A4" w14:textId="77777777" w:rsidR="00593F10" w:rsidRPr="00683183" w:rsidRDefault="00593F10" w:rsidP="0056672B">
      <w:pPr>
        <w:pStyle w:val="42"/>
      </w:pPr>
      <w:r w:rsidRPr="00683183">
        <w:rPr>
          <w:rtl/>
        </w:rPr>
        <w:t>מתן אופציה למפעיל להחליט האם להתייחס לאירוע החדש</w:t>
      </w:r>
    </w:p>
    <w:p w14:paraId="114D0D6F" w14:textId="77777777" w:rsidR="00593F10" w:rsidRPr="00683183" w:rsidRDefault="00593F10" w:rsidP="008E7EB7">
      <w:pPr>
        <w:pStyle w:val="32"/>
      </w:pPr>
      <w:r w:rsidRPr="00683183">
        <w:rPr>
          <w:rtl/>
        </w:rPr>
        <w:t>המערכת תאפשר ניווט בין האירועים על ידי בחירת אחד האירועים הפתוחים מתוך הרשימה.</w:t>
      </w:r>
    </w:p>
    <w:p w14:paraId="7DA5DC51" w14:textId="2CA94561" w:rsidR="00593F10" w:rsidRPr="00683183" w:rsidRDefault="00593F10" w:rsidP="0056672B">
      <w:pPr>
        <w:pStyle w:val="22"/>
      </w:pPr>
      <w:bookmarkStart w:id="1320" w:name="_Toc355018182"/>
      <w:bookmarkStart w:id="1321" w:name="_Toc390071444"/>
      <w:bookmarkStart w:id="1322" w:name="_Toc391226140"/>
      <w:bookmarkStart w:id="1323" w:name="_Toc474850542"/>
      <w:bookmarkStart w:id="1324" w:name="_Toc475005159"/>
      <w:bookmarkStart w:id="1325" w:name="_Toc128476919"/>
      <w:r w:rsidRPr="00683183">
        <w:rPr>
          <w:rtl/>
        </w:rPr>
        <w:t>ניהול תיקי אתר</w:t>
      </w:r>
      <w:bookmarkEnd w:id="1320"/>
      <w:bookmarkEnd w:id="1321"/>
      <w:bookmarkEnd w:id="1322"/>
      <w:bookmarkEnd w:id="1323"/>
      <w:bookmarkEnd w:id="1324"/>
      <w:bookmarkEnd w:id="1325"/>
    </w:p>
    <w:p w14:paraId="5F02188B" w14:textId="77777777" w:rsidR="00593F10" w:rsidRPr="00683183" w:rsidRDefault="00593F10" w:rsidP="008E7EB7">
      <w:pPr>
        <w:pStyle w:val="32"/>
      </w:pPr>
      <w:r w:rsidRPr="00683183">
        <w:rPr>
          <w:rtl/>
        </w:rPr>
        <w:t>תוכנת השו"ב תכלול מודול שיאפשר אגירת מידע על אתרים, מבנים או כל גורם אחר במערכת.</w:t>
      </w:r>
    </w:p>
    <w:p w14:paraId="6E7475EB" w14:textId="77777777" w:rsidR="00593F10" w:rsidRPr="00683183" w:rsidRDefault="00593F10" w:rsidP="008E7EB7">
      <w:pPr>
        <w:pStyle w:val="32"/>
        <w:rPr>
          <w:rtl/>
        </w:rPr>
      </w:pPr>
      <w:r w:rsidRPr="00683183">
        <w:rPr>
          <w:rtl/>
        </w:rPr>
        <w:t xml:space="preserve"> תיק אתר הינו אוסף נתונים מחולק לקטגוריות אשר מכיל מסמכים, תמונות, תרשימים קבצי וידאו ואודיו וכן כל חומר רלבנטי אחר לאתר המאובטח. </w:t>
      </w:r>
    </w:p>
    <w:p w14:paraId="04DCA805" w14:textId="77777777" w:rsidR="00593F10" w:rsidRPr="00683183" w:rsidRDefault="00593F10" w:rsidP="008E7EB7">
      <w:pPr>
        <w:pStyle w:val="32"/>
        <w:rPr>
          <w:rtl/>
        </w:rPr>
      </w:pPr>
      <w:r w:rsidRPr="00683183">
        <w:rPr>
          <w:rtl/>
        </w:rPr>
        <w:t>הנתונים הנאגרים במערכת יישמרו עם מידע רלבנטי כגון שם מעדכן, זמן עדכון אחרון הערות וכו'.</w:t>
      </w:r>
    </w:p>
    <w:p w14:paraId="20266DCF" w14:textId="77777777" w:rsidR="00593F10" w:rsidRPr="00683183" w:rsidRDefault="00593F10" w:rsidP="008E7EB7">
      <w:pPr>
        <w:pStyle w:val="32"/>
      </w:pPr>
      <w:r w:rsidRPr="00683183">
        <w:rPr>
          <w:rtl/>
        </w:rPr>
        <w:t xml:space="preserve">המערכת תאפשר למשתמש מורשה הוספת תיק, עדכון ומחיקת תיק אתר. </w:t>
      </w:r>
    </w:p>
    <w:p w14:paraId="7D4F5531" w14:textId="77777777" w:rsidR="00593F10" w:rsidRPr="00683183" w:rsidRDefault="00593F10" w:rsidP="008E7EB7">
      <w:pPr>
        <w:pStyle w:val="32"/>
      </w:pPr>
      <w:r w:rsidRPr="00683183">
        <w:rPr>
          <w:rtl/>
        </w:rPr>
        <w:t xml:space="preserve">עבור כל תיק אתר ניתן יהיה ליצור חלוקה חופשית לקטגוריות ולקטגוריות משנה. </w:t>
      </w:r>
    </w:p>
    <w:p w14:paraId="67844570" w14:textId="77777777" w:rsidR="00593F10" w:rsidRPr="00683183" w:rsidRDefault="00593F10" w:rsidP="008E7EB7">
      <w:pPr>
        <w:pStyle w:val="32"/>
        <w:rPr>
          <w:rtl/>
        </w:rPr>
      </w:pPr>
      <w:r w:rsidRPr="00683183">
        <w:rPr>
          <w:rtl/>
        </w:rPr>
        <w:t>לאחר השלמת מבני התיק ניתן לקבץ אליו נתונים ומסמכים רלבנטיים</w:t>
      </w:r>
    </w:p>
    <w:p w14:paraId="5868D7A4" w14:textId="77777777" w:rsidR="00593F10" w:rsidRPr="00683183" w:rsidRDefault="00593F10" w:rsidP="008E7EB7">
      <w:pPr>
        <w:pStyle w:val="32"/>
      </w:pPr>
      <w:r w:rsidRPr="00683183">
        <w:rPr>
          <w:rtl/>
        </w:rPr>
        <w:t xml:space="preserve">תיק אתר המוכן לשימוש יתווסף למפה באזור הרלבנטי. </w:t>
      </w:r>
    </w:p>
    <w:p w14:paraId="49259561" w14:textId="77777777" w:rsidR="00593F10" w:rsidRPr="00683183" w:rsidRDefault="00593F10" w:rsidP="008E7EB7">
      <w:pPr>
        <w:pStyle w:val="32"/>
        <w:rPr>
          <w:rtl/>
        </w:rPr>
      </w:pPr>
      <w:r w:rsidRPr="00683183">
        <w:rPr>
          <w:rtl/>
        </w:rPr>
        <w:t>מפעיל בעל הרשאות לצפות בתיק, יכול לפתוח את התיק לדפדף בקבצים השונים, לייצא ולהדפיס את תוכן התיק.</w:t>
      </w:r>
    </w:p>
    <w:p w14:paraId="453FB0C5" w14:textId="77777777" w:rsidR="00593F10" w:rsidRPr="00683183" w:rsidRDefault="00593F10" w:rsidP="0056672B">
      <w:pPr>
        <w:pStyle w:val="22"/>
        <w:rPr>
          <w:rtl/>
        </w:rPr>
      </w:pPr>
      <w:bookmarkStart w:id="1326" w:name="_Toc355018183"/>
      <w:bookmarkStart w:id="1327" w:name="_Toc390071445"/>
      <w:bookmarkStart w:id="1328" w:name="_Toc391226141"/>
      <w:bookmarkStart w:id="1329" w:name="_Toc474850543"/>
      <w:bookmarkStart w:id="1330" w:name="_Toc475005160"/>
      <w:bookmarkStart w:id="1331" w:name="_Toc128476920"/>
      <w:r w:rsidRPr="00683183">
        <w:rPr>
          <w:rtl/>
        </w:rPr>
        <w:t>הפעלת אמצעים חיצוניים</w:t>
      </w:r>
      <w:bookmarkEnd w:id="1326"/>
      <w:bookmarkEnd w:id="1327"/>
      <w:bookmarkEnd w:id="1328"/>
      <w:bookmarkEnd w:id="1329"/>
      <w:bookmarkEnd w:id="1330"/>
      <w:bookmarkEnd w:id="1331"/>
    </w:p>
    <w:p w14:paraId="376D45E4" w14:textId="77777777" w:rsidR="00593F10" w:rsidRPr="00683183" w:rsidRDefault="00593F10" w:rsidP="0056672B">
      <w:pPr>
        <w:spacing w:line="360" w:lineRule="auto"/>
        <w:ind w:left="1502"/>
        <w:rPr>
          <w:rFonts w:ascii="Arial" w:hAnsi="Arial"/>
          <w:sz w:val="24"/>
          <w:szCs w:val="24"/>
          <w:rtl/>
        </w:rPr>
      </w:pPr>
      <w:r w:rsidRPr="00683183">
        <w:rPr>
          <w:rFonts w:ascii="Arial" w:hAnsi="Arial"/>
          <w:sz w:val="24"/>
          <w:szCs w:val="24"/>
          <w:rtl/>
        </w:rPr>
        <w:t>המערכת תאפשר הפעלת אמצעים חיצוניים. אמצעים אלו יכולים להישלט על ידי:</w:t>
      </w:r>
    </w:p>
    <w:p w14:paraId="761F0AE0" w14:textId="77777777" w:rsidR="00593F10" w:rsidRPr="00683183" w:rsidRDefault="00593F10" w:rsidP="008E7EB7">
      <w:pPr>
        <w:pStyle w:val="32"/>
        <w:rPr>
          <w:rtl/>
        </w:rPr>
      </w:pPr>
      <w:r w:rsidRPr="00683183">
        <w:rPr>
          <w:rtl/>
        </w:rPr>
        <w:t xml:space="preserve">מגעים יבשים באמצעים שונים. </w:t>
      </w:r>
    </w:p>
    <w:p w14:paraId="1FF1256B" w14:textId="77777777" w:rsidR="00593F10" w:rsidRPr="00683183" w:rsidRDefault="00593F10" w:rsidP="008E7EB7">
      <w:pPr>
        <w:pStyle w:val="32"/>
        <w:rPr>
          <w:rtl/>
        </w:rPr>
      </w:pPr>
      <w:r w:rsidRPr="00683183">
        <w:rPr>
          <w:rtl/>
        </w:rPr>
        <w:t>ממשקי תקשורת.</w:t>
      </w:r>
    </w:p>
    <w:p w14:paraId="72BFE27B" w14:textId="77777777" w:rsidR="00593F10" w:rsidRPr="00683183" w:rsidRDefault="00593F10" w:rsidP="0056672B">
      <w:pPr>
        <w:pStyle w:val="22"/>
        <w:rPr>
          <w:rtl/>
        </w:rPr>
      </w:pPr>
      <w:bookmarkStart w:id="1332" w:name="_Toc355018184"/>
      <w:bookmarkStart w:id="1333" w:name="_Toc390071446"/>
      <w:bookmarkStart w:id="1334" w:name="_Toc391226142"/>
      <w:bookmarkStart w:id="1335" w:name="_Toc474850544"/>
      <w:bookmarkStart w:id="1336" w:name="_Toc475005161"/>
      <w:bookmarkStart w:id="1337" w:name="_Toc128476921"/>
      <w:r w:rsidRPr="00683183">
        <w:rPr>
          <w:rtl/>
        </w:rPr>
        <w:t>אזורים</w:t>
      </w:r>
      <w:bookmarkEnd w:id="1332"/>
      <w:bookmarkEnd w:id="1333"/>
      <w:bookmarkEnd w:id="1334"/>
      <w:bookmarkEnd w:id="1335"/>
      <w:bookmarkEnd w:id="1336"/>
      <w:bookmarkEnd w:id="1337"/>
    </w:p>
    <w:p w14:paraId="46607AF3" w14:textId="77777777" w:rsidR="00593F10" w:rsidRPr="00683183" w:rsidRDefault="00593F10" w:rsidP="008E7EB7">
      <w:pPr>
        <w:pStyle w:val="32"/>
        <w:rPr>
          <w:rtl/>
        </w:rPr>
      </w:pPr>
      <w:r w:rsidRPr="00683183">
        <w:rPr>
          <w:rtl/>
        </w:rPr>
        <w:t>המערכת תאפשר הגדרת אזורים ומשטרי עבודה על פי הנדרש.</w:t>
      </w:r>
    </w:p>
    <w:p w14:paraId="7E59A1CD" w14:textId="77777777" w:rsidR="00593F10" w:rsidRPr="00683183" w:rsidRDefault="00593F10" w:rsidP="008E7EB7">
      <w:pPr>
        <w:pStyle w:val="32"/>
        <w:rPr>
          <w:rtl/>
        </w:rPr>
      </w:pPr>
      <w:r w:rsidRPr="00683183">
        <w:rPr>
          <w:rtl/>
        </w:rPr>
        <w:t>אזור יוגדר במערכת כאוסף אובייקטים המאוגדים לוגית. לדוגמא כל המצלמות הגלאים והדוחסים המצויים באתר מסוים, ישויכו לוגית לאותו אזור.</w:t>
      </w:r>
    </w:p>
    <w:p w14:paraId="4FA13A65" w14:textId="77777777" w:rsidR="00593F10" w:rsidRPr="00683183" w:rsidRDefault="00593F10" w:rsidP="008E7EB7">
      <w:pPr>
        <w:pStyle w:val="32"/>
        <w:rPr>
          <w:rtl/>
        </w:rPr>
      </w:pPr>
      <w:r w:rsidRPr="00683183">
        <w:rPr>
          <w:rtl/>
        </w:rPr>
        <w:t>משמעות האזור הינה מתן אפשרות ושליטה טובה יותר ברמה הלוגית. למשל קבלת התראה מאזור הקומה ולא התראה ספציפית מחיישן מסוים.</w:t>
      </w:r>
    </w:p>
    <w:p w14:paraId="7075398E" w14:textId="77777777" w:rsidR="00593F10" w:rsidRPr="00683183" w:rsidRDefault="00593F10" w:rsidP="0056672B">
      <w:pPr>
        <w:pStyle w:val="22"/>
        <w:rPr>
          <w:rtl/>
        </w:rPr>
      </w:pPr>
      <w:bookmarkStart w:id="1338" w:name="_Toc355018185"/>
      <w:bookmarkStart w:id="1339" w:name="_Toc390071447"/>
      <w:bookmarkStart w:id="1340" w:name="_Toc391226143"/>
      <w:bookmarkStart w:id="1341" w:name="_Toc474850545"/>
      <w:bookmarkStart w:id="1342" w:name="_Toc475005162"/>
      <w:bookmarkStart w:id="1343" w:name="_Toc128476922"/>
      <w:r w:rsidRPr="00683183">
        <w:rPr>
          <w:rtl/>
        </w:rPr>
        <w:t>משתמשים והרשאות</w:t>
      </w:r>
      <w:bookmarkEnd w:id="1338"/>
      <w:bookmarkEnd w:id="1339"/>
      <w:bookmarkEnd w:id="1340"/>
      <w:bookmarkEnd w:id="1341"/>
      <w:bookmarkEnd w:id="1342"/>
      <w:bookmarkEnd w:id="1343"/>
    </w:p>
    <w:p w14:paraId="5C2E00AF" w14:textId="77777777" w:rsidR="00593F10" w:rsidRPr="00683183" w:rsidRDefault="00593F10" w:rsidP="008E7EB7">
      <w:pPr>
        <w:pStyle w:val="32"/>
      </w:pPr>
      <w:r w:rsidRPr="00683183">
        <w:rPr>
          <w:rtl/>
        </w:rPr>
        <w:t>המערכת תאפשר ניהול משתמשים והרשאות.</w:t>
      </w:r>
    </w:p>
    <w:p w14:paraId="6BDD1C67" w14:textId="77777777" w:rsidR="00593F10" w:rsidRPr="00683183" w:rsidRDefault="00593F10" w:rsidP="008E7EB7">
      <w:pPr>
        <w:pStyle w:val="32"/>
        <w:rPr>
          <w:rtl/>
        </w:rPr>
      </w:pPr>
      <w:r w:rsidRPr="00683183">
        <w:rPr>
          <w:rtl/>
        </w:rPr>
        <w:t>עבור כל משתמש תאפשר המערכת הגדרת פרטיו כגון, שם, סיסמא, רמת הרשאה וכו'.</w:t>
      </w:r>
    </w:p>
    <w:p w14:paraId="1C978BAA" w14:textId="77777777" w:rsidR="00593F10" w:rsidRPr="00683183" w:rsidRDefault="00593F10" w:rsidP="008E7EB7">
      <w:pPr>
        <w:pStyle w:val="32"/>
        <w:rPr>
          <w:rtl/>
        </w:rPr>
      </w:pPr>
      <w:r w:rsidRPr="00683183">
        <w:rPr>
          <w:rtl/>
        </w:rPr>
        <w:t>בנוסף לכך ניתן לחלק את המשתמשים לקבוצות ולחלק להם הרשאות ועדיפויות שונות.</w:t>
      </w:r>
    </w:p>
    <w:p w14:paraId="7CD5B020" w14:textId="77777777" w:rsidR="00593F10" w:rsidRPr="00683183" w:rsidRDefault="00593F10" w:rsidP="008E7EB7">
      <w:pPr>
        <w:pStyle w:val="32"/>
        <w:rPr>
          <w:rtl/>
        </w:rPr>
      </w:pPr>
      <w:r w:rsidRPr="00683183">
        <w:rPr>
          <w:rtl/>
        </w:rPr>
        <w:t>ניתן להגדיר מס' משתמשים וקבוצות ובהתאם לצרכים השונים כך שלכל משתמש יהיו הרשאות שונות.</w:t>
      </w:r>
    </w:p>
    <w:p w14:paraId="2CD2C4BF" w14:textId="77777777" w:rsidR="00593F10" w:rsidRPr="00683183" w:rsidRDefault="00593F10" w:rsidP="008E7EB7">
      <w:pPr>
        <w:pStyle w:val="32"/>
      </w:pPr>
      <w:r w:rsidRPr="00683183">
        <w:rPr>
          <w:rtl/>
        </w:rPr>
        <w:t>להלן דרישות ל 4 הרשאות בסיסיות שעל המערכת לכלול:</w:t>
      </w:r>
    </w:p>
    <w:p w14:paraId="2CD29673" w14:textId="77777777" w:rsidR="00593F10" w:rsidRPr="00683183" w:rsidRDefault="00593F10" w:rsidP="0056672B">
      <w:pPr>
        <w:pStyle w:val="42"/>
      </w:pPr>
      <w:r w:rsidRPr="00683183">
        <w:rPr>
          <w:rtl/>
        </w:rPr>
        <w:t>מפעיל –</w:t>
      </w:r>
      <w:r w:rsidRPr="00683183">
        <w:t>Operator</w:t>
      </w:r>
    </w:p>
    <w:p w14:paraId="25E2830F" w14:textId="77777777" w:rsidR="00593F10" w:rsidRPr="00683183" w:rsidRDefault="00593F10" w:rsidP="0056672B">
      <w:pPr>
        <w:pStyle w:val="50"/>
        <w:spacing w:line="360" w:lineRule="auto"/>
        <w:rPr>
          <w:rtl/>
        </w:rPr>
      </w:pPr>
      <w:r w:rsidRPr="00683183">
        <w:rPr>
          <w:rtl/>
        </w:rPr>
        <w:t xml:space="preserve">אחראי על תפעול המערכת באופן שוטף. </w:t>
      </w:r>
    </w:p>
    <w:p w14:paraId="7DCAA2A6" w14:textId="77777777" w:rsidR="00593F10" w:rsidRPr="00683183" w:rsidRDefault="00593F10" w:rsidP="0056672B">
      <w:pPr>
        <w:pStyle w:val="50"/>
        <w:spacing w:line="360" w:lineRule="auto"/>
      </w:pPr>
      <w:r w:rsidRPr="00683183">
        <w:rPr>
          <w:rtl/>
        </w:rPr>
        <w:t xml:space="preserve">יכול לבצע פעולות בסיסיות בלבד כגון קבלת התראות, בדיקת המערכות, רישום ביומן המבצעים </w:t>
      </w:r>
      <w:proofErr w:type="spellStart"/>
      <w:r w:rsidRPr="00683183">
        <w:rPr>
          <w:rtl/>
        </w:rPr>
        <w:t>וכו</w:t>
      </w:r>
      <w:proofErr w:type="spellEnd"/>
      <w:r w:rsidRPr="00683183">
        <w:rPr>
          <w:rtl/>
        </w:rPr>
        <w:t>'.</w:t>
      </w:r>
    </w:p>
    <w:p w14:paraId="514650E0" w14:textId="77777777" w:rsidR="00593F10" w:rsidRPr="00683183" w:rsidRDefault="00593F10" w:rsidP="0056672B">
      <w:pPr>
        <w:pStyle w:val="42"/>
        <w:rPr>
          <w:rtl/>
        </w:rPr>
      </w:pPr>
      <w:r w:rsidRPr="00683183">
        <w:rPr>
          <w:rtl/>
        </w:rPr>
        <w:t xml:space="preserve">אדמיניסטראטור – </w:t>
      </w:r>
      <w:r w:rsidRPr="00683183">
        <w:t>Administrator</w:t>
      </w:r>
    </w:p>
    <w:p w14:paraId="11997825" w14:textId="77777777" w:rsidR="00593F10" w:rsidRPr="00683183" w:rsidRDefault="00593F10" w:rsidP="0056672B">
      <w:pPr>
        <w:pStyle w:val="50"/>
        <w:spacing w:line="360" w:lineRule="auto"/>
      </w:pPr>
      <w:r w:rsidRPr="00683183">
        <w:rPr>
          <w:rtl/>
        </w:rPr>
        <w:t>יוכל לבצע כל פעולה האפשרית למפעיל.</w:t>
      </w:r>
    </w:p>
    <w:p w14:paraId="47A2E3F4" w14:textId="77777777" w:rsidR="00593F10" w:rsidRPr="00683183" w:rsidRDefault="00593F10" w:rsidP="0056672B">
      <w:pPr>
        <w:pStyle w:val="50"/>
        <w:spacing w:line="360" w:lineRule="auto"/>
      </w:pPr>
      <w:r w:rsidRPr="00683183">
        <w:rPr>
          <w:rtl/>
        </w:rPr>
        <w:t xml:space="preserve"> ובנוסף לכך, יוכל לבטל/לאפשר אזורים להפיק דוחות </w:t>
      </w:r>
      <w:proofErr w:type="spellStart"/>
      <w:r w:rsidRPr="00683183">
        <w:rPr>
          <w:rtl/>
        </w:rPr>
        <w:t>וכו</w:t>
      </w:r>
      <w:proofErr w:type="spellEnd"/>
      <w:r w:rsidRPr="00683183">
        <w:rPr>
          <w:rtl/>
        </w:rPr>
        <w:t>'.</w:t>
      </w:r>
    </w:p>
    <w:p w14:paraId="2D04EA38" w14:textId="77777777" w:rsidR="008E7EB7" w:rsidRDefault="008E7EB7">
      <w:pPr>
        <w:bidi w:val="0"/>
        <w:spacing w:after="0" w:line="240" w:lineRule="auto"/>
        <w:rPr>
          <w:rFonts w:ascii="Arial" w:hAnsi="Arial"/>
          <w:sz w:val="24"/>
          <w:szCs w:val="24"/>
          <w:rtl/>
        </w:rPr>
      </w:pPr>
      <w:r>
        <w:rPr>
          <w:rtl/>
        </w:rPr>
        <w:br w:type="page"/>
      </w:r>
    </w:p>
    <w:p w14:paraId="318BC35D" w14:textId="52B2B635" w:rsidR="00593F10" w:rsidRPr="00683183" w:rsidRDefault="00593F10" w:rsidP="0056672B">
      <w:pPr>
        <w:pStyle w:val="42"/>
        <w:rPr>
          <w:rtl/>
        </w:rPr>
      </w:pPr>
      <w:r w:rsidRPr="00683183">
        <w:rPr>
          <w:rtl/>
        </w:rPr>
        <w:t>מפקח</w:t>
      </w:r>
    </w:p>
    <w:p w14:paraId="59D28978" w14:textId="77777777" w:rsidR="00593F10" w:rsidRPr="00683183" w:rsidRDefault="00593F10" w:rsidP="0056672B">
      <w:pPr>
        <w:pStyle w:val="50"/>
        <w:spacing w:line="360" w:lineRule="auto"/>
      </w:pPr>
      <w:r w:rsidRPr="00683183">
        <w:rPr>
          <w:rtl/>
        </w:rPr>
        <w:t>יוכל לבצע כל פעולה האפשרית לאדמיניסטראטור.</w:t>
      </w:r>
    </w:p>
    <w:p w14:paraId="7CF0B3C1" w14:textId="77777777" w:rsidR="00593F10" w:rsidRPr="00683183" w:rsidRDefault="00593F10" w:rsidP="0056672B">
      <w:pPr>
        <w:pStyle w:val="50"/>
        <w:spacing w:line="360" w:lineRule="auto"/>
      </w:pPr>
      <w:r w:rsidRPr="00683183">
        <w:rPr>
          <w:rtl/>
        </w:rPr>
        <w:t>בנוסף לכך רשאי להגדיר הגדרות במערכת הוספת משתמשים חדשים וקביעת רמות גישה.</w:t>
      </w:r>
    </w:p>
    <w:p w14:paraId="0D8A9013" w14:textId="77777777" w:rsidR="00593F10" w:rsidRPr="00683183" w:rsidRDefault="00593F10" w:rsidP="0056672B">
      <w:pPr>
        <w:pStyle w:val="42"/>
      </w:pPr>
      <w:r w:rsidRPr="00683183">
        <w:rPr>
          <w:rtl/>
        </w:rPr>
        <w:t>מנהל טכני</w:t>
      </w:r>
    </w:p>
    <w:p w14:paraId="17C5DC4E" w14:textId="77777777" w:rsidR="00593F10" w:rsidRPr="00683183" w:rsidRDefault="00593F10" w:rsidP="0056672B">
      <w:pPr>
        <w:pStyle w:val="50"/>
        <w:spacing w:line="360" w:lineRule="auto"/>
        <w:rPr>
          <w:rtl/>
        </w:rPr>
      </w:pPr>
      <w:r w:rsidRPr="00683183">
        <w:rPr>
          <w:rtl/>
        </w:rPr>
        <w:t>מיועד לטכנאים ואנשי אינטגרציה מטעם ספק המערכת ונותן השרות.</w:t>
      </w:r>
    </w:p>
    <w:p w14:paraId="76FAC824" w14:textId="77777777" w:rsidR="00593F10" w:rsidRPr="00683183" w:rsidRDefault="00593F10" w:rsidP="0056672B">
      <w:pPr>
        <w:pStyle w:val="22"/>
        <w:rPr>
          <w:rtl/>
        </w:rPr>
      </w:pPr>
      <w:bookmarkStart w:id="1344" w:name="_Toc81287925"/>
      <w:bookmarkStart w:id="1345" w:name="_Toc81304314"/>
      <w:bookmarkStart w:id="1346" w:name="_Toc81287926"/>
      <w:bookmarkStart w:id="1347" w:name="_Toc81304315"/>
      <w:bookmarkStart w:id="1348" w:name="_Toc355018186"/>
      <w:bookmarkStart w:id="1349" w:name="_Toc390071448"/>
      <w:bookmarkStart w:id="1350" w:name="_Toc391226144"/>
      <w:bookmarkStart w:id="1351" w:name="_Toc474850546"/>
      <w:bookmarkStart w:id="1352" w:name="_Toc475005163"/>
      <w:bookmarkStart w:id="1353" w:name="_Toc128476923"/>
      <w:bookmarkEnd w:id="1344"/>
      <w:bookmarkEnd w:id="1345"/>
      <w:bookmarkEnd w:id="1346"/>
      <w:bookmarkEnd w:id="1347"/>
      <w:r w:rsidRPr="00683183">
        <w:rPr>
          <w:rtl/>
        </w:rPr>
        <w:t>תצוגה</w:t>
      </w:r>
      <w:bookmarkEnd w:id="1348"/>
      <w:bookmarkEnd w:id="1349"/>
      <w:bookmarkEnd w:id="1350"/>
      <w:bookmarkEnd w:id="1351"/>
      <w:bookmarkEnd w:id="1352"/>
      <w:bookmarkEnd w:id="1353"/>
    </w:p>
    <w:p w14:paraId="0DDD014C" w14:textId="77777777" w:rsidR="00593F10" w:rsidRPr="00683183" w:rsidRDefault="00593F10" w:rsidP="008E7EB7">
      <w:pPr>
        <w:pStyle w:val="32"/>
        <w:rPr>
          <w:rtl/>
        </w:rPr>
      </w:pPr>
      <w:r w:rsidRPr="00683183">
        <w:rPr>
          <w:rtl/>
        </w:rPr>
        <w:t xml:space="preserve">המערכת תאפשר עבודה עם מס' צגים לכל תחנת עבודה (2 לפחות). </w:t>
      </w:r>
    </w:p>
    <w:p w14:paraId="72876998" w14:textId="77777777" w:rsidR="00593F10" w:rsidRDefault="00593F10" w:rsidP="008E7EB7">
      <w:pPr>
        <w:pStyle w:val="32"/>
      </w:pPr>
      <w:r w:rsidRPr="00683183">
        <w:rPr>
          <w:rtl/>
        </w:rPr>
        <w:t>על ידי פעולת גרירה פשוטה, ניתן להציג את מסכי העבודה השונים על כל אחד מהצגים.</w:t>
      </w:r>
    </w:p>
    <w:p w14:paraId="309A2D74" w14:textId="77777777" w:rsidR="008E7EB7" w:rsidRPr="00683183" w:rsidRDefault="008E7EB7" w:rsidP="008E7EB7">
      <w:pPr>
        <w:pStyle w:val="32"/>
        <w:numPr>
          <w:ilvl w:val="0"/>
          <w:numId w:val="0"/>
        </w:numPr>
        <w:ind w:left="2336"/>
      </w:pPr>
    </w:p>
    <w:p w14:paraId="7ECB079A" w14:textId="79AE4DA2" w:rsidR="00593F10" w:rsidRPr="00683183" w:rsidRDefault="00593F10" w:rsidP="0056672B">
      <w:pPr>
        <w:pStyle w:val="22"/>
        <w:rPr>
          <w:rtl/>
        </w:rPr>
      </w:pPr>
      <w:bookmarkStart w:id="1354" w:name="_Toc355018187"/>
      <w:bookmarkStart w:id="1355" w:name="_Toc390071449"/>
      <w:bookmarkStart w:id="1356" w:name="_Toc391226145"/>
      <w:bookmarkStart w:id="1357" w:name="_Toc474850547"/>
      <w:bookmarkStart w:id="1358" w:name="_Toc475005164"/>
      <w:bookmarkStart w:id="1359" w:name="_Toc128476924"/>
      <w:r w:rsidRPr="00683183">
        <w:rPr>
          <w:rtl/>
        </w:rPr>
        <w:t>חיווי על הפסקת עבודה</w:t>
      </w:r>
      <w:bookmarkEnd w:id="1354"/>
      <w:bookmarkEnd w:id="1355"/>
      <w:bookmarkEnd w:id="1356"/>
      <w:bookmarkEnd w:id="1357"/>
      <w:bookmarkEnd w:id="1358"/>
      <w:bookmarkEnd w:id="1359"/>
    </w:p>
    <w:p w14:paraId="4DEF9362" w14:textId="77777777" w:rsidR="00593F10" w:rsidRPr="00683183" w:rsidRDefault="00593F10" w:rsidP="008E7EB7">
      <w:pPr>
        <w:pStyle w:val="32"/>
      </w:pPr>
      <w:r w:rsidRPr="00683183">
        <w:rPr>
          <w:rtl/>
        </w:rPr>
        <w:t xml:space="preserve">המערכת תכלול מנגנון </w:t>
      </w:r>
      <w:r w:rsidRPr="00683183">
        <w:t>Watchdog</w:t>
      </w:r>
      <w:r w:rsidRPr="00683183">
        <w:rPr>
          <w:rtl/>
        </w:rPr>
        <w:t xml:space="preserve"> שתפקידו לדגום את הפעילות התקינה של כל אחד מרכיבי המערכת.</w:t>
      </w:r>
    </w:p>
    <w:p w14:paraId="7AF5FAED" w14:textId="77777777" w:rsidR="00593F10" w:rsidRPr="00683183" w:rsidRDefault="00593F10" w:rsidP="008E7EB7">
      <w:pPr>
        <w:pStyle w:val="32"/>
        <w:rPr>
          <w:rtl/>
        </w:rPr>
      </w:pPr>
      <w:r w:rsidRPr="00683183">
        <w:rPr>
          <w:rtl/>
        </w:rPr>
        <w:t xml:space="preserve">המערכת תנטר באופן רציף הן את רכיבי התכנה השונים (שרת, </w:t>
      </w:r>
      <w:r w:rsidRPr="00683183">
        <w:t>services</w:t>
      </w:r>
      <w:r w:rsidRPr="00683183">
        <w:rPr>
          <w:rtl/>
        </w:rPr>
        <w:t>...) והן את ציוד הקצה וזאת באופן מחזורי.</w:t>
      </w:r>
    </w:p>
    <w:p w14:paraId="49A85E9E" w14:textId="77777777" w:rsidR="00593F10" w:rsidRPr="00683183" w:rsidRDefault="00593F10" w:rsidP="008E7EB7">
      <w:pPr>
        <w:pStyle w:val="32"/>
      </w:pPr>
      <w:r w:rsidRPr="00683183">
        <w:rPr>
          <w:rtl/>
        </w:rPr>
        <w:t xml:space="preserve">עבור כל רכיב תכנה שפסק מלפעול, מבוצע ניסיון אוטומטי לביצוע </w:t>
      </w:r>
      <w:r w:rsidRPr="00683183">
        <w:t>recovery</w:t>
      </w:r>
      <w:r w:rsidRPr="00683183">
        <w:rPr>
          <w:rtl/>
        </w:rPr>
        <w:t xml:space="preserve">. במידה והניסיון נכשל, תדווח המערכת בצורה אוטומטית על הנפילה כאירוע במערכת. </w:t>
      </w:r>
    </w:p>
    <w:p w14:paraId="5B42AB70" w14:textId="77777777" w:rsidR="00593F10" w:rsidRPr="00683183" w:rsidRDefault="00593F10" w:rsidP="008E7EB7">
      <w:pPr>
        <w:pStyle w:val="32"/>
        <w:rPr>
          <w:rtl/>
        </w:rPr>
      </w:pPr>
      <w:r w:rsidRPr="00683183">
        <w:rPr>
          <w:rtl/>
        </w:rPr>
        <w:t xml:space="preserve">במידה ושרת המערכת מפסיק לתפקד, מנגנון </w:t>
      </w:r>
      <w:r w:rsidRPr="00683183">
        <w:t>Watchdog</w:t>
      </w:r>
      <w:r w:rsidRPr="00683183">
        <w:rPr>
          <w:rtl/>
        </w:rPr>
        <w:t xml:space="preserve"> חיצוני בקליינטים יחווה על התקלה בכל אחת מתחנות העבודה המחוברות לשרת.</w:t>
      </w:r>
    </w:p>
    <w:p w14:paraId="27B7D1F0" w14:textId="77777777" w:rsidR="00593F10" w:rsidRPr="00683183" w:rsidRDefault="00593F10" w:rsidP="008E7EB7">
      <w:pPr>
        <w:pStyle w:val="32"/>
        <w:rPr>
          <w:rtl/>
        </w:rPr>
      </w:pPr>
      <w:r w:rsidRPr="00683183">
        <w:rPr>
          <w:rtl/>
        </w:rPr>
        <w:t>עבור כל תקלה בציוד קצה תועלה התראה מתאימה בתחנות העבודה.</w:t>
      </w:r>
    </w:p>
    <w:p w14:paraId="51FDAD64" w14:textId="77777777" w:rsidR="00593F10" w:rsidRPr="00683183" w:rsidRDefault="00593F10" w:rsidP="0056672B">
      <w:pPr>
        <w:bidi w:val="0"/>
        <w:spacing w:line="360" w:lineRule="auto"/>
        <w:rPr>
          <w:rFonts w:ascii="Arial" w:hAnsi="Arial"/>
          <w:sz w:val="24"/>
          <w:szCs w:val="24"/>
          <w:rtl/>
        </w:rPr>
      </w:pPr>
      <w:r w:rsidRPr="00683183">
        <w:rPr>
          <w:rFonts w:ascii="Arial" w:hAnsi="Arial"/>
          <w:sz w:val="24"/>
          <w:szCs w:val="24"/>
          <w:rtl/>
        </w:rPr>
        <w:br w:type="page"/>
      </w:r>
    </w:p>
    <w:p w14:paraId="0BF1C0EE" w14:textId="77777777" w:rsidR="00593F10" w:rsidRPr="00683183" w:rsidRDefault="00593F10" w:rsidP="0056672B">
      <w:pPr>
        <w:pStyle w:val="22"/>
      </w:pPr>
      <w:bookmarkStart w:id="1360" w:name="_Toc355018188"/>
      <w:bookmarkStart w:id="1361" w:name="_Toc390071450"/>
      <w:bookmarkStart w:id="1362" w:name="_Toc391226146"/>
      <w:bookmarkStart w:id="1363" w:name="_Toc474850548"/>
      <w:bookmarkStart w:id="1364" w:name="_Toc475005165"/>
      <w:bookmarkStart w:id="1365" w:name="_Toc128476925"/>
      <w:r w:rsidRPr="00683183">
        <w:rPr>
          <w:rFonts w:hint="cs"/>
          <w:rtl/>
        </w:rPr>
        <w:t>ה</w:t>
      </w:r>
      <w:r w:rsidRPr="00683183">
        <w:rPr>
          <w:rtl/>
        </w:rPr>
        <w:t>טמעה והתאמה לדרישות הלקוח</w:t>
      </w:r>
      <w:bookmarkEnd w:id="1360"/>
      <w:bookmarkEnd w:id="1361"/>
      <w:bookmarkEnd w:id="1362"/>
      <w:bookmarkEnd w:id="1363"/>
      <w:bookmarkEnd w:id="1364"/>
      <w:bookmarkEnd w:id="1365"/>
    </w:p>
    <w:p w14:paraId="548317A4" w14:textId="77777777" w:rsidR="00593F10" w:rsidRPr="00683183" w:rsidRDefault="00593F10" w:rsidP="008E7EB7">
      <w:pPr>
        <w:pStyle w:val="32"/>
      </w:pPr>
      <w:r w:rsidRPr="00683183">
        <w:rPr>
          <w:rtl/>
        </w:rPr>
        <w:t>בסיום התקנת המערכת נדרש הקבלן לבצע את תהליכי ההגדרה וההטמעה.</w:t>
      </w:r>
    </w:p>
    <w:p w14:paraId="442EDCB9" w14:textId="77777777" w:rsidR="00593F10" w:rsidRPr="00683183" w:rsidRDefault="00593F10" w:rsidP="008E7EB7">
      <w:pPr>
        <w:pStyle w:val="32"/>
      </w:pPr>
      <w:r w:rsidRPr="00683183">
        <w:rPr>
          <w:rtl/>
        </w:rPr>
        <w:t>במסגרת פעילות זו יוגדרו :</w:t>
      </w:r>
    </w:p>
    <w:p w14:paraId="54D67F7F" w14:textId="77777777" w:rsidR="00593F10" w:rsidRPr="00683183" w:rsidRDefault="00593F10" w:rsidP="0056672B">
      <w:pPr>
        <w:pStyle w:val="42"/>
      </w:pPr>
      <w:r w:rsidRPr="00683183">
        <w:rPr>
          <w:rtl/>
        </w:rPr>
        <w:t>מסכי המערכת.</w:t>
      </w:r>
    </w:p>
    <w:p w14:paraId="43E60041" w14:textId="77777777" w:rsidR="00593F10" w:rsidRPr="00683183" w:rsidRDefault="00593F10" w:rsidP="0056672B">
      <w:pPr>
        <w:pStyle w:val="42"/>
      </w:pPr>
      <w:r w:rsidRPr="00683183">
        <w:rPr>
          <w:rtl/>
        </w:rPr>
        <w:t>האתרים.</w:t>
      </w:r>
    </w:p>
    <w:p w14:paraId="69A4A4A3" w14:textId="77777777" w:rsidR="00593F10" w:rsidRPr="00683183" w:rsidRDefault="00593F10" w:rsidP="0056672B">
      <w:pPr>
        <w:pStyle w:val="42"/>
      </w:pPr>
      <w:r w:rsidRPr="00683183">
        <w:rPr>
          <w:rtl/>
        </w:rPr>
        <w:t>המפות.</w:t>
      </w:r>
    </w:p>
    <w:p w14:paraId="6C4CF80C" w14:textId="77777777" w:rsidR="00593F10" w:rsidRPr="00683183" w:rsidRDefault="00593F10" w:rsidP="0056672B">
      <w:pPr>
        <w:pStyle w:val="42"/>
      </w:pPr>
      <w:r w:rsidRPr="00683183">
        <w:rPr>
          <w:rtl/>
        </w:rPr>
        <w:t>כל הקשרים ויחסי הגומלין בין המערכות השונות.</w:t>
      </w:r>
    </w:p>
    <w:p w14:paraId="5FD4E7B5" w14:textId="77777777" w:rsidR="00593F10" w:rsidRPr="00683183" w:rsidRDefault="00593F10" w:rsidP="0056672B">
      <w:pPr>
        <w:spacing w:line="360" w:lineRule="auto"/>
        <w:rPr>
          <w:rFonts w:ascii="Arial" w:hAnsi="Arial"/>
          <w:sz w:val="24"/>
          <w:szCs w:val="24"/>
        </w:rPr>
      </w:pPr>
    </w:p>
    <w:p w14:paraId="05C9F4A2" w14:textId="77777777" w:rsidR="00593F10" w:rsidRPr="00683183" w:rsidRDefault="00593F10" w:rsidP="008E7EB7">
      <w:pPr>
        <w:pStyle w:val="32"/>
      </w:pPr>
      <w:r w:rsidRPr="00683183">
        <w:rPr>
          <w:rtl/>
        </w:rPr>
        <w:t>בנוסף יבצע הקבלן הדרכה למשתמשי המערכת.</w:t>
      </w:r>
    </w:p>
    <w:p w14:paraId="2FBA9137" w14:textId="77777777" w:rsidR="00593F10" w:rsidRPr="00683183" w:rsidRDefault="00593F10" w:rsidP="008E7EB7">
      <w:pPr>
        <w:pStyle w:val="32"/>
      </w:pPr>
      <w:r w:rsidRPr="00683183">
        <w:rPr>
          <w:rtl/>
        </w:rPr>
        <w:t>פעילות זו תבוצע בשת"פ עם הלקוח וע"פ דרישותיו לשביעות רצונו המלאה.</w:t>
      </w:r>
    </w:p>
    <w:p w14:paraId="2361C4D2" w14:textId="23E109EE" w:rsidR="00593F10" w:rsidRDefault="00593F10" w:rsidP="008E7EB7">
      <w:pPr>
        <w:pStyle w:val="32"/>
      </w:pPr>
      <w:r w:rsidRPr="00683183">
        <w:rPr>
          <w:rtl/>
        </w:rPr>
        <w:t xml:space="preserve">למען הסר ספק מובהר בזאת כי פעילות זו הנה חלק בלתי נפרד מהמערכת ועל הקבלן להביא זאת בחשבון בהצעת המחיר. </w:t>
      </w:r>
    </w:p>
    <w:p w14:paraId="0B46AE8E" w14:textId="6F305820" w:rsidR="002C0657" w:rsidRDefault="002C0657" w:rsidP="002C0657">
      <w:pPr>
        <w:pStyle w:val="22"/>
        <w:rPr>
          <w:rtl/>
        </w:rPr>
      </w:pPr>
      <w:bookmarkStart w:id="1366" w:name="_Toc128476926"/>
      <w:r>
        <w:rPr>
          <w:rFonts w:hint="cs"/>
          <w:rtl/>
        </w:rPr>
        <w:t>הנחיות לאספקת הפריט:</w:t>
      </w:r>
      <w:bookmarkEnd w:id="1366"/>
    </w:p>
    <w:p w14:paraId="2CB1A855" w14:textId="7E826473" w:rsidR="00FD5369" w:rsidRPr="00FD5369" w:rsidRDefault="00FD5369" w:rsidP="00FD5369">
      <w:pPr>
        <w:pStyle w:val="32"/>
        <w:rPr>
          <w:rtl/>
        </w:rPr>
      </w:pPr>
      <w:r w:rsidRPr="00205513">
        <w:rPr>
          <w:rFonts w:hint="cs"/>
          <w:rtl/>
        </w:rPr>
        <w:t xml:space="preserve">יסופקו מוצרים מתוצרת ישראל, ארה"ב, </w:t>
      </w:r>
      <w:r>
        <w:rPr>
          <w:rFonts w:hint="cs"/>
          <w:rtl/>
        </w:rPr>
        <w:t xml:space="preserve">דרום קוריאה, </w:t>
      </w:r>
      <w:r w:rsidRPr="00205513">
        <w:rPr>
          <w:rFonts w:hint="cs"/>
          <w:rtl/>
        </w:rPr>
        <w:t>יפן או מערב אירופה בלבד</w:t>
      </w:r>
      <w:r>
        <w:rPr>
          <w:rFonts w:hint="cs"/>
          <w:rtl/>
        </w:rPr>
        <w:t xml:space="preserve"> כדוגמת:</w:t>
      </w:r>
    </w:p>
    <w:p w14:paraId="5C4C4611" w14:textId="5EBDF8DA" w:rsidR="002C0657" w:rsidRDefault="002C0657" w:rsidP="00FD5369">
      <w:pPr>
        <w:pStyle w:val="42"/>
      </w:pPr>
      <w:r>
        <w:t>Genesis</w:t>
      </w:r>
      <w:r>
        <w:rPr>
          <w:rFonts w:hint="cs"/>
          <w:rtl/>
        </w:rPr>
        <w:t>.</w:t>
      </w:r>
    </w:p>
    <w:p w14:paraId="3900A115" w14:textId="79EEDAD6" w:rsidR="002C0657" w:rsidRDefault="002C0657" w:rsidP="00FD5369">
      <w:pPr>
        <w:pStyle w:val="42"/>
      </w:pPr>
      <w:r>
        <w:t>L-Control</w:t>
      </w:r>
      <w:r>
        <w:rPr>
          <w:rFonts w:hint="cs"/>
          <w:rtl/>
        </w:rPr>
        <w:t>.</w:t>
      </w:r>
    </w:p>
    <w:p w14:paraId="5B4E46F1" w14:textId="095CB49C" w:rsidR="002C0657" w:rsidRDefault="002C0657" w:rsidP="00FD5369">
      <w:pPr>
        <w:pStyle w:val="42"/>
      </w:pPr>
      <w:r>
        <w:t>Crisp</w:t>
      </w:r>
      <w:r>
        <w:rPr>
          <w:rFonts w:hint="cs"/>
          <w:rtl/>
        </w:rPr>
        <w:t>.</w:t>
      </w:r>
    </w:p>
    <w:p w14:paraId="44897F7E" w14:textId="50F6EA2D" w:rsidR="005B4374" w:rsidRDefault="005B4374" w:rsidP="00FD5369">
      <w:pPr>
        <w:pStyle w:val="42"/>
      </w:pPr>
      <w:r w:rsidRPr="00FD5369">
        <w:rPr>
          <w:rFonts w:hint="cs"/>
        </w:rPr>
        <w:t>M</w:t>
      </w:r>
      <w:r w:rsidRPr="00FD5369">
        <w:t>otorola</w:t>
      </w:r>
      <w:r w:rsidRPr="00FD5369">
        <w:rPr>
          <w:rFonts w:hint="cs"/>
          <w:rtl/>
        </w:rPr>
        <w:t>.</w:t>
      </w:r>
    </w:p>
    <w:p w14:paraId="2B82A37B" w14:textId="34F58B8C" w:rsidR="00FD5369" w:rsidRDefault="00FD5369" w:rsidP="00FD5369">
      <w:pPr>
        <w:pStyle w:val="42"/>
      </w:pPr>
      <w:r>
        <w:rPr>
          <w:rFonts w:hint="cs"/>
          <w:rtl/>
        </w:rPr>
        <w:t>ועוד...</w:t>
      </w:r>
    </w:p>
    <w:p w14:paraId="4AF74011" w14:textId="700757B7" w:rsidR="00FD5369" w:rsidRPr="00FD5369" w:rsidRDefault="00FD5369" w:rsidP="002C0657">
      <w:pPr>
        <w:pStyle w:val="32"/>
      </w:pPr>
      <w:r>
        <w:rPr>
          <w:rFonts w:hint="cs"/>
          <w:rtl/>
        </w:rPr>
        <w:t xml:space="preserve">מערכת השו"ב אשר תוצע נדרשת </w:t>
      </w:r>
      <w:r w:rsidRPr="00FD5369">
        <w:rPr>
          <w:rFonts w:hint="cs"/>
          <w:b/>
          <w:bCs/>
          <w:rtl/>
        </w:rPr>
        <w:t>לאישור סופי</w:t>
      </w:r>
      <w:r>
        <w:rPr>
          <w:rFonts w:hint="cs"/>
          <w:rtl/>
        </w:rPr>
        <w:t xml:space="preserve"> של הלקוח בהתאם לגוף המנחה בהיבטי אבטחה.</w:t>
      </w:r>
    </w:p>
    <w:p w14:paraId="78C87DF5" w14:textId="77777777" w:rsidR="00593F10" w:rsidRPr="00683183" w:rsidRDefault="00593F10" w:rsidP="0056672B">
      <w:pPr>
        <w:bidi w:val="0"/>
        <w:spacing w:after="160" w:line="360" w:lineRule="auto"/>
        <w:rPr>
          <w:rFonts w:ascii="Arial" w:hAnsi="Arial"/>
          <w:sz w:val="24"/>
          <w:szCs w:val="24"/>
          <w:rtl/>
        </w:rPr>
      </w:pPr>
      <w:r w:rsidRPr="00683183">
        <w:rPr>
          <w:rFonts w:ascii="Arial" w:hAnsi="Arial"/>
          <w:sz w:val="24"/>
          <w:szCs w:val="24"/>
          <w:rtl/>
        </w:rPr>
        <w:br w:type="page"/>
      </w:r>
    </w:p>
    <w:p w14:paraId="3E951FC2" w14:textId="77777777" w:rsidR="00593F10" w:rsidRPr="00683183" w:rsidRDefault="00593F10" w:rsidP="0056672B">
      <w:pPr>
        <w:pStyle w:val="12"/>
      </w:pPr>
      <w:bookmarkStart w:id="1367" w:name="_Toc368317935"/>
      <w:bookmarkStart w:id="1368" w:name="_Toc388539960"/>
      <w:bookmarkStart w:id="1369" w:name="_Toc390071455"/>
      <w:bookmarkStart w:id="1370" w:name="_Toc391226151"/>
      <w:bookmarkStart w:id="1371" w:name="_Toc474850549"/>
      <w:bookmarkStart w:id="1372" w:name="_Toc475005166"/>
      <w:bookmarkStart w:id="1373" w:name="_Toc128476927"/>
      <w:r w:rsidRPr="00683183">
        <w:rPr>
          <w:rtl/>
        </w:rPr>
        <w:t>כריזה</w:t>
      </w:r>
      <w:bookmarkEnd w:id="1367"/>
      <w:bookmarkEnd w:id="1368"/>
      <w:bookmarkEnd w:id="1369"/>
      <w:bookmarkEnd w:id="1370"/>
      <w:bookmarkEnd w:id="1371"/>
      <w:bookmarkEnd w:id="1372"/>
      <w:bookmarkEnd w:id="1373"/>
    </w:p>
    <w:p w14:paraId="79F023C6" w14:textId="77777777" w:rsidR="00593F10" w:rsidRPr="00683183" w:rsidRDefault="00593F10" w:rsidP="0056672B">
      <w:pPr>
        <w:pStyle w:val="22"/>
      </w:pPr>
      <w:bookmarkStart w:id="1374" w:name="_Toc368317936"/>
      <w:bookmarkStart w:id="1375" w:name="_Toc390071456"/>
      <w:bookmarkStart w:id="1376" w:name="_Toc391226152"/>
      <w:bookmarkStart w:id="1377" w:name="_Toc474850550"/>
      <w:bookmarkStart w:id="1378" w:name="_Toc475005167"/>
      <w:bookmarkStart w:id="1379" w:name="_Toc128476928"/>
      <w:r w:rsidRPr="00683183">
        <w:rPr>
          <w:rtl/>
        </w:rPr>
        <w:t>כללי</w:t>
      </w:r>
      <w:bookmarkEnd w:id="1374"/>
      <w:bookmarkEnd w:id="1375"/>
      <w:bookmarkEnd w:id="1376"/>
      <w:bookmarkEnd w:id="1377"/>
      <w:bookmarkEnd w:id="1378"/>
      <w:bookmarkEnd w:id="1379"/>
    </w:p>
    <w:p w14:paraId="0C995C04" w14:textId="77777777" w:rsidR="00593F10" w:rsidRPr="00683183" w:rsidRDefault="00593F10" w:rsidP="008E7EB7">
      <w:pPr>
        <w:pStyle w:val="32"/>
      </w:pPr>
      <w:r w:rsidRPr="00683183">
        <w:rPr>
          <w:rtl/>
        </w:rPr>
        <w:t>פרק זה מתייחס למערכת הכריזה שתסופק ותותקן באתרי הקצה ע"פ הגדרת הדרישה המבצעית עבור כל אחד מהם בנפרד.</w:t>
      </w:r>
    </w:p>
    <w:p w14:paraId="726BCD4E" w14:textId="77777777" w:rsidR="00593F10" w:rsidRPr="00683183" w:rsidRDefault="00593F10" w:rsidP="008E7EB7">
      <w:pPr>
        <w:pStyle w:val="32"/>
      </w:pPr>
      <w:r w:rsidRPr="00683183">
        <w:rPr>
          <w:rtl/>
        </w:rPr>
        <w:t xml:space="preserve">המערכת הנדרשת תהיה עצמאית ותתפקד בתצורת </w:t>
      </w:r>
      <w:r w:rsidRPr="00683183">
        <w:t>stand alone</w:t>
      </w:r>
      <w:r w:rsidRPr="00683183">
        <w:rPr>
          <w:rtl/>
        </w:rPr>
        <w:t xml:space="preserve"> .</w:t>
      </w:r>
    </w:p>
    <w:p w14:paraId="6971E089" w14:textId="05703440" w:rsidR="00DD22EC" w:rsidRDefault="00DD22EC" w:rsidP="008E7EB7">
      <w:pPr>
        <w:pStyle w:val="32"/>
      </w:pPr>
      <w:r w:rsidRPr="00DD22EC">
        <w:rPr>
          <w:rFonts w:hint="cs"/>
          <w:rtl/>
        </w:rPr>
        <w:t xml:space="preserve">המערכת </w:t>
      </w:r>
      <w:r>
        <w:rPr>
          <w:rFonts w:hint="cs"/>
          <w:rtl/>
        </w:rPr>
        <w:t xml:space="preserve">תהיה מבוסס רשת </w:t>
      </w:r>
      <w:r>
        <w:rPr>
          <w:rFonts w:hint="cs"/>
        </w:rPr>
        <w:t>IP</w:t>
      </w:r>
      <w:r>
        <w:rPr>
          <w:rFonts w:hint="cs"/>
          <w:rtl/>
        </w:rPr>
        <w:t xml:space="preserve"> עבור ציוד חדש.</w:t>
      </w:r>
    </w:p>
    <w:p w14:paraId="3100C41C" w14:textId="63CC2D98" w:rsidR="00DD22EC" w:rsidRPr="00DD22EC" w:rsidRDefault="00DD22EC" w:rsidP="008E7EB7">
      <w:pPr>
        <w:pStyle w:val="32"/>
      </w:pPr>
      <w:r>
        <w:rPr>
          <w:rFonts w:hint="cs"/>
          <w:rtl/>
        </w:rPr>
        <w:t xml:space="preserve">עבור ציוד קיים יותקנו מתאמי </w:t>
      </w:r>
      <w:r>
        <w:rPr>
          <w:rFonts w:hint="cs"/>
        </w:rPr>
        <w:t>IP</w:t>
      </w:r>
      <w:r>
        <w:rPr>
          <w:rFonts w:hint="cs"/>
          <w:rtl/>
        </w:rPr>
        <w:t xml:space="preserve"> להמרת מערכת אנלוגית לדיגיטלים</w:t>
      </w:r>
    </w:p>
    <w:p w14:paraId="2CB030F5" w14:textId="77777777" w:rsidR="00593F10" w:rsidRPr="00683183" w:rsidRDefault="00593F10" w:rsidP="008E7EB7">
      <w:pPr>
        <w:pStyle w:val="32"/>
        <w:rPr>
          <w:u w:val="single"/>
        </w:rPr>
      </w:pPr>
      <w:r w:rsidRPr="00683183">
        <w:rPr>
          <w:rtl/>
        </w:rPr>
        <w:t>הציוד האקטיבי התומך יותקן תמיד בחדר השרתים באתר הקצה וע"ג שולחן המאבטחים תותקן עמדת ההפעלה.</w:t>
      </w:r>
    </w:p>
    <w:p w14:paraId="5006BF24" w14:textId="17DEB80B" w:rsidR="00593F10" w:rsidRPr="00683183" w:rsidRDefault="00DD22EC" w:rsidP="0056672B">
      <w:pPr>
        <w:pStyle w:val="22"/>
      </w:pPr>
      <w:bookmarkStart w:id="1380" w:name="_Toc128476929"/>
      <w:r w:rsidRPr="00DD22EC">
        <w:rPr>
          <w:rtl/>
        </w:rPr>
        <w:t xml:space="preserve">רמקול </w:t>
      </w:r>
      <w:r w:rsidRPr="00DD22EC">
        <w:t>IP 15W</w:t>
      </w:r>
      <w:bookmarkEnd w:id="1380"/>
    </w:p>
    <w:p w14:paraId="2DDFB34D" w14:textId="300BDEDF" w:rsidR="00593F10" w:rsidRDefault="00175984" w:rsidP="008E7EB7">
      <w:pPr>
        <w:pStyle w:val="32"/>
      </w:pPr>
      <w:r>
        <w:rPr>
          <w:rFonts w:hint="cs"/>
          <w:rtl/>
        </w:rPr>
        <w:t xml:space="preserve">הזנת מתח: </w:t>
      </w:r>
      <w:r w:rsidRPr="00175984">
        <w:t>PoE (Power over Ethernet):  IEEE802.3af</w:t>
      </w:r>
      <w:r>
        <w:rPr>
          <w:rFonts w:hint="cs"/>
          <w:rtl/>
        </w:rPr>
        <w:t>.</w:t>
      </w:r>
    </w:p>
    <w:p w14:paraId="0F75AA1D" w14:textId="57FF6CBA" w:rsidR="00175984" w:rsidRDefault="00175984" w:rsidP="008E7EB7">
      <w:pPr>
        <w:pStyle w:val="32"/>
      </w:pPr>
      <w:r>
        <w:rPr>
          <w:rFonts w:hint="cs"/>
          <w:rtl/>
        </w:rPr>
        <w:t xml:space="preserve">פרוטוקטלים: </w:t>
      </w:r>
      <w:r w:rsidRPr="00175984">
        <w:t>TCP/IP, UDP, ARP, ICMP, IGMP, SIP</w:t>
      </w:r>
      <w:r>
        <w:rPr>
          <w:rFonts w:hint="cs"/>
          <w:rtl/>
        </w:rPr>
        <w:t>.</w:t>
      </w:r>
    </w:p>
    <w:p w14:paraId="1AC378D6" w14:textId="11976245" w:rsidR="00175984" w:rsidRDefault="00175984" w:rsidP="008E7EB7">
      <w:pPr>
        <w:pStyle w:val="32"/>
      </w:pPr>
      <w:r>
        <w:rPr>
          <w:rFonts w:hint="cs"/>
          <w:rtl/>
        </w:rPr>
        <w:t xml:space="preserve">מגבר מובנה: </w:t>
      </w:r>
      <w:r w:rsidRPr="00175984">
        <w:rPr>
          <w:rtl/>
        </w:rPr>
        <w:t>30</w:t>
      </w:r>
      <w:r w:rsidRPr="00175984">
        <w:t>W/8Ω Class-D Power Amplifier</w:t>
      </w:r>
      <w:r>
        <w:rPr>
          <w:rFonts w:hint="cs"/>
          <w:rtl/>
        </w:rPr>
        <w:t>.</w:t>
      </w:r>
    </w:p>
    <w:p w14:paraId="41EBE405" w14:textId="4654E7F6" w:rsidR="00175984" w:rsidRDefault="00175984" w:rsidP="008E7EB7">
      <w:pPr>
        <w:pStyle w:val="32"/>
      </w:pPr>
      <w:r>
        <w:rPr>
          <w:rFonts w:hint="cs"/>
          <w:rtl/>
        </w:rPr>
        <w:t xml:space="preserve">קידוד שמע: </w:t>
      </w:r>
      <w:r w:rsidRPr="00175984">
        <w:t>G.711a, G.711u, PCM, MP3</w:t>
      </w:r>
    </w:p>
    <w:p w14:paraId="11373155" w14:textId="2C06BA59" w:rsidR="00175984" w:rsidRDefault="00175984" w:rsidP="008E7EB7">
      <w:pPr>
        <w:pStyle w:val="32"/>
      </w:pPr>
      <w:r>
        <w:rPr>
          <w:rFonts w:hint="cs"/>
          <w:rtl/>
        </w:rPr>
        <w:t xml:space="preserve">להתקנה פנימית ע"ג קיר או תקרה: </w:t>
      </w:r>
      <w:r w:rsidRPr="00175984">
        <w:rPr>
          <w:rtl/>
        </w:rPr>
        <w:t>-20</w:t>
      </w:r>
      <w:r w:rsidRPr="00175984">
        <w:rPr>
          <w:rFonts w:ascii="Cambria Math" w:hAnsi="Cambria Math" w:cs="Cambria Math" w:hint="cs"/>
          <w:rtl/>
        </w:rPr>
        <w:t>℃</w:t>
      </w:r>
      <w:r w:rsidRPr="00175984">
        <w:rPr>
          <w:rtl/>
        </w:rPr>
        <w:t>~50</w:t>
      </w:r>
      <w:r w:rsidRPr="00175984">
        <w:rPr>
          <w:rFonts w:ascii="Cambria Math" w:hAnsi="Cambria Math" w:cs="Cambria Math" w:hint="cs"/>
          <w:rtl/>
        </w:rPr>
        <w:t>℃</w:t>
      </w:r>
      <w:r w:rsidRPr="00175984">
        <w:rPr>
          <w:rtl/>
        </w:rPr>
        <w:t xml:space="preserve">, </w:t>
      </w:r>
      <w:r w:rsidRPr="00175984">
        <w:rPr>
          <w:rFonts w:hint="cs"/>
          <w:rtl/>
        </w:rPr>
        <w:t>≤</w:t>
      </w:r>
      <w:r w:rsidRPr="00175984">
        <w:rPr>
          <w:rtl/>
        </w:rPr>
        <w:t>90%</w:t>
      </w:r>
      <w:r w:rsidRPr="00175984">
        <w:t>RH (</w:t>
      </w:r>
      <w:r>
        <w:rPr>
          <w:rFonts w:hint="cs"/>
          <w:rtl/>
        </w:rPr>
        <w:t>.</w:t>
      </w:r>
    </w:p>
    <w:p w14:paraId="118F0486" w14:textId="43A4F58E" w:rsidR="00AC2022" w:rsidRDefault="00AC2022" w:rsidP="008E7EB7">
      <w:pPr>
        <w:pStyle w:val="32"/>
      </w:pPr>
      <w:r w:rsidRPr="00683183">
        <w:rPr>
          <w:rtl/>
        </w:rPr>
        <w:t>יסופקו מוצרים גנריים (ללא מגבלה ו\או הנחיה).</w:t>
      </w:r>
    </w:p>
    <w:p w14:paraId="62FD59BD" w14:textId="695151DD" w:rsidR="0079486B" w:rsidRDefault="00AA3369" w:rsidP="008E7EB7">
      <w:pPr>
        <w:pStyle w:val="32"/>
        <w:numPr>
          <w:ilvl w:val="0"/>
          <w:numId w:val="0"/>
        </w:numPr>
        <w:ind w:left="2352"/>
        <w:rPr>
          <w:rtl/>
        </w:rPr>
      </w:pPr>
      <w:r w:rsidRPr="00AA3369">
        <w:rPr>
          <w:rtl/>
        </w:rPr>
        <w:drawing>
          <wp:inline distT="0" distB="0" distL="0" distR="0" wp14:anchorId="6FBE8D35" wp14:editId="636D7B61">
            <wp:extent cx="1695026" cy="2193061"/>
            <wp:effectExtent l="0" t="0" r="63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flipV="1">
                      <a:off x="0" y="0"/>
                      <a:ext cx="1704705" cy="2205583"/>
                    </a:xfrm>
                    <a:prstGeom prst="rect">
                      <a:avLst/>
                    </a:prstGeom>
                  </pic:spPr>
                </pic:pic>
              </a:graphicData>
            </a:graphic>
          </wp:inline>
        </w:drawing>
      </w:r>
    </w:p>
    <w:p w14:paraId="7A232F5F" w14:textId="6E2E3DE6" w:rsidR="00AA3369" w:rsidRPr="00683183" w:rsidRDefault="00AA3369" w:rsidP="008E7EB7">
      <w:pPr>
        <w:pStyle w:val="32"/>
        <w:numPr>
          <w:ilvl w:val="0"/>
          <w:numId w:val="0"/>
        </w:numPr>
        <w:ind w:left="2352"/>
      </w:pPr>
      <w:r>
        <w:rPr>
          <w:rFonts w:hint="cs"/>
          <w:rtl/>
        </w:rPr>
        <w:t>תמונה להמחשה בלבד</w:t>
      </w:r>
    </w:p>
    <w:p w14:paraId="2DAB7832" w14:textId="77777777" w:rsidR="00AA3369" w:rsidRDefault="00AA3369" w:rsidP="0056672B">
      <w:pPr>
        <w:bidi w:val="0"/>
        <w:spacing w:after="0" w:line="360" w:lineRule="auto"/>
        <w:rPr>
          <w:rFonts w:ascii="Arial" w:hAnsi="Arial"/>
          <w:sz w:val="24"/>
          <w:szCs w:val="24"/>
          <w:u w:val="single"/>
          <w:rtl/>
        </w:rPr>
      </w:pPr>
      <w:r>
        <w:rPr>
          <w:rtl/>
        </w:rPr>
        <w:br w:type="page"/>
      </w:r>
    </w:p>
    <w:p w14:paraId="2A2063AB" w14:textId="7F099524" w:rsidR="00250440" w:rsidRPr="00683183" w:rsidRDefault="00250440" w:rsidP="0056672B">
      <w:pPr>
        <w:pStyle w:val="22"/>
      </w:pPr>
      <w:bookmarkStart w:id="1381" w:name="_Toc128476930"/>
      <w:r>
        <w:rPr>
          <w:rFonts w:hint="cs"/>
          <w:rtl/>
        </w:rPr>
        <w:t>שופר</w:t>
      </w:r>
      <w:r w:rsidRPr="00DD22EC">
        <w:rPr>
          <w:rtl/>
        </w:rPr>
        <w:t xml:space="preserve"> </w:t>
      </w:r>
      <w:r w:rsidRPr="00DD22EC">
        <w:t>IP 15W</w:t>
      </w:r>
      <w:bookmarkEnd w:id="1381"/>
    </w:p>
    <w:p w14:paraId="379C6AF7" w14:textId="376F5B5F" w:rsidR="00250440" w:rsidRPr="00683183" w:rsidRDefault="00EE2AA0" w:rsidP="008E7EB7">
      <w:pPr>
        <w:pStyle w:val="32"/>
      </w:pPr>
      <w:r>
        <w:rPr>
          <w:rFonts w:hint="cs"/>
          <w:rtl/>
        </w:rPr>
        <w:t xml:space="preserve">מאפיינים זהים לרמקול בסעיף הנ"ל למעת תצורה ולהתקנה חיצונית </w:t>
      </w:r>
      <w:r>
        <w:rPr>
          <w:rFonts w:hint="cs"/>
        </w:rPr>
        <w:t>IP</w:t>
      </w:r>
      <w:r>
        <w:rPr>
          <w:rFonts w:hint="cs"/>
          <w:rtl/>
        </w:rPr>
        <w:t>66 לפחות.</w:t>
      </w:r>
    </w:p>
    <w:p w14:paraId="77C6B225" w14:textId="77777777" w:rsidR="00593F10" w:rsidRPr="00683183" w:rsidRDefault="00593F10" w:rsidP="0056672B">
      <w:pPr>
        <w:pStyle w:val="22"/>
      </w:pPr>
      <w:bookmarkStart w:id="1382" w:name="_Toc474850553"/>
      <w:bookmarkStart w:id="1383" w:name="_Toc475005170"/>
      <w:bookmarkStart w:id="1384" w:name="_Toc128476931"/>
      <w:r w:rsidRPr="00683183">
        <w:rPr>
          <w:rtl/>
        </w:rPr>
        <w:t xml:space="preserve">מגבר </w:t>
      </w:r>
      <w:r w:rsidRPr="00683183">
        <w:t>IP</w:t>
      </w:r>
      <w:r w:rsidRPr="00683183">
        <w:rPr>
          <w:rtl/>
        </w:rPr>
        <w:t xml:space="preserve"> </w:t>
      </w:r>
      <w:r w:rsidRPr="00683183">
        <w:t>50 Watt RMS</w:t>
      </w:r>
      <w:bookmarkEnd w:id="1382"/>
      <w:bookmarkEnd w:id="1383"/>
      <w:bookmarkEnd w:id="1384"/>
    </w:p>
    <w:p w14:paraId="1CAD2A2F" w14:textId="77777777" w:rsidR="00593F10" w:rsidRPr="00683183" w:rsidRDefault="00593F10" w:rsidP="008E7EB7">
      <w:pPr>
        <w:pStyle w:val="32"/>
        <w:rPr>
          <w:rtl/>
        </w:rPr>
      </w:pPr>
      <w:r w:rsidRPr="00683183">
        <w:rPr>
          <w:rtl/>
        </w:rPr>
        <w:t xml:space="preserve">יסופק מגבר </w:t>
      </w:r>
      <w:r w:rsidRPr="00683183">
        <w:t>IP</w:t>
      </w:r>
      <w:r w:rsidRPr="00683183">
        <w:rPr>
          <w:rtl/>
        </w:rPr>
        <w:t xml:space="preserve"> בהספק 50</w:t>
      </w:r>
      <w:r w:rsidRPr="00683183">
        <w:t xml:space="preserve"> Watt </w:t>
      </w:r>
      <w:r w:rsidRPr="00683183">
        <w:rPr>
          <w:rtl/>
        </w:rPr>
        <w:t>לפחות.</w:t>
      </w:r>
    </w:p>
    <w:p w14:paraId="3A38008D" w14:textId="77777777" w:rsidR="00593F10" w:rsidRPr="00683183" w:rsidRDefault="00593F10" w:rsidP="008E7EB7">
      <w:pPr>
        <w:pStyle w:val="32"/>
        <w:rPr>
          <w:rtl/>
        </w:rPr>
      </w:pPr>
      <w:r w:rsidRPr="00683183">
        <w:rPr>
          <w:rtl/>
        </w:rPr>
        <w:t xml:space="preserve">המגבר יכלול </w:t>
      </w:r>
      <w:r w:rsidRPr="00683183">
        <w:t>Encoder</w:t>
      </w:r>
      <w:r w:rsidRPr="00683183">
        <w:rPr>
          <w:rtl/>
        </w:rPr>
        <w:t xml:space="preserve"> מובנה להמרת השמע מ</w:t>
      </w:r>
      <w:r w:rsidRPr="00683183">
        <w:t>IP</w:t>
      </w:r>
      <w:r w:rsidRPr="00683183">
        <w:rPr>
          <w:rtl/>
        </w:rPr>
        <w:t xml:space="preserve"> לאנלוגי ויחידת הגברה בעלת יציאה לקו רמקולים.</w:t>
      </w:r>
    </w:p>
    <w:p w14:paraId="1179F2E6" w14:textId="77777777" w:rsidR="00593F10" w:rsidRPr="00683183" w:rsidRDefault="00593F10" w:rsidP="008E7EB7">
      <w:pPr>
        <w:pStyle w:val="32"/>
        <w:rPr>
          <w:rtl/>
        </w:rPr>
      </w:pPr>
      <w:r w:rsidRPr="00683183">
        <w:rPr>
          <w:rtl/>
        </w:rPr>
        <w:t>יסופקו מוצרים גנריים (ללא מגבלה ו\או הנחיה).</w:t>
      </w:r>
    </w:p>
    <w:p w14:paraId="49EA665B" w14:textId="77777777" w:rsidR="00593F10" w:rsidRPr="00683183" w:rsidRDefault="00593F10" w:rsidP="0056672B">
      <w:pPr>
        <w:pStyle w:val="22"/>
      </w:pPr>
      <w:bookmarkStart w:id="1385" w:name="_Toc474850554"/>
      <w:bookmarkStart w:id="1386" w:name="_Toc475005171"/>
      <w:bookmarkStart w:id="1387" w:name="_Toc128476932"/>
      <w:r w:rsidRPr="00683183">
        <w:rPr>
          <w:rFonts w:hint="cs"/>
          <w:rtl/>
        </w:rPr>
        <w:t xml:space="preserve">מתאם </w:t>
      </w:r>
      <w:r w:rsidRPr="00683183">
        <w:rPr>
          <w:rFonts w:hint="cs"/>
        </w:rPr>
        <w:t>IP</w:t>
      </w:r>
      <w:r w:rsidRPr="00683183">
        <w:rPr>
          <w:rFonts w:hint="cs"/>
          <w:rtl/>
        </w:rPr>
        <w:t xml:space="preserve"> למערכת כריזה</w:t>
      </w:r>
      <w:bookmarkEnd w:id="1385"/>
      <w:bookmarkEnd w:id="1386"/>
      <w:bookmarkEnd w:id="1387"/>
    </w:p>
    <w:p w14:paraId="40657CD0" w14:textId="77777777" w:rsidR="00593F10" w:rsidRPr="00683183" w:rsidRDefault="00593F10" w:rsidP="008E7EB7">
      <w:pPr>
        <w:pStyle w:val="32"/>
        <w:rPr>
          <w:rtl/>
        </w:rPr>
      </w:pPr>
      <w:r w:rsidRPr="00683183">
        <w:rPr>
          <w:rFonts w:hint="cs"/>
          <w:rtl/>
        </w:rPr>
        <w:t>ה</w:t>
      </w:r>
      <w:r w:rsidRPr="00683183">
        <w:rPr>
          <w:rtl/>
        </w:rPr>
        <w:t xml:space="preserve">אפיון מתייחס לפריט אשר ממיר אות </w:t>
      </w:r>
      <w:r w:rsidRPr="00683183">
        <w:rPr>
          <w:rFonts w:hint="cs"/>
          <w:rtl/>
        </w:rPr>
        <w:t>אודיו</w:t>
      </w:r>
      <w:r w:rsidRPr="00683183">
        <w:rPr>
          <w:rtl/>
        </w:rPr>
        <w:t xml:space="preserve"> דיגיטאלי מרשת התקשורת לאות אנלוגי שמתאים למגברים המאופיינים לעיל.</w:t>
      </w:r>
    </w:p>
    <w:p w14:paraId="1072038B" w14:textId="77777777" w:rsidR="00593F10" w:rsidRPr="00683183" w:rsidRDefault="00593F10" w:rsidP="008E7EB7">
      <w:pPr>
        <w:pStyle w:val="32"/>
        <w:rPr>
          <w:rtl/>
        </w:rPr>
      </w:pPr>
      <w:r w:rsidRPr="00683183">
        <w:rPr>
          <w:rFonts w:hint="cs"/>
          <w:rtl/>
        </w:rPr>
        <w:t xml:space="preserve">כניסת </w:t>
      </w:r>
      <w:r w:rsidRPr="00683183">
        <w:t>RJ45</w:t>
      </w:r>
      <w:r w:rsidRPr="00683183">
        <w:rPr>
          <w:rFonts w:hint="cs"/>
          <w:rtl/>
        </w:rPr>
        <w:t xml:space="preserve"> לקבלת </w:t>
      </w:r>
      <w:r w:rsidRPr="00683183">
        <w:t>Audio Over IP</w:t>
      </w:r>
      <w:r w:rsidRPr="00683183">
        <w:rPr>
          <w:rFonts w:hint="cs"/>
          <w:rtl/>
        </w:rPr>
        <w:t xml:space="preserve"> מרשת התקשורת בפורמטים הבאים:</w:t>
      </w:r>
    </w:p>
    <w:p w14:paraId="00FEA605" w14:textId="77777777" w:rsidR="00593F10" w:rsidRPr="00683183" w:rsidRDefault="00593F10" w:rsidP="0056672B">
      <w:pPr>
        <w:pStyle w:val="42"/>
        <w:rPr>
          <w:rtl/>
        </w:rPr>
      </w:pPr>
      <w:r w:rsidRPr="00683183">
        <w:rPr>
          <w:rFonts w:hint="cs"/>
        </w:rPr>
        <w:t>ACC</w:t>
      </w:r>
    </w:p>
    <w:p w14:paraId="4433BBF9" w14:textId="77777777" w:rsidR="00593F10" w:rsidRPr="00683183" w:rsidRDefault="00593F10" w:rsidP="0056672B">
      <w:pPr>
        <w:pStyle w:val="42"/>
      </w:pPr>
      <w:r w:rsidRPr="00683183">
        <w:t>MP3</w:t>
      </w:r>
    </w:p>
    <w:p w14:paraId="0FBF151B" w14:textId="77777777" w:rsidR="00593F10" w:rsidRPr="00683183" w:rsidRDefault="00593F10" w:rsidP="0056672B">
      <w:pPr>
        <w:pStyle w:val="42"/>
      </w:pPr>
      <w:r w:rsidRPr="00683183">
        <w:rPr>
          <w:rFonts w:hint="cs"/>
          <w:rtl/>
        </w:rPr>
        <w:t>ת</w:t>
      </w:r>
      <w:r w:rsidRPr="00683183">
        <w:rPr>
          <w:rtl/>
        </w:rPr>
        <w:t xml:space="preserve">מיכה בעד 48 </w:t>
      </w:r>
      <w:r w:rsidRPr="00683183">
        <w:t>kHz</w:t>
      </w:r>
    </w:p>
    <w:p w14:paraId="069127E3" w14:textId="77777777" w:rsidR="00593F10" w:rsidRPr="00683183" w:rsidRDefault="00593F10" w:rsidP="008E7EB7">
      <w:pPr>
        <w:pStyle w:val="32"/>
        <w:rPr>
          <w:rtl/>
        </w:rPr>
      </w:pPr>
      <w:r w:rsidRPr="00683183">
        <w:rPr>
          <w:rFonts w:hint="cs"/>
          <w:rtl/>
        </w:rPr>
        <w:t xml:space="preserve">יציאה אנלוגית למגבר, מותאמת לכניסת השמע לרבות </w:t>
      </w:r>
      <w:r w:rsidRPr="00683183">
        <w:rPr>
          <w:rFonts w:hint="cs"/>
        </w:rPr>
        <w:t>PTT</w:t>
      </w:r>
      <w:r w:rsidRPr="00683183">
        <w:rPr>
          <w:rFonts w:hint="cs"/>
          <w:rtl/>
        </w:rPr>
        <w:t>.</w:t>
      </w:r>
    </w:p>
    <w:p w14:paraId="09B3D801" w14:textId="77777777" w:rsidR="00593F10" w:rsidRPr="00683183" w:rsidRDefault="00593F10" w:rsidP="008E7EB7">
      <w:pPr>
        <w:pStyle w:val="32"/>
        <w:rPr>
          <w:rtl/>
        </w:rPr>
      </w:pPr>
      <w:r w:rsidRPr="00683183">
        <w:rPr>
          <w:rtl/>
        </w:rPr>
        <w:t>יסופקו מוצרים גנריים (ללא מגבלה ו\או הנחיה).</w:t>
      </w:r>
    </w:p>
    <w:p w14:paraId="388EBC85" w14:textId="77777777" w:rsidR="00593F10" w:rsidRPr="00683183" w:rsidRDefault="00593F10" w:rsidP="0056672B">
      <w:pPr>
        <w:pStyle w:val="22"/>
      </w:pPr>
      <w:bookmarkStart w:id="1388" w:name="_Toc368317950"/>
      <w:bookmarkStart w:id="1389" w:name="_Toc390071468"/>
      <w:bookmarkStart w:id="1390" w:name="_Toc391226164"/>
      <w:bookmarkStart w:id="1391" w:name="_Toc474850561"/>
      <w:bookmarkStart w:id="1392" w:name="_Toc475005178"/>
      <w:bookmarkStart w:id="1393" w:name="_Toc128476933"/>
      <w:r w:rsidRPr="00683183">
        <w:rPr>
          <w:rtl/>
        </w:rPr>
        <w:t>מיקרופון צוואר גמיש</w:t>
      </w:r>
      <w:bookmarkEnd w:id="1388"/>
      <w:bookmarkEnd w:id="1389"/>
      <w:bookmarkEnd w:id="1390"/>
      <w:bookmarkEnd w:id="1391"/>
      <w:bookmarkEnd w:id="1392"/>
      <w:bookmarkEnd w:id="1393"/>
      <w:r w:rsidRPr="00683183">
        <w:rPr>
          <w:rtl/>
        </w:rPr>
        <w:t xml:space="preserve"> </w:t>
      </w:r>
    </w:p>
    <w:p w14:paraId="56E2FA9B" w14:textId="77777777" w:rsidR="00593F10" w:rsidRPr="00683183" w:rsidRDefault="00593F10" w:rsidP="008E7EB7">
      <w:pPr>
        <w:pStyle w:val="32"/>
      </w:pPr>
      <w:r w:rsidRPr="00683183">
        <w:rPr>
          <w:rtl/>
        </w:rPr>
        <w:t>אפיון זה מתייחס למיקרופון מתכתי המיועד להתקנה בשולחן המוקד.</w:t>
      </w:r>
    </w:p>
    <w:p w14:paraId="5CB4E04D" w14:textId="77777777" w:rsidR="00593F10" w:rsidRPr="00683183" w:rsidRDefault="00593F10" w:rsidP="008E7EB7">
      <w:pPr>
        <w:pStyle w:val="32"/>
      </w:pPr>
      <w:r w:rsidRPr="00683183">
        <w:rPr>
          <w:rtl/>
        </w:rPr>
        <w:t>מבנה: יחידת בסיס להנחה על שולחן משולבת צוואר גמיש מתכתי באורך 12".</w:t>
      </w:r>
    </w:p>
    <w:p w14:paraId="220DDB91" w14:textId="77777777" w:rsidR="00593F10" w:rsidRPr="00683183" w:rsidRDefault="00593F10" w:rsidP="008E7EB7">
      <w:pPr>
        <w:pStyle w:val="32"/>
      </w:pPr>
      <w:r w:rsidRPr="00683183">
        <w:rPr>
          <w:rtl/>
        </w:rPr>
        <w:t xml:space="preserve">לחצן </w:t>
      </w:r>
      <w:r w:rsidRPr="00683183">
        <w:t>PTT</w:t>
      </w:r>
      <w:r w:rsidRPr="00683183">
        <w:rPr>
          <w:rtl/>
        </w:rPr>
        <w:t xml:space="preserve"> מובנה בבסיס המיקרופון.</w:t>
      </w:r>
    </w:p>
    <w:p w14:paraId="08AD0B3E" w14:textId="77777777" w:rsidR="00593F10" w:rsidRPr="00683183" w:rsidRDefault="00593F10" w:rsidP="008E7EB7">
      <w:pPr>
        <w:pStyle w:val="32"/>
      </w:pPr>
      <w:r w:rsidRPr="00683183">
        <w:rPr>
          <w:rtl/>
        </w:rPr>
        <w:t xml:space="preserve">כרטיס הגבר שמע לרמת </w:t>
      </w:r>
      <w:r w:rsidRPr="00683183">
        <w:t>LINE</w:t>
      </w:r>
      <w:r w:rsidRPr="00683183">
        <w:rPr>
          <w:rtl/>
        </w:rPr>
        <w:t xml:space="preserve"> ביציאה מאוזנת בעכבה מרבית של 600 אום אשר יותקן בבסיס המיקרופון או בזיווד חיצוני להתקנה על קיר או בארון תקשורת סמוך.</w:t>
      </w:r>
    </w:p>
    <w:p w14:paraId="7194FA86" w14:textId="77777777" w:rsidR="00593F10" w:rsidRPr="00683183" w:rsidRDefault="00593F10" w:rsidP="008E7EB7">
      <w:pPr>
        <w:pStyle w:val="32"/>
      </w:pPr>
      <w:r w:rsidRPr="00683183">
        <w:rPr>
          <w:rtl/>
        </w:rPr>
        <w:t>טכנולוגיה: דינאמי.</w:t>
      </w:r>
    </w:p>
    <w:p w14:paraId="7B5BDEF0" w14:textId="77777777" w:rsidR="00593F10" w:rsidRPr="00683183" w:rsidRDefault="00593F10" w:rsidP="008E7EB7">
      <w:pPr>
        <w:pStyle w:val="32"/>
      </w:pPr>
      <w:r w:rsidRPr="00683183">
        <w:rPr>
          <w:rtl/>
        </w:rPr>
        <w:t>כיווניות: קרדיואידי.</w:t>
      </w:r>
    </w:p>
    <w:p w14:paraId="0E848B8F" w14:textId="77777777" w:rsidR="00593F10" w:rsidRPr="00683183" w:rsidRDefault="00593F10" w:rsidP="008E7EB7">
      <w:pPr>
        <w:pStyle w:val="32"/>
        <w:rPr>
          <w:rtl/>
        </w:rPr>
      </w:pPr>
      <w:r w:rsidRPr="00683183">
        <w:rPr>
          <w:rtl/>
        </w:rPr>
        <w:t xml:space="preserve">תחום הענות: </w:t>
      </w:r>
      <w:r w:rsidRPr="00683183">
        <w:t>Hz</w:t>
      </w:r>
      <w:r w:rsidRPr="00683183">
        <w:rPr>
          <w:rtl/>
        </w:rPr>
        <w:t xml:space="preserve"> 200 עד </w:t>
      </w:r>
      <w:r w:rsidRPr="00683183">
        <w:t>kHz</w:t>
      </w:r>
      <w:r w:rsidRPr="00683183">
        <w:rPr>
          <w:rtl/>
        </w:rPr>
        <w:t xml:space="preserve"> 10.</w:t>
      </w:r>
    </w:p>
    <w:p w14:paraId="0DEAB5DC" w14:textId="77777777" w:rsidR="00593F10" w:rsidRPr="00683183" w:rsidRDefault="00593F10" w:rsidP="008E7EB7">
      <w:pPr>
        <w:pStyle w:val="32"/>
      </w:pPr>
      <w:r w:rsidRPr="00683183">
        <w:rPr>
          <w:rtl/>
        </w:rPr>
        <w:t xml:space="preserve">יציאות: שמע מאוזן ברמת </w:t>
      </w:r>
      <w:r w:rsidRPr="00683183">
        <w:t>MIC</w:t>
      </w:r>
      <w:r w:rsidRPr="00683183">
        <w:rPr>
          <w:rtl/>
        </w:rPr>
        <w:t xml:space="preserve"> בעכבה מרבית של 600 אום.</w:t>
      </w:r>
    </w:p>
    <w:p w14:paraId="004F6249" w14:textId="77777777" w:rsidR="00593F10" w:rsidRPr="00683183" w:rsidRDefault="00593F10" w:rsidP="008E7EB7">
      <w:pPr>
        <w:pStyle w:val="32"/>
      </w:pPr>
      <w:r w:rsidRPr="00683183">
        <w:rPr>
          <w:rtl/>
        </w:rPr>
        <w:t xml:space="preserve">דרישות זיווד: מיקרופון מסיבי בעל עמידות גבוהה, מיועד לדיבור מקרוב בלבד, עם רשת מגן חזקה. </w:t>
      </w:r>
    </w:p>
    <w:p w14:paraId="007A4831" w14:textId="77777777" w:rsidR="00593F10" w:rsidRDefault="00593F10" w:rsidP="008E7EB7">
      <w:pPr>
        <w:pStyle w:val="32"/>
      </w:pPr>
      <w:r w:rsidRPr="00683183">
        <w:rPr>
          <w:rtl/>
        </w:rPr>
        <w:t>צוואר גמיש עבה חזק ומסיבי ביותר, המחובר קבע לבסיס יחידת השליטה או מעמד שולחני.</w:t>
      </w:r>
    </w:p>
    <w:p w14:paraId="6711B535" w14:textId="6D419516" w:rsidR="002764A9" w:rsidRPr="00683183" w:rsidRDefault="002764A9" w:rsidP="008E7EB7">
      <w:pPr>
        <w:pStyle w:val="32"/>
      </w:pPr>
      <w:r>
        <w:rPr>
          <w:rFonts w:hint="cs"/>
          <w:rtl/>
        </w:rPr>
        <w:t xml:space="preserve">חיבור </w:t>
      </w:r>
      <w:r>
        <w:rPr>
          <w:rFonts w:hint="cs"/>
        </w:rPr>
        <w:t>PL</w:t>
      </w:r>
      <w:r>
        <w:rPr>
          <w:rFonts w:hint="cs"/>
          <w:rtl/>
        </w:rPr>
        <w:t xml:space="preserve"> או </w:t>
      </w:r>
      <w:r>
        <w:t>RJ-45</w:t>
      </w:r>
    </w:p>
    <w:p w14:paraId="6E301FB8" w14:textId="77777777" w:rsidR="00593F10" w:rsidRPr="00683183" w:rsidRDefault="00593F10" w:rsidP="008E7EB7">
      <w:pPr>
        <w:pStyle w:val="32"/>
      </w:pPr>
      <w:r w:rsidRPr="00683183">
        <w:rPr>
          <w:rtl/>
        </w:rPr>
        <w:t>הצוואר הגמיש יחובר לפנל הקדמי של יחיד הבסיס ולמיקרופון חיבור קבוע בלתי ניתן לניתוק מהיר .</w:t>
      </w:r>
    </w:p>
    <w:p w14:paraId="473DCC98" w14:textId="77777777" w:rsidR="00593F10" w:rsidRPr="00683183" w:rsidRDefault="00593F10" w:rsidP="008E7EB7">
      <w:pPr>
        <w:pStyle w:val="32"/>
      </w:pPr>
      <w:r w:rsidRPr="00683183">
        <w:rPr>
          <w:rtl/>
        </w:rPr>
        <w:t xml:space="preserve">המיקרופון יחובר באמצעות כבל </w:t>
      </w:r>
      <w:r w:rsidRPr="00683183">
        <w:t>LOW NOISE</w:t>
      </w:r>
      <w:r w:rsidRPr="00683183">
        <w:rPr>
          <w:rtl/>
        </w:rPr>
        <w:t xml:space="preserve"> לכניסת השמע המיקסר.</w:t>
      </w:r>
    </w:p>
    <w:p w14:paraId="01C31440" w14:textId="77777777" w:rsidR="00593F10" w:rsidRPr="00683183" w:rsidRDefault="00593F10" w:rsidP="0056672B">
      <w:pPr>
        <w:pStyle w:val="22"/>
        <w:rPr>
          <w:rtl/>
        </w:rPr>
      </w:pPr>
      <w:bookmarkStart w:id="1394" w:name="_Toc368317959"/>
      <w:bookmarkStart w:id="1395" w:name="_Toc390071469"/>
      <w:bookmarkStart w:id="1396" w:name="_Toc391226165"/>
      <w:bookmarkStart w:id="1397" w:name="_Toc474850562"/>
      <w:bookmarkStart w:id="1398" w:name="_Toc475005179"/>
      <w:bookmarkStart w:id="1399" w:name="_Toc128476934"/>
      <w:r w:rsidRPr="00683183">
        <w:rPr>
          <w:rtl/>
        </w:rPr>
        <w:t>רמקול דקורטיבי להתקנה על גבי קיר</w:t>
      </w:r>
      <w:bookmarkEnd w:id="1394"/>
      <w:bookmarkEnd w:id="1395"/>
      <w:bookmarkEnd w:id="1396"/>
      <w:bookmarkEnd w:id="1397"/>
      <w:bookmarkEnd w:id="1398"/>
      <w:bookmarkEnd w:id="1399"/>
    </w:p>
    <w:p w14:paraId="33EC82BD" w14:textId="77777777" w:rsidR="00593F10" w:rsidRPr="00683183" w:rsidRDefault="00593F10" w:rsidP="008E7EB7">
      <w:pPr>
        <w:pStyle w:val="32"/>
        <w:rPr>
          <w:rtl/>
        </w:rPr>
      </w:pPr>
      <w:r w:rsidRPr="00683183">
        <w:rPr>
          <w:rtl/>
        </w:rPr>
        <w:t>רמקול בקוטר "</w:t>
      </w:r>
      <w:r w:rsidRPr="00683183">
        <w:t>6-8</w:t>
      </w:r>
      <w:r w:rsidRPr="00683183">
        <w:rPr>
          <w:rtl/>
        </w:rPr>
        <w:t xml:space="preserve"> מורכב בתיבת תהודה דקורטיבית מיועד להתקנה על הקיר במסדרונות וחדרים.</w:t>
      </w:r>
    </w:p>
    <w:p w14:paraId="13605BF1" w14:textId="77777777" w:rsidR="00593F10" w:rsidRPr="00683183" w:rsidRDefault="00593F10" w:rsidP="008E7EB7">
      <w:pPr>
        <w:pStyle w:val="32"/>
        <w:rPr>
          <w:rtl/>
        </w:rPr>
      </w:pPr>
      <w:r w:rsidRPr="00683183">
        <w:rPr>
          <w:rtl/>
        </w:rPr>
        <w:t xml:space="preserve">הרמקול יכלול שנאי קו למתח </w:t>
      </w:r>
      <w:r w:rsidRPr="00683183">
        <w:t>100V</w:t>
      </w:r>
      <w:r w:rsidRPr="00683183">
        <w:rPr>
          <w:rtl/>
        </w:rPr>
        <w:t xml:space="preserve"> להספק של </w:t>
      </w:r>
      <w:r w:rsidRPr="00683183">
        <w:t>6W</w:t>
      </w:r>
      <w:r w:rsidRPr="00683183">
        <w:rPr>
          <w:rtl/>
        </w:rPr>
        <w:t xml:space="preserve"> ובנוסף ווסת עוצמה רציף (פוטנציומטר) הניתן לכיוון מבחוץ בעזרת מברג.</w:t>
      </w:r>
    </w:p>
    <w:p w14:paraId="72B3D768" w14:textId="77777777" w:rsidR="00593F10" w:rsidRPr="00683183" w:rsidRDefault="00593F10" w:rsidP="008E7EB7">
      <w:pPr>
        <w:pStyle w:val="32"/>
        <w:rPr>
          <w:rtl/>
        </w:rPr>
      </w:pPr>
      <w:r w:rsidRPr="00683183">
        <w:rPr>
          <w:rtl/>
        </w:rPr>
        <w:t xml:space="preserve">תחום הענות: </w:t>
      </w:r>
      <w:r w:rsidRPr="00683183">
        <w:t>100Hz</w:t>
      </w:r>
      <w:r w:rsidRPr="00683183">
        <w:rPr>
          <w:rtl/>
        </w:rPr>
        <w:t xml:space="preserve"> עד </w:t>
      </w:r>
      <w:r w:rsidRPr="00683183">
        <w:t>12kHz</w:t>
      </w:r>
      <w:r w:rsidRPr="00683183">
        <w:rPr>
          <w:rtl/>
        </w:rPr>
        <w:t>.</w:t>
      </w:r>
    </w:p>
    <w:p w14:paraId="785BAD16" w14:textId="77777777" w:rsidR="00593F10" w:rsidRPr="00683183" w:rsidRDefault="00593F10" w:rsidP="008E7EB7">
      <w:pPr>
        <w:pStyle w:val="32"/>
        <w:rPr>
          <w:rtl/>
        </w:rPr>
      </w:pPr>
      <w:r w:rsidRPr="00683183">
        <w:rPr>
          <w:rtl/>
        </w:rPr>
        <w:t xml:space="preserve">עצמת קול: </w:t>
      </w:r>
      <w:r w:rsidRPr="00683183">
        <w:t>92dB SPL</w:t>
      </w:r>
      <w:r w:rsidRPr="00683183">
        <w:rPr>
          <w:rtl/>
        </w:rPr>
        <w:t xml:space="preserve"> (מדוד על הציר, </w:t>
      </w:r>
      <w:r w:rsidRPr="00683183">
        <w:t>1m,1W</w:t>
      </w:r>
      <w:r w:rsidRPr="00683183">
        <w:rPr>
          <w:rtl/>
        </w:rPr>
        <w:t xml:space="preserve"> ).</w:t>
      </w:r>
    </w:p>
    <w:p w14:paraId="700C0C04" w14:textId="77777777" w:rsidR="00593F10" w:rsidRPr="00683183" w:rsidRDefault="00593F10" w:rsidP="008E7EB7">
      <w:pPr>
        <w:pStyle w:val="32"/>
      </w:pPr>
      <w:r w:rsidRPr="00683183">
        <w:rPr>
          <w:rtl/>
        </w:rPr>
        <w:t>חומר התיבה: עץ או פלסטיק צבועים בלבן.</w:t>
      </w:r>
    </w:p>
    <w:p w14:paraId="1935EC5E" w14:textId="77777777" w:rsidR="00593F10" w:rsidRPr="00683183" w:rsidRDefault="00593F10" w:rsidP="008E7EB7">
      <w:pPr>
        <w:pStyle w:val="32"/>
        <w:rPr>
          <w:rtl/>
        </w:rPr>
      </w:pPr>
      <w:r w:rsidRPr="00683183">
        <w:rPr>
          <w:rtl/>
        </w:rPr>
        <w:t>יסופקו מוצרים גנריים (ללא מגבלה ו\או הנחיה).</w:t>
      </w:r>
    </w:p>
    <w:p w14:paraId="1DCF0B36" w14:textId="77777777" w:rsidR="00593F10" w:rsidRPr="00683183" w:rsidRDefault="00593F10" w:rsidP="0056672B">
      <w:pPr>
        <w:pStyle w:val="22"/>
      </w:pPr>
      <w:bookmarkStart w:id="1400" w:name="_Toc368317960"/>
      <w:bookmarkStart w:id="1401" w:name="_Toc390071470"/>
      <w:bookmarkStart w:id="1402" w:name="_Toc391226166"/>
      <w:bookmarkStart w:id="1403" w:name="_Toc474850563"/>
      <w:bookmarkStart w:id="1404" w:name="_Toc475005180"/>
      <w:bookmarkStart w:id="1405" w:name="_Toc128476935"/>
      <w:r w:rsidRPr="00683183">
        <w:rPr>
          <w:rtl/>
        </w:rPr>
        <w:t>רמקול דקורטיבי לתקרה אקוסטית</w:t>
      </w:r>
      <w:bookmarkEnd w:id="1400"/>
      <w:bookmarkEnd w:id="1401"/>
      <w:bookmarkEnd w:id="1402"/>
      <w:bookmarkEnd w:id="1403"/>
      <w:bookmarkEnd w:id="1404"/>
      <w:bookmarkEnd w:id="1405"/>
    </w:p>
    <w:p w14:paraId="2AEDD8A1" w14:textId="77777777" w:rsidR="00593F10" w:rsidRPr="00683183" w:rsidRDefault="00593F10" w:rsidP="008E7EB7">
      <w:pPr>
        <w:pStyle w:val="32"/>
      </w:pPr>
      <w:r w:rsidRPr="00683183">
        <w:rPr>
          <w:rtl/>
        </w:rPr>
        <w:t>יסופק רמקול העונה לדרישות הרמקול הדקורטיבי להתקנה על גבי קיר.</w:t>
      </w:r>
    </w:p>
    <w:p w14:paraId="019C734E" w14:textId="77777777" w:rsidR="00593F10" w:rsidRPr="00683183" w:rsidRDefault="00593F10" w:rsidP="008E7EB7">
      <w:pPr>
        <w:pStyle w:val="32"/>
        <w:rPr>
          <w:rtl/>
        </w:rPr>
      </w:pPr>
      <w:r w:rsidRPr="00683183">
        <w:rPr>
          <w:rtl/>
        </w:rPr>
        <w:t>בנוסף יכלול הרמקול את כל האביזרים להתקנתו על גבי תקרה אקוסטית לרבות חיפוי גריל לבן ואמצעים להצמדתו ללוחות האקוסטיים.</w:t>
      </w:r>
    </w:p>
    <w:p w14:paraId="6A003081" w14:textId="77777777" w:rsidR="00593F10" w:rsidRPr="00683183" w:rsidRDefault="00593F10" w:rsidP="008E7EB7">
      <w:pPr>
        <w:pStyle w:val="32"/>
        <w:rPr>
          <w:rtl/>
        </w:rPr>
      </w:pPr>
      <w:r w:rsidRPr="00683183">
        <w:rPr>
          <w:rtl/>
        </w:rPr>
        <w:t>יסופקו מוצרים גנריים (ללא מגבלה ו\או הנחיה).</w:t>
      </w:r>
    </w:p>
    <w:p w14:paraId="7E1DBB33" w14:textId="7556D4CE" w:rsidR="00593F10" w:rsidRPr="00683183" w:rsidRDefault="00593F10" w:rsidP="0056672B">
      <w:pPr>
        <w:spacing w:line="360" w:lineRule="auto"/>
        <w:rPr>
          <w:rFonts w:ascii="Arial" w:hAnsi="Arial"/>
          <w:sz w:val="24"/>
          <w:szCs w:val="24"/>
        </w:rPr>
      </w:pPr>
    </w:p>
    <w:p w14:paraId="55A397DA" w14:textId="1F2EE956" w:rsidR="00593F10" w:rsidRPr="00683183" w:rsidRDefault="00593F10" w:rsidP="0056672B">
      <w:pPr>
        <w:pStyle w:val="12"/>
      </w:pPr>
      <w:bookmarkStart w:id="1406" w:name="_Toc388539961"/>
      <w:bookmarkStart w:id="1407" w:name="_Toc390071477"/>
      <w:bookmarkStart w:id="1408" w:name="_Toc391226173"/>
      <w:bookmarkStart w:id="1409" w:name="_Toc474850570"/>
      <w:bookmarkStart w:id="1410" w:name="_Toc475005187"/>
      <w:bookmarkStart w:id="1411" w:name="_Toc128476936"/>
      <w:r w:rsidRPr="00683183">
        <w:rPr>
          <w:rtl/>
        </w:rPr>
        <w:t>מחשבים ושרתים</w:t>
      </w:r>
      <w:bookmarkEnd w:id="1406"/>
      <w:bookmarkEnd w:id="1407"/>
      <w:bookmarkEnd w:id="1408"/>
      <w:bookmarkEnd w:id="1409"/>
      <w:bookmarkEnd w:id="1410"/>
      <w:bookmarkEnd w:id="1411"/>
    </w:p>
    <w:p w14:paraId="000557A6" w14:textId="77777777" w:rsidR="00593F10" w:rsidRPr="00683183" w:rsidRDefault="00593F10" w:rsidP="0056672B">
      <w:pPr>
        <w:pStyle w:val="22"/>
      </w:pPr>
      <w:bookmarkStart w:id="1412" w:name="_Toc474850571"/>
      <w:bookmarkStart w:id="1413" w:name="_Toc475005188"/>
      <w:bookmarkStart w:id="1414" w:name="_Toc128476937"/>
      <w:r w:rsidRPr="00683183">
        <w:rPr>
          <w:rtl/>
        </w:rPr>
        <w:t xml:space="preserve">חומרת שרת בתצורת </w:t>
      </w:r>
      <w:r w:rsidRPr="00683183">
        <w:t>PIZZA 1U</w:t>
      </w:r>
      <w:bookmarkEnd w:id="1412"/>
      <w:bookmarkEnd w:id="1413"/>
      <w:bookmarkEnd w:id="1414"/>
    </w:p>
    <w:p w14:paraId="6800196C" w14:textId="77777777" w:rsidR="00593F10" w:rsidRPr="00683183" w:rsidRDefault="00593F10" w:rsidP="008E7EB7">
      <w:pPr>
        <w:pStyle w:val="32"/>
      </w:pPr>
      <w:r w:rsidRPr="00683183">
        <w:rPr>
          <w:rtl/>
        </w:rPr>
        <w:t>ייעוד: התקנת אפליקצ</w:t>
      </w:r>
      <w:r w:rsidRPr="00683183">
        <w:rPr>
          <w:rFonts w:hint="cs"/>
          <w:rtl/>
        </w:rPr>
        <w:t>י</w:t>
      </w:r>
      <w:r w:rsidRPr="00683183">
        <w:rPr>
          <w:rtl/>
        </w:rPr>
        <w:t>ית</w:t>
      </w:r>
      <w:r w:rsidRPr="00683183">
        <w:rPr>
          <w:rFonts w:hint="cs"/>
          <w:rtl/>
        </w:rPr>
        <w:t xml:space="preserve"> </w:t>
      </w:r>
      <w:r w:rsidRPr="00683183">
        <w:t>server</w:t>
      </w:r>
      <w:r w:rsidRPr="00683183">
        <w:rPr>
          <w:rtl/>
        </w:rPr>
        <w:t xml:space="preserve"> עבור כל תת המערכות המוגדרות במפרט זה.</w:t>
      </w:r>
    </w:p>
    <w:p w14:paraId="66DC452F" w14:textId="77777777" w:rsidR="00593F10" w:rsidRPr="00683183" w:rsidRDefault="00593F10" w:rsidP="008E7EB7">
      <w:pPr>
        <w:pStyle w:val="32"/>
      </w:pPr>
      <w:r w:rsidRPr="00683183">
        <w:rPr>
          <w:rtl/>
        </w:rPr>
        <w:t xml:space="preserve">מארז </w:t>
      </w:r>
      <w:r w:rsidRPr="00683183">
        <w:t>1U</w:t>
      </w:r>
      <w:r w:rsidRPr="00683183">
        <w:rPr>
          <w:rtl/>
        </w:rPr>
        <w:t xml:space="preserve">, </w:t>
      </w:r>
      <w:r w:rsidRPr="00683183">
        <w:t>Pizza</w:t>
      </w:r>
      <w:r w:rsidRPr="00683183">
        <w:rPr>
          <w:rtl/>
        </w:rPr>
        <w:t xml:space="preserve"> </w:t>
      </w:r>
      <w:r w:rsidRPr="00683183">
        <w:t>,</w:t>
      </w:r>
      <w:r w:rsidRPr="00683183">
        <w:rPr>
          <w:rtl/>
        </w:rPr>
        <w:t xml:space="preserve"> "19</w:t>
      </w:r>
      <w:r w:rsidRPr="00683183">
        <w:rPr>
          <w:rFonts w:hint="cs"/>
          <w:rtl/>
        </w:rPr>
        <w:t xml:space="preserve">, </w:t>
      </w:r>
      <w:r w:rsidRPr="00683183">
        <w:t>Rack Mount</w:t>
      </w:r>
      <w:r w:rsidRPr="00683183">
        <w:rPr>
          <w:rFonts w:hint="cs"/>
          <w:rtl/>
        </w:rPr>
        <w:t>.</w:t>
      </w:r>
    </w:p>
    <w:p w14:paraId="2B571AEE" w14:textId="77777777" w:rsidR="00593F10" w:rsidRPr="00683183" w:rsidRDefault="00593F10" w:rsidP="008E7EB7">
      <w:pPr>
        <w:pStyle w:val="32"/>
      </w:pPr>
      <w:r w:rsidRPr="00683183">
        <w:t>16 GB, DDR4, RAM</w:t>
      </w:r>
      <w:r w:rsidRPr="00683183">
        <w:rPr>
          <w:rtl/>
        </w:rPr>
        <w:t xml:space="preserve"> המהיר ביותר ביום ההתקנה.</w:t>
      </w:r>
    </w:p>
    <w:p w14:paraId="47B0E3CB" w14:textId="77777777" w:rsidR="00593F10" w:rsidRPr="00683183" w:rsidRDefault="00593F10" w:rsidP="008E7EB7">
      <w:pPr>
        <w:pStyle w:val="32"/>
      </w:pPr>
      <w:r w:rsidRPr="00683183">
        <w:t>Intel Xeon processor</w:t>
      </w:r>
      <w:r w:rsidRPr="00683183">
        <w:rPr>
          <w:rtl/>
        </w:rPr>
        <w:t xml:space="preserve"> , 6 ליבות, מסדרת </w:t>
      </w:r>
      <w:r w:rsidRPr="00683183">
        <w:t>E5-26XX</w:t>
      </w:r>
      <w:r w:rsidRPr="00683183">
        <w:rPr>
          <w:rtl/>
        </w:rPr>
        <w:t xml:space="preserve"> , </w:t>
      </w:r>
      <w:r w:rsidRPr="00683183">
        <w:t>2.4Ghz</w:t>
      </w:r>
      <w:r w:rsidRPr="00683183">
        <w:rPr>
          <w:rtl/>
        </w:rPr>
        <w:t xml:space="preserve"> לפחות.</w:t>
      </w:r>
    </w:p>
    <w:p w14:paraId="681FB996" w14:textId="77777777" w:rsidR="00593F10" w:rsidRPr="00683183" w:rsidRDefault="00593F10" w:rsidP="008E7EB7">
      <w:pPr>
        <w:pStyle w:val="32"/>
      </w:pPr>
      <w:r w:rsidRPr="00683183">
        <w:rPr>
          <w:rtl/>
        </w:rPr>
        <w:t xml:space="preserve">מערכת הפעלה: </w:t>
      </w:r>
      <w:r w:rsidRPr="00683183">
        <w:t>WINDOWS SERVER</w:t>
      </w:r>
      <w:r w:rsidRPr="00683183">
        <w:rPr>
          <w:rtl/>
        </w:rPr>
        <w:t xml:space="preserve"> בגרסה העדכנית ביותר ביום ההתקנה.</w:t>
      </w:r>
    </w:p>
    <w:p w14:paraId="241F9D57" w14:textId="77777777" w:rsidR="00593F10" w:rsidRPr="00683183" w:rsidRDefault="00593F10" w:rsidP="008E7EB7">
      <w:pPr>
        <w:pStyle w:val="32"/>
      </w:pPr>
      <w:r w:rsidRPr="00683183">
        <w:rPr>
          <w:rtl/>
        </w:rPr>
        <w:t>שני ספקי כוח.</w:t>
      </w:r>
    </w:p>
    <w:p w14:paraId="6BE3D105" w14:textId="77777777" w:rsidR="00593F10" w:rsidRPr="00683183" w:rsidRDefault="00593F10" w:rsidP="008E7EB7">
      <w:pPr>
        <w:pStyle w:val="32"/>
      </w:pPr>
      <w:r w:rsidRPr="00683183">
        <w:rPr>
          <w:rtl/>
        </w:rPr>
        <w:t>תמיכה ב-</w:t>
      </w:r>
      <w:r w:rsidRPr="00683183">
        <w:t>RAID 1/0</w:t>
      </w:r>
      <w:r w:rsidRPr="00683183">
        <w:rPr>
          <w:rtl/>
        </w:rPr>
        <w:t xml:space="preserve"> (בקר מובנה).</w:t>
      </w:r>
    </w:p>
    <w:p w14:paraId="1DD6926C" w14:textId="77777777" w:rsidR="00593F10" w:rsidRPr="00683183" w:rsidRDefault="00593F10" w:rsidP="008E7EB7">
      <w:pPr>
        <w:pStyle w:val="32"/>
      </w:pPr>
      <w:r w:rsidRPr="00683183">
        <w:rPr>
          <w:rtl/>
        </w:rPr>
        <w:t>יציאה למסך.</w:t>
      </w:r>
    </w:p>
    <w:p w14:paraId="4BBBF866" w14:textId="77777777" w:rsidR="00593F10" w:rsidRPr="00683183" w:rsidRDefault="00593F10" w:rsidP="008E7EB7">
      <w:pPr>
        <w:pStyle w:val="32"/>
      </w:pPr>
      <w:r w:rsidRPr="00683183">
        <w:t>Chipset Intel</w:t>
      </w:r>
    </w:p>
    <w:p w14:paraId="05353F9E" w14:textId="77777777" w:rsidR="00593F10" w:rsidRPr="00683183" w:rsidRDefault="00593F10" w:rsidP="008E7EB7">
      <w:pPr>
        <w:pStyle w:val="32"/>
      </w:pPr>
      <w:r w:rsidRPr="00683183">
        <w:rPr>
          <w:rtl/>
        </w:rPr>
        <w:t>כונני אנטרפרייז:</w:t>
      </w:r>
    </w:p>
    <w:p w14:paraId="66D64CB7" w14:textId="77777777" w:rsidR="00593F10" w:rsidRPr="00683183" w:rsidRDefault="00593F10" w:rsidP="0056672B">
      <w:pPr>
        <w:pStyle w:val="42"/>
      </w:pPr>
      <w:r w:rsidRPr="00683183">
        <w:rPr>
          <w:rtl/>
        </w:rPr>
        <w:t>מערכת ההפעלה:</w:t>
      </w:r>
    </w:p>
    <w:p w14:paraId="4649EAC9" w14:textId="77777777" w:rsidR="00593F10" w:rsidRPr="00683183" w:rsidRDefault="00593F10" w:rsidP="008E7EB7">
      <w:pPr>
        <w:pStyle w:val="50"/>
        <w:numPr>
          <w:ilvl w:val="0"/>
          <w:numId w:val="0"/>
        </w:numPr>
        <w:ind w:left="3531"/>
        <w:rPr>
          <w:rtl/>
        </w:rPr>
      </w:pPr>
      <w:r w:rsidRPr="00683183">
        <w:rPr>
          <w:rtl/>
        </w:rPr>
        <w:t xml:space="preserve">שני כוננים </w:t>
      </w:r>
      <w:r w:rsidRPr="00683183">
        <w:t>,SATA2, SSD, 512GB</w:t>
      </w:r>
      <w:r w:rsidRPr="00683183">
        <w:rPr>
          <w:rtl/>
        </w:rPr>
        <w:t xml:space="preserve"> כל אחד אשר יפעלו בשיטת </w:t>
      </w:r>
      <w:r w:rsidRPr="00683183">
        <w:t>Raid1</w:t>
      </w:r>
      <w:r w:rsidRPr="00683183">
        <w:rPr>
          <w:rtl/>
        </w:rPr>
        <w:t xml:space="preserve">. </w:t>
      </w:r>
    </w:p>
    <w:p w14:paraId="1CC106D9" w14:textId="77777777" w:rsidR="00593F10" w:rsidRPr="00683183" w:rsidRDefault="00593F10" w:rsidP="0056672B">
      <w:pPr>
        <w:pStyle w:val="42"/>
      </w:pPr>
      <w:r w:rsidRPr="00683183">
        <w:rPr>
          <w:rFonts w:hint="cs"/>
          <w:rtl/>
        </w:rPr>
        <w:t>אחסון</w:t>
      </w:r>
      <w:r w:rsidRPr="00683183">
        <w:rPr>
          <w:rtl/>
        </w:rPr>
        <w:t>:</w:t>
      </w:r>
    </w:p>
    <w:p w14:paraId="343086E7" w14:textId="77777777" w:rsidR="00593F10" w:rsidRPr="00683183" w:rsidRDefault="00593F10" w:rsidP="008E7EB7">
      <w:pPr>
        <w:pStyle w:val="50"/>
        <w:numPr>
          <w:ilvl w:val="0"/>
          <w:numId w:val="0"/>
        </w:numPr>
        <w:ind w:left="3531"/>
        <w:rPr>
          <w:rtl/>
        </w:rPr>
      </w:pPr>
      <w:r w:rsidRPr="00683183">
        <w:t xml:space="preserve">6TB storage </w:t>
      </w:r>
      <w:proofErr w:type="spellStart"/>
      <w:r w:rsidRPr="00683183">
        <w:t>hdd</w:t>
      </w:r>
      <w:proofErr w:type="spellEnd"/>
      <w:r w:rsidRPr="00683183">
        <w:t xml:space="preserve"> 7200 RPM enterprise Raid 1</w:t>
      </w:r>
      <w:r w:rsidRPr="00683183">
        <w:rPr>
          <w:rFonts w:hint="cs"/>
          <w:rtl/>
        </w:rPr>
        <w:t xml:space="preserve"> </w:t>
      </w:r>
      <w:r w:rsidRPr="00683183">
        <w:rPr>
          <w:rtl/>
        </w:rPr>
        <w:t>כמות : 2 יחידות.</w:t>
      </w:r>
    </w:p>
    <w:p w14:paraId="4CF42257" w14:textId="77777777" w:rsidR="00593F10" w:rsidRPr="00683183" w:rsidRDefault="00593F10" w:rsidP="008E7EB7">
      <w:pPr>
        <w:pStyle w:val="32"/>
        <w:rPr>
          <w:u w:val="single"/>
        </w:rPr>
      </w:pPr>
      <w:r w:rsidRPr="00683183">
        <w:rPr>
          <w:rtl/>
        </w:rPr>
        <w:t xml:space="preserve">שתי כניסות בעלות מהירות של </w:t>
      </w:r>
      <w:r w:rsidRPr="00683183">
        <w:t>1Gbe</w:t>
      </w:r>
      <w:r w:rsidRPr="00683183">
        <w:rPr>
          <w:rtl/>
        </w:rPr>
        <w:t xml:space="preserve"> לצרכי </w:t>
      </w:r>
      <w:r w:rsidRPr="00683183">
        <w:t>Teaming</w:t>
      </w:r>
      <w:r w:rsidRPr="00683183">
        <w:rPr>
          <w:rtl/>
        </w:rPr>
        <w:t xml:space="preserve"> נחושת או אופטי ע"פ הצורך.</w:t>
      </w:r>
    </w:p>
    <w:p w14:paraId="4CD63B59" w14:textId="77777777" w:rsidR="00593F10" w:rsidRPr="00683183" w:rsidRDefault="00593F10" w:rsidP="008E7EB7">
      <w:pPr>
        <w:pStyle w:val="32"/>
      </w:pPr>
      <w:r w:rsidRPr="00683183">
        <w:rPr>
          <w:rtl/>
        </w:rPr>
        <w:t>תכולת הפריט:</w:t>
      </w:r>
    </w:p>
    <w:p w14:paraId="51AF93B5" w14:textId="77777777" w:rsidR="00593F10" w:rsidRPr="00683183" w:rsidRDefault="00593F10" w:rsidP="0056672B">
      <w:pPr>
        <w:pStyle w:val="42"/>
      </w:pPr>
      <w:r w:rsidRPr="00683183">
        <w:rPr>
          <w:rtl/>
        </w:rPr>
        <w:t>מערכת הפעלה כולל רישיון.</w:t>
      </w:r>
    </w:p>
    <w:p w14:paraId="56FAB926" w14:textId="3BA346EC" w:rsidR="00593F10" w:rsidRPr="00683183" w:rsidRDefault="008E7EB7" w:rsidP="002F6917">
      <w:pPr>
        <w:pStyle w:val="42"/>
      </w:pPr>
      <w:r>
        <w:rPr>
          <w:rtl/>
        </w:rPr>
        <w:t>חומרת השרת</w:t>
      </w:r>
      <w:r>
        <w:rPr>
          <w:rFonts w:hint="cs"/>
          <w:rtl/>
        </w:rPr>
        <w:t xml:space="preserve"> + </w:t>
      </w:r>
      <w:r w:rsidR="00593F10" w:rsidRPr="00683183">
        <w:rPr>
          <w:rtl/>
        </w:rPr>
        <w:t>כבילה הנדרשת להתקנה בארון.</w:t>
      </w:r>
    </w:p>
    <w:p w14:paraId="1F1F3E2A" w14:textId="77777777" w:rsidR="00593F10" w:rsidRPr="00683183" w:rsidRDefault="00593F10" w:rsidP="008E7EB7">
      <w:pPr>
        <w:pStyle w:val="32"/>
        <w:rPr>
          <w:rtl/>
        </w:rPr>
      </w:pPr>
      <w:r w:rsidRPr="00683183">
        <w:rPr>
          <w:rtl/>
        </w:rPr>
        <w:t xml:space="preserve">יסופקו מוצרים מתוצרת </w:t>
      </w:r>
      <w:r w:rsidRPr="00683183">
        <w:t>HP</w:t>
      </w:r>
      <w:r w:rsidRPr="00683183">
        <w:rPr>
          <w:rtl/>
        </w:rPr>
        <w:t xml:space="preserve"> או</w:t>
      </w:r>
      <w:r w:rsidRPr="00683183">
        <w:rPr>
          <w:rFonts w:hint="cs"/>
          <w:rtl/>
        </w:rPr>
        <w:t xml:space="preserve"> </w:t>
      </w:r>
      <w:r w:rsidRPr="00683183">
        <w:t>DELL</w:t>
      </w:r>
      <w:r w:rsidRPr="00683183">
        <w:rPr>
          <w:rFonts w:hint="cs"/>
          <w:rtl/>
        </w:rPr>
        <w:t xml:space="preserve"> או </w:t>
      </w:r>
      <w:r w:rsidRPr="00683183">
        <w:t>Lenovo</w:t>
      </w:r>
      <w:r w:rsidRPr="00683183">
        <w:rPr>
          <w:rFonts w:hint="cs"/>
          <w:rtl/>
        </w:rPr>
        <w:t>.</w:t>
      </w:r>
    </w:p>
    <w:p w14:paraId="61A54A8F" w14:textId="77777777" w:rsidR="00593F10" w:rsidRPr="00683183" w:rsidRDefault="00593F10" w:rsidP="0056672B">
      <w:pPr>
        <w:pStyle w:val="22"/>
      </w:pPr>
      <w:bookmarkStart w:id="1415" w:name="_Toc474850572"/>
      <w:bookmarkStart w:id="1416" w:name="_Toc475005189"/>
      <w:bookmarkStart w:id="1417" w:name="_Toc128476938"/>
      <w:r w:rsidRPr="00683183">
        <w:rPr>
          <w:rtl/>
        </w:rPr>
        <w:t xml:space="preserve">חומרת שרת בתצורת </w:t>
      </w:r>
      <w:r w:rsidRPr="00683183">
        <w:t>2U</w:t>
      </w:r>
      <w:bookmarkEnd w:id="1415"/>
      <w:bookmarkEnd w:id="1416"/>
      <w:bookmarkEnd w:id="1417"/>
    </w:p>
    <w:p w14:paraId="1D2A4870" w14:textId="77777777" w:rsidR="00593F10" w:rsidRPr="00683183" w:rsidRDefault="00593F10" w:rsidP="008E7EB7">
      <w:pPr>
        <w:pStyle w:val="32"/>
      </w:pPr>
      <w:r w:rsidRPr="00683183">
        <w:rPr>
          <w:rtl/>
        </w:rPr>
        <w:t>יעוד: שרת הקלטות וניהול למערכת ניהול הווידאו (</w:t>
      </w:r>
      <w:r w:rsidRPr="00683183">
        <w:t>NVR</w:t>
      </w:r>
      <w:r w:rsidRPr="00683183">
        <w:rPr>
          <w:rtl/>
        </w:rPr>
        <w:t>) בתצורת הקלטה פנימית.</w:t>
      </w:r>
    </w:p>
    <w:p w14:paraId="7A29A728" w14:textId="77777777" w:rsidR="00593F10" w:rsidRPr="00683183" w:rsidRDefault="00593F10" w:rsidP="008E7EB7">
      <w:pPr>
        <w:pStyle w:val="32"/>
      </w:pPr>
      <w:r w:rsidRPr="00683183">
        <w:rPr>
          <w:rtl/>
        </w:rPr>
        <w:t>מארז "19</w:t>
      </w:r>
      <w:r w:rsidRPr="00683183">
        <w:rPr>
          <w:rFonts w:hint="cs"/>
          <w:rtl/>
        </w:rPr>
        <w:t xml:space="preserve">, </w:t>
      </w:r>
      <w:r w:rsidRPr="00683183">
        <w:t>Rack Mount</w:t>
      </w:r>
      <w:r w:rsidRPr="00683183">
        <w:rPr>
          <w:rFonts w:hint="cs"/>
          <w:rtl/>
        </w:rPr>
        <w:t>.</w:t>
      </w:r>
    </w:p>
    <w:p w14:paraId="2AFEABC2" w14:textId="77777777" w:rsidR="00593F10" w:rsidRPr="00683183" w:rsidRDefault="00593F10" w:rsidP="008E7EB7">
      <w:pPr>
        <w:pStyle w:val="32"/>
      </w:pPr>
      <w:r w:rsidRPr="00683183">
        <w:rPr>
          <w:rtl/>
        </w:rPr>
        <w:t xml:space="preserve">מעבד תוצרת </w:t>
      </w:r>
      <w:r w:rsidRPr="00683183">
        <w:t>Intel</w:t>
      </w:r>
      <w:r w:rsidRPr="00683183">
        <w:rPr>
          <w:rtl/>
        </w:rPr>
        <w:t xml:space="preserve"> מסדרת </w:t>
      </w:r>
      <w:r w:rsidRPr="00683183">
        <w:t>E5-2600 Xeon</w:t>
      </w:r>
      <w:r w:rsidRPr="00683183">
        <w:rPr>
          <w:rtl/>
        </w:rPr>
        <w:t xml:space="preserve"> בעל 4 ליבות או טוב יותר.</w:t>
      </w:r>
    </w:p>
    <w:p w14:paraId="070FFFA1" w14:textId="77777777" w:rsidR="00593F10" w:rsidRPr="00683183" w:rsidRDefault="00593F10" w:rsidP="008E7EB7">
      <w:pPr>
        <w:pStyle w:val="32"/>
      </w:pPr>
      <w:r w:rsidRPr="00683183">
        <w:rPr>
          <w:rtl/>
        </w:rPr>
        <w:t xml:space="preserve">מהירות שעון של לפחות </w:t>
      </w:r>
      <w:r w:rsidRPr="00683183">
        <w:t>2.20GHz</w:t>
      </w:r>
      <w:r w:rsidRPr="00683183">
        <w:rPr>
          <w:rtl/>
        </w:rPr>
        <w:t xml:space="preserve">. </w:t>
      </w:r>
    </w:p>
    <w:p w14:paraId="0BCE8847" w14:textId="77777777" w:rsidR="00593F10" w:rsidRPr="00683183" w:rsidRDefault="00593F10" w:rsidP="008E7EB7">
      <w:pPr>
        <w:pStyle w:val="32"/>
      </w:pPr>
      <w:r w:rsidRPr="00683183">
        <w:rPr>
          <w:rtl/>
        </w:rPr>
        <w:t xml:space="preserve">זיכרון מטמון בנפח </w:t>
      </w:r>
      <w:r w:rsidRPr="00683183">
        <w:t>15MB</w:t>
      </w:r>
      <w:r w:rsidRPr="00683183">
        <w:rPr>
          <w:rtl/>
        </w:rPr>
        <w:t xml:space="preserve"> לפחות.</w:t>
      </w:r>
    </w:p>
    <w:p w14:paraId="0D4EB588" w14:textId="77777777" w:rsidR="00593F10" w:rsidRPr="00683183" w:rsidRDefault="00593F10" w:rsidP="008E7EB7">
      <w:pPr>
        <w:pStyle w:val="32"/>
      </w:pPr>
      <w:r w:rsidRPr="00683183">
        <w:rPr>
          <w:rtl/>
        </w:rPr>
        <w:t>תמיכה ב-</w:t>
      </w:r>
      <w:r w:rsidRPr="00683183">
        <w:t>RAID 1/0/5</w:t>
      </w:r>
      <w:r w:rsidRPr="00683183">
        <w:rPr>
          <w:rtl/>
        </w:rPr>
        <w:t xml:space="preserve"> (בקר מובנה).</w:t>
      </w:r>
    </w:p>
    <w:p w14:paraId="1F96DC8E" w14:textId="77777777" w:rsidR="00593F10" w:rsidRPr="00683183" w:rsidRDefault="00593F10" w:rsidP="008E7EB7">
      <w:pPr>
        <w:pStyle w:val="32"/>
      </w:pPr>
      <w:r w:rsidRPr="00683183">
        <w:rPr>
          <w:rtl/>
        </w:rPr>
        <w:t>יציאה למסך.</w:t>
      </w:r>
    </w:p>
    <w:p w14:paraId="7997E543" w14:textId="77777777" w:rsidR="00593F10" w:rsidRPr="00683183" w:rsidRDefault="00593F10" w:rsidP="008E7EB7">
      <w:pPr>
        <w:pStyle w:val="32"/>
      </w:pPr>
      <w:r w:rsidRPr="00683183">
        <w:rPr>
          <w:rtl/>
        </w:rPr>
        <w:t xml:space="preserve">זיכרון </w:t>
      </w:r>
      <w:r w:rsidRPr="00683183">
        <w:t>RAM</w:t>
      </w:r>
      <w:r w:rsidRPr="00683183">
        <w:rPr>
          <w:rtl/>
        </w:rPr>
        <w:t>:</w:t>
      </w:r>
    </w:p>
    <w:p w14:paraId="53432596" w14:textId="77777777" w:rsidR="00593F10" w:rsidRPr="00683183" w:rsidRDefault="00593F10" w:rsidP="0056672B">
      <w:pPr>
        <w:pStyle w:val="42"/>
      </w:pPr>
      <w:r w:rsidRPr="00683183">
        <w:t>DDR4 Dual Channel</w:t>
      </w:r>
      <w:r w:rsidRPr="00683183">
        <w:rPr>
          <w:rtl/>
        </w:rPr>
        <w:t>.</w:t>
      </w:r>
    </w:p>
    <w:p w14:paraId="5205DB36" w14:textId="77777777" w:rsidR="00593F10" w:rsidRPr="00683183" w:rsidRDefault="00593F10" w:rsidP="0056672B">
      <w:pPr>
        <w:pStyle w:val="42"/>
      </w:pPr>
      <w:r w:rsidRPr="00683183">
        <w:rPr>
          <w:rtl/>
        </w:rPr>
        <w:t xml:space="preserve">נפח זיכרון </w:t>
      </w:r>
      <w:r w:rsidRPr="00683183">
        <w:t>GB</w:t>
      </w:r>
      <w:r w:rsidRPr="00683183">
        <w:rPr>
          <w:rtl/>
        </w:rPr>
        <w:t>16.</w:t>
      </w:r>
    </w:p>
    <w:p w14:paraId="45B779CA" w14:textId="77777777" w:rsidR="00593F10" w:rsidRPr="00683183" w:rsidRDefault="00593F10" w:rsidP="0056672B">
      <w:pPr>
        <w:pStyle w:val="42"/>
      </w:pPr>
      <w:r w:rsidRPr="00683183">
        <w:rPr>
          <w:rtl/>
        </w:rPr>
        <w:t xml:space="preserve">תדר עבודה </w:t>
      </w:r>
      <w:r w:rsidRPr="00683183">
        <w:t>1866MHz</w:t>
      </w:r>
      <w:r w:rsidRPr="00683183">
        <w:rPr>
          <w:rtl/>
        </w:rPr>
        <w:t xml:space="preserve"> לפחות.</w:t>
      </w:r>
    </w:p>
    <w:p w14:paraId="568EF978" w14:textId="77777777" w:rsidR="00593F10" w:rsidRPr="00683183" w:rsidRDefault="00593F10" w:rsidP="008E7EB7">
      <w:pPr>
        <w:pStyle w:val="32"/>
      </w:pPr>
      <w:r w:rsidRPr="00683183">
        <w:rPr>
          <w:rtl/>
        </w:rPr>
        <w:t>כוננים קשיחים</w:t>
      </w:r>
      <w:r w:rsidRPr="00683183">
        <w:t>:</w:t>
      </w:r>
    </w:p>
    <w:p w14:paraId="460543D7" w14:textId="77777777" w:rsidR="00593F10" w:rsidRPr="00683183" w:rsidRDefault="00593F10" w:rsidP="0056672B">
      <w:pPr>
        <w:pStyle w:val="42"/>
      </w:pPr>
      <w:r w:rsidRPr="00683183">
        <w:rPr>
          <w:rFonts w:hint="cs"/>
          <w:rtl/>
        </w:rPr>
        <w:t>שני</w:t>
      </w:r>
      <w:r w:rsidRPr="00683183">
        <w:rPr>
          <w:rtl/>
        </w:rPr>
        <w:t xml:space="preserve"> </w:t>
      </w:r>
      <w:r w:rsidRPr="00683183">
        <w:rPr>
          <w:rFonts w:hint="cs"/>
          <w:rtl/>
        </w:rPr>
        <w:t>כוננים</w:t>
      </w:r>
      <w:r w:rsidRPr="00683183">
        <w:rPr>
          <w:rtl/>
        </w:rPr>
        <w:t xml:space="preserve"> ,</w:t>
      </w:r>
      <w:r w:rsidRPr="00683183">
        <w:t>SATA2, SSD, 512GB</w:t>
      </w:r>
      <w:r w:rsidRPr="00683183">
        <w:rPr>
          <w:rtl/>
        </w:rPr>
        <w:t xml:space="preserve"> </w:t>
      </w:r>
      <w:r w:rsidRPr="00683183">
        <w:rPr>
          <w:rFonts w:hint="cs"/>
          <w:rtl/>
        </w:rPr>
        <w:t>כל</w:t>
      </w:r>
      <w:r w:rsidRPr="00683183">
        <w:rPr>
          <w:rtl/>
        </w:rPr>
        <w:t xml:space="preserve"> </w:t>
      </w:r>
      <w:r w:rsidRPr="00683183">
        <w:rPr>
          <w:rFonts w:hint="cs"/>
          <w:rtl/>
        </w:rPr>
        <w:t>אחד</w:t>
      </w:r>
      <w:r w:rsidRPr="00683183">
        <w:rPr>
          <w:rtl/>
        </w:rPr>
        <w:t xml:space="preserve"> </w:t>
      </w:r>
      <w:r w:rsidRPr="00683183">
        <w:rPr>
          <w:rFonts w:hint="cs"/>
          <w:rtl/>
        </w:rPr>
        <w:t>אשר</w:t>
      </w:r>
      <w:r w:rsidRPr="00683183">
        <w:rPr>
          <w:rtl/>
        </w:rPr>
        <w:t xml:space="preserve"> </w:t>
      </w:r>
      <w:r w:rsidRPr="00683183">
        <w:rPr>
          <w:rFonts w:hint="cs"/>
          <w:rtl/>
        </w:rPr>
        <w:t>יפעלו</w:t>
      </w:r>
      <w:r w:rsidRPr="00683183">
        <w:rPr>
          <w:rtl/>
        </w:rPr>
        <w:t xml:space="preserve"> </w:t>
      </w:r>
      <w:r w:rsidRPr="00683183">
        <w:rPr>
          <w:rFonts w:hint="cs"/>
          <w:rtl/>
        </w:rPr>
        <w:t>בשיטת</w:t>
      </w:r>
      <w:r w:rsidRPr="00683183">
        <w:rPr>
          <w:rtl/>
        </w:rPr>
        <w:t xml:space="preserve"> </w:t>
      </w:r>
      <w:r w:rsidRPr="00683183">
        <w:t>Raid1</w:t>
      </w:r>
      <w:r w:rsidRPr="00683183">
        <w:rPr>
          <w:rtl/>
        </w:rPr>
        <w:t>.  על גבי שני הכוננים אילו תותקן מערכת ההפעלה והתוכנות בלבד.</w:t>
      </w:r>
    </w:p>
    <w:p w14:paraId="53086160" w14:textId="77777777" w:rsidR="00593F10" w:rsidRPr="00683183" w:rsidRDefault="00593F10" w:rsidP="0056672B">
      <w:pPr>
        <w:pStyle w:val="42"/>
      </w:pPr>
      <w:r w:rsidRPr="00683183">
        <w:rPr>
          <w:rtl/>
        </w:rPr>
        <w:t xml:space="preserve">בנוסף, תמיכה בלפחות 12 כוננים קשיחים בנפח של עד </w:t>
      </w:r>
      <w:r w:rsidRPr="00683183">
        <w:t>6TB</w:t>
      </w:r>
      <w:r w:rsidRPr="00683183">
        <w:rPr>
          <w:rtl/>
        </w:rPr>
        <w:t xml:space="preserve"> כ"א</w:t>
      </w:r>
      <w:r w:rsidRPr="00683183">
        <w:rPr>
          <w:rFonts w:hint="cs"/>
          <w:rtl/>
        </w:rPr>
        <w:t xml:space="preserve"> ע"פ דרישות אפיון "</w:t>
      </w:r>
      <w:r w:rsidRPr="00683183">
        <w:rPr>
          <w:rtl/>
        </w:rPr>
        <w:t xml:space="preserve">כונן קשיח </w:t>
      </w:r>
      <w:proofErr w:type="spellStart"/>
      <w:r w:rsidRPr="00683183">
        <w:t>hdd</w:t>
      </w:r>
      <w:proofErr w:type="spellEnd"/>
      <w:r w:rsidRPr="00683183">
        <w:rPr>
          <w:rtl/>
        </w:rPr>
        <w:t xml:space="preserve"> לשרת / מחשב</w:t>
      </w:r>
      <w:r w:rsidRPr="00683183">
        <w:rPr>
          <w:rFonts w:hint="cs"/>
          <w:rtl/>
        </w:rPr>
        <w:t>" במפרט זה</w:t>
      </w:r>
      <w:r w:rsidRPr="00683183">
        <w:rPr>
          <w:rtl/>
        </w:rPr>
        <w:t>.</w:t>
      </w:r>
    </w:p>
    <w:p w14:paraId="41AFD5ED" w14:textId="77777777" w:rsidR="00593F10" w:rsidRPr="00683183" w:rsidRDefault="00593F10" w:rsidP="008E7EB7">
      <w:pPr>
        <w:pStyle w:val="32"/>
      </w:pPr>
      <w:r w:rsidRPr="00683183">
        <w:t>Intel C610 series chipset</w:t>
      </w:r>
      <w:r w:rsidRPr="00683183">
        <w:rPr>
          <w:rtl/>
        </w:rPr>
        <w:t>.</w:t>
      </w:r>
    </w:p>
    <w:p w14:paraId="11AEB3DA" w14:textId="77777777" w:rsidR="00593F10" w:rsidRPr="00683183" w:rsidRDefault="00593F10" w:rsidP="008E7EB7">
      <w:pPr>
        <w:pStyle w:val="32"/>
        <w:rPr>
          <w:rtl/>
        </w:rPr>
      </w:pPr>
      <w:r w:rsidRPr="00683183">
        <w:rPr>
          <w:rtl/>
        </w:rPr>
        <w:t xml:space="preserve">ספק כוח כפול בהספק </w:t>
      </w:r>
      <w:r w:rsidRPr="00683183">
        <w:t>W</w:t>
      </w:r>
      <w:r w:rsidRPr="00683183">
        <w:rPr>
          <w:rtl/>
        </w:rPr>
        <w:t>750 לפחות.</w:t>
      </w:r>
    </w:p>
    <w:p w14:paraId="763661FF" w14:textId="77777777" w:rsidR="00593F10" w:rsidRPr="00683183" w:rsidRDefault="00593F10" w:rsidP="008E7EB7">
      <w:pPr>
        <w:pStyle w:val="32"/>
      </w:pPr>
      <w:r w:rsidRPr="00683183">
        <w:rPr>
          <w:rtl/>
        </w:rPr>
        <w:t>שתי כניסות רשת בעלות מהירות של</w:t>
      </w:r>
      <w:r w:rsidRPr="00683183">
        <w:t>1Gbe</w:t>
      </w:r>
      <w:r w:rsidRPr="00683183">
        <w:rPr>
          <w:rtl/>
        </w:rPr>
        <w:t xml:space="preserve"> לצרכי </w:t>
      </w:r>
      <w:r w:rsidRPr="00683183">
        <w:t>Teaming</w:t>
      </w:r>
      <w:r w:rsidRPr="00683183">
        <w:rPr>
          <w:rtl/>
        </w:rPr>
        <w:t>.</w:t>
      </w:r>
    </w:p>
    <w:p w14:paraId="1F5A6F7F" w14:textId="77777777" w:rsidR="00593F10" w:rsidRPr="00683183" w:rsidRDefault="00593F10" w:rsidP="008E7EB7">
      <w:pPr>
        <w:pStyle w:val="32"/>
      </w:pPr>
      <w:r w:rsidRPr="00683183">
        <w:rPr>
          <w:rtl/>
        </w:rPr>
        <w:t>מערכת הפעלה:</w:t>
      </w:r>
      <w:r w:rsidRPr="00683183">
        <w:t xml:space="preserve"> Windows Server</w:t>
      </w:r>
      <w:r w:rsidRPr="00683183">
        <w:rPr>
          <w:rtl/>
        </w:rPr>
        <w:t>בגרסה העדכנית והיציבה ביותר הקיימת ביום ביצוע ההתקנה.</w:t>
      </w:r>
    </w:p>
    <w:p w14:paraId="5FD71DE5" w14:textId="77777777" w:rsidR="00593F10" w:rsidRPr="00683183" w:rsidRDefault="00593F10" w:rsidP="008E7EB7">
      <w:pPr>
        <w:pStyle w:val="32"/>
      </w:pPr>
      <w:r w:rsidRPr="00683183">
        <w:rPr>
          <w:rtl/>
        </w:rPr>
        <w:t>תכולת הפריט:</w:t>
      </w:r>
    </w:p>
    <w:p w14:paraId="5AA2B4EE" w14:textId="77777777" w:rsidR="00593F10" w:rsidRPr="00683183" w:rsidRDefault="00593F10" w:rsidP="0056672B">
      <w:pPr>
        <w:pStyle w:val="42"/>
      </w:pPr>
      <w:r w:rsidRPr="00683183">
        <w:rPr>
          <w:rtl/>
        </w:rPr>
        <w:t>חומרת השרת.</w:t>
      </w:r>
    </w:p>
    <w:p w14:paraId="2F03E707" w14:textId="77777777" w:rsidR="00593F10" w:rsidRPr="00683183" w:rsidRDefault="00593F10" w:rsidP="0056672B">
      <w:pPr>
        <w:pStyle w:val="42"/>
      </w:pPr>
      <w:r w:rsidRPr="00683183">
        <w:rPr>
          <w:rtl/>
        </w:rPr>
        <w:t>מערכת הפעלה כולל רישיון.</w:t>
      </w:r>
    </w:p>
    <w:p w14:paraId="43C2C5D8" w14:textId="77777777" w:rsidR="00593F10" w:rsidRPr="00683183" w:rsidRDefault="00593F10" w:rsidP="0056672B">
      <w:pPr>
        <w:pStyle w:val="42"/>
      </w:pPr>
      <w:r w:rsidRPr="00683183">
        <w:rPr>
          <w:rtl/>
        </w:rPr>
        <w:t>כבילה הנדרשת להתקנה בארון ואביזרי התקנה.</w:t>
      </w:r>
    </w:p>
    <w:p w14:paraId="2A2299A9" w14:textId="77777777" w:rsidR="00593F10" w:rsidRPr="00683183" w:rsidRDefault="00593F10" w:rsidP="008E7EB7">
      <w:pPr>
        <w:pStyle w:val="32"/>
      </w:pPr>
      <w:r w:rsidRPr="00683183">
        <w:rPr>
          <w:rtl/>
        </w:rPr>
        <w:t xml:space="preserve">יסופקו מוצרים מתוצרת </w:t>
      </w:r>
      <w:r w:rsidRPr="00683183">
        <w:t>HP</w:t>
      </w:r>
      <w:r w:rsidRPr="00683183">
        <w:rPr>
          <w:rtl/>
        </w:rPr>
        <w:t xml:space="preserve"> או</w:t>
      </w:r>
      <w:r w:rsidRPr="00683183">
        <w:rPr>
          <w:rFonts w:hint="cs"/>
          <w:rtl/>
        </w:rPr>
        <w:t xml:space="preserve"> </w:t>
      </w:r>
      <w:r w:rsidRPr="00683183">
        <w:t>DELL</w:t>
      </w:r>
      <w:r w:rsidRPr="00683183">
        <w:rPr>
          <w:rFonts w:hint="cs"/>
          <w:rtl/>
        </w:rPr>
        <w:t xml:space="preserve"> או </w:t>
      </w:r>
      <w:r w:rsidRPr="00683183">
        <w:t>Lenovo</w:t>
      </w:r>
      <w:r w:rsidRPr="00683183">
        <w:rPr>
          <w:rFonts w:hint="cs"/>
          <w:rtl/>
        </w:rPr>
        <w:t>.</w:t>
      </w:r>
    </w:p>
    <w:p w14:paraId="651E1EE1" w14:textId="1CC85BCC" w:rsidR="00593F10" w:rsidRPr="00683183" w:rsidRDefault="00593F10" w:rsidP="0056672B">
      <w:pPr>
        <w:pStyle w:val="22"/>
      </w:pPr>
      <w:bookmarkStart w:id="1418" w:name="_Toc474850573"/>
      <w:bookmarkStart w:id="1419" w:name="_Toc475005190"/>
      <w:bookmarkStart w:id="1420" w:name="_Toc128476939"/>
      <w:r w:rsidRPr="00683183">
        <w:rPr>
          <w:rtl/>
        </w:rPr>
        <w:t xml:space="preserve">כונן קשיח </w:t>
      </w:r>
      <w:r w:rsidRPr="00683183">
        <w:t>HDD</w:t>
      </w:r>
      <w:r w:rsidRPr="00683183">
        <w:rPr>
          <w:rtl/>
        </w:rPr>
        <w:t xml:space="preserve"> לשרת </w:t>
      </w:r>
      <w:r w:rsidR="00F4042D">
        <w:t>8</w:t>
      </w:r>
      <w:r w:rsidRPr="00683183">
        <w:t>TB</w:t>
      </w:r>
      <w:bookmarkEnd w:id="1418"/>
      <w:bookmarkEnd w:id="1419"/>
      <w:bookmarkEnd w:id="1420"/>
    </w:p>
    <w:p w14:paraId="4F938524" w14:textId="77777777" w:rsidR="00593F10" w:rsidRPr="00683183" w:rsidRDefault="00593F10" w:rsidP="008E7EB7">
      <w:pPr>
        <w:pStyle w:val="32"/>
      </w:pPr>
      <w:r w:rsidRPr="00683183">
        <w:rPr>
          <w:rtl/>
        </w:rPr>
        <w:t>יסופקו כונני</w:t>
      </w:r>
      <w:r w:rsidRPr="00683183">
        <w:rPr>
          <w:rFonts w:hint="cs"/>
          <w:rtl/>
        </w:rPr>
        <w:t>ם</w:t>
      </w:r>
      <w:r w:rsidRPr="00683183">
        <w:rPr>
          <w:rtl/>
        </w:rPr>
        <w:t xml:space="preserve"> מהסוג התעשייתי המיועד</w:t>
      </w:r>
      <w:r w:rsidRPr="00683183">
        <w:rPr>
          <w:rFonts w:hint="cs"/>
          <w:rtl/>
        </w:rPr>
        <w:t>ים</w:t>
      </w:r>
      <w:r w:rsidRPr="00683183">
        <w:rPr>
          <w:rtl/>
        </w:rPr>
        <w:t xml:space="preserve"> לפעולה בשרתים במשטר עבודה מוגבר</w:t>
      </w:r>
      <w:r w:rsidRPr="00683183">
        <w:rPr>
          <w:rFonts w:hint="cs"/>
          <w:rtl/>
        </w:rPr>
        <w:t xml:space="preserve"> ומאופיינים ע"י היצרן ככוננים למערכות טמ"ס (</w:t>
      </w:r>
      <w:r w:rsidRPr="00683183">
        <w:t>Datacenter storage and Surveillance</w:t>
      </w:r>
      <w:r w:rsidRPr="00683183">
        <w:rPr>
          <w:rFonts w:hint="cs"/>
          <w:rtl/>
        </w:rPr>
        <w:t>).</w:t>
      </w:r>
    </w:p>
    <w:p w14:paraId="69678307" w14:textId="77777777" w:rsidR="00593F10" w:rsidRPr="00683183" w:rsidRDefault="00593F10" w:rsidP="008E7EB7">
      <w:pPr>
        <w:pStyle w:val="32"/>
      </w:pPr>
      <w:r w:rsidRPr="00683183">
        <w:rPr>
          <w:rtl/>
        </w:rPr>
        <w:t>יותקנו בשרתים המשמשים לביצוע הקלטות מידע וישמשו להרחבת שטח האחסון הפנימי בשרת.</w:t>
      </w:r>
    </w:p>
    <w:p w14:paraId="431A924A" w14:textId="77777777" w:rsidR="00593F10" w:rsidRPr="00683183" w:rsidRDefault="00593F10" w:rsidP="008E7EB7">
      <w:pPr>
        <w:pStyle w:val="32"/>
        <w:rPr>
          <w:rtl/>
        </w:rPr>
      </w:pPr>
      <w:r w:rsidRPr="00683183">
        <w:rPr>
          <w:rFonts w:hint="cs"/>
          <w:rtl/>
        </w:rPr>
        <w:t>הכונן יכלול מתאם התקנה תואם לכלוב.</w:t>
      </w:r>
    </w:p>
    <w:p w14:paraId="6D6AE630" w14:textId="77777777" w:rsidR="00593F10" w:rsidRPr="00683183" w:rsidRDefault="00593F10" w:rsidP="008E7EB7">
      <w:pPr>
        <w:pStyle w:val="32"/>
      </w:pPr>
      <w:r w:rsidRPr="00683183">
        <w:rPr>
          <w:rtl/>
        </w:rPr>
        <w:t xml:space="preserve">ממשקי חיבור: </w:t>
      </w:r>
      <w:r w:rsidRPr="00683183">
        <w:t>SATA2</w:t>
      </w:r>
    </w:p>
    <w:p w14:paraId="390DC051" w14:textId="77777777" w:rsidR="00593F10" w:rsidRPr="00683183" w:rsidRDefault="00593F10" w:rsidP="008E7EB7">
      <w:pPr>
        <w:pStyle w:val="32"/>
      </w:pPr>
      <w:r w:rsidRPr="00683183">
        <w:rPr>
          <w:rtl/>
        </w:rPr>
        <w:t xml:space="preserve">מהירות </w:t>
      </w:r>
      <w:r w:rsidRPr="00683183">
        <w:t>7200 rpm</w:t>
      </w:r>
    </w:p>
    <w:p w14:paraId="5F97A716" w14:textId="77777777" w:rsidR="00593F10" w:rsidRPr="00683183" w:rsidRDefault="00593F10" w:rsidP="008E7EB7">
      <w:pPr>
        <w:pStyle w:val="32"/>
      </w:pPr>
      <w:r w:rsidRPr="00683183">
        <w:rPr>
          <w:rtl/>
        </w:rPr>
        <w:t xml:space="preserve">גודל </w:t>
      </w:r>
      <w:r w:rsidRPr="00683183">
        <w:t>"3.5</w:t>
      </w:r>
    </w:p>
    <w:p w14:paraId="7304EBA0" w14:textId="77777777" w:rsidR="00593F10" w:rsidRPr="00683183" w:rsidRDefault="00593F10" w:rsidP="0056672B">
      <w:pPr>
        <w:pStyle w:val="22"/>
      </w:pPr>
      <w:bookmarkStart w:id="1421" w:name="_Toc474850574"/>
      <w:bookmarkStart w:id="1422" w:name="_Toc475005191"/>
      <w:bookmarkStart w:id="1423" w:name="_Toc128476940"/>
      <w:r w:rsidRPr="00683183">
        <w:rPr>
          <w:rFonts w:hint="cs"/>
          <w:rtl/>
        </w:rPr>
        <w:t xml:space="preserve">חומרת </w:t>
      </w:r>
      <w:r w:rsidRPr="00683183">
        <w:rPr>
          <w:rtl/>
        </w:rPr>
        <w:t>תחנת עבודה</w:t>
      </w:r>
      <w:r w:rsidRPr="00683183">
        <w:rPr>
          <w:rFonts w:hint="cs"/>
          <w:rtl/>
        </w:rPr>
        <w:t xml:space="preserve"> </w:t>
      </w:r>
      <w:r w:rsidRPr="00683183">
        <w:rPr>
          <w:rtl/>
        </w:rPr>
        <w:t>–</w:t>
      </w:r>
      <w:r w:rsidRPr="00683183">
        <w:rPr>
          <w:rFonts w:hint="cs"/>
          <w:rtl/>
        </w:rPr>
        <w:t xml:space="preserve"> סוג 1</w:t>
      </w:r>
      <w:bookmarkEnd w:id="1421"/>
      <w:bookmarkEnd w:id="1422"/>
      <w:bookmarkEnd w:id="1423"/>
    </w:p>
    <w:p w14:paraId="1ED051E9" w14:textId="77777777" w:rsidR="00593F10" w:rsidRPr="00683183" w:rsidRDefault="00593F10" w:rsidP="008E7EB7">
      <w:pPr>
        <w:pStyle w:val="32"/>
      </w:pPr>
      <w:r w:rsidRPr="00683183">
        <w:rPr>
          <w:rtl/>
        </w:rPr>
        <w:t xml:space="preserve">ייעוד: תחנת עבודה למערכות טמ"ס </w:t>
      </w:r>
      <w:r w:rsidRPr="00683183">
        <w:rPr>
          <w:rFonts w:hint="cs"/>
          <w:rtl/>
        </w:rPr>
        <w:t xml:space="preserve">או </w:t>
      </w:r>
      <w:r w:rsidRPr="00683183">
        <w:rPr>
          <w:rtl/>
        </w:rPr>
        <w:t>שו"ב</w:t>
      </w:r>
      <w:r w:rsidRPr="00683183">
        <w:rPr>
          <w:rFonts w:hint="cs"/>
          <w:rtl/>
        </w:rPr>
        <w:t xml:space="preserve"> גדולות ולשימוש כמחשב הקלטה מקומי.</w:t>
      </w:r>
    </w:p>
    <w:p w14:paraId="38E329FE" w14:textId="77777777" w:rsidR="00593F10" w:rsidRPr="00683183" w:rsidRDefault="00593F10" w:rsidP="008E7EB7">
      <w:pPr>
        <w:pStyle w:val="32"/>
        <w:rPr>
          <w:rtl/>
        </w:rPr>
      </w:pPr>
      <w:r w:rsidRPr="00683183">
        <w:rPr>
          <w:rtl/>
        </w:rPr>
        <w:t xml:space="preserve">חומרת תחנת העבודה תסופק במארז המיועד להתקנה אנכית ואופקית שגובהה לא יעלה על </w:t>
      </w:r>
      <w:r w:rsidRPr="00683183">
        <w:t xml:space="preserve"> 3u</w:t>
      </w:r>
      <w:r w:rsidRPr="00683183">
        <w:rPr>
          <w:rtl/>
        </w:rPr>
        <w:t>(</w:t>
      </w:r>
      <w:r w:rsidRPr="00683183">
        <w:t>(SFF</w:t>
      </w:r>
      <w:r w:rsidRPr="00683183">
        <w:rPr>
          <w:rFonts w:hint="cs"/>
          <w:rtl/>
        </w:rPr>
        <w:t xml:space="preserve"> </w:t>
      </w:r>
      <w:r w:rsidRPr="00683183">
        <w:rPr>
          <w:rtl/>
        </w:rPr>
        <w:t>בהתקנה אופקית</w:t>
      </w:r>
      <w:r w:rsidRPr="00683183">
        <w:rPr>
          <w:rFonts w:hint="cs"/>
          <w:rtl/>
        </w:rPr>
        <w:t xml:space="preserve">, ניתן לספר </w:t>
      </w:r>
      <w:r w:rsidRPr="00683183">
        <w:rPr>
          <w:rFonts w:hint="cs"/>
        </w:rPr>
        <w:t>MT</w:t>
      </w:r>
      <w:r w:rsidRPr="00683183">
        <w:rPr>
          <w:rFonts w:hint="cs"/>
          <w:rtl/>
        </w:rPr>
        <w:t xml:space="preserve"> </w:t>
      </w:r>
      <w:r w:rsidRPr="00683183">
        <w:rPr>
          <w:rtl/>
        </w:rPr>
        <w:t>–</w:t>
      </w:r>
      <w:r w:rsidRPr="00683183">
        <w:rPr>
          <w:rFonts w:hint="cs"/>
          <w:rtl/>
        </w:rPr>
        <w:t xml:space="preserve"> </w:t>
      </w:r>
      <w:r w:rsidRPr="00683183">
        <w:t>Mini Tower</w:t>
      </w:r>
      <w:r w:rsidRPr="00683183">
        <w:rPr>
          <w:rtl/>
        </w:rPr>
        <w:t>.</w:t>
      </w:r>
    </w:p>
    <w:p w14:paraId="7DCEC0A6" w14:textId="77777777" w:rsidR="00593F10" w:rsidRPr="00683183" w:rsidRDefault="00593F10" w:rsidP="008E7EB7">
      <w:pPr>
        <w:pStyle w:val="32"/>
      </w:pPr>
      <w:r w:rsidRPr="00683183">
        <w:rPr>
          <w:rFonts w:hint="cs"/>
          <w:rtl/>
        </w:rPr>
        <w:t xml:space="preserve">במידה והחומרה תסופק לטובת ביצוע הקלטות מקומיות היא תסופק במארז </w:t>
      </w:r>
      <w:r w:rsidRPr="00683183">
        <w:rPr>
          <w:rFonts w:hint="cs"/>
        </w:rPr>
        <w:t>MT</w:t>
      </w:r>
      <w:r w:rsidRPr="00683183">
        <w:rPr>
          <w:rFonts w:hint="cs"/>
          <w:rtl/>
        </w:rPr>
        <w:t xml:space="preserve"> לטובת התקנת 3 כוננים קשיחים.</w:t>
      </w:r>
    </w:p>
    <w:p w14:paraId="40AABED2" w14:textId="3ED95CBE" w:rsidR="00593F10" w:rsidRPr="00683183" w:rsidRDefault="00593F10" w:rsidP="008E7EB7">
      <w:pPr>
        <w:pStyle w:val="a4"/>
        <w:spacing w:line="360" w:lineRule="auto"/>
        <w:ind w:left="1360"/>
        <w:outlineLvl w:val="2"/>
      </w:pPr>
      <w:r w:rsidRPr="00683183">
        <w:rPr>
          <w:rFonts w:ascii="Arial" w:hAnsi="Arial"/>
          <w:noProof/>
          <w:sz w:val="24"/>
          <w:szCs w:val="24"/>
        </w:rPr>
        <w:t xml:space="preserve"> </w:t>
      </w:r>
      <w:r w:rsidRPr="00683183">
        <w:rPr>
          <w:rtl/>
        </w:rPr>
        <w:t xml:space="preserve">מעבד </w:t>
      </w:r>
      <w:r w:rsidRPr="00683183">
        <w:t>Core i7</w:t>
      </w:r>
      <w:r w:rsidRPr="00683183">
        <w:rPr>
          <w:rtl/>
        </w:rPr>
        <w:t xml:space="preserve"> </w:t>
      </w:r>
      <w:r w:rsidRPr="00683183">
        <w:t>Intel</w:t>
      </w:r>
      <w:r w:rsidRPr="00683183">
        <w:rPr>
          <w:rtl/>
        </w:rPr>
        <w:t xml:space="preserve"> המהיר ביותר מהסדרה העדכנית ביותר ביום ההתקנה.</w:t>
      </w:r>
    </w:p>
    <w:p w14:paraId="716757FA" w14:textId="77777777" w:rsidR="00593F10" w:rsidRPr="00683183" w:rsidRDefault="00593F10" w:rsidP="0056672B">
      <w:pPr>
        <w:pStyle w:val="42"/>
      </w:pPr>
      <w:r w:rsidRPr="00683183">
        <w:rPr>
          <w:rtl/>
        </w:rPr>
        <w:t>4 ליבות ומעלה</w:t>
      </w:r>
      <w:r w:rsidRPr="00683183">
        <w:rPr>
          <w:rFonts w:hint="cs"/>
          <w:rtl/>
        </w:rPr>
        <w:t>.</w:t>
      </w:r>
    </w:p>
    <w:p w14:paraId="24A6FBEC" w14:textId="77777777" w:rsidR="00593F10" w:rsidRPr="00683183" w:rsidRDefault="00593F10" w:rsidP="0056672B">
      <w:pPr>
        <w:pStyle w:val="42"/>
      </w:pPr>
      <w:r w:rsidRPr="00683183">
        <w:rPr>
          <w:rtl/>
        </w:rPr>
        <w:t xml:space="preserve">מהירות לפחות </w:t>
      </w:r>
      <w:r w:rsidRPr="00683183">
        <w:t>3.00GHz</w:t>
      </w:r>
      <w:r w:rsidRPr="00683183">
        <w:rPr>
          <w:rFonts w:hint="cs"/>
          <w:rtl/>
        </w:rPr>
        <w:t>.</w:t>
      </w:r>
    </w:p>
    <w:p w14:paraId="351B4801" w14:textId="77777777" w:rsidR="00593F10" w:rsidRPr="00683183" w:rsidRDefault="00593F10" w:rsidP="0056672B">
      <w:pPr>
        <w:pStyle w:val="42"/>
      </w:pPr>
      <w:r w:rsidRPr="00683183">
        <w:rPr>
          <w:rtl/>
        </w:rPr>
        <w:t xml:space="preserve">תמיכה בזיכרון 4 </w:t>
      </w:r>
      <w:r w:rsidRPr="00683183">
        <w:t>DDR</w:t>
      </w:r>
      <w:r w:rsidRPr="00683183">
        <w:rPr>
          <w:rtl/>
        </w:rPr>
        <w:t xml:space="preserve"> המהיר ביותר ביום ההתקנה.</w:t>
      </w:r>
    </w:p>
    <w:p w14:paraId="0FCFA306" w14:textId="77777777" w:rsidR="008E7EB7" w:rsidRDefault="008E7EB7">
      <w:pPr>
        <w:bidi w:val="0"/>
        <w:spacing w:after="0" w:line="240" w:lineRule="auto"/>
        <w:rPr>
          <w:rFonts w:ascii="Arial" w:hAnsi="Arial"/>
          <w:noProof/>
          <w:sz w:val="24"/>
          <w:szCs w:val="24"/>
          <w:rtl/>
        </w:rPr>
      </w:pPr>
      <w:r>
        <w:rPr>
          <w:rtl/>
        </w:rPr>
        <w:br w:type="page"/>
      </w:r>
    </w:p>
    <w:p w14:paraId="6986D9E6" w14:textId="33C7B74C" w:rsidR="00593F10" w:rsidRPr="00683183" w:rsidRDefault="00593F10" w:rsidP="008E7EB7">
      <w:pPr>
        <w:pStyle w:val="32"/>
      </w:pPr>
      <w:r w:rsidRPr="00683183">
        <w:rPr>
          <w:rtl/>
        </w:rPr>
        <w:t>תכולת הפריט בהתקנה אנכית.</w:t>
      </w:r>
    </w:p>
    <w:p w14:paraId="756241D1" w14:textId="77777777" w:rsidR="00593F10" w:rsidRPr="00683183" w:rsidRDefault="00593F10" w:rsidP="0056672B">
      <w:pPr>
        <w:pStyle w:val="42"/>
      </w:pPr>
      <w:r w:rsidRPr="00683183">
        <w:rPr>
          <w:rtl/>
        </w:rPr>
        <w:t xml:space="preserve">מארז עומד ברוחב המוגדר </w:t>
      </w:r>
      <w:r w:rsidRPr="00683183">
        <w:t>SFF</w:t>
      </w:r>
      <w:r w:rsidRPr="00683183">
        <w:rPr>
          <w:rtl/>
        </w:rPr>
        <w:t>.</w:t>
      </w:r>
    </w:p>
    <w:p w14:paraId="5583D307" w14:textId="77777777" w:rsidR="00593F10" w:rsidRPr="00683183" w:rsidRDefault="00593F10" w:rsidP="0056672B">
      <w:pPr>
        <w:pStyle w:val="42"/>
      </w:pPr>
      <w:r w:rsidRPr="00683183">
        <w:rPr>
          <w:rtl/>
        </w:rPr>
        <w:t>מערכת הפעלה כולל רישיון.</w:t>
      </w:r>
    </w:p>
    <w:p w14:paraId="3D43A728" w14:textId="77777777" w:rsidR="00593F10" w:rsidRPr="00683183" w:rsidRDefault="00593F10" w:rsidP="0056672B">
      <w:pPr>
        <w:pStyle w:val="42"/>
      </w:pPr>
      <w:r w:rsidRPr="00683183">
        <w:rPr>
          <w:rtl/>
        </w:rPr>
        <w:t>חומרה של תחנת העבודה.</w:t>
      </w:r>
    </w:p>
    <w:p w14:paraId="67708DC9" w14:textId="77777777" w:rsidR="00593F10" w:rsidRPr="00683183" w:rsidRDefault="00593F10" w:rsidP="0056672B">
      <w:pPr>
        <w:pStyle w:val="42"/>
      </w:pPr>
      <w:r w:rsidRPr="00683183">
        <w:rPr>
          <w:rtl/>
        </w:rPr>
        <w:t>כבילה/ברגים הנדרשים להתקנה בארון.</w:t>
      </w:r>
    </w:p>
    <w:p w14:paraId="5D455444" w14:textId="77777777" w:rsidR="00593F10" w:rsidRPr="00683183" w:rsidRDefault="00593F10" w:rsidP="008E7EB7">
      <w:pPr>
        <w:pStyle w:val="32"/>
      </w:pPr>
      <w:r w:rsidRPr="00683183">
        <w:rPr>
          <w:rtl/>
        </w:rPr>
        <w:t>תכולת הפריט בהתקנה אופקית</w:t>
      </w:r>
    </w:p>
    <w:p w14:paraId="47BE90A4" w14:textId="77777777" w:rsidR="00593F10" w:rsidRPr="00683183" w:rsidRDefault="00593F10" w:rsidP="0056672B">
      <w:pPr>
        <w:pStyle w:val="42"/>
      </w:pPr>
      <w:r w:rsidRPr="00683183">
        <w:rPr>
          <w:rtl/>
        </w:rPr>
        <w:t>כנ"ל בתוספת מדף ייעודי למסד "19.</w:t>
      </w:r>
    </w:p>
    <w:p w14:paraId="74BFB88B" w14:textId="77777777" w:rsidR="00593F10" w:rsidRPr="00683183" w:rsidRDefault="00593F10" w:rsidP="0056672B">
      <w:pPr>
        <w:pStyle w:val="42"/>
      </w:pPr>
      <w:r w:rsidRPr="00683183">
        <w:rPr>
          <w:rFonts w:hint="cs"/>
          <w:rtl/>
        </w:rPr>
        <w:t>זוויות</w:t>
      </w:r>
      <w:r w:rsidRPr="00683183">
        <w:rPr>
          <w:rtl/>
        </w:rPr>
        <w:t xml:space="preserve"> קיבוע למדף.</w:t>
      </w:r>
    </w:p>
    <w:p w14:paraId="792C6210" w14:textId="77777777" w:rsidR="00593F10" w:rsidRPr="00683183" w:rsidRDefault="00593F10" w:rsidP="008E7EB7">
      <w:pPr>
        <w:pStyle w:val="32"/>
      </w:pPr>
      <w:r w:rsidRPr="00683183">
        <w:t>16 GB DDR4 RAM</w:t>
      </w:r>
      <w:r w:rsidRPr="00683183">
        <w:rPr>
          <w:rtl/>
        </w:rPr>
        <w:t xml:space="preserve"> המהיר ביותר ביום ההתקנה.</w:t>
      </w:r>
    </w:p>
    <w:p w14:paraId="36BB0975" w14:textId="77777777" w:rsidR="00593F10" w:rsidRPr="00683183" w:rsidRDefault="00593F10" w:rsidP="008E7EB7">
      <w:pPr>
        <w:pStyle w:val="32"/>
      </w:pPr>
      <w:r w:rsidRPr="00683183">
        <w:t xml:space="preserve">1X512GB , </w:t>
      </w:r>
      <w:r w:rsidRPr="00683183">
        <w:rPr>
          <w:rFonts w:hint="cs"/>
        </w:rPr>
        <w:t>SS</w:t>
      </w:r>
      <w:r w:rsidRPr="00683183">
        <w:t>D Sata2 system hard drive</w:t>
      </w:r>
      <w:r w:rsidRPr="00683183">
        <w:rPr>
          <w:rFonts w:hint="cs"/>
          <w:rtl/>
        </w:rPr>
        <w:t>.</w:t>
      </w:r>
    </w:p>
    <w:p w14:paraId="40669AE8" w14:textId="77777777" w:rsidR="00593F10" w:rsidRPr="00683183" w:rsidRDefault="00593F10" w:rsidP="008E7EB7">
      <w:pPr>
        <w:pStyle w:val="32"/>
      </w:pPr>
      <w:r w:rsidRPr="00683183">
        <w:rPr>
          <w:rtl/>
        </w:rPr>
        <w:t xml:space="preserve">מערכת הפעלה: </w:t>
      </w:r>
      <w:r w:rsidRPr="00683183">
        <w:t>WINDOWS pro. 64bit</w:t>
      </w:r>
      <w:r w:rsidRPr="00683183">
        <w:rPr>
          <w:rtl/>
        </w:rPr>
        <w:t xml:space="preserve"> במהדורה העדכנית ביותר ביום ההתקנה.</w:t>
      </w:r>
    </w:p>
    <w:p w14:paraId="3B51821C" w14:textId="77777777" w:rsidR="00593F10" w:rsidRPr="00683183" w:rsidRDefault="00593F10" w:rsidP="008E7EB7">
      <w:pPr>
        <w:pStyle w:val="32"/>
      </w:pPr>
      <w:r w:rsidRPr="00683183">
        <w:t>External NVidia video card with 2GB DDR5 RAM onboard</w:t>
      </w:r>
      <w:r w:rsidRPr="00683183">
        <w:rPr>
          <w:rtl/>
        </w:rPr>
        <w:t xml:space="preserve">, בעל 4 יציאות מסך בממשק </w:t>
      </w:r>
      <w:r w:rsidRPr="00683183">
        <w:t>DVI</w:t>
      </w:r>
      <w:r w:rsidRPr="00683183">
        <w:rPr>
          <w:rFonts w:hint="cs"/>
          <w:rtl/>
        </w:rPr>
        <w:t xml:space="preserve"> (אם מתאמים ע"פ הצורך).</w:t>
      </w:r>
    </w:p>
    <w:p w14:paraId="40F93F1E" w14:textId="77777777" w:rsidR="00593F10" w:rsidRPr="00683183" w:rsidRDefault="00593F10" w:rsidP="008E7EB7">
      <w:pPr>
        <w:pStyle w:val="32"/>
      </w:pPr>
      <w:r w:rsidRPr="00683183">
        <w:rPr>
          <w:rtl/>
        </w:rPr>
        <w:t>לוח אם:</w:t>
      </w:r>
    </w:p>
    <w:p w14:paraId="34F73EA9" w14:textId="77777777" w:rsidR="00593F10" w:rsidRPr="00683183" w:rsidRDefault="00593F10" w:rsidP="0056672B">
      <w:pPr>
        <w:pStyle w:val="42"/>
      </w:pPr>
      <w:r w:rsidRPr="00683183">
        <w:rPr>
          <w:rtl/>
        </w:rPr>
        <w:t>מהירות (</w:t>
      </w:r>
      <w:r w:rsidRPr="00683183">
        <w:t>FSB</w:t>
      </w:r>
      <w:r w:rsidRPr="00683183">
        <w:rPr>
          <w:rtl/>
        </w:rPr>
        <w:t xml:space="preserve">) של </w:t>
      </w:r>
      <w:r w:rsidRPr="00683183">
        <w:t>1600MHz</w:t>
      </w:r>
      <w:r w:rsidRPr="00683183">
        <w:rPr>
          <w:rtl/>
        </w:rPr>
        <w:t xml:space="preserve"> לפחות.</w:t>
      </w:r>
    </w:p>
    <w:p w14:paraId="0C2BAE4B" w14:textId="77777777" w:rsidR="00593F10" w:rsidRPr="00683183" w:rsidRDefault="00593F10" w:rsidP="0056672B">
      <w:pPr>
        <w:pStyle w:val="42"/>
      </w:pPr>
      <w:r w:rsidRPr="00683183">
        <w:rPr>
          <w:rtl/>
        </w:rPr>
        <w:t xml:space="preserve">תמיכה בזיכרון מסוג </w:t>
      </w:r>
      <w:r w:rsidRPr="00683183">
        <w:t>DIMM</w:t>
      </w:r>
      <w:r w:rsidRPr="00683183">
        <w:rPr>
          <w:rtl/>
        </w:rPr>
        <w:t xml:space="preserve"> </w:t>
      </w:r>
      <w:r w:rsidRPr="00683183">
        <w:t xml:space="preserve">DDR4 </w:t>
      </w:r>
      <w:r w:rsidRPr="00683183">
        <w:rPr>
          <w:rtl/>
        </w:rPr>
        <w:t>.</w:t>
      </w:r>
    </w:p>
    <w:p w14:paraId="02CA1F02" w14:textId="77777777" w:rsidR="00593F10" w:rsidRPr="00683183" w:rsidRDefault="00593F10" w:rsidP="0056672B">
      <w:pPr>
        <w:pStyle w:val="42"/>
      </w:pPr>
      <w:r w:rsidRPr="00683183">
        <w:rPr>
          <w:rtl/>
        </w:rPr>
        <w:t xml:space="preserve">ממשק לכרטיס וידאו: </w:t>
      </w:r>
      <w:r w:rsidRPr="00683183">
        <w:t>PCI Express</w:t>
      </w:r>
      <w:r w:rsidRPr="00683183">
        <w:rPr>
          <w:rtl/>
        </w:rPr>
        <w:t>.</w:t>
      </w:r>
    </w:p>
    <w:p w14:paraId="1F144634" w14:textId="77777777" w:rsidR="00593F10" w:rsidRPr="00683183" w:rsidRDefault="00593F10" w:rsidP="0056672B">
      <w:pPr>
        <w:pStyle w:val="42"/>
      </w:pPr>
      <w:r w:rsidRPr="00683183">
        <w:rPr>
          <w:rtl/>
        </w:rPr>
        <w:t xml:space="preserve">תמיכה ב </w:t>
      </w:r>
      <w:r w:rsidRPr="00683183">
        <w:t>USB3</w:t>
      </w:r>
      <w:r w:rsidRPr="00683183">
        <w:rPr>
          <w:rtl/>
        </w:rPr>
        <w:t xml:space="preserve"> , 2 פורטים ו</w:t>
      </w:r>
      <w:r w:rsidRPr="00683183">
        <w:t xml:space="preserve">4 USB2 </w:t>
      </w:r>
      <w:r w:rsidRPr="00683183">
        <w:rPr>
          <w:rFonts w:hint="cs"/>
          <w:rtl/>
        </w:rPr>
        <w:t xml:space="preserve"> </w:t>
      </w:r>
      <w:r w:rsidRPr="00683183">
        <w:rPr>
          <w:rtl/>
        </w:rPr>
        <w:t>פורטים.</w:t>
      </w:r>
    </w:p>
    <w:p w14:paraId="15275756" w14:textId="77777777" w:rsidR="00593F10" w:rsidRPr="00683183" w:rsidRDefault="00593F10" w:rsidP="008E7EB7">
      <w:pPr>
        <w:pStyle w:val="32"/>
        <w:rPr>
          <w:rtl/>
        </w:rPr>
      </w:pPr>
      <w:r w:rsidRPr="00683183">
        <w:rPr>
          <w:rtl/>
        </w:rPr>
        <w:t xml:space="preserve">ספק כוח בהספק </w:t>
      </w:r>
      <w:r w:rsidRPr="00683183">
        <w:rPr>
          <w:rFonts w:hint="cs"/>
          <w:rtl/>
        </w:rPr>
        <w:t>המרבי</w:t>
      </w:r>
      <w:r w:rsidRPr="00683183">
        <w:rPr>
          <w:rtl/>
        </w:rPr>
        <w:t xml:space="preserve"> האפשרי במסגרת האפשרויות ע"פ הנחיות יצרן המותג</w:t>
      </w:r>
      <w:r w:rsidRPr="00683183">
        <w:rPr>
          <w:rFonts w:hint="cs"/>
          <w:rtl/>
        </w:rPr>
        <w:t>.</w:t>
      </w:r>
    </w:p>
    <w:p w14:paraId="214E2C07" w14:textId="77777777" w:rsidR="00593F10" w:rsidRPr="00683183" w:rsidRDefault="00593F10" w:rsidP="008E7EB7">
      <w:pPr>
        <w:pStyle w:val="32"/>
      </w:pPr>
      <w:r w:rsidRPr="00683183">
        <w:rPr>
          <w:rtl/>
        </w:rPr>
        <w:t>עכבר אופטי</w:t>
      </w:r>
      <w:r w:rsidRPr="00683183">
        <w:rPr>
          <w:rFonts w:hint="cs"/>
          <w:rtl/>
        </w:rPr>
        <w:t xml:space="preserve"> ו</w:t>
      </w:r>
      <w:r w:rsidRPr="00683183">
        <w:rPr>
          <w:rtl/>
        </w:rPr>
        <w:t xml:space="preserve">מקלדת עם מחבר </w:t>
      </w:r>
      <w:r w:rsidRPr="00683183">
        <w:t>USB</w:t>
      </w:r>
      <w:r w:rsidRPr="00683183">
        <w:rPr>
          <w:rFonts w:hint="cs"/>
          <w:rtl/>
        </w:rPr>
        <w:t xml:space="preserve"> </w:t>
      </w:r>
      <w:r w:rsidRPr="00683183">
        <w:rPr>
          <w:rtl/>
        </w:rPr>
        <w:t xml:space="preserve">מתוצרת </w:t>
      </w:r>
      <w:r w:rsidRPr="00683183">
        <w:t>Microsoft</w:t>
      </w:r>
      <w:r w:rsidRPr="00683183">
        <w:rPr>
          <w:rtl/>
        </w:rPr>
        <w:t xml:space="preserve"> או </w:t>
      </w:r>
      <w:r w:rsidRPr="00683183">
        <w:t>Logitech</w:t>
      </w:r>
      <w:r w:rsidRPr="00683183">
        <w:rPr>
          <w:rtl/>
        </w:rPr>
        <w:t>.</w:t>
      </w:r>
    </w:p>
    <w:p w14:paraId="4EFBBB58" w14:textId="77777777" w:rsidR="00593F10" w:rsidRPr="00683183" w:rsidRDefault="00593F10" w:rsidP="008E7EB7">
      <w:pPr>
        <w:pStyle w:val="32"/>
        <w:rPr>
          <w:rtl/>
        </w:rPr>
      </w:pPr>
      <w:r w:rsidRPr="00683183">
        <w:rPr>
          <w:rtl/>
        </w:rPr>
        <w:t xml:space="preserve">יסופקו מוצרים מתוצרת </w:t>
      </w:r>
      <w:r w:rsidRPr="00683183">
        <w:t>HP</w:t>
      </w:r>
      <w:r w:rsidRPr="00683183">
        <w:rPr>
          <w:rtl/>
        </w:rPr>
        <w:t xml:space="preserve"> או</w:t>
      </w:r>
      <w:r w:rsidRPr="00683183">
        <w:rPr>
          <w:rFonts w:hint="cs"/>
          <w:rtl/>
        </w:rPr>
        <w:t xml:space="preserve"> </w:t>
      </w:r>
      <w:r w:rsidRPr="00683183">
        <w:t>DELL</w:t>
      </w:r>
      <w:r w:rsidRPr="00683183">
        <w:rPr>
          <w:rFonts w:hint="cs"/>
          <w:rtl/>
        </w:rPr>
        <w:t xml:space="preserve"> או </w:t>
      </w:r>
      <w:r w:rsidRPr="00683183">
        <w:t>Lenovo</w:t>
      </w:r>
      <w:r w:rsidRPr="00683183">
        <w:rPr>
          <w:rFonts w:hint="cs"/>
          <w:rtl/>
        </w:rPr>
        <w:t>.</w:t>
      </w:r>
    </w:p>
    <w:p w14:paraId="453BF970" w14:textId="77777777" w:rsidR="008E7EB7" w:rsidRDefault="008E7EB7">
      <w:pPr>
        <w:bidi w:val="0"/>
        <w:spacing w:after="0" w:line="240" w:lineRule="auto"/>
        <w:rPr>
          <w:rFonts w:ascii="Arial" w:hAnsi="Arial"/>
          <w:sz w:val="24"/>
          <w:szCs w:val="24"/>
          <w:u w:val="single"/>
          <w:rtl/>
        </w:rPr>
      </w:pPr>
      <w:bookmarkStart w:id="1424" w:name="_Toc474850575"/>
      <w:bookmarkStart w:id="1425" w:name="_Toc475005192"/>
      <w:r>
        <w:rPr>
          <w:rtl/>
        </w:rPr>
        <w:br w:type="page"/>
      </w:r>
    </w:p>
    <w:p w14:paraId="2A4EFEA7" w14:textId="2BADCA70" w:rsidR="00593F10" w:rsidRPr="00683183" w:rsidRDefault="00593F10" w:rsidP="0056672B">
      <w:pPr>
        <w:pStyle w:val="22"/>
      </w:pPr>
      <w:bookmarkStart w:id="1426" w:name="_Toc128476941"/>
      <w:r w:rsidRPr="00683183">
        <w:rPr>
          <w:rFonts w:hint="cs"/>
          <w:rtl/>
        </w:rPr>
        <w:t xml:space="preserve">חומרת </w:t>
      </w:r>
      <w:r w:rsidRPr="00683183">
        <w:rPr>
          <w:rtl/>
        </w:rPr>
        <w:t>תחנת עבודה</w:t>
      </w:r>
      <w:r w:rsidRPr="00683183">
        <w:rPr>
          <w:rFonts w:hint="cs"/>
          <w:rtl/>
        </w:rPr>
        <w:t xml:space="preserve"> – סוג 2</w:t>
      </w:r>
      <w:bookmarkEnd w:id="1424"/>
      <w:bookmarkEnd w:id="1425"/>
      <w:bookmarkEnd w:id="1426"/>
    </w:p>
    <w:p w14:paraId="338C24C9" w14:textId="77777777" w:rsidR="00593F10" w:rsidRPr="00683183" w:rsidRDefault="00593F10" w:rsidP="008E7EB7">
      <w:pPr>
        <w:pStyle w:val="32"/>
      </w:pPr>
      <w:r w:rsidRPr="00683183">
        <w:rPr>
          <w:rtl/>
        </w:rPr>
        <w:t xml:space="preserve">ייעוד: תחנת עבודה למערכות טמ"ס </w:t>
      </w:r>
      <w:r w:rsidRPr="00683183">
        <w:rPr>
          <w:rFonts w:hint="cs"/>
          <w:rtl/>
        </w:rPr>
        <w:t xml:space="preserve">או </w:t>
      </w:r>
      <w:r w:rsidRPr="00683183">
        <w:rPr>
          <w:rtl/>
        </w:rPr>
        <w:t>שו"ב</w:t>
      </w:r>
      <w:r w:rsidRPr="00683183">
        <w:rPr>
          <w:rFonts w:hint="cs"/>
          <w:rtl/>
        </w:rPr>
        <w:t xml:space="preserve"> מקומיות בעלות כמות אביזרים קטנה ולשימוש כמחשב הקלטה מקומי.</w:t>
      </w:r>
    </w:p>
    <w:p w14:paraId="226BFDE0" w14:textId="77777777" w:rsidR="00593F10" w:rsidRPr="00683183" w:rsidRDefault="00593F10" w:rsidP="008E7EB7">
      <w:pPr>
        <w:pStyle w:val="32"/>
        <w:rPr>
          <w:rtl/>
        </w:rPr>
      </w:pPr>
      <w:r w:rsidRPr="00683183">
        <w:rPr>
          <w:rFonts w:hint="cs"/>
          <w:rtl/>
        </w:rPr>
        <w:t>מאפיינים זהים לנ"ל למעט הנושאים הבאים:</w:t>
      </w:r>
    </w:p>
    <w:p w14:paraId="23F73F76" w14:textId="77777777" w:rsidR="00593F10" w:rsidRPr="00683183" w:rsidRDefault="00593F10" w:rsidP="0056672B">
      <w:pPr>
        <w:pStyle w:val="42"/>
      </w:pPr>
      <w:r w:rsidRPr="00683183">
        <w:t>External NVidia video card with 2GB DDR5 RAM onboard</w:t>
      </w:r>
      <w:r w:rsidRPr="00683183">
        <w:rPr>
          <w:rtl/>
        </w:rPr>
        <w:t xml:space="preserve">, בעל </w:t>
      </w:r>
      <w:r w:rsidRPr="00683183">
        <w:rPr>
          <w:rFonts w:hint="cs"/>
          <w:rtl/>
        </w:rPr>
        <w:t>2</w:t>
      </w:r>
      <w:r w:rsidRPr="00683183">
        <w:rPr>
          <w:rtl/>
        </w:rPr>
        <w:t xml:space="preserve"> יציאות מסך בממשק </w:t>
      </w:r>
      <w:r w:rsidRPr="00683183">
        <w:t>DVI</w:t>
      </w:r>
      <w:r w:rsidRPr="00683183">
        <w:rPr>
          <w:rtl/>
        </w:rPr>
        <w:t>.</w:t>
      </w:r>
    </w:p>
    <w:p w14:paraId="5F4A5779" w14:textId="77777777" w:rsidR="00593F10" w:rsidRPr="00683183" w:rsidRDefault="00593F10" w:rsidP="0056672B">
      <w:pPr>
        <w:pStyle w:val="42"/>
        <w:rPr>
          <w:rtl/>
        </w:rPr>
      </w:pPr>
      <w:r w:rsidRPr="00683183">
        <w:rPr>
          <w:rFonts w:hint="cs"/>
          <w:rtl/>
        </w:rPr>
        <w:t xml:space="preserve">מעבד מסדרת </w:t>
      </w:r>
      <w:r w:rsidRPr="00683183">
        <w:t>i5</w:t>
      </w:r>
      <w:r w:rsidRPr="00683183">
        <w:rPr>
          <w:rFonts w:hint="cs"/>
          <w:rtl/>
        </w:rPr>
        <w:t>.</w:t>
      </w:r>
    </w:p>
    <w:p w14:paraId="28DD13DB" w14:textId="77777777" w:rsidR="008E7EB7" w:rsidRDefault="008E7EB7" w:rsidP="008E7EB7">
      <w:pPr>
        <w:pStyle w:val="22"/>
        <w:numPr>
          <w:ilvl w:val="0"/>
          <w:numId w:val="0"/>
        </w:numPr>
        <w:ind w:left="1218"/>
      </w:pPr>
      <w:bookmarkStart w:id="1427" w:name="_Toc474850576"/>
      <w:bookmarkStart w:id="1428" w:name="_Toc475005193"/>
    </w:p>
    <w:p w14:paraId="2F8F1082" w14:textId="77777777" w:rsidR="00593F10" w:rsidRPr="00683183" w:rsidRDefault="00593F10" w:rsidP="0056672B">
      <w:pPr>
        <w:pStyle w:val="22"/>
      </w:pPr>
      <w:bookmarkStart w:id="1429" w:name="_Toc128476942"/>
      <w:r w:rsidRPr="00683183">
        <w:rPr>
          <w:rFonts w:hint="cs"/>
          <w:rtl/>
        </w:rPr>
        <w:t xml:space="preserve">חומרת </w:t>
      </w:r>
      <w:r w:rsidRPr="00683183">
        <w:rPr>
          <w:rtl/>
        </w:rPr>
        <w:t>תחנת עבודה</w:t>
      </w:r>
      <w:r w:rsidRPr="00683183">
        <w:rPr>
          <w:rFonts w:hint="cs"/>
          <w:rtl/>
        </w:rPr>
        <w:t xml:space="preserve"> – סוג </w:t>
      </w:r>
      <w:r w:rsidRPr="00683183">
        <w:t>3</w:t>
      </w:r>
      <w:bookmarkEnd w:id="1427"/>
      <w:bookmarkEnd w:id="1428"/>
      <w:bookmarkEnd w:id="1429"/>
    </w:p>
    <w:p w14:paraId="1E792764" w14:textId="77777777" w:rsidR="00593F10" w:rsidRPr="00683183" w:rsidRDefault="00593F10" w:rsidP="008E7EB7">
      <w:pPr>
        <w:pStyle w:val="32"/>
      </w:pPr>
      <w:r w:rsidRPr="00683183">
        <w:rPr>
          <w:rtl/>
        </w:rPr>
        <w:t xml:space="preserve">ייעוד: תחנת עבודה למערכות </w:t>
      </w:r>
      <w:r w:rsidRPr="00683183">
        <w:rPr>
          <w:rFonts w:hint="cs"/>
          <w:rtl/>
        </w:rPr>
        <w:t>אזעקה או בקרת כניסה אשר לא מצריכות חומרת עיבוד גדולה.</w:t>
      </w:r>
    </w:p>
    <w:p w14:paraId="28E8EAD7" w14:textId="77777777" w:rsidR="00593F10" w:rsidRPr="00683183" w:rsidRDefault="00593F10" w:rsidP="008E7EB7">
      <w:pPr>
        <w:pStyle w:val="32"/>
        <w:rPr>
          <w:rtl/>
        </w:rPr>
      </w:pPr>
      <w:r w:rsidRPr="00683183">
        <w:rPr>
          <w:rFonts w:hint="cs"/>
          <w:rtl/>
        </w:rPr>
        <w:t>מאפיינים זהים לנ"ל למעט הנושאים הבאים:</w:t>
      </w:r>
    </w:p>
    <w:p w14:paraId="0A8606D6" w14:textId="77777777" w:rsidR="00593F10" w:rsidRPr="00683183" w:rsidRDefault="00593F10" w:rsidP="0056672B">
      <w:pPr>
        <w:pStyle w:val="42"/>
      </w:pPr>
      <w:r w:rsidRPr="00683183">
        <w:rPr>
          <w:rFonts w:hint="cs"/>
          <w:rtl/>
        </w:rPr>
        <w:t>ללא כרטיס מסך ייעודי.</w:t>
      </w:r>
    </w:p>
    <w:p w14:paraId="52C0F338" w14:textId="77777777" w:rsidR="00593F10" w:rsidRPr="00683183" w:rsidRDefault="00593F10" w:rsidP="0056672B">
      <w:pPr>
        <w:pStyle w:val="42"/>
        <w:rPr>
          <w:rtl/>
        </w:rPr>
      </w:pPr>
      <w:r w:rsidRPr="00683183">
        <w:rPr>
          <w:rFonts w:hint="cs"/>
          <w:rtl/>
        </w:rPr>
        <w:t xml:space="preserve">מעבד מסדרת </w:t>
      </w:r>
      <w:r w:rsidRPr="00683183">
        <w:t>i5</w:t>
      </w:r>
      <w:r w:rsidRPr="00683183">
        <w:rPr>
          <w:rFonts w:hint="cs"/>
          <w:rtl/>
        </w:rPr>
        <w:t>.</w:t>
      </w:r>
    </w:p>
    <w:p w14:paraId="4F3F7D04" w14:textId="77777777" w:rsidR="00593F10" w:rsidRPr="00683183" w:rsidRDefault="00593F10" w:rsidP="0056672B">
      <w:pPr>
        <w:pStyle w:val="42"/>
      </w:pPr>
      <w:r w:rsidRPr="00683183">
        <w:t>8 Gb Ram.</w:t>
      </w:r>
    </w:p>
    <w:p w14:paraId="51ABDBD8" w14:textId="77777777" w:rsidR="00593F10" w:rsidRPr="00683183" w:rsidRDefault="00593F10" w:rsidP="0056672B">
      <w:pPr>
        <w:bidi w:val="0"/>
        <w:spacing w:after="160" w:line="360" w:lineRule="auto"/>
        <w:rPr>
          <w:rFonts w:ascii="Arial" w:hAnsi="Arial"/>
          <w:b/>
          <w:bCs/>
          <w:sz w:val="24"/>
          <w:szCs w:val="24"/>
          <w:rtl/>
        </w:rPr>
      </w:pPr>
      <w:r w:rsidRPr="00683183">
        <w:rPr>
          <w:rFonts w:ascii="Arial" w:hAnsi="Arial"/>
          <w:b/>
          <w:bCs/>
          <w:sz w:val="24"/>
          <w:szCs w:val="24"/>
          <w:rtl/>
        </w:rPr>
        <w:br w:type="page"/>
      </w:r>
    </w:p>
    <w:p w14:paraId="491DBBB2" w14:textId="77777777" w:rsidR="00593F10" w:rsidRPr="00683183" w:rsidRDefault="00593F10" w:rsidP="0056672B">
      <w:pPr>
        <w:pStyle w:val="12"/>
      </w:pPr>
      <w:bookmarkStart w:id="1430" w:name="_Toc388539962"/>
      <w:bookmarkStart w:id="1431" w:name="_Toc390071493"/>
      <w:bookmarkStart w:id="1432" w:name="_Toc391226185"/>
      <w:bookmarkStart w:id="1433" w:name="_Toc474850577"/>
      <w:bookmarkStart w:id="1434" w:name="_Toc475005194"/>
      <w:bookmarkStart w:id="1435" w:name="_Toc128476943"/>
      <w:r w:rsidRPr="00683183">
        <w:rPr>
          <w:rtl/>
        </w:rPr>
        <w:t>תקשורת נתונים</w:t>
      </w:r>
      <w:bookmarkEnd w:id="1430"/>
      <w:bookmarkEnd w:id="1431"/>
      <w:bookmarkEnd w:id="1432"/>
      <w:bookmarkEnd w:id="1433"/>
      <w:bookmarkEnd w:id="1434"/>
      <w:bookmarkEnd w:id="1435"/>
    </w:p>
    <w:p w14:paraId="14B6676B" w14:textId="350A7708" w:rsidR="00593F10" w:rsidRPr="00683183" w:rsidRDefault="00593F10" w:rsidP="0056672B">
      <w:pPr>
        <w:pStyle w:val="22"/>
      </w:pPr>
      <w:bookmarkStart w:id="1436" w:name="_Toc390071494"/>
      <w:bookmarkStart w:id="1437" w:name="_Toc391226186"/>
      <w:bookmarkStart w:id="1438" w:name="_Toc474850578"/>
      <w:bookmarkStart w:id="1439" w:name="_Toc475005195"/>
      <w:bookmarkStart w:id="1440" w:name="_Toc128476944"/>
      <w:r w:rsidRPr="00683183">
        <w:rPr>
          <w:rtl/>
        </w:rPr>
        <w:t xml:space="preserve">ממיר </w:t>
      </w:r>
      <w:r w:rsidR="00007F59" w:rsidRPr="00683183">
        <w:rPr>
          <w:rFonts w:hint="cs"/>
          <w:rtl/>
        </w:rPr>
        <w:t>אתרנט</w:t>
      </w:r>
      <w:r w:rsidRPr="00683183">
        <w:rPr>
          <w:rtl/>
        </w:rPr>
        <w:t xml:space="preserve"> לאופטי </w:t>
      </w:r>
      <w:r w:rsidRPr="00683183">
        <w:t>Outdoor</w:t>
      </w:r>
      <w:r w:rsidRPr="00683183">
        <w:rPr>
          <w:rtl/>
        </w:rPr>
        <w:t xml:space="preserve"> (2 יחידות קצה </w:t>
      </w:r>
      <w:r w:rsidRPr="00683183">
        <w:t>point to point</w:t>
      </w:r>
      <w:r w:rsidRPr="00683183">
        <w:rPr>
          <w:rtl/>
        </w:rPr>
        <w:t>)</w:t>
      </w:r>
      <w:bookmarkEnd w:id="1436"/>
      <w:bookmarkEnd w:id="1437"/>
      <w:bookmarkEnd w:id="1438"/>
      <w:bookmarkEnd w:id="1439"/>
      <w:bookmarkEnd w:id="1440"/>
    </w:p>
    <w:p w14:paraId="34AA3FD9" w14:textId="77777777" w:rsidR="00593F10" w:rsidRPr="00683183" w:rsidRDefault="00593F10" w:rsidP="008E7EB7">
      <w:pPr>
        <w:pStyle w:val="32"/>
      </w:pPr>
      <w:r w:rsidRPr="00683183">
        <w:rPr>
          <w:rtl/>
        </w:rPr>
        <w:t xml:space="preserve">ממיר מחיבור נחושת </w:t>
      </w:r>
      <w:r w:rsidRPr="00683183">
        <w:t>RJ-45 10/100/1000 MBPS</w:t>
      </w:r>
      <w:r w:rsidRPr="00683183">
        <w:rPr>
          <w:rtl/>
        </w:rPr>
        <w:t>לסיב אופטי</w:t>
      </w:r>
      <w:r w:rsidRPr="00683183">
        <w:t>\ M.M S.M</w:t>
      </w:r>
      <w:r w:rsidRPr="00683183">
        <w:rPr>
          <w:rtl/>
        </w:rPr>
        <w:t xml:space="preserve"> בקצב של 1 גיגה ע"ג האופטיקה ולהיפך.</w:t>
      </w:r>
    </w:p>
    <w:p w14:paraId="026048B8" w14:textId="77777777" w:rsidR="00593F10" w:rsidRPr="00683183" w:rsidRDefault="00593F10" w:rsidP="008E7EB7">
      <w:pPr>
        <w:pStyle w:val="32"/>
      </w:pPr>
      <w:r w:rsidRPr="00683183">
        <w:rPr>
          <w:rtl/>
        </w:rPr>
        <w:t xml:space="preserve">מתאים לשימוש </w:t>
      </w:r>
      <w:r w:rsidRPr="00683183">
        <w:t>indoor</w:t>
      </w:r>
      <w:r w:rsidRPr="00683183">
        <w:rPr>
          <w:rtl/>
        </w:rPr>
        <w:t xml:space="preserve"> ו- </w:t>
      </w:r>
      <w:r w:rsidRPr="00683183">
        <w:t>outdoor</w:t>
      </w:r>
      <w:r w:rsidRPr="00683183">
        <w:rPr>
          <w:rtl/>
        </w:rPr>
        <w:t>.</w:t>
      </w:r>
    </w:p>
    <w:p w14:paraId="42D26900" w14:textId="77777777" w:rsidR="00593F10" w:rsidRPr="00683183" w:rsidRDefault="00593F10" w:rsidP="008E7EB7">
      <w:pPr>
        <w:pStyle w:val="32"/>
        <w:rPr>
          <w:rtl/>
        </w:rPr>
      </w:pPr>
      <w:r w:rsidRPr="00683183">
        <w:rPr>
          <w:rtl/>
        </w:rPr>
        <w:t xml:space="preserve">מתאים לעבודה במרחקים של עד </w:t>
      </w:r>
      <w:r w:rsidRPr="00683183">
        <w:t>10KM</w:t>
      </w:r>
      <w:r w:rsidRPr="00683183">
        <w:rPr>
          <w:rtl/>
        </w:rPr>
        <w:t>.</w:t>
      </w:r>
    </w:p>
    <w:p w14:paraId="1D12FAA6" w14:textId="77777777" w:rsidR="00593F10" w:rsidRPr="00683183" w:rsidRDefault="00593F10" w:rsidP="008E7EB7">
      <w:pPr>
        <w:pStyle w:val="32"/>
        <w:rPr>
          <w:rtl/>
        </w:rPr>
      </w:pPr>
      <w:r w:rsidRPr="00683183">
        <w:rPr>
          <w:rtl/>
        </w:rPr>
        <w:t xml:space="preserve">אורך גל : </w:t>
      </w:r>
      <w:r w:rsidRPr="00683183">
        <w:t>1310 nm , 9.3 + 0.5 µm</w:t>
      </w:r>
      <w:r w:rsidRPr="00683183">
        <w:rPr>
          <w:rtl/>
        </w:rPr>
        <w:t>.</w:t>
      </w:r>
    </w:p>
    <w:p w14:paraId="7C266E05" w14:textId="77777777" w:rsidR="00593F10" w:rsidRPr="00683183" w:rsidRDefault="00593F10" w:rsidP="008E7EB7">
      <w:pPr>
        <w:pStyle w:val="32"/>
        <w:rPr>
          <w:rtl/>
        </w:rPr>
      </w:pPr>
      <w:r w:rsidRPr="00683183">
        <w:rPr>
          <w:rtl/>
        </w:rPr>
        <w:t>כולל ספק כוח לעבודה ב-</w:t>
      </w:r>
      <w:r w:rsidRPr="00683183">
        <w:t>220V</w:t>
      </w:r>
      <w:r w:rsidRPr="00683183">
        <w:rPr>
          <w:rtl/>
        </w:rPr>
        <w:t>.</w:t>
      </w:r>
    </w:p>
    <w:p w14:paraId="6957AD1A" w14:textId="77777777" w:rsidR="00593F10" w:rsidRPr="00683183" w:rsidRDefault="00593F10" w:rsidP="008E7EB7">
      <w:pPr>
        <w:pStyle w:val="32"/>
      </w:pPr>
      <w:r w:rsidRPr="00683183">
        <w:rPr>
          <w:rtl/>
        </w:rPr>
        <w:t xml:space="preserve">מתאים לעבודה עם מחבר אופטי </w:t>
      </w:r>
      <w:r w:rsidRPr="00683183">
        <w:t>SC</w:t>
      </w:r>
      <w:r w:rsidRPr="00683183">
        <w:rPr>
          <w:rtl/>
        </w:rPr>
        <w:t>.</w:t>
      </w:r>
    </w:p>
    <w:p w14:paraId="63989EE0" w14:textId="77777777" w:rsidR="00593F10" w:rsidRPr="00683183" w:rsidRDefault="00593F10" w:rsidP="008E7EB7">
      <w:pPr>
        <w:pStyle w:val="32"/>
      </w:pPr>
      <w:r w:rsidRPr="00683183">
        <w:rPr>
          <w:rtl/>
        </w:rPr>
        <w:t xml:space="preserve">תחומי טמפרטורה: </w:t>
      </w:r>
      <w:r w:rsidRPr="00683183">
        <w:t>-35</w:t>
      </w:r>
      <w:r w:rsidRPr="00683183">
        <w:sym w:font="Symbol" w:char="F0B0"/>
      </w:r>
      <w:r w:rsidRPr="00683183">
        <w:t>C / +75</w:t>
      </w:r>
      <w:r w:rsidRPr="00683183">
        <w:sym w:font="Symbol" w:char="F0B0"/>
      </w:r>
      <w:r w:rsidRPr="00683183">
        <w:t>C</w:t>
      </w:r>
      <w:r w:rsidRPr="00683183">
        <w:rPr>
          <w:rtl/>
        </w:rPr>
        <w:t xml:space="preserve"> .</w:t>
      </w:r>
    </w:p>
    <w:p w14:paraId="7113EECF" w14:textId="77777777" w:rsidR="00593F10" w:rsidRPr="00683183" w:rsidRDefault="00593F10" w:rsidP="008E7EB7">
      <w:pPr>
        <w:pStyle w:val="32"/>
      </w:pPr>
      <w:r w:rsidRPr="00683183">
        <w:rPr>
          <w:rtl/>
        </w:rPr>
        <w:t xml:space="preserve">במקרה של שימוש לחיבור מצלמה, יסופק ויותקן הממיר בסמוך למצלמה בתוך קופסת </w:t>
      </w:r>
      <w:r w:rsidRPr="00683183">
        <w:t>CI</w:t>
      </w:r>
      <w:r w:rsidRPr="00683183">
        <w:rPr>
          <w:rtl/>
        </w:rPr>
        <w:t xml:space="preserve"> אטומה מתאימה לשימוש </w:t>
      </w:r>
      <w:r w:rsidRPr="00683183">
        <w:t>outdoor</w:t>
      </w:r>
      <w:r w:rsidRPr="00683183">
        <w:rPr>
          <w:rtl/>
        </w:rPr>
        <w:t xml:space="preserve"> , על גבי עמוד או קיר.</w:t>
      </w:r>
    </w:p>
    <w:p w14:paraId="24BD6992" w14:textId="77777777" w:rsidR="00593F10" w:rsidRPr="00683183" w:rsidRDefault="00593F10" w:rsidP="008E7EB7">
      <w:pPr>
        <w:pStyle w:val="32"/>
      </w:pPr>
      <w:r w:rsidRPr="00683183">
        <w:rPr>
          <w:rtl/>
        </w:rPr>
        <w:t>סעיף זה בכתב הכמויות כולל 2 יחידות קצה.</w:t>
      </w:r>
    </w:p>
    <w:p w14:paraId="1187CEF3" w14:textId="77777777" w:rsidR="00593F10" w:rsidRPr="00683183" w:rsidRDefault="00593F10" w:rsidP="008E7EB7">
      <w:pPr>
        <w:pStyle w:val="32"/>
        <w:rPr>
          <w:rtl/>
        </w:rPr>
      </w:pPr>
      <w:bookmarkStart w:id="1441" w:name="_Toc390071495"/>
      <w:bookmarkStart w:id="1442" w:name="_Toc371263104"/>
      <w:bookmarkStart w:id="1443" w:name="_Toc371264307"/>
      <w:bookmarkStart w:id="1444" w:name="_Toc371604277"/>
      <w:r w:rsidRPr="00683183">
        <w:rPr>
          <w:rtl/>
        </w:rPr>
        <w:t>יסופקו מוצרים גנריים (ללא מגבלה ו\או הנחיה).</w:t>
      </w:r>
    </w:p>
    <w:p w14:paraId="61962D5D" w14:textId="77777777" w:rsidR="008E7EB7" w:rsidRDefault="008E7EB7" w:rsidP="008E7EB7">
      <w:pPr>
        <w:pStyle w:val="22"/>
        <w:numPr>
          <w:ilvl w:val="0"/>
          <w:numId w:val="0"/>
        </w:numPr>
        <w:ind w:left="1218"/>
      </w:pPr>
      <w:bookmarkStart w:id="1445" w:name="_Toc390071496"/>
      <w:bookmarkStart w:id="1446" w:name="_Toc391226188"/>
      <w:bookmarkStart w:id="1447" w:name="_Toc474850579"/>
      <w:bookmarkStart w:id="1448" w:name="_Toc475005196"/>
      <w:bookmarkEnd w:id="1441"/>
      <w:bookmarkEnd w:id="1442"/>
      <w:bookmarkEnd w:id="1443"/>
      <w:bookmarkEnd w:id="1444"/>
    </w:p>
    <w:p w14:paraId="7D81F63E" w14:textId="08E29BD6" w:rsidR="00593F10" w:rsidRPr="00683183" w:rsidRDefault="00593F10" w:rsidP="0056672B">
      <w:pPr>
        <w:pStyle w:val="22"/>
      </w:pPr>
      <w:bookmarkStart w:id="1449" w:name="_Toc128476945"/>
      <w:r w:rsidRPr="00683183">
        <w:rPr>
          <w:rtl/>
        </w:rPr>
        <w:t>נתב/מתג 3</w:t>
      </w:r>
      <w:r w:rsidRPr="00683183">
        <w:t>L</w:t>
      </w:r>
      <w:r w:rsidRPr="00683183">
        <w:rPr>
          <w:rtl/>
        </w:rPr>
        <w:t xml:space="preserve"> – </w:t>
      </w:r>
      <w:r w:rsidRPr="00683183">
        <w:t>48</w:t>
      </w:r>
      <w:r w:rsidRPr="00683183">
        <w:rPr>
          <w:rtl/>
        </w:rPr>
        <w:t xml:space="preserve"> פורטים</w:t>
      </w:r>
      <w:bookmarkEnd w:id="1445"/>
      <w:bookmarkEnd w:id="1446"/>
      <w:bookmarkEnd w:id="1447"/>
      <w:bookmarkEnd w:id="1448"/>
      <w:bookmarkEnd w:id="1449"/>
    </w:p>
    <w:p w14:paraId="7DD0952B" w14:textId="77777777" w:rsidR="00593F10" w:rsidRPr="00683183" w:rsidRDefault="00593F10" w:rsidP="008E7EB7">
      <w:pPr>
        <w:pStyle w:val="32"/>
      </w:pPr>
      <w:r w:rsidRPr="00683183">
        <w:rPr>
          <w:rtl/>
        </w:rPr>
        <w:t>אפיון זה מתייחס לפריט אשר יותקן בחדר שרתים.</w:t>
      </w:r>
    </w:p>
    <w:p w14:paraId="45F77B25" w14:textId="77777777" w:rsidR="00593F10" w:rsidRPr="00683183" w:rsidRDefault="00593F10" w:rsidP="008E7EB7">
      <w:pPr>
        <w:pStyle w:val="32"/>
      </w:pPr>
      <w:r w:rsidRPr="00683183">
        <w:rPr>
          <w:rtl/>
        </w:rPr>
        <w:t>יסופקו מתגים/נתבים מנוהלים אשר יאפשרו פעילות מושלמת של המערכת מבלי להוות "צוואר בקבוק" בתקשורת.</w:t>
      </w:r>
    </w:p>
    <w:p w14:paraId="423C2344" w14:textId="77777777" w:rsidR="00593F10" w:rsidRPr="00683183" w:rsidRDefault="00593F10" w:rsidP="008E7EB7">
      <w:pPr>
        <w:pStyle w:val="32"/>
      </w:pPr>
      <w:r w:rsidRPr="00683183">
        <w:rPr>
          <w:rtl/>
        </w:rPr>
        <w:t>הנתב/המתג יכלול את הפורטים הבאים:</w:t>
      </w:r>
    </w:p>
    <w:p w14:paraId="1821C5F7" w14:textId="77777777" w:rsidR="00593F10" w:rsidRPr="00683183" w:rsidRDefault="00593F10" w:rsidP="0056672B">
      <w:pPr>
        <w:pStyle w:val="42"/>
      </w:pPr>
      <w:r w:rsidRPr="00683183">
        <w:rPr>
          <w:rtl/>
        </w:rPr>
        <w:t xml:space="preserve">48 פורטים של </w:t>
      </w:r>
      <w:r w:rsidRPr="00683183">
        <w:t>Ethernet 10/100/1000</w:t>
      </w:r>
      <w:r w:rsidRPr="00683183">
        <w:rPr>
          <w:rtl/>
        </w:rPr>
        <w:t xml:space="preserve">. </w:t>
      </w:r>
    </w:p>
    <w:p w14:paraId="62B45B89" w14:textId="77777777" w:rsidR="00593F10" w:rsidRPr="00683183" w:rsidRDefault="00593F10" w:rsidP="0056672B">
      <w:pPr>
        <w:pStyle w:val="42"/>
      </w:pPr>
      <w:r w:rsidRPr="00683183">
        <w:rPr>
          <w:rtl/>
        </w:rPr>
        <w:t xml:space="preserve">4 פורטים אופטיים </w:t>
      </w:r>
      <w:r w:rsidRPr="00683183">
        <w:t>G-BIC</w:t>
      </w:r>
      <w:r w:rsidRPr="00683183">
        <w:rPr>
          <w:rtl/>
        </w:rPr>
        <w:t xml:space="preserve"> תומכים </w:t>
      </w:r>
      <w:r w:rsidRPr="00683183">
        <w:t>10,000 Mbps</w:t>
      </w:r>
      <w:r w:rsidRPr="00683183">
        <w:rPr>
          <w:rtl/>
        </w:rPr>
        <w:t xml:space="preserve"> של </w:t>
      </w:r>
      <w:r w:rsidRPr="00683183">
        <w:t>10 SFP Gigabit Ethernet (uplinks)</w:t>
      </w:r>
      <w:r w:rsidRPr="00683183">
        <w:rPr>
          <w:rtl/>
        </w:rPr>
        <w:t xml:space="preserve"> (יסופק יחד עם 4 </w:t>
      </w:r>
      <w:r w:rsidRPr="00683183">
        <w:t>G-Bic's</w:t>
      </w:r>
      <w:r w:rsidRPr="00683183">
        <w:rPr>
          <w:rtl/>
        </w:rPr>
        <w:t>)</w:t>
      </w:r>
    </w:p>
    <w:p w14:paraId="7A321746" w14:textId="77777777" w:rsidR="00593F10" w:rsidRPr="00683183" w:rsidRDefault="00593F10" w:rsidP="008E7EB7">
      <w:pPr>
        <w:pStyle w:val="32"/>
      </w:pPr>
      <w:r w:rsidRPr="00683183">
        <w:rPr>
          <w:rtl/>
        </w:rPr>
        <w:t xml:space="preserve">הניתוב יהיה ב- </w:t>
      </w:r>
      <w:r w:rsidRPr="00683183">
        <w:t>LAYER3</w:t>
      </w:r>
      <w:r w:rsidRPr="00683183">
        <w:rPr>
          <w:rtl/>
        </w:rPr>
        <w:t>.</w:t>
      </w:r>
    </w:p>
    <w:p w14:paraId="6EB3E0F2" w14:textId="77777777" w:rsidR="00593F10" w:rsidRPr="00683183" w:rsidRDefault="00593F10" w:rsidP="008E7EB7">
      <w:pPr>
        <w:pStyle w:val="32"/>
      </w:pPr>
      <w:r w:rsidRPr="00683183">
        <w:rPr>
          <w:rtl/>
        </w:rPr>
        <w:t xml:space="preserve">הנתב/המתג יהיה ניתן לניהול מרחוק וחייב להיות בעל ממשק </w:t>
      </w:r>
      <w:r w:rsidRPr="00683183">
        <w:t>WEB</w:t>
      </w:r>
      <w:r w:rsidRPr="00683183">
        <w:rPr>
          <w:rtl/>
        </w:rPr>
        <w:t>.</w:t>
      </w:r>
    </w:p>
    <w:p w14:paraId="7EA747FE" w14:textId="77777777" w:rsidR="008E7EB7" w:rsidRDefault="008E7EB7">
      <w:pPr>
        <w:bidi w:val="0"/>
        <w:spacing w:after="0" w:line="240" w:lineRule="auto"/>
        <w:rPr>
          <w:rFonts w:ascii="Arial" w:hAnsi="Arial"/>
          <w:noProof/>
          <w:sz w:val="24"/>
          <w:szCs w:val="24"/>
          <w:rtl/>
        </w:rPr>
      </w:pPr>
      <w:r>
        <w:rPr>
          <w:rtl/>
        </w:rPr>
        <w:br w:type="page"/>
      </w:r>
    </w:p>
    <w:p w14:paraId="05C9A252" w14:textId="59572159" w:rsidR="00593F10" w:rsidRPr="00683183" w:rsidRDefault="00593F10" w:rsidP="008E7EB7">
      <w:pPr>
        <w:pStyle w:val="32"/>
      </w:pPr>
      <w:r w:rsidRPr="00683183">
        <w:rPr>
          <w:rtl/>
        </w:rPr>
        <w:t>הנתב/המתג יתמוך בתצורות העברת וידאו:</w:t>
      </w:r>
    </w:p>
    <w:p w14:paraId="2364E7C0" w14:textId="77777777" w:rsidR="00593F10" w:rsidRPr="00683183" w:rsidRDefault="00593F10" w:rsidP="0056672B">
      <w:pPr>
        <w:pStyle w:val="42"/>
      </w:pPr>
      <w:r w:rsidRPr="00683183">
        <w:t>Multicast</w:t>
      </w:r>
      <w:r w:rsidRPr="00683183">
        <w:rPr>
          <w:rtl/>
        </w:rPr>
        <w:t xml:space="preserve"> ע"י פרוטוקול </w:t>
      </w:r>
      <w:r w:rsidRPr="00683183">
        <w:t>IGMP</w:t>
      </w:r>
      <w:r w:rsidRPr="00683183">
        <w:rPr>
          <w:rtl/>
        </w:rPr>
        <w:t>.</w:t>
      </w:r>
    </w:p>
    <w:p w14:paraId="711B80EC" w14:textId="77777777" w:rsidR="00593F10" w:rsidRPr="00683183" w:rsidRDefault="00593F10" w:rsidP="0056672B">
      <w:pPr>
        <w:pStyle w:val="42"/>
      </w:pPr>
      <w:r w:rsidRPr="00683183">
        <w:t>UNICAST</w:t>
      </w:r>
      <w:r w:rsidRPr="00683183">
        <w:rPr>
          <w:rtl/>
        </w:rPr>
        <w:t>.</w:t>
      </w:r>
    </w:p>
    <w:p w14:paraId="41F37C9D" w14:textId="6E37651F" w:rsidR="00593F10" w:rsidRPr="00683183" w:rsidRDefault="00593F10" w:rsidP="008E7EB7">
      <w:pPr>
        <w:pStyle w:val="32"/>
        <w:rPr>
          <w:rtl/>
        </w:rPr>
      </w:pPr>
      <w:bookmarkStart w:id="1450" w:name="_Toc390071497"/>
      <w:r w:rsidRPr="00683183">
        <w:rPr>
          <w:rFonts w:hint="cs"/>
          <w:rtl/>
        </w:rPr>
        <w:t xml:space="preserve">ע"פ הנחיית מחלקת המחשוב של </w:t>
      </w:r>
      <w:r w:rsidR="00AF69CE" w:rsidRPr="00683183">
        <w:rPr>
          <w:rFonts w:hint="cs"/>
          <w:rtl/>
        </w:rPr>
        <w:t>הלקוח</w:t>
      </w:r>
      <w:r w:rsidRPr="00683183">
        <w:rPr>
          <w:rFonts w:hint="cs"/>
          <w:rtl/>
        </w:rPr>
        <w:t xml:space="preserve">, יסופקו מוצרים מתוצרת חברת </w:t>
      </w:r>
      <w:r w:rsidRPr="00683183">
        <w:t>Cisco</w:t>
      </w:r>
      <w:r w:rsidRPr="00683183">
        <w:rPr>
          <w:rFonts w:hint="cs"/>
          <w:rtl/>
        </w:rPr>
        <w:t xml:space="preserve"> בלבד!</w:t>
      </w:r>
    </w:p>
    <w:p w14:paraId="10F7449F" w14:textId="67BDAA78" w:rsidR="00593F10" w:rsidRPr="00683183" w:rsidRDefault="00593F10" w:rsidP="0056672B">
      <w:pPr>
        <w:pStyle w:val="22"/>
      </w:pPr>
      <w:bookmarkStart w:id="1451" w:name="_Toc474850581"/>
      <w:bookmarkStart w:id="1452" w:name="_Toc475005198"/>
      <w:bookmarkStart w:id="1453" w:name="_Toc128476946"/>
      <w:bookmarkEnd w:id="1450"/>
      <w:r w:rsidRPr="00683183">
        <w:rPr>
          <w:rtl/>
        </w:rPr>
        <w:t>מתג 2</w:t>
      </w:r>
      <w:r w:rsidRPr="00683183">
        <w:t>L</w:t>
      </w:r>
      <w:r w:rsidRPr="00683183">
        <w:rPr>
          <w:rtl/>
        </w:rPr>
        <w:t xml:space="preserve"> – </w:t>
      </w:r>
      <w:r w:rsidR="000A383C">
        <w:rPr>
          <w:rFonts w:hint="cs"/>
          <w:rtl/>
        </w:rPr>
        <w:t>16</w:t>
      </w:r>
      <w:r w:rsidRPr="00683183">
        <w:rPr>
          <w:rtl/>
        </w:rPr>
        <w:t xml:space="preserve"> פורטים </w:t>
      </w:r>
      <w:r w:rsidRPr="00683183">
        <w:t>POE+</w:t>
      </w:r>
      <w:bookmarkEnd w:id="1451"/>
      <w:bookmarkEnd w:id="1452"/>
      <w:bookmarkEnd w:id="1453"/>
    </w:p>
    <w:p w14:paraId="7910499F" w14:textId="5C9FC95C" w:rsidR="00593F10" w:rsidRPr="00683183" w:rsidRDefault="00593F10" w:rsidP="008E7EB7">
      <w:pPr>
        <w:pStyle w:val="32"/>
      </w:pPr>
      <w:r w:rsidRPr="00683183">
        <w:rPr>
          <w:rtl/>
        </w:rPr>
        <w:t xml:space="preserve">מאפיינים זהים להנ"ל למעט מספר הפורטים שיהיה </w:t>
      </w:r>
      <w:r w:rsidR="000A383C">
        <w:rPr>
          <w:rFonts w:hint="cs"/>
          <w:rtl/>
        </w:rPr>
        <w:t>16</w:t>
      </w:r>
    </w:p>
    <w:p w14:paraId="00E54C01" w14:textId="2FBCB67B" w:rsidR="00593F10" w:rsidRPr="00683183" w:rsidRDefault="00593F10" w:rsidP="008E7EB7">
      <w:pPr>
        <w:pStyle w:val="32"/>
      </w:pPr>
      <w:r w:rsidRPr="00683183">
        <w:rPr>
          <w:rFonts w:hint="cs"/>
          <w:rtl/>
        </w:rPr>
        <w:t>ניתוב ב</w:t>
      </w:r>
      <w:r w:rsidR="00E50419" w:rsidRPr="00683183">
        <w:rPr>
          <w:rFonts w:hint="cs"/>
          <w:rtl/>
        </w:rPr>
        <w:t xml:space="preserve">- </w:t>
      </w:r>
      <w:r w:rsidRPr="00683183">
        <w:t>L2</w:t>
      </w:r>
      <w:r w:rsidRPr="00683183">
        <w:rPr>
          <w:rFonts w:hint="cs"/>
          <w:rtl/>
        </w:rPr>
        <w:t xml:space="preserve"> בלבד.</w:t>
      </w:r>
    </w:p>
    <w:p w14:paraId="77A183EC" w14:textId="4B04DA2B" w:rsidR="00440817" w:rsidRPr="00683183" w:rsidRDefault="00593F10" w:rsidP="008E7EB7">
      <w:pPr>
        <w:pStyle w:val="32"/>
        <w:rPr>
          <w:rtl/>
        </w:rPr>
      </w:pPr>
      <w:r w:rsidRPr="00683183">
        <w:rPr>
          <w:rFonts w:hint="cs"/>
          <w:rtl/>
        </w:rPr>
        <w:t>ב</w:t>
      </w:r>
      <w:r w:rsidRPr="00683183">
        <w:rPr>
          <w:rtl/>
        </w:rPr>
        <w:t>נוסף תמיכה ב</w:t>
      </w:r>
      <w:r w:rsidRPr="00683183">
        <w:t xml:space="preserve">PoE </w:t>
      </w:r>
      <w:r w:rsidRPr="00683183">
        <w:rPr>
          <w:rtl/>
        </w:rPr>
        <w:t>+ בכל הפורטים</w:t>
      </w:r>
    </w:p>
    <w:p w14:paraId="7281D45B" w14:textId="77777777" w:rsidR="008E7EB7" w:rsidRDefault="008E7EB7" w:rsidP="008E7EB7">
      <w:pPr>
        <w:pStyle w:val="22"/>
        <w:numPr>
          <w:ilvl w:val="0"/>
          <w:numId w:val="0"/>
        </w:numPr>
        <w:ind w:left="1218"/>
      </w:pPr>
    </w:p>
    <w:p w14:paraId="700109AA" w14:textId="77777777" w:rsidR="00440817" w:rsidRPr="00683183" w:rsidRDefault="00440817" w:rsidP="0056672B">
      <w:pPr>
        <w:pStyle w:val="22"/>
      </w:pPr>
      <w:bookmarkStart w:id="1454" w:name="_Toc128476947"/>
      <w:r w:rsidRPr="00683183">
        <w:rPr>
          <w:rtl/>
        </w:rPr>
        <w:t>מתג 2</w:t>
      </w:r>
      <w:r w:rsidRPr="00683183">
        <w:t>L</w:t>
      </w:r>
      <w:r w:rsidRPr="00683183">
        <w:rPr>
          <w:rtl/>
        </w:rPr>
        <w:t xml:space="preserve"> – 24 פורטים </w:t>
      </w:r>
      <w:r w:rsidRPr="00683183">
        <w:t>POE+</w:t>
      </w:r>
      <w:bookmarkEnd w:id="1454"/>
    </w:p>
    <w:p w14:paraId="72DCC2A1" w14:textId="24424CE7" w:rsidR="00440817" w:rsidRPr="00683183" w:rsidRDefault="00440817" w:rsidP="008E7EB7">
      <w:pPr>
        <w:pStyle w:val="32"/>
      </w:pPr>
      <w:r w:rsidRPr="00683183">
        <w:rPr>
          <w:rtl/>
        </w:rPr>
        <w:t>מאפיינים זהים להנ"ל למעט מספר הפורטים שיהיה 24</w:t>
      </w:r>
    </w:p>
    <w:p w14:paraId="1A238EB4" w14:textId="77777777" w:rsidR="00440817" w:rsidRPr="00683183" w:rsidRDefault="00440817" w:rsidP="008E7EB7">
      <w:pPr>
        <w:pStyle w:val="32"/>
      </w:pPr>
      <w:r w:rsidRPr="00683183">
        <w:rPr>
          <w:rFonts w:hint="cs"/>
          <w:rtl/>
        </w:rPr>
        <w:t>ניתוב ב</w:t>
      </w:r>
      <w:r w:rsidRPr="00683183">
        <w:t>L2</w:t>
      </w:r>
      <w:r w:rsidRPr="00683183">
        <w:rPr>
          <w:rFonts w:hint="cs"/>
          <w:rtl/>
        </w:rPr>
        <w:t xml:space="preserve"> בלבד.</w:t>
      </w:r>
    </w:p>
    <w:p w14:paraId="61265EBD" w14:textId="77777777" w:rsidR="00440817" w:rsidRPr="00683183" w:rsidRDefault="00440817" w:rsidP="008E7EB7">
      <w:pPr>
        <w:pStyle w:val="32"/>
        <w:rPr>
          <w:rtl/>
        </w:rPr>
      </w:pPr>
      <w:r w:rsidRPr="00683183">
        <w:rPr>
          <w:rFonts w:hint="cs"/>
          <w:rtl/>
        </w:rPr>
        <w:t>ב</w:t>
      </w:r>
      <w:r w:rsidRPr="00683183">
        <w:rPr>
          <w:rtl/>
        </w:rPr>
        <w:t>נוסף תמיכה ב</w:t>
      </w:r>
      <w:r w:rsidRPr="00683183">
        <w:t xml:space="preserve">PoE </w:t>
      </w:r>
      <w:r w:rsidRPr="00683183">
        <w:rPr>
          <w:rtl/>
        </w:rPr>
        <w:t>+ בכל הפורטים</w:t>
      </w:r>
    </w:p>
    <w:p w14:paraId="725F1300" w14:textId="77777777" w:rsidR="00593F10" w:rsidRPr="00683183" w:rsidRDefault="00593F10" w:rsidP="0056672B">
      <w:pPr>
        <w:pStyle w:val="22"/>
      </w:pPr>
      <w:bookmarkStart w:id="1455" w:name="_Toc390071503"/>
      <w:bookmarkStart w:id="1456" w:name="_Toc391226195"/>
      <w:bookmarkStart w:id="1457" w:name="_Toc474850582"/>
      <w:bookmarkStart w:id="1458" w:name="_Toc475005199"/>
      <w:bookmarkStart w:id="1459" w:name="_Toc128476948"/>
      <w:r w:rsidRPr="00683183">
        <w:rPr>
          <w:rtl/>
        </w:rPr>
        <w:t>מתג 2</w:t>
      </w:r>
      <w:r w:rsidRPr="00683183">
        <w:t>L</w:t>
      </w:r>
      <w:r w:rsidRPr="00683183">
        <w:rPr>
          <w:rtl/>
        </w:rPr>
        <w:t xml:space="preserve"> תעשייתי בתצורת </w:t>
      </w:r>
      <w:r w:rsidRPr="00683183">
        <w:t>DIN Rail</w:t>
      </w:r>
      <w:r w:rsidRPr="00683183">
        <w:rPr>
          <w:rtl/>
        </w:rPr>
        <w:t xml:space="preserve"> –8 פורטים </w:t>
      </w:r>
      <w:r w:rsidRPr="00683183">
        <w:t>POE</w:t>
      </w:r>
      <w:bookmarkEnd w:id="1455"/>
      <w:bookmarkEnd w:id="1456"/>
      <w:r w:rsidRPr="00683183">
        <w:t>+</w:t>
      </w:r>
      <w:bookmarkEnd w:id="1457"/>
      <w:bookmarkEnd w:id="1458"/>
      <w:bookmarkEnd w:id="1459"/>
    </w:p>
    <w:p w14:paraId="4468E0C2" w14:textId="77777777" w:rsidR="00593F10" w:rsidRPr="00683183" w:rsidRDefault="00593F10" w:rsidP="008E7EB7">
      <w:pPr>
        <w:pStyle w:val="32"/>
      </w:pPr>
      <w:r w:rsidRPr="00683183">
        <w:rPr>
          <w:rtl/>
        </w:rPr>
        <w:t>יותקן בארונות החיצוניים באתרים.</w:t>
      </w:r>
    </w:p>
    <w:p w14:paraId="068352C3" w14:textId="77777777" w:rsidR="00593F10" w:rsidRPr="00683183" w:rsidRDefault="00593F10" w:rsidP="008E7EB7">
      <w:pPr>
        <w:pStyle w:val="32"/>
      </w:pPr>
      <w:r w:rsidRPr="00683183">
        <w:rPr>
          <w:rtl/>
        </w:rPr>
        <w:t>המתג יכלול את הפורטים הבאים:</w:t>
      </w:r>
    </w:p>
    <w:p w14:paraId="770AC5F9" w14:textId="77777777" w:rsidR="00593F10" w:rsidRPr="00683183" w:rsidRDefault="00593F10" w:rsidP="0056672B">
      <w:pPr>
        <w:pStyle w:val="42"/>
      </w:pPr>
      <w:r w:rsidRPr="00683183">
        <w:rPr>
          <w:rtl/>
        </w:rPr>
        <w:t xml:space="preserve">8/16 פורטים של </w:t>
      </w:r>
      <w:r w:rsidRPr="00683183">
        <w:t>Ethernet 10/100</w:t>
      </w:r>
      <w:r w:rsidRPr="00683183">
        <w:rPr>
          <w:rtl/>
        </w:rPr>
        <w:t xml:space="preserve">. </w:t>
      </w:r>
    </w:p>
    <w:p w14:paraId="7359D811" w14:textId="77777777" w:rsidR="00593F10" w:rsidRPr="00683183" w:rsidRDefault="00593F10" w:rsidP="0056672B">
      <w:pPr>
        <w:pStyle w:val="42"/>
      </w:pPr>
      <w:r w:rsidRPr="00683183">
        <w:t>2</w:t>
      </w:r>
      <w:r w:rsidRPr="00683183">
        <w:rPr>
          <w:rtl/>
        </w:rPr>
        <w:t xml:space="preserve"> פורטים אופטיים </w:t>
      </w:r>
      <w:r w:rsidRPr="00683183">
        <w:t>G-Bic</w:t>
      </w:r>
      <w:r w:rsidRPr="00683183">
        <w:rPr>
          <w:rtl/>
        </w:rPr>
        <w:t xml:space="preserve"> תומכים </w:t>
      </w:r>
      <w:r w:rsidRPr="00683183">
        <w:t>1Gbps</w:t>
      </w:r>
      <w:r w:rsidRPr="00683183">
        <w:rPr>
          <w:rtl/>
        </w:rPr>
        <w:t xml:space="preserve"> (</w:t>
      </w:r>
      <w:r w:rsidRPr="00683183">
        <w:t>SFP</w:t>
      </w:r>
      <w:r w:rsidRPr="00683183">
        <w:rPr>
          <w:rtl/>
        </w:rPr>
        <w:t xml:space="preserve">). (יסופק יחד עם 2 </w:t>
      </w:r>
      <w:r w:rsidRPr="00683183">
        <w:t>G-Bic's</w:t>
      </w:r>
      <w:r w:rsidRPr="00683183">
        <w:rPr>
          <w:rtl/>
        </w:rPr>
        <w:t>)</w:t>
      </w:r>
    </w:p>
    <w:p w14:paraId="49E56D81" w14:textId="77777777" w:rsidR="00593F10" w:rsidRPr="00683183" w:rsidRDefault="00593F10" w:rsidP="008E7EB7">
      <w:pPr>
        <w:pStyle w:val="32"/>
      </w:pPr>
      <w:r w:rsidRPr="00683183">
        <w:rPr>
          <w:rtl/>
        </w:rPr>
        <w:t>המתג יפעל ב</w:t>
      </w:r>
      <w:r w:rsidRPr="00683183">
        <w:t>L2</w:t>
      </w:r>
      <w:r w:rsidRPr="00683183">
        <w:rPr>
          <w:rtl/>
        </w:rPr>
        <w:t xml:space="preserve"> בלבד.</w:t>
      </w:r>
    </w:p>
    <w:p w14:paraId="01A6DBB6" w14:textId="77777777" w:rsidR="00593F10" w:rsidRPr="00683183" w:rsidRDefault="00593F10" w:rsidP="008E7EB7">
      <w:pPr>
        <w:pStyle w:val="32"/>
      </w:pPr>
      <w:r w:rsidRPr="00683183">
        <w:rPr>
          <w:rtl/>
        </w:rPr>
        <w:t xml:space="preserve">הנתב / המתג ינוהל מרחוק באמצעות </w:t>
      </w:r>
      <w:r w:rsidRPr="00683183">
        <w:t>Telnet / SSH</w:t>
      </w:r>
      <w:r w:rsidRPr="00683183">
        <w:rPr>
          <w:rtl/>
        </w:rPr>
        <w:t>ו</w:t>
      </w:r>
      <w:r w:rsidRPr="00683183">
        <w:t>v1/2c/3 SNMP</w:t>
      </w:r>
      <w:r w:rsidRPr="00683183">
        <w:rPr>
          <w:rtl/>
        </w:rPr>
        <w:t xml:space="preserve"> , הממשק חייב להיות ממשק </w:t>
      </w:r>
      <w:r w:rsidRPr="00683183">
        <w:t>Web</w:t>
      </w:r>
      <w:r w:rsidRPr="00683183">
        <w:rPr>
          <w:rtl/>
        </w:rPr>
        <w:t>.</w:t>
      </w:r>
    </w:p>
    <w:p w14:paraId="79479387" w14:textId="77777777" w:rsidR="00593F10" w:rsidRPr="00683183" w:rsidRDefault="00593F10" w:rsidP="008E7EB7">
      <w:pPr>
        <w:pStyle w:val="32"/>
      </w:pPr>
      <w:r w:rsidRPr="00683183">
        <w:rPr>
          <w:rtl/>
        </w:rPr>
        <w:t>המתג יכלול תמיכה ב +</w:t>
      </w:r>
      <w:r w:rsidRPr="00683183">
        <w:t>POE</w:t>
      </w:r>
      <w:r w:rsidRPr="00683183">
        <w:rPr>
          <w:rtl/>
        </w:rPr>
        <w:t>.</w:t>
      </w:r>
      <w:r w:rsidRPr="00683183">
        <w:t xml:space="preserve"> </w:t>
      </w:r>
    </w:p>
    <w:p w14:paraId="49F3AE03" w14:textId="77777777" w:rsidR="00593F10" w:rsidRPr="00683183" w:rsidRDefault="00593F10" w:rsidP="008E7EB7">
      <w:pPr>
        <w:pStyle w:val="32"/>
        <w:rPr>
          <w:rtl/>
        </w:rPr>
      </w:pPr>
      <w:r w:rsidRPr="00683183">
        <w:rPr>
          <w:rtl/>
        </w:rPr>
        <w:t>יכולת עמידה בתנאי חוץ קשים</w:t>
      </w:r>
      <w:r w:rsidRPr="00683183">
        <w:rPr>
          <w:rFonts w:hint="cs"/>
          <w:rtl/>
        </w:rPr>
        <w:t xml:space="preserve">, </w:t>
      </w:r>
      <w:r w:rsidRPr="00683183">
        <w:rPr>
          <w:rtl/>
        </w:rPr>
        <w:t>המתג יפעל בתנאי חוץ בטווח טמפרטורות מ -40° עד +60°.</w:t>
      </w:r>
    </w:p>
    <w:p w14:paraId="246773CC" w14:textId="77777777" w:rsidR="00593F10" w:rsidRPr="00683183" w:rsidRDefault="00593F10" w:rsidP="008E7EB7">
      <w:pPr>
        <w:pStyle w:val="32"/>
      </w:pPr>
      <w:r w:rsidRPr="00683183">
        <w:rPr>
          <w:rFonts w:hint="cs"/>
          <w:rtl/>
        </w:rPr>
        <w:t>יסופקו מוצרים מ</w:t>
      </w:r>
      <w:r w:rsidRPr="00683183">
        <w:rPr>
          <w:rtl/>
        </w:rPr>
        <w:t>תוצרת ארה"ב, מערב אירופה</w:t>
      </w:r>
      <w:r w:rsidRPr="00683183">
        <w:rPr>
          <w:rFonts w:hint="cs"/>
          <w:rtl/>
        </w:rPr>
        <w:t xml:space="preserve"> או דרום קוריאה.</w:t>
      </w:r>
    </w:p>
    <w:p w14:paraId="28C681D4" w14:textId="77777777" w:rsidR="00593F10" w:rsidRPr="00683183" w:rsidRDefault="00593F10" w:rsidP="0056672B">
      <w:pPr>
        <w:pStyle w:val="22"/>
      </w:pPr>
      <w:bookmarkStart w:id="1460" w:name="_Toc368317985"/>
      <w:bookmarkStart w:id="1461" w:name="_Toc390071504"/>
      <w:bookmarkStart w:id="1462" w:name="_Toc391226196"/>
      <w:bookmarkStart w:id="1463" w:name="_Toc474850583"/>
      <w:bookmarkStart w:id="1464" w:name="_Toc475005200"/>
      <w:bookmarkStart w:id="1465" w:name="_Toc128476949"/>
      <w:r w:rsidRPr="00683183">
        <w:rPr>
          <w:rtl/>
        </w:rPr>
        <w:t>מתאם אופטי לנתב\מתג</w:t>
      </w:r>
      <w:bookmarkEnd w:id="1460"/>
      <w:bookmarkEnd w:id="1461"/>
      <w:bookmarkEnd w:id="1462"/>
      <w:bookmarkEnd w:id="1463"/>
      <w:bookmarkEnd w:id="1464"/>
      <w:bookmarkEnd w:id="1465"/>
    </w:p>
    <w:p w14:paraId="626F714A" w14:textId="77777777" w:rsidR="00593F10" w:rsidRPr="00683183" w:rsidRDefault="00593F10" w:rsidP="008E7EB7">
      <w:pPr>
        <w:pStyle w:val="32"/>
      </w:pPr>
      <w:r w:rsidRPr="00683183">
        <w:t>G-BIC</w:t>
      </w:r>
      <w:r w:rsidRPr="00683183">
        <w:rPr>
          <w:rtl/>
        </w:rPr>
        <w:t xml:space="preserve"> תומך </w:t>
      </w:r>
      <w:r w:rsidRPr="00683183">
        <w:t>10,000 Mbps</w:t>
      </w:r>
      <w:r w:rsidRPr="00683183">
        <w:rPr>
          <w:rtl/>
        </w:rPr>
        <w:t xml:space="preserve"> של </w:t>
      </w:r>
      <w:r w:rsidRPr="00683183">
        <w:t>10 SFP Gigabit Ethernet (uplinks)</w:t>
      </w:r>
      <w:r w:rsidRPr="00683183">
        <w:rPr>
          <w:rtl/>
        </w:rPr>
        <w:t xml:space="preserve"> </w:t>
      </w:r>
    </w:p>
    <w:p w14:paraId="685A0477" w14:textId="77777777" w:rsidR="00593F10" w:rsidRPr="00683183" w:rsidRDefault="00593F10" w:rsidP="008E7EB7">
      <w:pPr>
        <w:pStyle w:val="32"/>
        <w:rPr>
          <w:rtl/>
        </w:rPr>
      </w:pPr>
      <w:r w:rsidRPr="00683183">
        <w:rPr>
          <w:rtl/>
        </w:rPr>
        <w:t>מתאים לנתבים והמתגים שבפרק זה</w:t>
      </w:r>
      <w:r w:rsidRPr="00683183">
        <w:rPr>
          <w:rFonts w:hint="cs"/>
          <w:rtl/>
        </w:rPr>
        <w:t xml:space="preserve">, למתגים תעשייתיים יסופקו במהירות </w:t>
      </w:r>
      <w:r w:rsidRPr="00683183">
        <w:t>1Gbps</w:t>
      </w:r>
      <w:r w:rsidRPr="00683183">
        <w:rPr>
          <w:rFonts w:hint="cs"/>
          <w:rtl/>
        </w:rPr>
        <w:t>.</w:t>
      </w:r>
    </w:p>
    <w:p w14:paraId="606A283D" w14:textId="77777777" w:rsidR="00593F10" w:rsidRPr="00683183" w:rsidRDefault="00593F10" w:rsidP="008E7EB7">
      <w:pPr>
        <w:pStyle w:val="32"/>
        <w:rPr>
          <w:rtl/>
        </w:rPr>
      </w:pPr>
      <w:bookmarkStart w:id="1466" w:name="_Toc390071505"/>
      <w:r w:rsidRPr="00683183">
        <w:rPr>
          <w:rtl/>
        </w:rPr>
        <w:t>יסופקו מוצרים גנריים (ללא מגבלה ו\או הנחיה).</w:t>
      </w:r>
    </w:p>
    <w:p w14:paraId="63969249" w14:textId="77777777" w:rsidR="00593F10" w:rsidRPr="00683183" w:rsidRDefault="00593F10" w:rsidP="0056672B">
      <w:pPr>
        <w:spacing w:line="360" w:lineRule="auto"/>
        <w:rPr>
          <w:rFonts w:ascii="Arial" w:hAnsi="Arial"/>
          <w:sz w:val="24"/>
          <w:szCs w:val="24"/>
          <w:rtl/>
        </w:rPr>
      </w:pPr>
    </w:p>
    <w:p w14:paraId="470D98F1" w14:textId="77777777" w:rsidR="00593F10" w:rsidRPr="00683183" w:rsidRDefault="00593F10" w:rsidP="0056672B">
      <w:pPr>
        <w:pStyle w:val="22"/>
        <w:rPr>
          <w:rtl/>
        </w:rPr>
      </w:pPr>
      <w:bookmarkStart w:id="1467" w:name="_Toc391226197"/>
      <w:bookmarkStart w:id="1468" w:name="_Toc474850584"/>
      <w:bookmarkStart w:id="1469" w:name="_Toc475005201"/>
      <w:bookmarkStart w:id="1470" w:name="_Toc128476950"/>
      <w:r w:rsidRPr="00683183">
        <w:rPr>
          <w:rtl/>
        </w:rPr>
        <w:t xml:space="preserve">מתג </w:t>
      </w:r>
      <w:r w:rsidRPr="00683183">
        <w:t>KVM</w:t>
      </w:r>
      <w:r w:rsidRPr="00683183">
        <w:rPr>
          <w:rtl/>
        </w:rPr>
        <w:t xml:space="preserve"> משולב מסך</w:t>
      </w:r>
      <w:bookmarkEnd w:id="1466"/>
      <w:bookmarkEnd w:id="1467"/>
      <w:bookmarkEnd w:id="1468"/>
      <w:bookmarkEnd w:id="1469"/>
      <w:bookmarkEnd w:id="1470"/>
    </w:p>
    <w:p w14:paraId="6FB13ADA" w14:textId="77777777" w:rsidR="00593F10" w:rsidRPr="00683183" w:rsidRDefault="00593F10" w:rsidP="008E7EB7">
      <w:pPr>
        <w:pStyle w:val="32"/>
      </w:pPr>
      <w:r w:rsidRPr="00683183">
        <w:rPr>
          <w:rtl/>
        </w:rPr>
        <w:t>אפיון זה מתייחס לעמדת עבודה אשר תותקן בארון השרתים במטרה לאפשר גישה לניהולם.</w:t>
      </w:r>
    </w:p>
    <w:p w14:paraId="7D2BAD36" w14:textId="77777777" w:rsidR="00593F10" w:rsidRPr="00683183" w:rsidRDefault="00593F10" w:rsidP="008E7EB7">
      <w:pPr>
        <w:pStyle w:val="32"/>
      </w:pPr>
      <w:r w:rsidRPr="00683183">
        <w:rPr>
          <w:rtl/>
        </w:rPr>
        <w:t>היחידה כוללת:</w:t>
      </w:r>
    </w:p>
    <w:p w14:paraId="0FA0DFBD" w14:textId="77777777" w:rsidR="00593F10" w:rsidRPr="00683183" w:rsidRDefault="00593F10" w:rsidP="0056672B">
      <w:pPr>
        <w:pStyle w:val="42"/>
      </w:pPr>
      <w:r w:rsidRPr="00683183">
        <w:rPr>
          <w:rtl/>
        </w:rPr>
        <w:t xml:space="preserve">מסך נשלף. </w:t>
      </w:r>
    </w:p>
    <w:p w14:paraId="29B41786" w14:textId="77777777" w:rsidR="00593F10" w:rsidRPr="00683183" w:rsidRDefault="00593F10" w:rsidP="0056672B">
      <w:pPr>
        <w:pStyle w:val="42"/>
      </w:pPr>
      <w:r w:rsidRPr="00683183">
        <w:rPr>
          <w:rtl/>
        </w:rPr>
        <w:t>מקלדת.</w:t>
      </w:r>
    </w:p>
    <w:p w14:paraId="7CF73C8D" w14:textId="77777777" w:rsidR="00593F10" w:rsidRPr="00683183" w:rsidRDefault="00593F10" w:rsidP="0056672B">
      <w:pPr>
        <w:pStyle w:val="42"/>
      </w:pPr>
      <w:r w:rsidRPr="00683183">
        <w:rPr>
          <w:rtl/>
        </w:rPr>
        <w:t xml:space="preserve">עכבר מגע. </w:t>
      </w:r>
    </w:p>
    <w:p w14:paraId="33DAFB5D" w14:textId="77777777" w:rsidR="00593F10" w:rsidRPr="00683183" w:rsidRDefault="00593F10" w:rsidP="0056672B">
      <w:pPr>
        <w:pStyle w:val="42"/>
      </w:pPr>
      <w:r w:rsidRPr="00683183">
        <w:rPr>
          <w:rtl/>
        </w:rPr>
        <w:t xml:space="preserve">מתג </w:t>
      </w:r>
      <w:r w:rsidRPr="00683183">
        <w:t>KVM</w:t>
      </w:r>
      <w:r w:rsidRPr="00683183">
        <w:rPr>
          <w:rtl/>
        </w:rPr>
        <w:t xml:space="preserve">. </w:t>
      </w:r>
    </w:p>
    <w:p w14:paraId="12813FFE" w14:textId="77777777" w:rsidR="00593F10" w:rsidRPr="00683183" w:rsidRDefault="00593F10" w:rsidP="008E7EB7">
      <w:pPr>
        <w:pStyle w:val="32"/>
      </w:pPr>
      <w:r w:rsidRPr="00683183">
        <w:rPr>
          <w:rtl/>
        </w:rPr>
        <w:t>באמצעות המתג, ניתן יהיה להתחבר בכל רגע נתון לשרת אחר.</w:t>
      </w:r>
    </w:p>
    <w:p w14:paraId="0380B657" w14:textId="77777777" w:rsidR="00593F10" w:rsidRPr="00683183" w:rsidRDefault="00593F10" w:rsidP="008E7EB7">
      <w:pPr>
        <w:pStyle w:val="32"/>
      </w:pPr>
      <w:r w:rsidRPr="00683183">
        <w:rPr>
          <w:rtl/>
        </w:rPr>
        <w:t>מידות:</w:t>
      </w:r>
    </w:p>
    <w:p w14:paraId="7BDFCA85" w14:textId="77777777" w:rsidR="00593F10" w:rsidRPr="00683183" w:rsidRDefault="00593F10" w:rsidP="0056672B">
      <w:pPr>
        <w:pStyle w:val="42"/>
      </w:pPr>
      <w:r w:rsidRPr="00683183">
        <w:rPr>
          <w:rtl/>
        </w:rPr>
        <w:t xml:space="preserve">"19 / </w:t>
      </w:r>
      <w:r w:rsidRPr="00683183">
        <w:t>U</w:t>
      </w:r>
      <w:r w:rsidRPr="00683183">
        <w:rPr>
          <w:rtl/>
        </w:rPr>
        <w:t>1 .</w:t>
      </w:r>
    </w:p>
    <w:p w14:paraId="536942E2" w14:textId="77777777" w:rsidR="00593F10" w:rsidRPr="00683183" w:rsidRDefault="00593F10" w:rsidP="0056672B">
      <w:pPr>
        <w:pStyle w:val="42"/>
      </w:pPr>
      <w:r w:rsidRPr="00683183">
        <w:rPr>
          <w:rtl/>
        </w:rPr>
        <w:t>גודל המסך יהיה "17 לפחות.</w:t>
      </w:r>
    </w:p>
    <w:p w14:paraId="5A258E11" w14:textId="77777777" w:rsidR="00593F10" w:rsidRPr="00683183" w:rsidRDefault="00593F10" w:rsidP="008E7EB7">
      <w:pPr>
        <w:pStyle w:val="32"/>
      </w:pPr>
      <w:r w:rsidRPr="00683183">
        <w:rPr>
          <w:rtl/>
        </w:rPr>
        <w:t>היחידה תאפשר חיבור של עד 8 שרתים.</w:t>
      </w:r>
    </w:p>
    <w:p w14:paraId="6DC81B2F" w14:textId="77777777" w:rsidR="00593F10" w:rsidRPr="00683183" w:rsidRDefault="00593F10" w:rsidP="008E7EB7">
      <w:pPr>
        <w:pStyle w:val="32"/>
      </w:pPr>
      <w:bookmarkStart w:id="1471" w:name="_Toc340415087"/>
      <w:bookmarkStart w:id="1472" w:name="_Toc340415175"/>
      <w:bookmarkStart w:id="1473" w:name="_Toc342997659"/>
      <w:bookmarkStart w:id="1474" w:name="_Toc360374432"/>
      <w:bookmarkStart w:id="1475" w:name="_Toc388539963"/>
      <w:bookmarkStart w:id="1476" w:name="_Toc390071506"/>
      <w:r w:rsidRPr="00683183">
        <w:rPr>
          <w:rtl/>
        </w:rPr>
        <w:t>הנחיות לאספקת הפריט</w:t>
      </w:r>
    </w:p>
    <w:p w14:paraId="30C7C154" w14:textId="77777777" w:rsidR="00593F10" w:rsidRPr="00683183" w:rsidRDefault="00593F10" w:rsidP="008E7EB7">
      <w:pPr>
        <w:pStyle w:val="32"/>
        <w:rPr>
          <w:rtl/>
        </w:rPr>
      </w:pPr>
      <w:r w:rsidRPr="00683183">
        <w:rPr>
          <w:rtl/>
        </w:rPr>
        <w:t>יסופקו מוצרים גנריים (ללא מגבלה ו\או הנחיה).</w:t>
      </w:r>
    </w:p>
    <w:p w14:paraId="7A5072AD" w14:textId="4270AAE1" w:rsidR="00593F10" w:rsidRPr="00683183" w:rsidRDefault="00593F10" w:rsidP="0056672B">
      <w:pPr>
        <w:bidi w:val="0"/>
        <w:spacing w:after="160" w:line="360" w:lineRule="auto"/>
        <w:rPr>
          <w:rFonts w:ascii="Arial" w:hAnsi="Arial"/>
          <w:sz w:val="24"/>
          <w:szCs w:val="24"/>
        </w:rPr>
      </w:pPr>
      <w:bookmarkStart w:id="1477" w:name="_Toc391226198"/>
      <w:r w:rsidRPr="00683183">
        <w:rPr>
          <w:rFonts w:ascii="Arial" w:hAnsi="Arial"/>
          <w:sz w:val="24"/>
          <w:szCs w:val="24"/>
          <w:rtl/>
        </w:rPr>
        <w:br w:type="page"/>
      </w:r>
    </w:p>
    <w:p w14:paraId="4DA7D2CB" w14:textId="51968C47" w:rsidR="00593F10" w:rsidRPr="00683183" w:rsidRDefault="00593F10" w:rsidP="0056672B">
      <w:pPr>
        <w:pStyle w:val="12"/>
      </w:pPr>
      <w:bookmarkStart w:id="1478" w:name="_Toc388539964"/>
      <w:bookmarkStart w:id="1479" w:name="_Toc390071514"/>
      <w:bookmarkStart w:id="1480" w:name="_Toc391226206"/>
      <w:bookmarkStart w:id="1481" w:name="_Toc474850590"/>
      <w:bookmarkStart w:id="1482" w:name="_Toc475005207"/>
      <w:bookmarkStart w:id="1483" w:name="_Toc128476951"/>
      <w:bookmarkEnd w:id="1471"/>
      <w:bookmarkEnd w:id="1472"/>
      <w:bookmarkEnd w:id="1473"/>
      <w:bookmarkEnd w:id="1474"/>
      <w:bookmarkEnd w:id="1475"/>
      <w:bookmarkEnd w:id="1476"/>
      <w:bookmarkEnd w:id="1477"/>
      <w:r w:rsidRPr="00683183">
        <w:rPr>
          <w:rtl/>
        </w:rPr>
        <w:t>מערכת אינטרקום שמע מקומית</w:t>
      </w:r>
      <w:bookmarkEnd w:id="1478"/>
      <w:bookmarkEnd w:id="1479"/>
      <w:bookmarkEnd w:id="1480"/>
      <w:bookmarkEnd w:id="1481"/>
      <w:bookmarkEnd w:id="1482"/>
      <w:r w:rsidR="0073538B">
        <w:rPr>
          <w:rFonts w:hint="cs"/>
          <w:rtl/>
        </w:rPr>
        <w:t xml:space="preserve"> מבוסס </w:t>
      </w:r>
      <w:r w:rsidR="0073538B">
        <w:rPr>
          <w:rFonts w:hint="cs"/>
        </w:rPr>
        <w:t>IP</w:t>
      </w:r>
      <w:bookmarkEnd w:id="1483"/>
    </w:p>
    <w:p w14:paraId="3A4E968E" w14:textId="77777777" w:rsidR="00593F10" w:rsidRPr="00683183" w:rsidRDefault="00593F10" w:rsidP="0056672B">
      <w:pPr>
        <w:pStyle w:val="3"/>
        <w:spacing w:line="360" w:lineRule="auto"/>
        <w:ind w:left="509"/>
        <w:rPr>
          <w:rFonts w:ascii="Arial" w:hAnsi="Arial" w:cs="Arial"/>
          <w:color w:val="auto"/>
          <w:sz w:val="24"/>
          <w:szCs w:val="24"/>
        </w:rPr>
      </w:pPr>
      <w:r w:rsidRPr="00683183">
        <w:rPr>
          <w:rFonts w:ascii="Arial" w:hAnsi="Arial" w:cs="Arial"/>
          <w:color w:val="auto"/>
          <w:sz w:val="24"/>
          <w:szCs w:val="24"/>
          <w:rtl/>
        </w:rPr>
        <w:t xml:space="preserve">על הקבלן הזוכה חלה האחריות להגיש בצמוד למסמכי המערכת המוצעת מסמך התחייבות מטעם הספק\יצרן הרשמי של המערכת ליכולת של לפחות עוד שני </w:t>
      </w:r>
      <w:proofErr w:type="spellStart"/>
      <w:r w:rsidRPr="00683183">
        <w:rPr>
          <w:rFonts w:ascii="Arial" w:hAnsi="Arial" w:cs="Arial"/>
          <w:color w:val="auto"/>
          <w:sz w:val="24"/>
          <w:szCs w:val="24"/>
          <w:rtl/>
        </w:rPr>
        <w:t>אינטגרטורים</w:t>
      </w:r>
      <w:proofErr w:type="spellEnd"/>
      <w:r w:rsidRPr="00683183">
        <w:rPr>
          <w:rFonts w:ascii="Arial" w:hAnsi="Arial" w:cs="Arial"/>
          <w:color w:val="auto"/>
          <w:sz w:val="24"/>
          <w:szCs w:val="24"/>
          <w:rtl/>
        </w:rPr>
        <w:t xml:space="preserve"> למתן שרות ותחזוקה למערכת המוצעת על כל מרכיביה, סעיף זה הינו תנאי חובה לאישור המערכת.</w:t>
      </w:r>
    </w:p>
    <w:p w14:paraId="73F29322" w14:textId="77777777" w:rsidR="00593F10" w:rsidRPr="00683183" w:rsidRDefault="00593F10" w:rsidP="0056672B">
      <w:pPr>
        <w:spacing w:line="360" w:lineRule="auto"/>
        <w:rPr>
          <w:rFonts w:ascii="Arial" w:hAnsi="Arial"/>
          <w:sz w:val="24"/>
          <w:szCs w:val="24"/>
        </w:rPr>
      </w:pPr>
    </w:p>
    <w:p w14:paraId="3C037F7B" w14:textId="77777777" w:rsidR="00593F10" w:rsidRPr="00683183" w:rsidRDefault="00593F10" w:rsidP="0056672B">
      <w:pPr>
        <w:pStyle w:val="22"/>
        <w:rPr>
          <w:rtl/>
        </w:rPr>
      </w:pPr>
      <w:bookmarkStart w:id="1484" w:name="_Toc390071515"/>
      <w:bookmarkStart w:id="1485" w:name="_Toc391226207"/>
      <w:bookmarkStart w:id="1486" w:name="_Toc474850591"/>
      <w:bookmarkStart w:id="1487" w:name="_Toc475005208"/>
      <w:bookmarkStart w:id="1488" w:name="_Toc128476952"/>
      <w:r w:rsidRPr="00683183">
        <w:rPr>
          <w:rtl/>
        </w:rPr>
        <w:t>כללי</w:t>
      </w:r>
      <w:bookmarkEnd w:id="1484"/>
      <w:bookmarkEnd w:id="1485"/>
      <w:bookmarkEnd w:id="1486"/>
      <w:bookmarkEnd w:id="1487"/>
      <w:bookmarkEnd w:id="1488"/>
    </w:p>
    <w:p w14:paraId="6D3E5C89" w14:textId="77777777" w:rsidR="00593F10" w:rsidRPr="00683183" w:rsidRDefault="00593F10" w:rsidP="008E7EB7">
      <w:pPr>
        <w:pStyle w:val="32"/>
      </w:pPr>
      <w:r w:rsidRPr="00683183">
        <w:rPr>
          <w:rtl/>
        </w:rPr>
        <w:t>המערכת מיועדת להתקנה במתקנים בסדר גודל קטן בעלי מספר שלוחות לא גדול.</w:t>
      </w:r>
    </w:p>
    <w:p w14:paraId="0C70DF38" w14:textId="77777777" w:rsidR="00593F10" w:rsidRPr="00683183" w:rsidRDefault="00593F10" w:rsidP="008E7EB7">
      <w:pPr>
        <w:pStyle w:val="32"/>
      </w:pPr>
      <w:r w:rsidRPr="00683183">
        <w:rPr>
          <w:rtl/>
        </w:rPr>
        <w:t>במערכת שני סוגי יחידות:</w:t>
      </w:r>
    </w:p>
    <w:p w14:paraId="61302D1A" w14:textId="77777777" w:rsidR="00593F10" w:rsidRPr="00683183" w:rsidRDefault="00593F10" w:rsidP="0056672B">
      <w:pPr>
        <w:pStyle w:val="42"/>
      </w:pPr>
      <w:r w:rsidRPr="00683183">
        <w:t xml:space="preserve">MASTER </w:t>
      </w:r>
      <w:r w:rsidRPr="00683183">
        <w:rPr>
          <w:rFonts w:hint="cs"/>
          <w:rtl/>
        </w:rPr>
        <w:t xml:space="preserve"> </w:t>
      </w:r>
      <w:r w:rsidRPr="00683183">
        <w:rPr>
          <w:rtl/>
        </w:rPr>
        <w:t>–</w:t>
      </w:r>
      <w:r w:rsidRPr="00683183">
        <w:rPr>
          <w:rFonts w:hint="cs"/>
          <w:rtl/>
        </w:rPr>
        <w:t xml:space="preserve"> </w:t>
      </w:r>
      <w:r w:rsidRPr="00683183">
        <w:rPr>
          <w:rtl/>
        </w:rPr>
        <w:t>המיועדת להתקנה בחדר בקרה.</w:t>
      </w:r>
    </w:p>
    <w:p w14:paraId="103F1C69" w14:textId="77777777" w:rsidR="00593F10" w:rsidRPr="00683183" w:rsidRDefault="00593F10" w:rsidP="0056672B">
      <w:pPr>
        <w:pStyle w:val="42"/>
      </w:pPr>
      <w:r w:rsidRPr="00683183">
        <w:rPr>
          <w:rtl/>
        </w:rPr>
        <w:t>יחידת קצה – המיועדת להתקנה בסמוך לשערים וכניסות למתחמים.</w:t>
      </w:r>
    </w:p>
    <w:p w14:paraId="68E4432D" w14:textId="77777777" w:rsidR="00593F10" w:rsidRPr="00683183" w:rsidRDefault="00593F10" w:rsidP="008E7EB7">
      <w:pPr>
        <w:pStyle w:val="32"/>
      </w:pPr>
      <w:r w:rsidRPr="00683183">
        <w:rPr>
          <w:rtl/>
        </w:rPr>
        <w:t>המערכת תאפשר:</w:t>
      </w:r>
    </w:p>
    <w:p w14:paraId="17F1F82E" w14:textId="77777777" w:rsidR="00593F10" w:rsidRPr="00683183" w:rsidRDefault="00593F10" w:rsidP="0056672B">
      <w:pPr>
        <w:pStyle w:val="42"/>
      </w:pPr>
      <w:r w:rsidRPr="00683183">
        <w:rPr>
          <w:rtl/>
        </w:rPr>
        <w:t>קריאה מכל יחידת קצה ליחידת ה</w:t>
      </w:r>
      <w:r w:rsidRPr="00683183">
        <w:t xml:space="preserve">MASTER </w:t>
      </w:r>
      <w:r w:rsidRPr="00683183">
        <w:rPr>
          <w:rtl/>
        </w:rPr>
        <w:t>.</w:t>
      </w:r>
    </w:p>
    <w:p w14:paraId="38CAC697" w14:textId="77777777" w:rsidR="00593F10" w:rsidRPr="00683183" w:rsidRDefault="00593F10" w:rsidP="0056672B">
      <w:pPr>
        <w:pStyle w:val="42"/>
      </w:pPr>
      <w:r w:rsidRPr="00683183">
        <w:rPr>
          <w:rtl/>
        </w:rPr>
        <w:t>דיבור בין כל יחידת קצה ליחידת ה</w:t>
      </w:r>
      <w:r w:rsidRPr="00683183">
        <w:t xml:space="preserve">MASTER </w:t>
      </w:r>
      <w:r w:rsidRPr="00683183">
        <w:rPr>
          <w:rtl/>
        </w:rPr>
        <w:t>.</w:t>
      </w:r>
    </w:p>
    <w:p w14:paraId="56316C71" w14:textId="77777777" w:rsidR="00593F10" w:rsidRPr="00683183" w:rsidRDefault="00593F10" w:rsidP="0056672B">
      <w:pPr>
        <w:pStyle w:val="42"/>
      </w:pPr>
      <w:r w:rsidRPr="00683183">
        <w:rPr>
          <w:rtl/>
        </w:rPr>
        <w:t xml:space="preserve">פתיחת דלת בנפרד ע"י יחידת ה </w:t>
      </w:r>
      <w:r w:rsidRPr="00683183">
        <w:t>MASTER</w:t>
      </w:r>
      <w:r w:rsidRPr="00683183">
        <w:rPr>
          <w:rtl/>
        </w:rPr>
        <w:t xml:space="preserve"> באמצעות מתן מגע יבש למנעול דלת חשמלי</w:t>
      </w:r>
      <w:r w:rsidRPr="00683183">
        <w:rPr>
          <w:rFonts w:hint="cs"/>
          <w:rtl/>
        </w:rPr>
        <w:t xml:space="preserve"> או לבקר.</w:t>
      </w:r>
    </w:p>
    <w:p w14:paraId="1D79D92B" w14:textId="77777777" w:rsidR="00593F10" w:rsidRPr="00683183" w:rsidRDefault="00593F10" w:rsidP="008E7EB7">
      <w:pPr>
        <w:pStyle w:val="32"/>
      </w:pPr>
      <w:r w:rsidRPr="00683183">
        <w:rPr>
          <w:rtl/>
        </w:rPr>
        <w:t>קיימות מערכות שונות המבוססות על שתי הארכיטקטורות כדלקמן:</w:t>
      </w:r>
    </w:p>
    <w:p w14:paraId="668D0137" w14:textId="77777777" w:rsidR="00593F10" w:rsidRPr="00683183" w:rsidRDefault="00593F10" w:rsidP="0056672B">
      <w:pPr>
        <w:pStyle w:val="42"/>
      </w:pPr>
      <w:r w:rsidRPr="00683183">
        <w:rPr>
          <w:rtl/>
        </w:rPr>
        <w:t xml:space="preserve">יחידת ה </w:t>
      </w:r>
      <w:r w:rsidRPr="00683183">
        <w:t>MASTER</w:t>
      </w:r>
      <w:r w:rsidRPr="00683183">
        <w:rPr>
          <w:rtl/>
        </w:rPr>
        <w:t xml:space="preserve"> משמשת כמתג מרכזי.</w:t>
      </w:r>
    </w:p>
    <w:p w14:paraId="4A747678" w14:textId="77777777" w:rsidR="00593F10" w:rsidRPr="00683183" w:rsidRDefault="00593F10" w:rsidP="0056672B">
      <w:pPr>
        <w:pStyle w:val="42"/>
      </w:pPr>
      <w:r w:rsidRPr="00683183">
        <w:rPr>
          <w:rtl/>
        </w:rPr>
        <w:t>המתג המרכזי הינו יחידה נפרדת ועצמאית.</w:t>
      </w:r>
    </w:p>
    <w:p w14:paraId="023E695B" w14:textId="77777777" w:rsidR="00593F10" w:rsidRPr="00683183" w:rsidRDefault="00593F10" w:rsidP="008E7EB7">
      <w:pPr>
        <w:pStyle w:val="32"/>
        <w:rPr>
          <w:rtl/>
        </w:rPr>
      </w:pPr>
      <w:r w:rsidRPr="00683183">
        <w:rPr>
          <w:rtl/>
        </w:rPr>
        <w:t>המציעים רשאים להציע מערכות משני הסוגים הנ"ל ע"פ בחירתם.</w:t>
      </w:r>
    </w:p>
    <w:p w14:paraId="2F5C783D" w14:textId="77777777" w:rsidR="00593F10" w:rsidRPr="00683183" w:rsidRDefault="00593F10" w:rsidP="008E7EB7">
      <w:pPr>
        <w:pStyle w:val="32"/>
        <w:rPr>
          <w:rtl/>
        </w:rPr>
      </w:pPr>
      <w:r w:rsidRPr="00683183">
        <w:rPr>
          <w:rtl/>
        </w:rPr>
        <w:t xml:space="preserve">לצרכי התמחור במקרה של מערכת הכוללות יחידה מרכזית נפרדת יש לגלם את מחירה במחיר יחידות ה </w:t>
      </w:r>
      <w:r w:rsidRPr="00683183">
        <w:t xml:space="preserve">MASTER </w:t>
      </w:r>
      <w:r w:rsidRPr="00683183">
        <w:rPr>
          <w:rtl/>
        </w:rPr>
        <w:t>.</w:t>
      </w:r>
    </w:p>
    <w:p w14:paraId="097D8E23" w14:textId="77777777" w:rsidR="00593F10" w:rsidRPr="00683183" w:rsidRDefault="00593F10" w:rsidP="008E7EB7">
      <w:pPr>
        <w:pStyle w:val="32"/>
      </w:pPr>
      <w:r w:rsidRPr="00683183">
        <w:rPr>
          <w:rtl/>
        </w:rPr>
        <w:t>עבור יחידת מיתוג נפרדת נדרש כי היא תסופק במארז 19".</w:t>
      </w:r>
    </w:p>
    <w:p w14:paraId="111889BF" w14:textId="77777777" w:rsidR="005443FC" w:rsidRDefault="005443FC" w:rsidP="0056672B">
      <w:pPr>
        <w:bidi w:val="0"/>
        <w:spacing w:after="0" w:line="360" w:lineRule="auto"/>
        <w:rPr>
          <w:rFonts w:ascii="Arial" w:hAnsi="Arial"/>
          <w:sz w:val="24"/>
          <w:szCs w:val="24"/>
          <w:u w:val="single"/>
          <w:rtl/>
        </w:rPr>
      </w:pPr>
      <w:bookmarkStart w:id="1489" w:name="_Toc390071516"/>
      <w:bookmarkStart w:id="1490" w:name="_Toc391226208"/>
      <w:bookmarkStart w:id="1491" w:name="_Toc474850592"/>
      <w:bookmarkStart w:id="1492" w:name="_Toc475005209"/>
      <w:r>
        <w:rPr>
          <w:rtl/>
        </w:rPr>
        <w:br w:type="page"/>
      </w:r>
    </w:p>
    <w:p w14:paraId="33BE5CA7" w14:textId="4E403AB1" w:rsidR="00593F10" w:rsidRPr="00683183" w:rsidRDefault="00593F10" w:rsidP="0056672B">
      <w:pPr>
        <w:pStyle w:val="22"/>
      </w:pPr>
      <w:bookmarkStart w:id="1493" w:name="_Toc128476953"/>
      <w:r w:rsidRPr="00683183">
        <w:rPr>
          <w:rtl/>
        </w:rPr>
        <w:t xml:space="preserve">יחידת </w:t>
      </w:r>
      <w:r w:rsidRPr="00683183">
        <w:t>master</w:t>
      </w:r>
      <w:r w:rsidRPr="00683183">
        <w:rPr>
          <w:rtl/>
        </w:rPr>
        <w:t xml:space="preserve"> למערכת אינטרקום שמע מקומית</w:t>
      </w:r>
      <w:bookmarkEnd w:id="1489"/>
      <w:bookmarkEnd w:id="1490"/>
      <w:bookmarkEnd w:id="1491"/>
      <w:bookmarkEnd w:id="1492"/>
      <w:bookmarkEnd w:id="1493"/>
    </w:p>
    <w:p w14:paraId="28F540BF" w14:textId="77777777" w:rsidR="00593F10" w:rsidRPr="00683183" w:rsidRDefault="00593F10" w:rsidP="008E7EB7">
      <w:pPr>
        <w:pStyle w:val="32"/>
      </w:pPr>
      <w:r w:rsidRPr="00683183">
        <w:rPr>
          <w:rtl/>
        </w:rPr>
        <w:t>ייעוד: התקנה ע"ג שולחן מוקדים במרכז בקרה.</w:t>
      </w:r>
    </w:p>
    <w:p w14:paraId="63C19D33" w14:textId="77777777" w:rsidR="00593F10" w:rsidRPr="00683183" w:rsidRDefault="00593F10" w:rsidP="008E7EB7">
      <w:pPr>
        <w:pStyle w:val="32"/>
      </w:pPr>
      <w:r w:rsidRPr="00683183">
        <w:rPr>
          <w:rtl/>
        </w:rPr>
        <w:t>היחידה תתמוך במצב דיבור ללא שימוש בשפופרת.</w:t>
      </w:r>
    </w:p>
    <w:p w14:paraId="15B8A81D" w14:textId="77777777" w:rsidR="00593F10" w:rsidRPr="00683183" w:rsidRDefault="00593F10" w:rsidP="008E7EB7">
      <w:pPr>
        <w:pStyle w:val="32"/>
        <w:rPr>
          <w:rtl/>
        </w:rPr>
      </w:pPr>
      <w:r w:rsidRPr="00683183">
        <w:rPr>
          <w:rtl/>
        </w:rPr>
        <w:t>תסופק יחידה שולחנית משרדית אשר תשמש כרכזת המערכת אילה יחוברו כל יחידות הקצה.(לחליפין כאמור בפרק הכללי ניתן לספק יחידת מיתוג נפרדת).</w:t>
      </w:r>
    </w:p>
    <w:p w14:paraId="68161A4E" w14:textId="77777777" w:rsidR="00593F10" w:rsidRPr="00683183" w:rsidRDefault="00593F10" w:rsidP="008E7EB7">
      <w:pPr>
        <w:pStyle w:val="32"/>
      </w:pPr>
      <w:r w:rsidRPr="00683183">
        <w:rPr>
          <w:rtl/>
        </w:rPr>
        <w:t>היחידה תכלול:</w:t>
      </w:r>
    </w:p>
    <w:p w14:paraId="32FBFDE6" w14:textId="77777777" w:rsidR="00593F10" w:rsidRPr="00683183" w:rsidRDefault="00593F10" w:rsidP="0056672B">
      <w:pPr>
        <w:pStyle w:val="42"/>
      </w:pPr>
      <w:r w:rsidRPr="00683183">
        <w:rPr>
          <w:rtl/>
        </w:rPr>
        <w:t>מיקרופון קיבולי מובנה.</w:t>
      </w:r>
    </w:p>
    <w:p w14:paraId="0848390C" w14:textId="77777777" w:rsidR="00593F10" w:rsidRPr="00683183" w:rsidRDefault="00593F10" w:rsidP="0056672B">
      <w:pPr>
        <w:pStyle w:val="42"/>
        <w:rPr>
          <w:rtl/>
        </w:rPr>
      </w:pPr>
      <w:r w:rsidRPr="00683183">
        <w:rPr>
          <w:rtl/>
        </w:rPr>
        <w:t xml:space="preserve">רמקול "3-"4 בהספק </w:t>
      </w:r>
      <w:r w:rsidRPr="00683183">
        <w:t>5W RMS</w:t>
      </w:r>
      <w:r w:rsidRPr="00683183">
        <w:rPr>
          <w:rtl/>
        </w:rPr>
        <w:t xml:space="preserve"> (לפחות) בהספק מותקן בפנל הקדמי.</w:t>
      </w:r>
    </w:p>
    <w:p w14:paraId="55C148B1" w14:textId="77777777" w:rsidR="00593F10" w:rsidRPr="00683183" w:rsidRDefault="00593F10" w:rsidP="0056672B">
      <w:pPr>
        <w:pStyle w:val="42"/>
      </w:pPr>
      <w:r w:rsidRPr="00683183">
        <w:rPr>
          <w:rtl/>
        </w:rPr>
        <w:t xml:space="preserve">מגבר שמע בהספק </w:t>
      </w:r>
      <w:r w:rsidRPr="00683183">
        <w:t>5W RMS</w:t>
      </w:r>
      <w:r w:rsidRPr="00683183">
        <w:rPr>
          <w:rtl/>
        </w:rPr>
        <w:t xml:space="preserve"> (לפחות) , מתואם במוצא לרמקולים של יחידות הקצה, עכבת של 4- 8(בהתאם לעכבת הרמקול שיסופק).</w:t>
      </w:r>
    </w:p>
    <w:p w14:paraId="730E8524" w14:textId="77777777" w:rsidR="00593F10" w:rsidRPr="00683183" w:rsidRDefault="00593F10" w:rsidP="0056672B">
      <w:pPr>
        <w:pStyle w:val="42"/>
      </w:pPr>
      <w:r w:rsidRPr="00683183">
        <w:rPr>
          <w:rtl/>
        </w:rPr>
        <w:t>קדם מגבר למיקרופון.</w:t>
      </w:r>
    </w:p>
    <w:p w14:paraId="0F16A3ED" w14:textId="77777777" w:rsidR="00593F10" w:rsidRPr="00683183" w:rsidRDefault="00593F10" w:rsidP="0056672B">
      <w:pPr>
        <w:pStyle w:val="42"/>
      </w:pPr>
      <w:r w:rsidRPr="00683183">
        <w:rPr>
          <w:rtl/>
        </w:rPr>
        <w:t>3 לחצנים ליצירת קשר שמע עם יחידות הקצה.</w:t>
      </w:r>
    </w:p>
    <w:p w14:paraId="729B79A9" w14:textId="77777777" w:rsidR="00593F10" w:rsidRPr="00683183" w:rsidRDefault="00593F10" w:rsidP="0056672B">
      <w:pPr>
        <w:pStyle w:val="42"/>
      </w:pPr>
      <w:r w:rsidRPr="00683183">
        <w:rPr>
          <w:rtl/>
        </w:rPr>
        <w:t>לחצן לקריאה לכל היחידות בעת ובעונה אחת.</w:t>
      </w:r>
    </w:p>
    <w:p w14:paraId="51973BEF" w14:textId="77777777" w:rsidR="00593F10" w:rsidRPr="00683183" w:rsidRDefault="00593F10" w:rsidP="0056672B">
      <w:pPr>
        <w:pStyle w:val="42"/>
      </w:pPr>
      <w:r w:rsidRPr="00683183">
        <w:rPr>
          <w:rtl/>
        </w:rPr>
        <w:t>נורית פעולה.</w:t>
      </w:r>
    </w:p>
    <w:p w14:paraId="31E31D43" w14:textId="77777777" w:rsidR="00593F10" w:rsidRPr="00683183" w:rsidRDefault="00593F10" w:rsidP="0056672B">
      <w:pPr>
        <w:pStyle w:val="42"/>
      </w:pPr>
      <w:r w:rsidRPr="00683183">
        <w:rPr>
          <w:rtl/>
        </w:rPr>
        <w:t>נורית לציון קריאה מכל שלוחה. במקביל לנורית ישמע צפוף.</w:t>
      </w:r>
    </w:p>
    <w:p w14:paraId="70E65A38" w14:textId="77777777" w:rsidR="00593F10" w:rsidRPr="00683183" w:rsidRDefault="00593F10" w:rsidP="0056672B">
      <w:pPr>
        <w:pStyle w:val="42"/>
        <w:rPr>
          <w:rtl/>
        </w:rPr>
      </w:pPr>
      <w:r w:rsidRPr="00683183">
        <w:rPr>
          <w:rtl/>
        </w:rPr>
        <w:t>לחצן לפתיחת דלת.</w:t>
      </w:r>
    </w:p>
    <w:p w14:paraId="791695BA" w14:textId="77777777" w:rsidR="00593F10" w:rsidRPr="00683183" w:rsidRDefault="00593F10" w:rsidP="008E7EB7">
      <w:pPr>
        <w:pStyle w:val="32"/>
      </w:pPr>
      <w:r w:rsidRPr="00683183">
        <w:rPr>
          <w:rtl/>
        </w:rPr>
        <w:t>עוצמת המגבר תהיה ניתנת לכיוון באמצעות פוטנציומטר.</w:t>
      </w:r>
    </w:p>
    <w:p w14:paraId="727AEA11" w14:textId="77777777" w:rsidR="00593F10" w:rsidRPr="00683183" w:rsidRDefault="00593F10" w:rsidP="008E7EB7">
      <w:pPr>
        <w:pStyle w:val="32"/>
      </w:pPr>
      <w:r w:rsidRPr="00683183">
        <w:rPr>
          <w:rtl/>
        </w:rPr>
        <w:t>היחידה תאפשר דיבור חופשי ופתוח (</w:t>
      </w:r>
      <w:r w:rsidRPr="00683183">
        <w:t>full duplex</w:t>
      </w:r>
      <w:r w:rsidRPr="00683183">
        <w:rPr>
          <w:rtl/>
        </w:rPr>
        <w:t xml:space="preserve"> ) עם יחידות הקצה.</w:t>
      </w:r>
    </w:p>
    <w:p w14:paraId="707284C9" w14:textId="77777777" w:rsidR="00593F10" w:rsidRPr="00683183" w:rsidRDefault="00593F10" w:rsidP="008E7EB7">
      <w:pPr>
        <w:pStyle w:val="32"/>
        <w:rPr>
          <w:rtl/>
        </w:rPr>
      </w:pPr>
      <w:r w:rsidRPr="00683183">
        <w:rPr>
          <w:rtl/>
        </w:rPr>
        <w:t>הרכזת תאפשר האזנה לכל הערוצים בעת ובעונה אחת.</w:t>
      </w:r>
    </w:p>
    <w:p w14:paraId="745D0189" w14:textId="77777777" w:rsidR="00593F10" w:rsidRPr="00683183" w:rsidRDefault="00593F10" w:rsidP="008E7EB7">
      <w:pPr>
        <w:pStyle w:val="32"/>
      </w:pPr>
      <w:r w:rsidRPr="00683183">
        <w:rPr>
          <w:rtl/>
        </w:rPr>
        <w:t xml:space="preserve">מתח הזנה: </w:t>
      </w:r>
      <w:r w:rsidRPr="00683183">
        <w:t>230 VAC</w:t>
      </w:r>
      <w:r w:rsidRPr="00683183">
        <w:rPr>
          <w:rtl/>
        </w:rPr>
        <w:t xml:space="preserve"> עם שנאי פנימי או חיצוני.</w:t>
      </w:r>
    </w:p>
    <w:p w14:paraId="2F10E1FA" w14:textId="77777777" w:rsidR="00593F10" w:rsidRPr="00683183" w:rsidRDefault="00593F10" w:rsidP="008E7EB7">
      <w:pPr>
        <w:pStyle w:val="32"/>
      </w:pPr>
      <w:r w:rsidRPr="00683183">
        <w:rPr>
          <w:rtl/>
        </w:rPr>
        <w:t>יציאת מגעים יבשים לפתיחת דלתות.</w:t>
      </w:r>
    </w:p>
    <w:p w14:paraId="35B9FB61" w14:textId="77777777" w:rsidR="00593F10" w:rsidRPr="00683183" w:rsidRDefault="00593F10" w:rsidP="008E7EB7">
      <w:pPr>
        <w:pStyle w:val="32"/>
        <w:rPr>
          <w:rtl/>
        </w:rPr>
      </w:pPr>
      <w:r w:rsidRPr="00683183">
        <w:rPr>
          <w:rtl/>
        </w:rPr>
        <w:t>חיבורי מתחים להזנת יחידות הקצה.</w:t>
      </w:r>
    </w:p>
    <w:p w14:paraId="3AED7D9F" w14:textId="77777777" w:rsidR="00593F10" w:rsidRPr="00683183" w:rsidRDefault="00593F10" w:rsidP="008E7EB7">
      <w:pPr>
        <w:pStyle w:val="32"/>
      </w:pPr>
      <w:r w:rsidRPr="00683183">
        <w:rPr>
          <w:rtl/>
        </w:rPr>
        <w:t>זיווד המתאים להעמדה על שולחן או תליה על קיר.</w:t>
      </w:r>
    </w:p>
    <w:p w14:paraId="43F91E3E" w14:textId="77777777" w:rsidR="00593F10" w:rsidRPr="00683183" w:rsidRDefault="00593F10" w:rsidP="008E7EB7">
      <w:pPr>
        <w:pStyle w:val="32"/>
      </w:pPr>
      <w:r w:rsidRPr="00683183">
        <w:rPr>
          <w:rtl/>
        </w:rPr>
        <w:t>גוף פלסטיק או מתכת צבוע בתנור</w:t>
      </w:r>
      <w:r w:rsidRPr="00683183">
        <w:rPr>
          <w:rFonts w:hint="cs"/>
          <w:rtl/>
        </w:rPr>
        <w:t xml:space="preserve"> עם</w:t>
      </w:r>
      <w:r w:rsidRPr="00683183">
        <w:rPr>
          <w:rtl/>
        </w:rPr>
        <w:t xml:space="preserve"> פנל קדמי משופע. </w:t>
      </w:r>
    </w:p>
    <w:p w14:paraId="470A166D" w14:textId="77777777" w:rsidR="00593F10" w:rsidRPr="00683183" w:rsidRDefault="00593F10" w:rsidP="008E7EB7">
      <w:pPr>
        <w:pStyle w:val="32"/>
        <w:rPr>
          <w:rtl/>
        </w:rPr>
      </w:pPr>
      <w:r w:rsidRPr="00683183">
        <w:rPr>
          <w:rtl/>
        </w:rPr>
        <w:t>העמדה תסופק עם תיבת חיבורים להתקנה על הקיר שבתוכה מהדקים לחיבור הכבילה מהיחידות החיצוניות.</w:t>
      </w:r>
    </w:p>
    <w:p w14:paraId="690B2EA2" w14:textId="77777777" w:rsidR="00593F10" w:rsidRPr="00683183" w:rsidRDefault="00593F10" w:rsidP="008E7EB7">
      <w:pPr>
        <w:pStyle w:val="32"/>
        <w:rPr>
          <w:rtl/>
        </w:rPr>
      </w:pPr>
      <w:r w:rsidRPr="00683183">
        <w:rPr>
          <w:rtl/>
        </w:rPr>
        <w:t>יסופקו מוצרים גנריים (ללא מגבלה ו\או הנחיה).</w:t>
      </w:r>
    </w:p>
    <w:p w14:paraId="6D08F14A" w14:textId="7D53A61D" w:rsidR="00593F10" w:rsidRPr="00683183" w:rsidRDefault="00593F10" w:rsidP="0056672B">
      <w:pPr>
        <w:pStyle w:val="22"/>
      </w:pPr>
      <w:bookmarkStart w:id="1494" w:name="_Toc390071517"/>
      <w:bookmarkStart w:id="1495" w:name="_Toc391226209"/>
      <w:bookmarkStart w:id="1496" w:name="_Toc474850593"/>
      <w:bookmarkStart w:id="1497" w:name="_Toc475005210"/>
      <w:bookmarkStart w:id="1498" w:name="_Toc128476954"/>
      <w:r w:rsidRPr="00683183">
        <w:rPr>
          <w:rtl/>
        </w:rPr>
        <w:t xml:space="preserve">פנל דלת למערכת אינטרקום שמע </w:t>
      </w:r>
      <w:r w:rsidR="00C240E8">
        <w:t>INDOOR/</w:t>
      </w:r>
      <w:r w:rsidRPr="00683183">
        <w:t>OUTDOOR</w:t>
      </w:r>
      <w:bookmarkEnd w:id="1494"/>
      <w:bookmarkEnd w:id="1495"/>
      <w:bookmarkEnd w:id="1496"/>
      <w:bookmarkEnd w:id="1497"/>
      <w:r w:rsidR="00C240E8">
        <w:rPr>
          <w:rFonts w:hint="cs"/>
          <w:rtl/>
        </w:rPr>
        <w:t xml:space="preserve"> לחצן אחד</w:t>
      </w:r>
      <w:bookmarkEnd w:id="1498"/>
    </w:p>
    <w:p w14:paraId="0B1D8811" w14:textId="77777777" w:rsidR="00593F10" w:rsidRPr="00683183" w:rsidRDefault="00593F10" w:rsidP="008E7EB7">
      <w:pPr>
        <w:pStyle w:val="32"/>
      </w:pPr>
      <w:r w:rsidRPr="00683183">
        <w:rPr>
          <w:rtl/>
        </w:rPr>
        <w:t xml:space="preserve">ייעוד: התקנה במבואת כניסה לפני דלת מבוקרת בתנאי </w:t>
      </w:r>
      <w:r w:rsidRPr="00683183">
        <w:t>INDOOR</w:t>
      </w:r>
      <w:r w:rsidRPr="00683183">
        <w:rPr>
          <w:rtl/>
        </w:rPr>
        <w:t xml:space="preserve"> ו </w:t>
      </w:r>
      <w:r w:rsidRPr="00683183">
        <w:t>OUTDOOR</w:t>
      </w:r>
      <w:r w:rsidRPr="00683183">
        <w:rPr>
          <w:rtl/>
        </w:rPr>
        <w:t>.</w:t>
      </w:r>
    </w:p>
    <w:p w14:paraId="06F9A21C" w14:textId="77777777" w:rsidR="00593F10" w:rsidRPr="00683183" w:rsidRDefault="00593F10" w:rsidP="008E7EB7">
      <w:pPr>
        <w:pStyle w:val="32"/>
      </w:pPr>
      <w:r w:rsidRPr="00683183">
        <w:rPr>
          <w:rtl/>
        </w:rPr>
        <w:t xml:space="preserve">מיקרופון קיבולי רגיש, מוגבר לרמת </w:t>
      </w:r>
      <w:r w:rsidRPr="00683183">
        <w:t>LINE</w:t>
      </w:r>
      <w:r w:rsidRPr="00683183">
        <w:rPr>
          <w:rtl/>
        </w:rPr>
        <w:t xml:space="preserve"> עם מוצא מאוזן בעכבה נמוכה. </w:t>
      </w:r>
    </w:p>
    <w:p w14:paraId="31CCCCE9" w14:textId="53E18116" w:rsidR="00593F10" w:rsidRPr="00683183" w:rsidRDefault="00593F10" w:rsidP="008E7EB7">
      <w:pPr>
        <w:pStyle w:val="32"/>
      </w:pPr>
      <w:r w:rsidRPr="00683183">
        <w:rPr>
          <w:rtl/>
        </w:rPr>
        <w:t xml:space="preserve">היחידה תוזן במתח </w:t>
      </w:r>
      <w:r w:rsidR="002D7FAE">
        <w:rPr>
          <w:rFonts w:hint="cs"/>
        </w:rPr>
        <w:t>POE</w:t>
      </w:r>
    </w:p>
    <w:p w14:paraId="18DDDE17" w14:textId="77777777" w:rsidR="00593F10" w:rsidRPr="00683183" w:rsidRDefault="00593F10" w:rsidP="008E7EB7">
      <w:pPr>
        <w:pStyle w:val="32"/>
      </w:pPr>
      <w:r w:rsidRPr="00683183">
        <w:rPr>
          <w:rtl/>
        </w:rPr>
        <w:t xml:space="preserve">רמקול מתאים בעכבת ובהספק למאפייני השמע מהרכזת, "3-"4 בהספק </w:t>
      </w:r>
      <w:r w:rsidRPr="00683183">
        <w:t>5W RMS</w:t>
      </w:r>
      <w:r w:rsidRPr="00683183">
        <w:rPr>
          <w:rtl/>
        </w:rPr>
        <w:t xml:space="preserve"> (לפחות) , מותקן בפנל הקדמי.</w:t>
      </w:r>
    </w:p>
    <w:p w14:paraId="129DCADC" w14:textId="77777777" w:rsidR="00593F10" w:rsidRPr="00683183" w:rsidRDefault="00593F10" w:rsidP="008E7EB7">
      <w:pPr>
        <w:pStyle w:val="32"/>
      </w:pPr>
      <w:r w:rsidRPr="00683183">
        <w:rPr>
          <w:rtl/>
        </w:rPr>
        <w:t xml:space="preserve">לחצן </w:t>
      </w:r>
      <w:r w:rsidRPr="00683183">
        <w:t>CALL</w:t>
      </w:r>
      <w:r w:rsidRPr="00683183">
        <w:rPr>
          <w:rtl/>
        </w:rPr>
        <w:t xml:space="preserve"> לקריאה. (מפעיל נורית והתראה קולית ברכזת).</w:t>
      </w:r>
    </w:p>
    <w:p w14:paraId="4A7C1DBB" w14:textId="77777777" w:rsidR="00593F10" w:rsidRPr="00683183" w:rsidRDefault="00593F10" w:rsidP="008E7EB7">
      <w:pPr>
        <w:pStyle w:val="32"/>
      </w:pPr>
      <w:r w:rsidRPr="00683183">
        <w:rPr>
          <w:rtl/>
        </w:rPr>
        <w:t xml:space="preserve">תמיכה ב </w:t>
      </w:r>
      <w:r w:rsidRPr="00683183">
        <w:t>FULL DUPLEX</w:t>
      </w:r>
      <w:r w:rsidRPr="00683183">
        <w:rPr>
          <w:rtl/>
        </w:rPr>
        <w:t xml:space="preserve"> ללא צורך בלחיצה על כפתור בזמן דיבור עם יחידת ה </w:t>
      </w:r>
      <w:r w:rsidRPr="00683183">
        <w:t>MASTER</w:t>
      </w:r>
      <w:r w:rsidRPr="00683183">
        <w:rPr>
          <w:rtl/>
        </w:rPr>
        <w:t>.</w:t>
      </w:r>
    </w:p>
    <w:p w14:paraId="168D7789" w14:textId="77777777" w:rsidR="00593F10" w:rsidRPr="00683183" w:rsidRDefault="00593F10" w:rsidP="008E7EB7">
      <w:pPr>
        <w:pStyle w:val="32"/>
      </w:pPr>
      <w:r w:rsidRPr="00683183">
        <w:rPr>
          <w:rtl/>
        </w:rPr>
        <w:t xml:space="preserve">הזנה במתח הפעלה מיחידת ה </w:t>
      </w:r>
      <w:r w:rsidRPr="00683183">
        <w:t>MASTER</w:t>
      </w:r>
      <w:r w:rsidRPr="00683183">
        <w:rPr>
          <w:rtl/>
        </w:rPr>
        <w:t xml:space="preserve"> או מתג ראשי.</w:t>
      </w:r>
    </w:p>
    <w:p w14:paraId="4C2F8C20" w14:textId="77777777" w:rsidR="00593F10" w:rsidRPr="00683183" w:rsidRDefault="00593F10" w:rsidP="008E7EB7">
      <w:pPr>
        <w:pStyle w:val="32"/>
      </w:pPr>
      <w:r w:rsidRPr="00683183">
        <w:rPr>
          <w:rtl/>
        </w:rPr>
        <w:t>תאורת רקע להפעלה בתנאי חושך.</w:t>
      </w:r>
    </w:p>
    <w:p w14:paraId="571F7ACB" w14:textId="77777777" w:rsidR="00593F10" w:rsidRPr="00683183" w:rsidRDefault="00593F10" w:rsidP="008E7EB7">
      <w:pPr>
        <w:pStyle w:val="32"/>
      </w:pPr>
      <w:r w:rsidRPr="00683183">
        <w:rPr>
          <w:rtl/>
        </w:rPr>
        <w:t>תמיכה בהתקנה מעל ומתחת לטיח.</w:t>
      </w:r>
    </w:p>
    <w:p w14:paraId="6DB6AF69" w14:textId="77777777" w:rsidR="00593F10" w:rsidRPr="00683183" w:rsidRDefault="00593F10" w:rsidP="008E7EB7">
      <w:pPr>
        <w:pStyle w:val="32"/>
      </w:pPr>
      <w:r w:rsidRPr="00683183">
        <w:rPr>
          <w:rtl/>
        </w:rPr>
        <w:t>זיווד : מתכת אל-חלד , אלומיניום או נירוסטה.</w:t>
      </w:r>
    </w:p>
    <w:p w14:paraId="14743E0B" w14:textId="77777777" w:rsidR="00593F10" w:rsidRPr="00683183" w:rsidRDefault="00593F10" w:rsidP="008E7EB7">
      <w:pPr>
        <w:pStyle w:val="32"/>
      </w:pPr>
      <w:r w:rsidRPr="00683183">
        <w:rPr>
          <w:rtl/>
        </w:rPr>
        <w:t xml:space="preserve">עמידה בהלמים : </w:t>
      </w:r>
      <w:r w:rsidRPr="00683183">
        <w:t>IK</w:t>
      </w:r>
      <w:r w:rsidRPr="00683183">
        <w:rPr>
          <w:rtl/>
        </w:rPr>
        <w:t>10</w:t>
      </w:r>
    </w:p>
    <w:p w14:paraId="4A7CD8E1" w14:textId="77777777" w:rsidR="00593F10" w:rsidRPr="00683183" w:rsidRDefault="00593F10" w:rsidP="008E7EB7">
      <w:pPr>
        <w:pStyle w:val="32"/>
        <w:rPr>
          <w:rtl/>
        </w:rPr>
      </w:pPr>
      <w:r w:rsidRPr="00683183">
        <w:rPr>
          <w:rtl/>
        </w:rPr>
        <w:t>יסופקו מוצרים גנריים (ללא מגבלה ו\או הנחיה).</w:t>
      </w:r>
    </w:p>
    <w:p w14:paraId="32EEF180" w14:textId="6EC425CF" w:rsidR="00593F10" w:rsidRPr="00683183" w:rsidRDefault="00050984" w:rsidP="0056672B">
      <w:pPr>
        <w:pStyle w:val="22"/>
      </w:pPr>
      <w:bookmarkStart w:id="1499" w:name="_Toc128476955"/>
      <w:r w:rsidRPr="00683183">
        <w:rPr>
          <w:rtl/>
        </w:rPr>
        <w:t xml:space="preserve">פנל דלת למערכת אינטרקום שמע </w:t>
      </w:r>
      <w:r>
        <w:t>INDOOR/</w:t>
      </w:r>
      <w:r w:rsidRPr="00683183">
        <w:t>OUTDOOR</w:t>
      </w:r>
      <w:r>
        <w:rPr>
          <w:rFonts w:hint="cs"/>
          <w:rtl/>
        </w:rPr>
        <w:t xml:space="preserve"> רב שלוחתי</w:t>
      </w:r>
      <w:bookmarkEnd w:id="1499"/>
    </w:p>
    <w:p w14:paraId="13B38F1F" w14:textId="690F13D2" w:rsidR="00593F10" w:rsidRDefault="00593F10" w:rsidP="008E7EB7">
      <w:pPr>
        <w:pStyle w:val="32"/>
      </w:pPr>
      <w:r w:rsidRPr="00683183">
        <w:rPr>
          <w:rtl/>
        </w:rPr>
        <w:t xml:space="preserve">ייעוד: התקנה במבואת כניסה לפני דלת מבוקרת בתנאי </w:t>
      </w:r>
      <w:r w:rsidRPr="00683183">
        <w:t>INDOOR</w:t>
      </w:r>
      <w:r w:rsidR="001230DF">
        <w:rPr>
          <w:rtl/>
        </w:rPr>
        <w:t xml:space="preserve"> </w:t>
      </w:r>
      <w:r w:rsidR="001230DF" w:rsidRPr="00683183">
        <w:rPr>
          <w:rtl/>
        </w:rPr>
        <w:t xml:space="preserve">ו </w:t>
      </w:r>
      <w:r w:rsidR="001230DF" w:rsidRPr="00683183">
        <w:t>OUTDOOR</w:t>
      </w:r>
      <w:r w:rsidR="001230DF">
        <w:rPr>
          <w:rFonts w:hint="cs"/>
          <w:rtl/>
        </w:rPr>
        <w:t xml:space="preserve"> וקריאה למספר יחידות מסטר</w:t>
      </w:r>
    </w:p>
    <w:p w14:paraId="211CCDC7" w14:textId="67C00E38" w:rsidR="001230DF" w:rsidRPr="00683183" w:rsidRDefault="001230DF" w:rsidP="008E7EB7">
      <w:pPr>
        <w:pStyle w:val="32"/>
      </w:pPr>
      <w:r>
        <w:rPr>
          <w:rFonts w:hint="cs"/>
          <w:rtl/>
        </w:rPr>
        <w:t>מאפיינים זהים לאינטרקום הנ"ל למעת מספר לחצנים לקריאה רב שלוחתית.</w:t>
      </w:r>
    </w:p>
    <w:p w14:paraId="4DDDC131" w14:textId="77777777" w:rsidR="001230DF" w:rsidRDefault="001230DF" w:rsidP="0056672B">
      <w:pPr>
        <w:bidi w:val="0"/>
        <w:spacing w:after="0" w:line="360" w:lineRule="auto"/>
        <w:rPr>
          <w:rFonts w:ascii="Arial" w:hAnsi="Arial"/>
          <w:b/>
          <w:bCs/>
          <w:sz w:val="24"/>
          <w:szCs w:val="24"/>
          <w:u w:val="single"/>
          <w:rtl/>
        </w:rPr>
      </w:pPr>
      <w:bookmarkStart w:id="1500" w:name="_Toc388539966"/>
      <w:bookmarkStart w:id="1501" w:name="_Toc390071537"/>
      <w:bookmarkStart w:id="1502" w:name="_Toc391226229"/>
      <w:bookmarkStart w:id="1503" w:name="_Toc474850609"/>
      <w:bookmarkStart w:id="1504" w:name="_Toc475005226"/>
      <w:r>
        <w:rPr>
          <w:rtl/>
        </w:rPr>
        <w:br w:type="page"/>
      </w:r>
    </w:p>
    <w:p w14:paraId="07EC61F1" w14:textId="63C4B0B1" w:rsidR="00593F10" w:rsidRPr="00683183" w:rsidRDefault="00593F10" w:rsidP="0056672B">
      <w:pPr>
        <w:pStyle w:val="12"/>
      </w:pPr>
      <w:bookmarkStart w:id="1505" w:name="_Toc128476956"/>
      <w:r w:rsidRPr="00683183">
        <w:rPr>
          <w:rtl/>
        </w:rPr>
        <w:t xml:space="preserve">מערכת וידאו-פון </w:t>
      </w:r>
      <w:bookmarkEnd w:id="1500"/>
      <w:bookmarkEnd w:id="1501"/>
      <w:bookmarkEnd w:id="1502"/>
      <w:bookmarkEnd w:id="1503"/>
      <w:bookmarkEnd w:id="1504"/>
      <w:r w:rsidR="009632B0">
        <w:rPr>
          <w:rFonts w:hint="cs"/>
        </w:rPr>
        <w:t>IP</w:t>
      </w:r>
      <w:bookmarkEnd w:id="1505"/>
    </w:p>
    <w:p w14:paraId="12761DEA" w14:textId="77777777" w:rsidR="00593F10" w:rsidRPr="00683183" w:rsidRDefault="00593F10" w:rsidP="0056672B">
      <w:pPr>
        <w:pStyle w:val="3"/>
        <w:spacing w:line="360" w:lineRule="auto"/>
        <w:rPr>
          <w:rFonts w:ascii="Arial" w:hAnsi="Arial" w:cs="Arial"/>
          <w:color w:val="000000" w:themeColor="text1"/>
          <w:sz w:val="24"/>
          <w:szCs w:val="24"/>
        </w:rPr>
      </w:pPr>
      <w:r w:rsidRPr="00683183">
        <w:rPr>
          <w:rFonts w:ascii="Arial" w:hAnsi="Arial" w:cs="Arial"/>
          <w:color w:val="000000" w:themeColor="text1"/>
          <w:sz w:val="24"/>
          <w:szCs w:val="24"/>
          <w:rtl/>
        </w:rPr>
        <w:t xml:space="preserve">על הקבלן הזוכה חלה האחריות להגיש בצמוד למסמכי המערכת המוצעת מסמך התחייבות מטעם הספק\יצרן הרשמי של המערכת ליכולת של לפחות עוד שני </w:t>
      </w:r>
      <w:proofErr w:type="spellStart"/>
      <w:r w:rsidRPr="00683183">
        <w:rPr>
          <w:rFonts w:ascii="Arial" w:hAnsi="Arial" w:cs="Arial"/>
          <w:color w:val="000000" w:themeColor="text1"/>
          <w:sz w:val="24"/>
          <w:szCs w:val="24"/>
          <w:rtl/>
        </w:rPr>
        <w:t>אינטגרטורים</w:t>
      </w:r>
      <w:proofErr w:type="spellEnd"/>
      <w:r w:rsidRPr="00683183">
        <w:rPr>
          <w:rFonts w:ascii="Arial" w:hAnsi="Arial" w:cs="Arial"/>
          <w:color w:val="000000" w:themeColor="text1"/>
          <w:sz w:val="24"/>
          <w:szCs w:val="24"/>
          <w:rtl/>
        </w:rPr>
        <w:t xml:space="preserve"> למתן שרות ותחזוקה למערכת המוצעת על כל מרכיביה, סעיף זה הינו תנאי חובה לאישור המערכת.</w:t>
      </w:r>
    </w:p>
    <w:p w14:paraId="586658CC" w14:textId="77777777" w:rsidR="00593F10" w:rsidRPr="00683183" w:rsidRDefault="00593F10" w:rsidP="0056672B">
      <w:pPr>
        <w:spacing w:line="360" w:lineRule="auto"/>
        <w:rPr>
          <w:rFonts w:ascii="Arial" w:hAnsi="Arial"/>
          <w:sz w:val="24"/>
          <w:szCs w:val="24"/>
        </w:rPr>
      </w:pPr>
    </w:p>
    <w:p w14:paraId="69696C30" w14:textId="77777777" w:rsidR="00593F10" w:rsidRPr="00683183" w:rsidRDefault="00593F10" w:rsidP="0056672B">
      <w:pPr>
        <w:pStyle w:val="22"/>
        <w:rPr>
          <w:rtl/>
        </w:rPr>
      </w:pPr>
      <w:bookmarkStart w:id="1506" w:name="_Toc390071538"/>
      <w:bookmarkStart w:id="1507" w:name="_Toc391226230"/>
      <w:bookmarkStart w:id="1508" w:name="_Toc474850610"/>
      <w:bookmarkStart w:id="1509" w:name="_Toc475005227"/>
      <w:bookmarkStart w:id="1510" w:name="_Toc128476957"/>
      <w:bookmarkStart w:id="1511" w:name="_Toc266709634"/>
      <w:r w:rsidRPr="00683183">
        <w:rPr>
          <w:rtl/>
        </w:rPr>
        <w:t>כללי</w:t>
      </w:r>
      <w:bookmarkEnd w:id="1506"/>
      <w:bookmarkEnd w:id="1507"/>
      <w:bookmarkEnd w:id="1508"/>
      <w:bookmarkEnd w:id="1509"/>
      <w:bookmarkEnd w:id="1510"/>
    </w:p>
    <w:p w14:paraId="0C6864BA" w14:textId="77777777" w:rsidR="00593F10" w:rsidRPr="00683183" w:rsidRDefault="00593F10" w:rsidP="008E7EB7">
      <w:pPr>
        <w:pStyle w:val="32"/>
      </w:pPr>
      <w:r w:rsidRPr="00683183">
        <w:rPr>
          <w:rtl/>
        </w:rPr>
        <w:t>אפיון זה מתייחס למערכת אינטרקום שמע ווידאו.</w:t>
      </w:r>
    </w:p>
    <w:p w14:paraId="1BECEDA4" w14:textId="77777777" w:rsidR="00593F10" w:rsidRPr="00683183" w:rsidRDefault="00593F10" w:rsidP="008E7EB7">
      <w:pPr>
        <w:pStyle w:val="32"/>
      </w:pPr>
      <w:r w:rsidRPr="00683183">
        <w:rPr>
          <w:rtl/>
        </w:rPr>
        <w:t xml:space="preserve">ארכיטקטורה ומבנה המערכת זהה למערכת אינטרקום שמע מקומית בתוספת מצלמות ואמצעי תאורה ביחידות הקצה ומסך צפייה ביחידת ה </w:t>
      </w:r>
      <w:r w:rsidRPr="00683183">
        <w:t>master</w:t>
      </w:r>
      <w:r w:rsidRPr="00683183">
        <w:rPr>
          <w:rtl/>
        </w:rPr>
        <w:t>.</w:t>
      </w:r>
    </w:p>
    <w:p w14:paraId="6B657DA6" w14:textId="77777777" w:rsidR="00593F10" w:rsidRPr="00683183" w:rsidRDefault="00593F10" w:rsidP="008E7EB7">
      <w:pPr>
        <w:pStyle w:val="32"/>
      </w:pPr>
      <w:r w:rsidRPr="00683183">
        <w:rPr>
          <w:rtl/>
        </w:rPr>
        <w:t>עבור כלל האפיונים בפרק זה יסופקו מוצרים גנריים (ללא מגבלה ו\או הנחיה).</w:t>
      </w:r>
    </w:p>
    <w:p w14:paraId="2F9237AD" w14:textId="77777777" w:rsidR="00593F10" w:rsidRPr="00683183" w:rsidRDefault="00593F10" w:rsidP="008E7EB7">
      <w:pPr>
        <w:pStyle w:val="32"/>
      </w:pPr>
      <w:r w:rsidRPr="00683183">
        <w:rPr>
          <w:rtl/>
        </w:rPr>
        <w:t xml:space="preserve">להלן מאפייני המצלמה והמוניטור אשר ישולבו ביחידות הקצה וה </w:t>
      </w:r>
      <w:r w:rsidRPr="00683183">
        <w:t>master</w:t>
      </w:r>
      <w:r w:rsidRPr="00683183">
        <w:rPr>
          <w:rtl/>
        </w:rPr>
        <w:t xml:space="preserve">. </w:t>
      </w:r>
    </w:p>
    <w:bookmarkEnd w:id="1511"/>
    <w:p w14:paraId="176EB0C1" w14:textId="77777777" w:rsidR="00593F10" w:rsidRPr="00683183" w:rsidRDefault="00593F10" w:rsidP="008E7EB7">
      <w:pPr>
        <w:pStyle w:val="32"/>
        <w:rPr>
          <w:rtl/>
        </w:rPr>
      </w:pPr>
      <w:r w:rsidRPr="00683183">
        <w:rPr>
          <w:rtl/>
        </w:rPr>
        <w:t>מאפייני המצלמה ביחידות הקצה</w:t>
      </w:r>
    </w:p>
    <w:p w14:paraId="0C7FABD7" w14:textId="77777777" w:rsidR="00593F10" w:rsidRPr="00683183" w:rsidRDefault="00593F10" w:rsidP="0056672B">
      <w:pPr>
        <w:pStyle w:val="42"/>
      </w:pPr>
      <w:r w:rsidRPr="00683183">
        <w:rPr>
          <w:rtl/>
        </w:rPr>
        <w:t>מצלמת יום צבעונית אנלוגית.</w:t>
      </w:r>
    </w:p>
    <w:p w14:paraId="18F014C6" w14:textId="77777777" w:rsidR="00593F10" w:rsidRPr="00683183" w:rsidRDefault="00593F10" w:rsidP="0056672B">
      <w:pPr>
        <w:pStyle w:val="42"/>
      </w:pPr>
      <w:r w:rsidRPr="00683183">
        <w:rPr>
          <w:rtl/>
        </w:rPr>
        <w:t>ייעוד: התקנה ע"ג קיר במארז יחידת הקצה.</w:t>
      </w:r>
    </w:p>
    <w:p w14:paraId="4D59B636" w14:textId="77777777" w:rsidR="00593F10" w:rsidRPr="00683183" w:rsidRDefault="00593F10" w:rsidP="0056672B">
      <w:pPr>
        <w:pStyle w:val="42"/>
        <w:rPr>
          <w:rtl/>
        </w:rPr>
      </w:pPr>
      <w:r w:rsidRPr="00683183">
        <w:rPr>
          <w:rtl/>
        </w:rPr>
        <w:t xml:space="preserve">חיישן </w:t>
      </w:r>
      <w:proofErr w:type="spellStart"/>
      <w:r w:rsidRPr="00683183">
        <w:t>ccd</w:t>
      </w:r>
      <w:proofErr w:type="spellEnd"/>
      <w:r w:rsidRPr="00683183">
        <w:rPr>
          <w:rtl/>
        </w:rPr>
        <w:t xml:space="preserve"> או </w:t>
      </w:r>
      <w:proofErr w:type="spellStart"/>
      <w:r w:rsidRPr="00683183">
        <w:t>cmos</w:t>
      </w:r>
      <w:proofErr w:type="spellEnd"/>
      <w:r w:rsidRPr="00683183">
        <w:rPr>
          <w:rtl/>
        </w:rPr>
        <w:t xml:space="preserve"> בגודל "1/2 או "1/3.</w:t>
      </w:r>
    </w:p>
    <w:p w14:paraId="05B01DFF" w14:textId="77777777" w:rsidR="00593F10" w:rsidRPr="00683183" w:rsidRDefault="00593F10" w:rsidP="0056672B">
      <w:pPr>
        <w:pStyle w:val="42"/>
      </w:pPr>
      <w:r w:rsidRPr="00683183">
        <w:rPr>
          <w:rtl/>
        </w:rPr>
        <w:t xml:space="preserve">תקן אות: </w:t>
      </w:r>
      <w:r w:rsidRPr="00683183">
        <w:t>PAL</w:t>
      </w:r>
      <w:r w:rsidRPr="00683183">
        <w:rPr>
          <w:rtl/>
        </w:rPr>
        <w:t xml:space="preserve">. </w:t>
      </w:r>
    </w:p>
    <w:p w14:paraId="507B7416" w14:textId="77777777" w:rsidR="00593F10" w:rsidRPr="00683183" w:rsidRDefault="00593F10" w:rsidP="0056672B">
      <w:pPr>
        <w:pStyle w:val="42"/>
        <w:rPr>
          <w:rtl/>
        </w:rPr>
      </w:pPr>
      <w:r w:rsidRPr="00683183">
        <w:rPr>
          <w:rtl/>
        </w:rPr>
        <w:t>שדה ראיה: °90.</w:t>
      </w:r>
    </w:p>
    <w:p w14:paraId="2B214F87" w14:textId="77777777" w:rsidR="00593F10" w:rsidRPr="00683183" w:rsidRDefault="00593F10" w:rsidP="0056672B">
      <w:pPr>
        <w:pStyle w:val="42"/>
      </w:pPr>
      <w:r w:rsidRPr="00683183">
        <w:rPr>
          <w:rtl/>
        </w:rPr>
        <w:t xml:space="preserve">רזולוציה אופקית : </w:t>
      </w:r>
      <w:r w:rsidRPr="00683183">
        <w:t>460 TV LINES</w:t>
      </w:r>
      <w:r w:rsidRPr="00683183">
        <w:rPr>
          <w:rtl/>
        </w:rPr>
        <w:t xml:space="preserve"> לפחות.</w:t>
      </w:r>
    </w:p>
    <w:p w14:paraId="37F4B839" w14:textId="77777777" w:rsidR="00593F10" w:rsidRPr="00683183" w:rsidRDefault="00593F10" w:rsidP="0056672B">
      <w:pPr>
        <w:pStyle w:val="42"/>
        <w:rPr>
          <w:rtl/>
        </w:rPr>
      </w:pPr>
      <w:r w:rsidRPr="00683183">
        <w:rPr>
          <w:rtl/>
        </w:rPr>
        <w:t>תצוגת וידאו חי 25 תמונות לשנייה לפחות.</w:t>
      </w:r>
    </w:p>
    <w:p w14:paraId="424C35CD" w14:textId="77777777" w:rsidR="00593F10" w:rsidRPr="00683183" w:rsidRDefault="00593F10" w:rsidP="0056672B">
      <w:pPr>
        <w:pStyle w:val="42"/>
        <w:rPr>
          <w:rtl/>
        </w:rPr>
      </w:pPr>
      <w:r w:rsidRPr="00683183">
        <w:rPr>
          <w:rtl/>
        </w:rPr>
        <w:t>צמצם אוטומטי.</w:t>
      </w:r>
    </w:p>
    <w:p w14:paraId="00B8E42D" w14:textId="77777777" w:rsidR="00593F10" w:rsidRPr="00683183" w:rsidRDefault="00593F10" w:rsidP="0056672B">
      <w:pPr>
        <w:pStyle w:val="42"/>
        <w:rPr>
          <w:rtl/>
        </w:rPr>
      </w:pPr>
      <w:r w:rsidRPr="00683183">
        <w:rPr>
          <w:rtl/>
        </w:rPr>
        <w:t xml:space="preserve">מערכת </w:t>
      </w:r>
      <w:r w:rsidRPr="00683183">
        <w:t>DSP</w:t>
      </w:r>
      <w:r w:rsidRPr="00683183">
        <w:rPr>
          <w:rtl/>
        </w:rPr>
        <w:t xml:space="preserve"> .</w:t>
      </w:r>
    </w:p>
    <w:p w14:paraId="501638A3" w14:textId="77777777" w:rsidR="00593F10" w:rsidRPr="00683183" w:rsidRDefault="00593F10" w:rsidP="0056672B">
      <w:pPr>
        <w:pStyle w:val="42"/>
        <w:rPr>
          <w:rtl/>
        </w:rPr>
      </w:pPr>
      <w:r w:rsidRPr="00683183">
        <w:rPr>
          <w:rtl/>
        </w:rPr>
        <w:t>אות מוצא: (</w:t>
      </w:r>
      <w:r w:rsidRPr="00683183">
        <w:t>P</w:t>
      </w:r>
      <w:r w:rsidRPr="00683183">
        <w:rPr>
          <w:rtl/>
        </w:rPr>
        <w:t>/</w:t>
      </w:r>
      <w:r w:rsidRPr="00683183">
        <w:t>P</w:t>
      </w:r>
      <w:r w:rsidRPr="00683183">
        <w:rPr>
          <w:rtl/>
        </w:rPr>
        <w:t xml:space="preserve"> </w:t>
      </w:r>
      <w:r w:rsidRPr="00683183">
        <w:t>V</w:t>
      </w:r>
      <w:r w:rsidRPr="00683183">
        <w:rPr>
          <w:rtl/>
        </w:rPr>
        <w:t xml:space="preserve"> 1 - </w:t>
      </w:r>
      <w:r w:rsidRPr="00683183">
        <w:sym w:font="Symbol" w:char="F057"/>
      </w:r>
      <w:r w:rsidRPr="00683183">
        <w:rPr>
          <w:rtl/>
        </w:rPr>
        <w:t xml:space="preserve"> 75), </w:t>
      </w:r>
      <w:r w:rsidRPr="00683183">
        <w:t>Composite Video</w:t>
      </w:r>
      <w:r w:rsidRPr="00683183">
        <w:rPr>
          <w:rtl/>
        </w:rPr>
        <w:t xml:space="preserve">. </w:t>
      </w:r>
    </w:p>
    <w:p w14:paraId="7F879815" w14:textId="77777777" w:rsidR="00593F10" w:rsidRPr="00683183" w:rsidRDefault="00593F10" w:rsidP="0056672B">
      <w:pPr>
        <w:pStyle w:val="42"/>
        <w:rPr>
          <w:rtl/>
        </w:rPr>
      </w:pPr>
      <w:r w:rsidRPr="00683183">
        <w:rPr>
          <w:rtl/>
        </w:rPr>
        <w:t xml:space="preserve">רגישות לאור: מינימום </w:t>
      </w:r>
      <w:r w:rsidRPr="00683183">
        <w:t>LUX</w:t>
      </w:r>
      <w:r w:rsidRPr="00683183">
        <w:rPr>
          <w:rtl/>
        </w:rPr>
        <w:t xml:space="preserve"> 0.5.</w:t>
      </w:r>
    </w:p>
    <w:p w14:paraId="0FE26541" w14:textId="77777777" w:rsidR="00593F10" w:rsidRPr="00683183" w:rsidRDefault="00593F10" w:rsidP="0056672B">
      <w:pPr>
        <w:pStyle w:val="42"/>
      </w:pPr>
      <w:proofErr w:type="spellStart"/>
      <w:r w:rsidRPr="00683183">
        <w:rPr>
          <w:rtl/>
        </w:rPr>
        <w:t>לדים</w:t>
      </w:r>
      <w:proofErr w:type="spellEnd"/>
      <w:r w:rsidRPr="00683183">
        <w:rPr>
          <w:rtl/>
        </w:rPr>
        <w:t xml:space="preserve"> לבנים לתאורת פני המבקש כניסה.</w:t>
      </w:r>
    </w:p>
    <w:p w14:paraId="7B531965" w14:textId="77777777" w:rsidR="00593F10" w:rsidRPr="00683183" w:rsidRDefault="00593F10" w:rsidP="0056672B">
      <w:pPr>
        <w:pStyle w:val="42"/>
      </w:pPr>
      <w:r w:rsidRPr="00683183">
        <w:rPr>
          <w:rtl/>
        </w:rPr>
        <w:t xml:space="preserve">נורית ביקורת לסימון מצב </w:t>
      </w:r>
      <w:r w:rsidRPr="00683183">
        <w:t xml:space="preserve">ON </w:t>
      </w:r>
      <w:r w:rsidRPr="00683183">
        <w:rPr>
          <w:rtl/>
        </w:rPr>
        <w:t>.</w:t>
      </w:r>
    </w:p>
    <w:p w14:paraId="3E022D08" w14:textId="77777777" w:rsidR="00593F10" w:rsidRPr="00683183" w:rsidRDefault="00593F10" w:rsidP="0056672B">
      <w:pPr>
        <w:pStyle w:val="42"/>
        <w:rPr>
          <w:rtl/>
        </w:rPr>
      </w:pPr>
      <w:r w:rsidRPr="00683183">
        <w:rPr>
          <w:rtl/>
        </w:rPr>
        <w:t>מרחק צילום יעיל – 1 מטר.</w:t>
      </w:r>
    </w:p>
    <w:p w14:paraId="13F5A19B" w14:textId="77777777" w:rsidR="00593F10" w:rsidRPr="00683183" w:rsidRDefault="00593F10" w:rsidP="008E7EB7">
      <w:pPr>
        <w:pStyle w:val="32"/>
      </w:pPr>
      <w:r w:rsidRPr="00683183">
        <w:rPr>
          <w:rtl/>
        </w:rPr>
        <w:t xml:space="preserve">מאפייני המוניטור ביחידת ה </w:t>
      </w:r>
      <w:r w:rsidRPr="00683183">
        <w:t>master</w:t>
      </w:r>
    </w:p>
    <w:p w14:paraId="5145774C" w14:textId="77777777" w:rsidR="00593F10" w:rsidRPr="00683183" w:rsidRDefault="00593F10" w:rsidP="0056672B">
      <w:pPr>
        <w:pStyle w:val="42"/>
      </w:pPr>
      <w:r w:rsidRPr="00683183">
        <w:rPr>
          <w:rtl/>
        </w:rPr>
        <w:t>שלוחת אינטרקום פנימית הכוללת מוניטור.</w:t>
      </w:r>
    </w:p>
    <w:p w14:paraId="70FE7D17" w14:textId="77777777" w:rsidR="00593F10" w:rsidRPr="00683183" w:rsidRDefault="00593F10" w:rsidP="0056672B">
      <w:pPr>
        <w:pStyle w:val="42"/>
      </w:pPr>
      <w:r w:rsidRPr="00683183">
        <w:rPr>
          <w:rtl/>
        </w:rPr>
        <w:t xml:space="preserve">מוניטור "שטוח", בגודל "5 לפחות צבעוני . </w:t>
      </w:r>
    </w:p>
    <w:p w14:paraId="6E11DD6E" w14:textId="77777777" w:rsidR="00593F10" w:rsidRPr="00683183" w:rsidRDefault="00593F10" w:rsidP="0056672B">
      <w:pPr>
        <w:pStyle w:val="42"/>
        <w:rPr>
          <w:rtl/>
        </w:rPr>
      </w:pPr>
      <w:r w:rsidRPr="00683183">
        <w:rPr>
          <w:rtl/>
        </w:rPr>
        <w:t xml:space="preserve">המסך יהיה בטכנולוגית </w:t>
      </w:r>
      <w:proofErr w:type="spellStart"/>
      <w:r w:rsidRPr="00683183">
        <w:t>lcd</w:t>
      </w:r>
      <w:proofErr w:type="spellEnd"/>
      <w:r w:rsidRPr="00683183">
        <w:t xml:space="preserve"> </w:t>
      </w:r>
      <w:proofErr w:type="spellStart"/>
      <w:r w:rsidRPr="00683183">
        <w:t>tft</w:t>
      </w:r>
      <w:proofErr w:type="spellEnd"/>
      <w:r w:rsidRPr="00683183">
        <w:rPr>
          <w:rtl/>
        </w:rPr>
        <w:t>.</w:t>
      </w:r>
    </w:p>
    <w:p w14:paraId="3E68AB63" w14:textId="77777777" w:rsidR="00593F10" w:rsidRPr="00683183" w:rsidRDefault="00593F10" w:rsidP="0056672B">
      <w:pPr>
        <w:pStyle w:val="42"/>
      </w:pPr>
      <w:r w:rsidRPr="00683183">
        <w:rPr>
          <w:rtl/>
        </w:rPr>
        <w:t xml:space="preserve">תהיה אפשרות להתקין את היחידה ע"ג הקיר או על שולחן. </w:t>
      </w:r>
    </w:p>
    <w:p w14:paraId="5083DA7E" w14:textId="77777777" w:rsidR="00593F10" w:rsidRPr="00683183" w:rsidRDefault="00593F10" w:rsidP="0056672B">
      <w:pPr>
        <w:pStyle w:val="42"/>
        <w:rPr>
          <w:rtl/>
        </w:rPr>
      </w:pPr>
      <w:r w:rsidRPr="00683183">
        <w:rPr>
          <w:rtl/>
        </w:rPr>
        <w:t>תצוגת וידאו חי 25 תמונות לשנייה לפחות.</w:t>
      </w:r>
    </w:p>
    <w:p w14:paraId="6D61F255" w14:textId="77777777" w:rsidR="00593F10" w:rsidRPr="00683183" w:rsidRDefault="00593F10" w:rsidP="0056672B">
      <w:pPr>
        <w:pStyle w:val="42"/>
        <w:rPr>
          <w:rtl/>
        </w:rPr>
      </w:pPr>
      <w:r w:rsidRPr="00683183">
        <w:rPr>
          <w:rtl/>
        </w:rPr>
        <w:t xml:space="preserve">היחידה כוללת את הפקדים הבאים: </w:t>
      </w:r>
    </w:p>
    <w:p w14:paraId="619A898F" w14:textId="77777777" w:rsidR="00593F10" w:rsidRPr="00683183" w:rsidRDefault="00593F10" w:rsidP="0056672B">
      <w:pPr>
        <w:pStyle w:val="50"/>
        <w:spacing w:line="360" w:lineRule="auto"/>
        <w:rPr>
          <w:rtl/>
        </w:rPr>
      </w:pPr>
      <w:r w:rsidRPr="00683183">
        <w:rPr>
          <w:rtl/>
        </w:rPr>
        <w:t xml:space="preserve">הפעלה אוטומטית ברגע הצלצול. </w:t>
      </w:r>
    </w:p>
    <w:p w14:paraId="009C1556" w14:textId="77777777" w:rsidR="00593F10" w:rsidRPr="00683183" w:rsidRDefault="00593F10" w:rsidP="0056672B">
      <w:pPr>
        <w:pStyle w:val="50"/>
        <w:spacing w:line="360" w:lineRule="auto"/>
        <w:rPr>
          <w:rtl/>
        </w:rPr>
      </w:pPr>
      <w:r w:rsidRPr="00683183">
        <w:rPr>
          <w:rtl/>
        </w:rPr>
        <w:t xml:space="preserve">פקד </w:t>
      </w:r>
      <w:r w:rsidRPr="00683183">
        <w:t>Contrast</w:t>
      </w:r>
      <w:r w:rsidRPr="00683183">
        <w:rPr>
          <w:rtl/>
        </w:rPr>
        <w:t xml:space="preserve"> למסך. </w:t>
      </w:r>
    </w:p>
    <w:p w14:paraId="7EEB244F" w14:textId="77777777" w:rsidR="00593F10" w:rsidRPr="00683183" w:rsidRDefault="00593F10" w:rsidP="0056672B">
      <w:pPr>
        <w:pStyle w:val="50"/>
        <w:spacing w:line="360" w:lineRule="auto"/>
        <w:rPr>
          <w:rtl/>
        </w:rPr>
      </w:pPr>
      <w:r w:rsidRPr="00683183">
        <w:rPr>
          <w:rtl/>
        </w:rPr>
        <w:t xml:space="preserve">פקד </w:t>
      </w:r>
      <w:r w:rsidRPr="00683183">
        <w:t>Brightness</w:t>
      </w:r>
      <w:r w:rsidRPr="00683183">
        <w:rPr>
          <w:rtl/>
        </w:rPr>
        <w:t xml:space="preserve"> למסך. </w:t>
      </w:r>
    </w:p>
    <w:p w14:paraId="1DDCE104" w14:textId="77777777" w:rsidR="00593F10" w:rsidRPr="00683183" w:rsidRDefault="00593F10" w:rsidP="0056672B">
      <w:pPr>
        <w:pStyle w:val="50"/>
        <w:spacing w:line="360" w:lineRule="auto"/>
      </w:pPr>
      <w:r w:rsidRPr="00683183">
        <w:rPr>
          <w:rtl/>
        </w:rPr>
        <w:t xml:space="preserve">לחצן לפתיחת הדלת. </w:t>
      </w:r>
    </w:p>
    <w:p w14:paraId="3DB10E46" w14:textId="77777777" w:rsidR="00593F10" w:rsidRPr="00683183" w:rsidRDefault="00593F10" w:rsidP="0056672B">
      <w:pPr>
        <w:pStyle w:val="50"/>
        <w:spacing w:line="360" w:lineRule="auto"/>
      </w:pPr>
      <w:r w:rsidRPr="00683183">
        <w:rPr>
          <w:rtl/>
        </w:rPr>
        <w:t>כפתור לכיוון עוצמת שמע.</w:t>
      </w:r>
    </w:p>
    <w:p w14:paraId="04B00C67" w14:textId="77777777" w:rsidR="00593F10" w:rsidRPr="00683183" w:rsidRDefault="00593F10" w:rsidP="0056672B">
      <w:pPr>
        <w:pStyle w:val="42"/>
      </w:pPr>
      <w:r w:rsidRPr="00683183">
        <w:rPr>
          <w:rtl/>
        </w:rPr>
        <w:t>היחידה תהיה במצב קבוע "</w:t>
      </w:r>
      <w:r w:rsidRPr="00683183">
        <w:t>STAND BY</w:t>
      </w:r>
      <w:r w:rsidRPr="00683183">
        <w:rPr>
          <w:rtl/>
        </w:rPr>
        <w:t>" (מסך מושחר) ותעבור למצב פעולה בתוך עד כשנייה מרגע הצלצול.</w:t>
      </w:r>
    </w:p>
    <w:p w14:paraId="127C16FE" w14:textId="6B969386" w:rsidR="00593F10" w:rsidRPr="00683183" w:rsidRDefault="00593F10" w:rsidP="0056672B">
      <w:pPr>
        <w:pStyle w:val="22"/>
      </w:pPr>
      <w:bookmarkStart w:id="1512" w:name="_Toc128476958"/>
      <w:bookmarkStart w:id="1513" w:name="_Toc368318005"/>
      <w:bookmarkStart w:id="1514" w:name="_Toc390071539"/>
      <w:bookmarkStart w:id="1515" w:name="_Toc391226231"/>
      <w:bookmarkStart w:id="1516" w:name="_Toc474850611"/>
      <w:bookmarkStart w:id="1517" w:name="_Toc475005228"/>
      <w:r w:rsidRPr="00683183">
        <w:rPr>
          <w:rtl/>
        </w:rPr>
        <w:t xml:space="preserve">יחידת </w:t>
      </w:r>
      <w:r w:rsidRPr="00683183">
        <w:t>master</w:t>
      </w:r>
      <w:r w:rsidRPr="00683183">
        <w:rPr>
          <w:rtl/>
        </w:rPr>
        <w:t xml:space="preserve"> למערכת וידאו-פון</w:t>
      </w:r>
      <w:bookmarkEnd w:id="1512"/>
      <w:r w:rsidRPr="00683183">
        <w:rPr>
          <w:rtl/>
        </w:rPr>
        <w:t xml:space="preserve"> </w:t>
      </w:r>
      <w:bookmarkEnd w:id="1513"/>
      <w:bookmarkEnd w:id="1514"/>
      <w:bookmarkEnd w:id="1515"/>
      <w:bookmarkEnd w:id="1516"/>
      <w:bookmarkEnd w:id="1517"/>
    </w:p>
    <w:p w14:paraId="3D8AC951" w14:textId="77777777" w:rsidR="00593F10" w:rsidRPr="00683183" w:rsidRDefault="00593F10" w:rsidP="0056672B">
      <w:pPr>
        <w:pStyle w:val="2f1"/>
        <w:rPr>
          <w:rtl/>
        </w:rPr>
      </w:pPr>
      <w:r w:rsidRPr="00683183">
        <w:rPr>
          <w:rtl/>
        </w:rPr>
        <w:t>מאפיינים זהים ליחידה המקבילה התומכת שמע בלבד בתוספת המאפיינים בפרק הכללי.</w:t>
      </w:r>
    </w:p>
    <w:p w14:paraId="68D93394" w14:textId="23780D4A" w:rsidR="00593F10" w:rsidRPr="00683183" w:rsidRDefault="00593F10" w:rsidP="0056672B">
      <w:pPr>
        <w:pStyle w:val="22"/>
      </w:pPr>
      <w:bookmarkStart w:id="1518" w:name="_Toc368318006"/>
      <w:bookmarkStart w:id="1519" w:name="_Toc390071540"/>
      <w:bookmarkStart w:id="1520" w:name="_Toc391226232"/>
      <w:bookmarkStart w:id="1521" w:name="_Toc474850612"/>
      <w:bookmarkStart w:id="1522" w:name="_Toc475005229"/>
      <w:bookmarkStart w:id="1523" w:name="_Toc128476959"/>
      <w:r w:rsidRPr="00683183">
        <w:rPr>
          <w:rtl/>
        </w:rPr>
        <w:t xml:space="preserve">פנל דלת למערכת וידאו-פון </w:t>
      </w:r>
      <w:r w:rsidR="00167E45">
        <w:t xml:space="preserve"> </w:t>
      </w:r>
      <w:r w:rsidRPr="00683183">
        <w:t>OUTDOOR</w:t>
      </w:r>
      <w:bookmarkEnd w:id="1518"/>
      <w:bookmarkEnd w:id="1519"/>
      <w:bookmarkEnd w:id="1520"/>
      <w:bookmarkEnd w:id="1521"/>
      <w:bookmarkEnd w:id="1522"/>
      <w:r w:rsidR="00167E45">
        <w:rPr>
          <w:rFonts w:hint="cs"/>
          <w:rtl/>
        </w:rPr>
        <w:t>-לחצן אחד</w:t>
      </w:r>
      <w:bookmarkEnd w:id="1523"/>
    </w:p>
    <w:p w14:paraId="6F9CA8D4" w14:textId="77777777" w:rsidR="00593F10" w:rsidRPr="00683183" w:rsidRDefault="00593F10" w:rsidP="0056672B">
      <w:pPr>
        <w:pStyle w:val="2f1"/>
        <w:rPr>
          <w:rtl/>
        </w:rPr>
      </w:pPr>
      <w:bookmarkStart w:id="1524" w:name="_Toc128476960"/>
      <w:r w:rsidRPr="00683183">
        <w:rPr>
          <w:rStyle w:val="28"/>
          <w:u w:val="none"/>
          <w:rtl/>
        </w:rPr>
        <w:t>מאפיינים זהים ליחידה המקבילה התומכת שמע בלבד בתוספת המאפיינים בפרק הכללי</w:t>
      </w:r>
      <w:bookmarkEnd w:id="1524"/>
      <w:r w:rsidRPr="00683183">
        <w:rPr>
          <w:rtl/>
        </w:rPr>
        <w:t>.</w:t>
      </w:r>
    </w:p>
    <w:p w14:paraId="3DF2B94E" w14:textId="3DFEB696" w:rsidR="00593F10" w:rsidRPr="00683183" w:rsidRDefault="00593F10" w:rsidP="0056672B">
      <w:pPr>
        <w:pStyle w:val="22"/>
      </w:pPr>
      <w:bookmarkStart w:id="1525" w:name="_Toc368318008"/>
      <w:bookmarkStart w:id="1526" w:name="_Toc390071542"/>
      <w:bookmarkStart w:id="1527" w:name="_Toc391226234"/>
      <w:bookmarkStart w:id="1528" w:name="_Toc474850613"/>
      <w:bookmarkStart w:id="1529" w:name="_Toc475005230"/>
      <w:bookmarkStart w:id="1530" w:name="_Toc128476961"/>
      <w:r w:rsidRPr="00683183">
        <w:rPr>
          <w:rFonts w:hint="cs"/>
          <w:rtl/>
        </w:rPr>
        <w:t>פ</w:t>
      </w:r>
      <w:r w:rsidRPr="00683183">
        <w:rPr>
          <w:rtl/>
        </w:rPr>
        <w:t xml:space="preserve">נל דלת למערכת וידאו-פון מקומית </w:t>
      </w:r>
      <w:r w:rsidRPr="00683183">
        <w:t>INDOOR</w:t>
      </w:r>
      <w:bookmarkEnd w:id="1525"/>
      <w:bookmarkEnd w:id="1526"/>
      <w:bookmarkEnd w:id="1527"/>
      <w:bookmarkEnd w:id="1528"/>
      <w:bookmarkEnd w:id="1529"/>
      <w:r w:rsidR="00167E45">
        <w:rPr>
          <w:rFonts w:hint="cs"/>
          <w:rtl/>
        </w:rPr>
        <w:t xml:space="preserve"> </w:t>
      </w:r>
      <w:r w:rsidR="00167E45">
        <w:rPr>
          <w:rtl/>
        </w:rPr>
        <w:t>–</w:t>
      </w:r>
      <w:r w:rsidR="00167E45">
        <w:rPr>
          <w:rFonts w:hint="cs"/>
          <w:rtl/>
        </w:rPr>
        <w:t xml:space="preserve"> רב </w:t>
      </w:r>
      <w:proofErr w:type="spellStart"/>
      <w:r w:rsidR="00167E45">
        <w:rPr>
          <w:rFonts w:hint="cs"/>
          <w:rtl/>
        </w:rPr>
        <w:t>שלוחתית</w:t>
      </w:r>
      <w:bookmarkEnd w:id="1530"/>
      <w:proofErr w:type="spellEnd"/>
    </w:p>
    <w:p w14:paraId="23BBC399" w14:textId="77777777" w:rsidR="00593F10" w:rsidRPr="00683183" w:rsidRDefault="00593F10" w:rsidP="0056672B">
      <w:pPr>
        <w:pStyle w:val="2f1"/>
        <w:rPr>
          <w:rtl/>
        </w:rPr>
      </w:pPr>
      <w:r w:rsidRPr="00683183">
        <w:rPr>
          <w:rtl/>
        </w:rPr>
        <w:t>מאפיינים זהים ליחידה המקבילה התומכת שמע בלבד בתוספת המאפיינים בפרק הכללי.</w:t>
      </w:r>
    </w:p>
    <w:p w14:paraId="4AC4107D" w14:textId="0F4B03A5" w:rsidR="00DB3B5D" w:rsidRPr="00683183" w:rsidRDefault="00DB3B5D" w:rsidP="0056672B">
      <w:pPr>
        <w:pStyle w:val="22"/>
        <w:numPr>
          <w:ilvl w:val="0"/>
          <w:numId w:val="0"/>
        </w:numPr>
        <w:ind w:left="368"/>
      </w:pPr>
    </w:p>
    <w:p w14:paraId="1990D521" w14:textId="7BCF4927" w:rsidR="00A900EB" w:rsidRPr="00683183" w:rsidRDefault="00A900EB" w:rsidP="0056672B">
      <w:pPr>
        <w:pStyle w:val="12"/>
      </w:pPr>
      <w:bookmarkStart w:id="1531" w:name="_Toc499568547"/>
      <w:bookmarkStart w:id="1532" w:name="_Toc128476962"/>
      <w:r w:rsidRPr="00683183">
        <w:rPr>
          <w:rtl/>
        </w:rPr>
        <w:t>כבילה</w:t>
      </w:r>
      <w:bookmarkEnd w:id="1531"/>
      <w:bookmarkEnd w:id="1532"/>
      <w:r w:rsidRPr="00683183">
        <w:rPr>
          <w:rtl/>
        </w:rPr>
        <w:t xml:space="preserve"> </w:t>
      </w:r>
    </w:p>
    <w:p w14:paraId="75F3E83D" w14:textId="77777777" w:rsidR="00A900EB" w:rsidRPr="00683183" w:rsidRDefault="00A900EB" w:rsidP="0056672B">
      <w:pPr>
        <w:pStyle w:val="22"/>
      </w:pPr>
      <w:bookmarkStart w:id="1533" w:name="_Toc499568549"/>
      <w:bookmarkStart w:id="1534" w:name="_Toc128476963"/>
      <w:r w:rsidRPr="00683183">
        <w:rPr>
          <w:rtl/>
        </w:rPr>
        <w:t xml:space="preserve">כבל תקשורת </w:t>
      </w:r>
      <w:r w:rsidRPr="00683183">
        <w:t>CAT-6</w:t>
      </w:r>
      <w:bookmarkEnd w:id="1533"/>
      <w:bookmarkEnd w:id="1534"/>
    </w:p>
    <w:p w14:paraId="29216E04" w14:textId="77777777" w:rsidR="00A900EB" w:rsidRPr="00683183" w:rsidRDefault="00A900EB" w:rsidP="008E7EB7">
      <w:pPr>
        <w:pStyle w:val="32"/>
      </w:pPr>
      <w:r w:rsidRPr="00683183">
        <w:rPr>
          <w:rtl/>
        </w:rPr>
        <w:t xml:space="preserve">עמידה בתקן מלא של </w:t>
      </w:r>
      <w:r w:rsidRPr="00683183">
        <w:t>CAT6</w:t>
      </w:r>
      <w:r w:rsidRPr="00683183">
        <w:rPr>
          <w:rtl/>
        </w:rPr>
        <w:t xml:space="preserve"> .</w:t>
      </w:r>
    </w:p>
    <w:p w14:paraId="0286519E" w14:textId="77777777" w:rsidR="00A900EB" w:rsidRPr="00683183" w:rsidRDefault="00A900EB" w:rsidP="008E7EB7">
      <w:pPr>
        <w:pStyle w:val="32"/>
      </w:pPr>
      <w:r w:rsidRPr="00683183">
        <w:rPr>
          <w:rtl/>
        </w:rPr>
        <w:t xml:space="preserve">כבל תקשורת מסוכך להעברת נתונים בקצב של עד </w:t>
      </w:r>
      <w:r w:rsidRPr="00683183">
        <w:t>MBPS</w:t>
      </w:r>
      <w:r w:rsidRPr="00683183">
        <w:rPr>
          <w:rtl/>
        </w:rPr>
        <w:t>1000.</w:t>
      </w:r>
    </w:p>
    <w:p w14:paraId="75F5DCC8" w14:textId="77777777" w:rsidR="00A900EB" w:rsidRPr="00683183" w:rsidRDefault="00A900EB" w:rsidP="008E7EB7">
      <w:pPr>
        <w:pStyle w:val="32"/>
      </w:pPr>
      <w:r w:rsidRPr="00683183">
        <w:rPr>
          <w:rtl/>
        </w:rPr>
        <w:t xml:space="preserve">הכבל יהיה בעל </w:t>
      </w:r>
      <w:r w:rsidRPr="00683183">
        <w:t>8</w:t>
      </w:r>
      <w:r w:rsidRPr="00683183">
        <w:rPr>
          <w:rtl/>
        </w:rPr>
        <w:t xml:space="preserve"> מוליכים במבנה שזור בעל סיכוך כפול.</w:t>
      </w:r>
    </w:p>
    <w:p w14:paraId="7423E24F" w14:textId="77777777" w:rsidR="00A900EB" w:rsidRPr="00683183" w:rsidRDefault="00A900EB" w:rsidP="008E7EB7">
      <w:pPr>
        <w:pStyle w:val="32"/>
        <w:rPr>
          <w:rtl/>
        </w:rPr>
      </w:pPr>
      <w:r w:rsidRPr="00683183">
        <w:rPr>
          <w:rtl/>
        </w:rPr>
        <w:t xml:space="preserve">מוגן </w:t>
      </w:r>
      <w:r w:rsidRPr="00683183">
        <w:t>UV</w:t>
      </w:r>
      <w:r w:rsidRPr="00683183">
        <w:rPr>
          <w:rtl/>
        </w:rPr>
        <w:t xml:space="preserve"> להתקנה חיצונית</w:t>
      </w:r>
      <w:r w:rsidRPr="00683183">
        <w:rPr>
          <w:rFonts w:hint="cs"/>
          <w:rtl/>
        </w:rPr>
        <w:t xml:space="preserve"> </w:t>
      </w:r>
      <w:r w:rsidRPr="00683183">
        <w:t>outdoor</w:t>
      </w:r>
      <w:r w:rsidRPr="00683183">
        <w:rPr>
          <w:rtl/>
        </w:rPr>
        <w:t xml:space="preserve"> ופנימית </w:t>
      </w:r>
      <w:r w:rsidRPr="00683183">
        <w:t>indoor</w:t>
      </w:r>
      <w:r w:rsidRPr="00683183">
        <w:rPr>
          <w:rtl/>
        </w:rPr>
        <w:t>.</w:t>
      </w:r>
    </w:p>
    <w:p w14:paraId="1FADF8FF" w14:textId="77777777" w:rsidR="00A900EB" w:rsidRPr="00683183" w:rsidRDefault="00A900EB" w:rsidP="008E7EB7">
      <w:pPr>
        <w:pStyle w:val="32"/>
      </w:pPr>
      <w:r w:rsidRPr="00683183">
        <w:rPr>
          <w:rtl/>
        </w:rPr>
        <w:t>לכל זוג יהיה סיכוך במעטה אלומיניום.</w:t>
      </w:r>
    </w:p>
    <w:p w14:paraId="703611B2" w14:textId="77777777" w:rsidR="00A900EB" w:rsidRPr="00683183" w:rsidRDefault="00A900EB" w:rsidP="008E7EB7">
      <w:pPr>
        <w:pStyle w:val="32"/>
      </w:pPr>
      <w:r w:rsidRPr="00683183">
        <w:rPr>
          <w:rtl/>
        </w:rPr>
        <w:t>סיכוך רשת כללי לכל הזוגות בצפיפות של 50% מינימום.</w:t>
      </w:r>
    </w:p>
    <w:p w14:paraId="6551C94E" w14:textId="77777777" w:rsidR="00A900EB" w:rsidRPr="00683183" w:rsidRDefault="00A900EB" w:rsidP="008E7EB7">
      <w:pPr>
        <w:pStyle w:val="32"/>
      </w:pPr>
      <w:r w:rsidRPr="00683183">
        <w:rPr>
          <w:rtl/>
        </w:rPr>
        <w:t xml:space="preserve">מעטה חיצוני יהיה עשוי מ </w:t>
      </w:r>
      <w:r w:rsidRPr="00683183">
        <w:t>PVC :</w:t>
      </w:r>
      <w:r w:rsidRPr="00683183">
        <w:rPr>
          <w:rtl/>
        </w:rPr>
        <w:t>.</w:t>
      </w:r>
    </w:p>
    <w:p w14:paraId="0DA4A80E" w14:textId="77777777" w:rsidR="00A900EB" w:rsidRPr="00683183" w:rsidRDefault="00A900EB" w:rsidP="008E7EB7">
      <w:pPr>
        <w:pStyle w:val="32"/>
      </w:pPr>
      <w:r w:rsidRPr="00683183">
        <w:rPr>
          <w:rtl/>
        </w:rPr>
        <w:t>כבלי גישור עבור שקעי קצה/לוחות ניתוב (</w:t>
      </w:r>
      <w:r w:rsidRPr="00683183">
        <w:t>Patch Cords</w:t>
      </w:r>
      <w:r w:rsidRPr="00683183">
        <w:rPr>
          <w:rtl/>
        </w:rPr>
        <w:t>):</w:t>
      </w:r>
    </w:p>
    <w:p w14:paraId="00CFD816" w14:textId="77777777" w:rsidR="00A900EB" w:rsidRPr="00683183" w:rsidRDefault="00A900EB" w:rsidP="008E7EB7">
      <w:pPr>
        <w:pStyle w:val="32"/>
        <w:rPr>
          <w:rtl/>
        </w:rPr>
      </w:pPr>
      <w:r w:rsidRPr="00683183">
        <w:rPr>
          <w:rtl/>
        </w:rPr>
        <w:t xml:space="preserve">כבלים גמישים נטולי הלוגנים ומעכבי בערה </w:t>
      </w:r>
      <w:r w:rsidRPr="00683183">
        <w:t>(Halogen Free Flame Retardant)</w:t>
      </w:r>
      <w:r w:rsidRPr="00683183">
        <w:rPr>
          <w:rtl/>
        </w:rPr>
        <w:t xml:space="preserve"> מסוככים המכילים 4 זוגות מאוזנים. המוליכים יהיו בקוטר מינימאלי של </w:t>
      </w:r>
      <w:r w:rsidRPr="00683183">
        <w:t>26 AWG</w:t>
      </w:r>
      <w:r w:rsidRPr="00683183">
        <w:rPr>
          <w:rtl/>
        </w:rPr>
        <w:t>. בנוסף יתחייב הספק לספק מגשרים תואמים לשקעי הציוד האקטיבי שיותקן באתר. הכבלים יסופקו במגוון צבעים על פי דרישת הלקוח</w:t>
      </w:r>
    </w:p>
    <w:p w14:paraId="40A183E8" w14:textId="77777777" w:rsidR="00A900EB" w:rsidRPr="00683183" w:rsidRDefault="00A900EB" w:rsidP="008E7EB7">
      <w:pPr>
        <w:pStyle w:val="32"/>
        <w:numPr>
          <w:ilvl w:val="0"/>
          <w:numId w:val="0"/>
        </w:numPr>
        <w:ind w:left="1643"/>
        <w:rPr>
          <w:rtl/>
        </w:rPr>
      </w:pPr>
    </w:p>
    <w:p w14:paraId="0F4E32CD" w14:textId="77777777" w:rsidR="00A900EB" w:rsidRPr="00683183" w:rsidRDefault="00A900EB" w:rsidP="0056672B">
      <w:pPr>
        <w:pStyle w:val="22"/>
      </w:pPr>
      <w:bookmarkStart w:id="1535" w:name="_Toc499568550"/>
      <w:bookmarkStart w:id="1536" w:name="_Toc128476964"/>
      <w:r w:rsidRPr="00683183">
        <w:rPr>
          <w:rtl/>
        </w:rPr>
        <w:t xml:space="preserve">כבל תקשורת </w:t>
      </w:r>
      <w:r w:rsidRPr="00683183">
        <w:t>CAT-7 indoor</w:t>
      </w:r>
      <w:bookmarkEnd w:id="1535"/>
      <w:bookmarkEnd w:id="1536"/>
    </w:p>
    <w:p w14:paraId="45FFA768" w14:textId="77777777" w:rsidR="00A900EB" w:rsidRPr="00683183" w:rsidRDefault="00A900EB" w:rsidP="008E7EB7">
      <w:pPr>
        <w:pStyle w:val="32"/>
      </w:pPr>
      <w:r w:rsidRPr="00683183">
        <w:rPr>
          <w:rtl/>
        </w:rPr>
        <w:t xml:space="preserve">עמידה בתקן מלא של </w:t>
      </w:r>
      <w:r w:rsidRPr="00683183">
        <w:t>CAT7</w:t>
      </w:r>
      <w:r w:rsidRPr="00683183">
        <w:rPr>
          <w:rtl/>
        </w:rPr>
        <w:t>.</w:t>
      </w:r>
    </w:p>
    <w:p w14:paraId="7BC61ED0" w14:textId="77777777" w:rsidR="00A900EB" w:rsidRPr="00683183" w:rsidRDefault="00A900EB" w:rsidP="008E7EB7">
      <w:pPr>
        <w:pStyle w:val="32"/>
      </w:pPr>
      <w:r w:rsidRPr="00683183">
        <w:rPr>
          <w:rtl/>
        </w:rPr>
        <w:t xml:space="preserve">כבל תקשורת מסוכך להעברת נתונים בקצב של עד </w:t>
      </w:r>
      <w:r w:rsidRPr="00683183">
        <w:t>MBPS</w:t>
      </w:r>
      <w:r w:rsidRPr="00683183">
        <w:rPr>
          <w:rtl/>
        </w:rPr>
        <w:t>1000.</w:t>
      </w:r>
    </w:p>
    <w:p w14:paraId="7A991030" w14:textId="77777777" w:rsidR="00A900EB" w:rsidRPr="00683183" w:rsidRDefault="00A900EB" w:rsidP="008E7EB7">
      <w:pPr>
        <w:pStyle w:val="32"/>
      </w:pPr>
      <w:r w:rsidRPr="00683183">
        <w:rPr>
          <w:rtl/>
        </w:rPr>
        <w:t xml:space="preserve">הכבל יהיה בעל </w:t>
      </w:r>
      <w:r w:rsidRPr="00683183">
        <w:t>8</w:t>
      </w:r>
      <w:r w:rsidRPr="00683183">
        <w:rPr>
          <w:rtl/>
        </w:rPr>
        <w:t xml:space="preserve"> מוליכים במבנה שזור בעל סיכוך כפול.</w:t>
      </w:r>
    </w:p>
    <w:p w14:paraId="5D0F00BD" w14:textId="77777777" w:rsidR="00A900EB" w:rsidRPr="00683183" w:rsidRDefault="00A900EB" w:rsidP="008E7EB7">
      <w:pPr>
        <w:pStyle w:val="32"/>
      </w:pPr>
      <w:r w:rsidRPr="00683183">
        <w:rPr>
          <w:rtl/>
        </w:rPr>
        <w:t xml:space="preserve">מעטה חיצוני יהיה עשוי מ </w:t>
      </w:r>
      <w:r w:rsidRPr="00683183">
        <w:t>PVC :</w:t>
      </w:r>
      <w:r w:rsidRPr="00683183">
        <w:rPr>
          <w:rtl/>
        </w:rPr>
        <w:t>.</w:t>
      </w:r>
    </w:p>
    <w:p w14:paraId="239C43E1" w14:textId="77777777" w:rsidR="00A900EB" w:rsidRPr="00683183" w:rsidRDefault="00A900EB" w:rsidP="008E7EB7">
      <w:pPr>
        <w:pStyle w:val="32"/>
      </w:pPr>
      <w:r w:rsidRPr="00683183">
        <w:rPr>
          <w:rtl/>
        </w:rPr>
        <w:t>לכל זוג יהיה סיכוך במעטה אלומיניום.</w:t>
      </w:r>
    </w:p>
    <w:p w14:paraId="3CE4D3D3" w14:textId="3C05762B" w:rsidR="00A900EB" w:rsidRPr="00683183" w:rsidRDefault="005303E8" w:rsidP="008E7EB7">
      <w:pPr>
        <w:pStyle w:val="32"/>
      </w:pPr>
      <w:r w:rsidRPr="00683183">
        <w:rPr>
          <w:rtl/>
        </w:rPr>
        <w:t>להתקנה פנימית במתקנים סגורים</w:t>
      </w:r>
    </w:p>
    <w:p w14:paraId="3D7FD95D" w14:textId="77777777" w:rsidR="00A900EB" w:rsidRPr="00683183" w:rsidRDefault="00A900EB" w:rsidP="008E7EB7">
      <w:pPr>
        <w:pStyle w:val="32"/>
      </w:pPr>
      <w:r w:rsidRPr="00683183">
        <w:rPr>
          <w:rtl/>
        </w:rPr>
        <w:t xml:space="preserve">כבלים נטולי הלוגנים ומעכבי בעירה </w:t>
      </w:r>
      <w:r w:rsidRPr="00683183">
        <w:t>(Halogen Free Flame Retardant)</w:t>
      </w:r>
      <w:r w:rsidRPr="00683183">
        <w:rPr>
          <w:rtl/>
        </w:rPr>
        <w:t xml:space="preserve">מסוככים בסיכוך כפול המכילים 4 זוגות עם מוליכים </w:t>
      </w:r>
      <w:r w:rsidRPr="00683183">
        <w:t>AWG</w:t>
      </w:r>
      <w:r w:rsidRPr="00683183">
        <w:rPr>
          <w:rtl/>
        </w:rPr>
        <w:t>23 מאוזנים, כל זוג מסוכך וסיכוך רשת כללי של לפחות 50% כיסוי נומינלי.</w:t>
      </w:r>
    </w:p>
    <w:p w14:paraId="6CC29E52" w14:textId="77777777" w:rsidR="00A900EB" w:rsidRPr="00683183" w:rsidRDefault="00A900EB" w:rsidP="0056672B">
      <w:pPr>
        <w:pStyle w:val="a4"/>
        <w:spacing w:line="360" w:lineRule="auto"/>
        <w:ind w:left="1360"/>
        <w:outlineLvl w:val="2"/>
        <w:rPr>
          <w:rFonts w:ascii="Arial" w:hAnsi="Arial"/>
          <w:sz w:val="24"/>
          <w:szCs w:val="24"/>
        </w:rPr>
      </w:pPr>
    </w:p>
    <w:p w14:paraId="668C01D7" w14:textId="77777777" w:rsidR="00A900EB" w:rsidRPr="00683183" w:rsidRDefault="00A900EB" w:rsidP="0056672B">
      <w:pPr>
        <w:pStyle w:val="22"/>
      </w:pPr>
      <w:bookmarkStart w:id="1537" w:name="_Toc499568552"/>
      <w:bookmarkStart w:id="1538" w:name="_Toc128476965"/>
      <w:r w:rsidRPr="00683183">
        <w:rPr>
          <w:rtl/>
        </w:rPr>
        <w:t>כבל לתקשורת טורית</w:t>
      </w:r>
      <w:bookmarkEnd w:id="1537"/>
      <w:bookmarkEnd w:id="1538"/>
    </w:p>
    <w:p w14:paraId="242F8F8A" w14:textId="77777777" w:rsidR="00A900EB" w:rsidRPr="00683183" w:rsidRDefault="00A900EB" w:rsidP="008E7EB7">
      <w:pPr>
        <w:pStyle w:val="32"/>
      </w:pPr>
      <w:r w:rsidRPr="00683183">
        <w:rPr>
          <w:rtl/>
        </w:rPr>
        <w:t xml:space="preserve">ייעוד: לתקשורת מסוג </w:t>
      </w:r>
      <w:r w:rsidRPr="00683183">
        <w:t>RS232\422\485</w:t>
      </w:r>
      <w:r w:rsidRPr="00683183">
        <w:rPr>
          <w:rtl/>
        </w:rPr>
        <w:t xml:space="preserve"> לניהוג מצלמות </w:t>
      </w:r>
      <w:r w:rsidRPr="00683183">
        <w:t>PTZ</w:t>
      </w:r>
      <w:r w:rsidRPr="00683183">
        <w:rPr>
          <w:rtl/>
        </w:rPr>
        <w:t xml:space="preserve"> ושימושים דומים אחרים.</w:t>
      </w:r>
    </w:p>
    <w:p w14:paraId="4FA27354" w14:textId="77777777" w:rsidR="00A900EB" w:rsidRPr="00683183" w:rsidRDefault="00A900EB" w:rsidP="008E7EB7">
      <w:pPr>
        <w:pStyle w:val="32"/>
      </w:pPr>
      <w:r w:rsidRPr="00683183">
        <w:rPr>
          <w:rtl/>
        </w:rPr>
        <w:t xml:space="preserve">הכבל יהיה מסוג כבל רב גידי מסוכך וגמיש, במעטה </w:t>
      </w:r>
      <w:r w:rsidRPr="00683183">
        <w:t>PVC</w:t>
      </w:r>
      <w:r w:rsidRPr="00683183">
        <w:rPr>
          <w:rtl/>
        </w:rPr>
        <w:t>.</w:t>
      </w:r>
    </w:p>
    <w:p w14:paraId="262F4152" w14:textId="77777777" w:rsidR="00A900EB" w:rsidRPr="00683183" w:rsidRDefault="00A900EB" w:rsidP="008E7EB7">
      <w:pPr>
        <w:pStyle w:val="32"/>
        <w:rPr>
          <w:rtl/>
        </w:rPr>
      </w:pPr>
      <w:r w:rsidRPr="00683183">
        <w:rPr>
          <w:rtl/>
        </w:rPr>
        <w:t xml:space="preserve">מוגן </w:t>
      </w:r>
      <w:r w:rsidRPr="00683183">
        <w:t>UV</w:t>
      </w:r>
      <w:r w:rsidRPr="00683183">
        <w:rPr>
          <w:rtl/>
        </w:rPr>
        <w:t xml:space="preserve"> להתקנה חיצונית </w:t>
      </w:r>
      <w:r w:rsidRPr="00683183">
        <w:t>outdoor</w:t>
      </w:r>
      <w:r w:rsidRPr="00683183">
        <w:rPr>
          <w:rtl/>
        </w:rPr>
        <w:t>.</w:t>
      </w:r>
    </w:p>
    <w:p w14:paraId="7DE9BE87" w14:textId="77777777" w:rsidR="00A900EB" w:rsidRPr="00683183" w:rsidRDefault="00A900EB" w:rsidP="008E7EB7">
      <w:pPr>
        <w:pStyle w:val="32"/>
        <w:rPr>
          <w:rtl/>
        </w:rPr>
      </w:pPr>
      <w:r w:rsidRPr="00683183">
        <w:rPr>
          <w:rtl/>
        </w:rPr>
        <w:t xml:space="preserve">המוליכים יהיו שזורים, מנחושת אלקטרוליטית מורפית ומבודלת, לפחות </w:t>
      </w:r>
      <w:r w:rsidRPr="00683183">
        <w:t>AWG</w:t>
      </w:r>
      <w:r w:rsidRPr="00683183">
        <w:rPr>
          <w:rtl/>
        </w:rPr>
        <w:t xml:space="preserve">22 במבנה </w:t>
      </w:r>
      <w:smartTag w:uri="urn:schemas-microsoft-com:office:smarttags" w:element="metricconverter">
        <w:smartTagPr>
          <w:attr w:name="ProductID" w:val="0.254 מ&quot;מ"/>
        </w:smartTagPr>
        <w:r w:rsidRPr="00683183">
          <w:rPr>
            <w:rtl/>
          </w:rPr>
          <w:t>0.254 מ"מ</w:t>
        </w:r>
      </w:smartTag>
      <w:r w:rsidRPr="00683183">
        <w:rPr>
          <w:rtl/>
        </w:rPr>
        <w:t>.</w:t>
      </w:r>
    </w:p>
    <w:p w14:paraId="0B3F35C9" w14:textId="77777777" w:rsidR="00A900EB" w:rsidRPr="00683183" w:rsidRDefault="00A900EB" w:rsidP="008E7EB7">
      <w:pPr>
        <w:pStyle w:val="32"/>
      </w:pPr>
      <w:r w:rsidRPr="00683183">
        <w:rPr>
          <w:rtl/>
        </w:rPr>
        <w:t xml:space="preserve">6 מוליכים בכבל. </w:t>
      </w:r>
    </w:p>
    <w:p w14:paraId="5E9BC0CF" w14:textId="389336B9" w:rsidR="00A900EB" w:rsidRPr="00683183" w:rsidRDefault="00A900EB" w:rsidP="0056672B">
      <w:pPr>
        <w:pStyle w:val="22"/>
      </w:pPr>
      <w:bookmarkStart w:id="1539" w:name="_Toc499568553"/>
      <w:bookmarkStart w:id="1540" w:name="_Toc128476966"/>
      <w:r w:rsidRPr="00683183">
        <w:rPr>
          <w:rtl/>
        </w:rPr>
        <w:t xml:space="preserve">כבל אספקת מתח ובקרה גמיש </w:t>
      </w:r>
      <w:r w:rsidRPr="00683183">
        <w:rPr>
          <w:rFonts w:hint="cs"/>
          <w:rtl/>
        </w:rPr>
        <w:t>4</w:t>
      </w:r>
      <w:r w:rsidRPr="00683183">
        <w:rPr>
          <w:rtl/>
        </w:rPr>
        <w:t xml:space="preserve"> גיד.</w:t>
      </w:r>
      <w:bookmarkEnd w:id="1539"/>
      <w:bookmarkEnd w:id="1540"/>
    </w:p>
    <w:p w14:paraId="18409E97" w14:textId="77777777" w:rsidR="00A900EB" w:rsidRPr="00683183" w:rsidRDefault="00A900EB" w:rsidP="008E7EB7">
      <w:pPr>
        <w:pStyle w:val="32"/>
      </w:pPr>
      <w:r w:rsidRPr="00683183">
        <w:rPr>
          <w:rFonts w:hint="cs"/>
          <w:rtl/>
        </w:rPr>
        <w:t>4</w:t>
      </w:r>
      <w:r w:rsidRPr="00683183">
        <w:rPr>
          <w:rtl/>
        </w:rPr>
        <w:t xml:space="preserve"> גיד שזור גמיש.</w:t>
      </w:r>
    </w:p>
    <w:p w14:paraId="0210D516" w14:textId="77777777" w:rsidR="00A900EB" w:rsidRPr="00683183" w:rsidRDefault="00A900EB" w:rsidP="008E7EB7">
      <w:pPr>
        <w:pStyle w:val="32"/>
      </w:pPr>
      <w:r w:rsidRPr="00683183">
        <w:rPr>
          <w:rtl/>
        </w:rPr>
        <w:t>ייעוד הכבל הינו להתקנה קבועה או זמנית, לאפליקציות שמע, בקרה, אספקת מתח ומגעים יבשים.</w:t>
      </w:r>
    </w:p>
    <w:p w14:paraId="5ACB5261" w14:textId="77777777" w:rsidR="00A900EB" w:rsidRPr="00683183" w:rsidRDefault="00A900EB" w:rsidP="008E7EB7">
      <w:pPr>
        <w:pStyle w:val="32"/>
      </w:pPr>
      <w:r w:rsidRPr="00683183">
        <w:rPr>
          <w:rtl/>
        </w:rPr>
        <w:t xml:space="preserve">הכבל יהיה בעל גידים בודדים המצופים ב- </w:t>
      </w:r>
      <w:r w:rsidRPr="00683183">
        <w:t>PVC</w:t>
      </w:r>
      <w:r w:rsidRPr="00683183">
        <w:rPr>
          <w:rtl/>
        </w:rPr>
        <w:t>.</w:t>
      </w:r>
    </w:p>
    <w:p w14:paraId="45244595" w14:textId="77777777" w:rsidR="00A900EB" w:rsidRPr="00683183" w:rsidRDefault="00A900EB" w:rsidP="008E7EB7">
      <w:pPr>
        <w:pStyle w:val="32"/>
      </w:pPr>
      <w:r w:rsidRPr="00683183">
        <w:rPr>
          <w:rtl/>
        </w:rPr>
        <w:t xml:space="preserve">הגידים יהיו בקוטר מינימאלי של </w:t>
      </w:r>
      <w:r w:rsidRPr="00683183">
        <w:t>22 AWG</w:t>
      </w:r>
      <w:r w:rsidRPr="00683183">
        <w:rPr>
          <w:rtl/>
        </w:rPr>
        <w:t xml:space="preserve"> גמישים במבנה שזור.</w:t>
      </w:r>
    </w:p>
    <w:p w14:paraId="1B8E36A7" w14:textId="77777777" w:rsidR="00A900EB" w:rsidRPr="00683183" w:rsidRDefault="00A900EB" w:rsidP="008E7EB7">
      <w:pPr>
        <w:pStyle w:val="32"/>
      </w:pPr>
      <w:r w:rsidRPr="00683183">
        <w:rPr>
          <w:rtl/>
        </w:rPr>
        <w:t>הכבל יהיה מסוכך.</w:t>
      </w:r>
    </w:p>
    <w:p w14:paraId="39D3701F" w14:textId="77777777" w:rsidR="00A900EB" w:rsidRPr="00683183" w:rsidRDefault="00A900EB" w:rsidP="008E7EB7">
      <w:pPr>
        <w:pStyle w:val="32"/>
        <w:rPr>
          <w:rtl/>
        </w:rPr>
      </w:pPr>
      <w:r w:rsidRPr="00683183">
        <w:rPr>
          <w:rtl/>
        </w:rPr>
        <w:t xml:space="preserve">הכבל יהיה מוגן </w:t>
      </w:r>
      <w:r w:rsidRPr="00683183">
        <w:t>UV</w:t>
      </w:r>
      <w:r w:rsidRPr="00683183">
        <w:rPr>
          <w:rtl/>
        </w:rPr>
        <w:t xml:space="preserve"> להתקנה חיצונית.</w:t>
      </w:r>
    </w:p>
    <w:p w14:paraId="7F812BBA" w14:textId="77777777" w:rsidR="00A900EB" w:rsidRPr="00683183" w:rsidRDefault="00A900EB" w:rsidP="008E7EB7">
      <w:pPr>
        <w:pStyle w:val="32"/>
      </w:pPr>
      <w:r w:rsidRPr="00683183">
        <w:rPr>
          <w:rtl/>
        </w:rPr>
        <w:t xml:space="preserve">מעטה חיצוני יהיה עשוי מ </w:t>
      </w:r>
      <w:r w:rsidRPr="00683183">
        <w:t>PVC :</w:t>
      </w:r>
      <w:r w:rsidRPr="00683183">
        <w:rPr>
          <w:rtl/>
        </w:rPr>
        <w:t>.</w:t>
      </w:r>
    </w:p>
    <w:p w14:paraId="19776FF1" w14:textId="77777777" w:rsidR="00A900EB" w:rsidRPr="00683183" w:rsidRDefault="00A900EB" w:rsidP="0056672B">
      <w:pPr>
        <w:pStyle w:val="a4"/>
        <w:spacing w:line="360" w:lineRule="auto"/>
        <w:ind w:left="509"/>
        <w:outlineLvl w:val="1"/>
        <w:rPr>
          <w:rFonts w:ascii="Arial" w:hAnsi="Arial"/>
          <w:sz w:val="24"/>
          <w:szCs w:val="24"/>
          <w:u w:val="single"/>
        </w:rPr>
      </w:pPr>
    </w:p>
    <w:p w14:paraId="714DAFF9" w14:textId="112CCAA3" w:rsidR="002B481A" w:rsidRPr="00683183" w:rsidRDefault="002B481A" w:rsidP="0056672B">
      <w:pPr>
        <w:pStyle w:val="22"/>
      </w:pPr>
      <w:bookmarkStart w:id="1541" w:name="_Toc128476967"/>
      <w:bookmarkStart w:id="1542" w:name="_Toc499568554"/>
      <w:r w:rsidRPr="00683183">
        <w:rPr>
          <w:rtl/>
        </w:rPr>
        <w:t xml:space="preserve">כבל אספקת מתח ובקרה גמיש </w:t>
      </w:r>
      <w:r w:rsidRPr="00683183">
        <w:rPr>
          <w:rFonts w:hint="cs"/>
          <w:rtl/>
        </w:rPr>
        <w:t>6</w:t>
      </w:r>
      <w:r w:rsidRPr="00683183">
        <w:rPr>
          <w:rtl/>
        </w:rPr>
        <w:t xml:space="preserve"> גיד.</w:t>
      </w:r>
      <w:bookmarkEnd w:id="1541"/>
    </w:p>
    <w:p w14:paraId="4C64D3D9" w14:textId="77777777" w:rsidR="002B481A" w:rsidRPr="00683183" w:rsidRDefault="002B481A" w:rsidP="0056672B">
      <w:pPr>
        <w:pStyle w:val="2f1"/>
        <w:rPr>
          <w:rtl/>
        </w:rPr>
      </w:pPr>
      <w:bookmarkStart w:id="1543" w:name="_Toc528067764"/>
      <w:r w:rsidRPr="00683183">
        <w:rPr>
          <w:rtl/>
        </w:rPr>
        <w:t>מאפיינים כנ"ל למעט מספר הגידים שיהיה ע"פ המוגדר בכותרת תת פרק זה.</w:t>
      </w:r>
      <w:bookmarkEnd w:id="1543"/>
    </w:p>
    <w:p w14:paraId="0FF62748" w14:textId="77777777" w:rsidR="002B481A" w:rsidRPr="00683183" w:rsidRDefault="002B481A" w:rsidP="0056672B">
      <w:pPr>
        <w:pStyle w:val="22"/>
        <w:numPr>
          <w:ilvl w:val="0"/>
          <w:numId w:val="0"/>
        </w:numPr>
        <w:ind w:left="1076"/>
      </w:pPr>
    </w:p>
    <w:p w14:paraId="160E1D49" w14:textId="77777777" w:rsidR="00A900EB" w:rsidRPr="00683183" w:rsidRDefault="00A900EB" w:rsidP="0056672B">
      <w:pPr>
        <w:pStyle w:val="22"/>
      </w:pPr>
      <w:bookmarkStart w:id="1544" w:name="_Toc128476968"/>
      <w:r w:rsidRPr="00683183">
        <w:rPr>
          <w:rtl/>
        </w:rPr>
        <w:t xml:space="preserve">כבל אספקת מתח ובקרה גמיש </w:t>
      </w:r>
      <w:r w:rsidRPr="00683183">
        <w:rPr>
          <w:rFonts w:hint="cs"/>
          <w:rtl/>
        </w:rPr>
        <w:t>8</w:t>
      </w:r>
      <w:r w:rsidRPr="00683183">
        <w:rPr>
          <w:rtl/>
        </w:rPr>
        <w:t xml:space="preserve"> גיד.</w:t>
      </w:r>
      <w:bookmarkEnd w:id="1542"/>
      <w:bookmarkEnd w:id="1544"/>
    </w:p>
    <w:p w14:paraId="36863DDB" w14:textId="77777777" w:rsidR="00A900EB" w:rsidRPr="00683183" w:rsidRDefault="00A900EB" w:rsidP="0056672B">
      <w:pPr>
        <w:pStyle w:val="2f1"/>
        <w:rPr>
          <w:rtl/>
        </w:rPr>
      </w:pPr>
      <w:bookmarkStart w:id="1545" w:name="_Toc528067766"/>
      <w:r w:rsidRPr="00683183">
        <w:rPr>
          <w:rtl/>
        </w:rPr>
        <w:t>מאפיינים כנ"ל למעט מספר הגידים שיהיה ע"פ המוגדר בכותרת תת פרק זה.</w:t>
      </w:r>
      <w:bookmarkEnd w:id="1545"/>
    </w:p>
    <w:p w14:paraId="758C11C3" w14:textId="77777777" w:rsidR="00066A00" w:rsidRPr="00683183" w:rsidRDefault="00066A00" w:rsidP="008E7EB7">
      <w:pPr>
        <w:pStyle w:val="32"/>
        <w:numPr>
          <w:ilvl w:val="0"/>
          <w:numId w:val="0"/>
        </w:numPr>
        <w:ind w:left="2210"/>
        <w:rPr>
          <w:rtl/>
        </w:rPr>
      </w:pPr>
    </w:p>
    <w:p w14:paraId="2D8A357D" w14:textId="77777777" w:rsidR="00A900EB" w:rsidRPr="00683183" w:rsidRDefault="00A900EB" w:rsidP="0056672B">
      <w:pPr>
        <w:pStyle w:val="22"/>
      </w:pPr>
      <w:bookmarkStart w:id="1546" w:name="_Toc499568555"/>
      <w:bookmarkStart w:id="1547" w:name="_Toc128476969"/>
      <w:r w:rsidRPr="00683183">
        <w:rPr>
          <w:rtl/>
        </w:rPr>
        <w:t xml:space="preserve">כבל אספקת מתח </w:t>
      </w:r>
      <w:r w:rsidRPr="00683183">
        <w:t>DC</w:t>
      </w:r>
      <w:r w:rsidRPr="00683183">
        <w:rPr>
          <w:rtl/>
        </w:rPr>
        <w:t xml:space="preserve"> ושימושים שונים</w:t>
      </w:r>
      <w:bookmarkEnd w:id="1546"/>
      <w:bookmarkEnd w:id="1547"/>
    </w:p>
    <w:p w14:paraId="2A32D234" w14:textId="77777777" w:rsidR="00A900EB" w:rsidRPr="00683183" w:rsidRDefault="00A900EB" w:rsidP="008E7EB7">
      <w:pPr>
        <w:pStyle w:val="32"/>
      </w:pPr>
      <w:r w:rsidRPr="00683183">
        <w:rPr>
          <w:rtl/>
        </w:rPr>
        <w:t xml:space="preserve">ייעוד: אספקת מתח </w:t>
      </w:r>
      <w:r w:rsidRPr="00683183">
        <w:t>DC</w:t>
      </w:r>
      <w:r w:rsidRPr="00683183">
        <w:rPr>
          <w:rtl/>
        </w:rPr>
        <w:t xml:space="preserve"> וחיבורי רמקולים.</w:t>
      </w:r>
    </w:p>
    <w:p w14:paraId="7AB6EDE7" w14:textId="77777777" w:rsidR="00A900EB" w:rsidRPr="00683183" w:rsidRDefault="00A900EB" w:rsidP="008E7EB7">
      <w:pPr>
        <w:pStyle w:val="32"/>
      </w:pPr>
      <w:r w:rsidRPr="00683183">
        <w:rPr>
          <w:rtl/>
        </w:rPr>
        <w:t>2 גידים בחתך 1.5 ממ"ר.</w:t>
      </w:r>
    </w:p>
    <w:p w14:paraId="56D1AF07" w14:textId="77777777" w:rsidR="00A900EB" w:rsidRPr="00683183" w:rsidRDefault="00A900EB" w:rsidP="008E7EB7">
      <w:pPr>
        <w:pStyle w:val="32"/>
        <w:rPr>
          <w:rtl/>
        </w:rPr>
      </w:pPr>
      <w:r w:rsidRPr="00683183">
        <w:rPr>
          <w:rtl/>
        </w:rPr>
        <w:t>בידוד כל גיד יהיה בצבע שונה.</w:t>
      </w:r>
    </w:p>
    <w:p w14:paraId="45347FFA" w14:textId="77777777" w:rsidR="00A900EB" w:rsidRPr="00683183" w:rsidRDefault="00A900EB" w:rsidP="008E7EB7">
      <w:pPr>
        <w:pStyle w:val="32"/>
      </w:pPr>
      <w:r w:rsidRPr="00683183">
        <w:rPr>
          <w:rtl/>
        </w:rPr>
        <w:t xml:space="preserve">הכבל יהיה מסוג כבל רב גידי גמיש, במעטה </w:t>
      </w:r>
      <w:r w:rsidRPr="00683183">
        <w:t>PVC</w:t>
      </w:r>
      <w:r w:rsidRPr="00683183">
        <w:rPr>
          <w:rtl/>
        </w:rPr>
        <w:t>.</w:t>
      </w:r>
    </w:p>
    <w:p w14:paraId="0A1E6AE5" w14:textId="77777777" w:rsidR="00A900EB" w:rsidRPr="00683183" w:rsidRDefault="00A900EB" w:rsidP="008E7EB7">
      <w:pPr>
        <w:pStyle w:val="32"/>
      </w:pPr>
      <w:r w:rsidRPr="00683183">
        <w:rPr>
          <w:rtl/>
        </w:rPr>
        <w:t>מוגן</w:t>
      </w:r>
      <w:r w:rsidRPr="00683183">
        <w:t>UV</w:t>
      </w:r>
      <w:r w:rsidRPr="00683183">
        <w:rPr>
          <w:rtl/>
        </w:rPr>
        <w:t xml:space="preserve"> להתקנה חיצונית.</w:t>
      </w:r>
    </w:p>
    <w:p w14:paraId="4BF79B32" w14:textId="77777777" w:rsidR="00A900EB" w:rsidRPr="00683183" w:rsidRDefault="00A900EB" w:rsidP="008E7EB7">
      <w:pPr>
        <w:pStyle w:val="32"/>
      </w:pPr>
      <w:r w:rsidRPr="00683183">
        <w:rPr>
          <w:rtl/>
        </w:rPr>
        <w:t xml:space="preserve">המוליכים יהיו שזורים, מנחושת אלקטרוליטית מורפית ומבודלת, לפחות </w:t>
      </w:r>
      <w:r w:rsidRPr="00683183">
        <w:t>AWG</w:t>
      </w:r>
      <w:r w:rsidRPr="00683183">
        <w:rPr>
          <w:rtl/>
        </w:rPr>
        <w:t>22 .</w:t>
      </w:r>
    </w:p>
    <w:p w14:paraId="7C4E953F" w14:textId="77777777" w:rsidR="00A900EB" w:rsidRPr="00683183" w:rsidRDefault="00A900EB" w:rsidP="0056672B">
      <w:pPr>
        <w:pStyle w:val="22"/>
      </w:pPr>
      <w:bookmarkStart w:id="1548" w:name="_Toc499568558"/>
      <w:bookmarkStart w:id="1549" w:name="_Toc128476970"/>
      <w:r w:rsidRPr="00683183">
        <w:rPr>
          <w:rtl/>
        </w:rPr>
        <w:t>סיב אופטי 12 גידים</w:t>
      </w:r>
      <w:bookmarkEnd w:id="1548"/>
      <w:bookmarkEnd w:id="1549"/>
      <w:r w:rsidRPr="00683183">
        <w:rPr>
          <w:rtl/>
        </w:rPr>
        <w:t xml:space="preserve"> </w:t>
      </w:r>
    </w:p>
    <w:p w14:paraId="6DC097DB" w14:textId="77777777" w:rsidR="00A900EB" w:rsidRPr="00683183" w:rsidRDefault="00A900EB" w:rsidP="008E7EB7">
      <w:pPr>
        <w:pStyle w:val="32"/>
      </w:pPr>
      <w:r w:rsidRPr="00683183">
        <w:rPr>
          <w:rtl/>
        </w:rPr>
        <w:t>יסופקו כבלים בעלי 12 סיבים.</w:t>
      </w:r>
    </w:p>
    <w:p w14:paraId="108EA413" w14:textId="77777777" w:rsidR="00A900EB" w:rsidRPr="00683183" w:rsidRDefault="00A900EB" w:rsidP="008E7EB7">
      <w:pPr>
        <w:pStyle w:val="32"/>
      </w:pPr>
      <w:r w:rsidRPr="00683183">
        <w:rPr>
          <w:rtl/>
        </w:rPr>
        <w:t>מוגן</w:t>
      </w:r>
      <w:r w:rsidRPr="00683183">
        <w:rPr>
          <w:rFonts w:hint="cs"/>
          <w:rtl/>
        </w:rPr>
        <w:t xml:space="preserve"> </w:t>
      </w:r>
      <w:r w:rsidRPr="00683183">
        <w:t>UV</w:t>
      </w:r>
      <w:r w:rsidRPr="00683183">
        <w:rPr>
          <w:rtl/>
        </w:rPr>
        <w:t xml:space="preserve"> להתקנה חיצונית.</w:t>
      </w:r>
    </w:p>
    <w:p w14:paraId="4B391597" w14:textId="6F1AACCA" w:rsidR="00A900EB" w:rsidRPr="00683183" w:rsidRDefault="00A900EB" w:rsidP="008E7EB7">
      <w:pPr>
        <w:pStyle w:val="32"/>
      </w:pPr>
      <w:r w:rsidRPr="00683183">
        <w:rPr>
          <w:rtl/>
        </w:rPr>
        <w:t xml:space="preserve">מתואם לפעולה </w:t>
      </w:r>
      <w:r w:rsidR="00066A00" w:rsidRPr="00683183">
        <w:rPr>
          <w:rFonts w:hint="cs"/>
          <w:rtl/>
        </w:rPr>
        <w:t>ב-</w:t>
      </w:r>
      <w:r w:rsidR="00066A00" w:rsidRPr="00683183">
        <w:rPr>
          <w:rFonts w:hint="cs"/>
        </w:rPr>
        <w:t>SM</w:t>
      </w:r>
    </w:p>
    <w:p w14:paraId="185A05C8" w14:textId="77777777" w:rsidR="00A900EB" w:rsidRPr="00683183" w:rsidRDefault="00A900EB" w:rsidP="008E7EB7">
      <w:pPr>
        <w:pStyle w:val="32"/>
        <w:rPr>
          <w:rtl/>
        </w:rPr>
      </w:pPr>
      <w:r w:rsidRPr="00683183">
        <w:rPr>
          <w:rtl/>
        </w:rPr>
        <w:t>בעל שכבת שריון של פלדה גלית (</w:t>
      </w:r>
      <w:r w:rsidRPr="00683183">
        <w:t>corrugated steel</w:t>
      </w:r>
      <w:r w:rsidRPr="00683183">
        <w:rPr>
          <w:rtl/>
        </w:rPr>
        <w:t xml:space="preserve">) עם ציפוי קופולימרי משני צידי הסרט (דוגמת </w:t>
      </w:r>
      <w:r w:rsidRPr="00683183">
        <w:t>Zetabon S262</w:t>
      </w:r>
      <w:r w:rsidRPr="00683183">
        <w:rPr>
          <w:rFonts w:hint="cs"/>
          <w:rtl/>
        </w:rPr>
        <w:t xml:space="preserve"> </w:t>
      </w:r>
      <w:r w:rsidRPr="00683183">
        <w:rPr>
          <w:rtl/>
        </w:rPr>
        <w:t xml:space="preserve">של חברת </w:t>
      </w:r>
      <w:r w:rsidRPr="00683183">
        <w:t>Dow</w:t>
      </w:r>
      <w:r w:rsidRPr="00683183">
        <w:rPr>
          <w:rFonts w:hint="cs"/>
          <w:rtl/>
        </w:rPr>
        <w:t xml:space="preserve"> </w:t>
      </w:r>
      <w:r w:rsidRPr="00683183">
        <w:rPr>
          <w:rtl/>
        </w:rPr>
        <w:t>או</w:t>
      </w:r>
      <w:r w:rsidRPr="00683183">
        <w:rPr>
          <w:rFonts w:hint="cs"/>
          <w:rtl/>
        </w:rPr>
        <w:t xml:space="preserve"> </w:t>
      </w:r>
      <w:r w:rsidRPr="00683183">
        <w:t>Reynolds 262</w:t>
      </w:r>
      <w:r w:rsidRPr="00683183">
        <w:rPr>
          <w:rtl/>
        </w:rPr>
        <w:t xml:space="preserve">) ועם חפיפה מינימאלית של </w:t>
      </w:r>
      <w:smartTag w:uri="urn:schemas-microsoft-com:office:smarttags" w:element="metricconverter">
        <w:smartTagPr>
          <w:attr w:name="ProductID" w:val="1.0 מ&quot;מ"/>
        </w:smartTagPr>
        <w:r w:rsidRPr="00683183">
          <w:rPr>
            <w:rtl/>
          </w:rPr>
          <w:t>1.0 מ"מ</w:t>
        </w:r>
      </w:smartTag>
      <w:r w:rsidRPr="00683183">
        <w:rPr>
          <w:rtl/>
        </w:rPr>
        <w:t xml:space="preserve"> ועובי פלדה </w:t>
      </w:r>
      <w:smartTag w:uri="urn:schemas-microsoft-com:office:smarttags" w:element="metricconverter">
        <w:smartTagPr>
          <w:attr w:name="ProductID" w:val="0.15 מ&quot;מ"/>
        </w:smartTagPr>
        <w:r w:rsidRPr="00683183">
          <w:rPr>
            <w:rtl/>
          </w:rPr>
          <w:t>0.15 מ"מ</w:t>
        </w:r>
      </w:smartTag>
      <w:r w:rsidRPr="00683183">
        <w:rPr>
          <w:rtl/>
        </w:rPr>
        <w:t xml:space="preserve"> מינימום.</w:t>
      </w:r>
    </w:p>
    <w:p w14:paraId="509C884C" w14:textId="77777777" w:rsidR="00A900EB" w:rsidRPr="00683183" w:rsidRDefault="00A900EB" w:rsidP="008E7EB7">
      <w:pPr>
        <w:pStyle w:val="32"/>
        <w:rPr>
          <w:rtl/>
        </w:rPr>
      </w:pPr>
      <w:r w:rsidRPr="00683183">
        <w:rPr>
          <w:rtl/>
        </w:rPr>
        <w:t xml:space="preserve">מעטה פנימי עשוי </w:t>
      </w:r>
      <w:r w:rsidRPr="00683183">
        <w:t>HFFR</w:t>
      </w:r>
      <w:r w:rsidRPr="00683183">
        <w:rPr>
          <w:rtl/>
        </w:rPr>
        <w:t>, מעטה חיצוני עשוי</w:t>
      </w:r>
      <w:r w:rsidRPr="00683183">
        <w:rPr>
          <w:rFonts w:hint="cs"/>
          <w:rtl/>
        </w:rPr>
        <w:t xml:space="preserve"> </w:t>
      </w:r>
      <w:r w:rsidRPr="00683183">
        <w:rPr>
          <w:rtl/>
        </w:rPr>
        <w:t xml:space="preserve">פוליאתילן שחור </w:t>
      </w:r>
      <w:r w:rsidRPr="00683183">
        <w:t>non-recycled</w:t>
      </w:r>
      <w:r w:rsidRPr="00683183">
        <w:rPr>
          <w:rtl/>
        </w:rPr>
        <w:t xml:space="preserve">, בעל עמידות לקרינת </w:t>
      </w:r>
      <w:r w:rsidRPr="00683183">
        <w:t>UV</w:t>
      </w:r>
      <w:r w:rsidRPr="00683183">
        <w:rPr>
          <w:rFonts w:hint="cs"/>
          <w:rtl/>
        </w:rPr>
        <w:t xml:space="preserve"> </w:t>
      </w:r>
      <w:r w:rsidRPr="00683183">
        <w:rPr>
          <w:rtl/>
        </w:rPr>
        <w:t>עם הדפסת הטבעה לבנה. ההדפסה תכלול ציון שם היצרן, מק"ט היצרן, מספר מנה, תאריך ומטר רץ.</w:t>
      </w:r>
    </w:p>
    <w:p w14:paraId="20259FC2" w14:textId="77777777" w:rsidR="00A900EB" w:rsidRPr="00683183" w:rsidRDefault="00A900EB" w:rsidP="008E7EB7">
      <w:pPr>
        <w:pStyle w:val="32"/>
        <w:rPr>
          <w:rtl/>
        </w:rPr>
      </w:pPr>
      <w:r w:rsidRPr="00683183">
        <w:rPr>
          <w:rtl/>
        </w:rPr>
        <w:t xml:space="preserve">כוח משיכה מינימאלי: להתקנה </w:t>
      </w:r>
      <w:r w:rsidRPr="00683183">
        <w:t>2670N</w:t>
      </w:r>
      <w:r w:rsidRPr="00683183">
        <w:rPr>
          <w:rFonts w:hint="cs"/>
          <w:rtl/>
        </w:rPr>
        <w:t xml:space="preserve"> </w:t>
      </w:r>
      <w:r w:rsidRPr="00683183">
        <w:rPr>
          <w:rtl/>
        </w:rPr>
        <w:t xml:space="preserve">ובשימוש שוטף </w:t>
      </w:r>
      <w:r w:rsidRPr="00683183">
        <w:t>1600N</w:t>
      </w:r>
      <w:r w:rsidRPr="00683183">
        <w:rPr>
          <w:rtl/>
        </w:rPr>
        <w:t>.</w:t>
      </w:r>
    </w:p>
    <w:p w14:paraId="5E6E8847" w14:textId="77777777" w:rsidR="00A900EB" w:rsidRPr="00683183" w:rsidRDefault="00A900EB" w:rsidP="008E7EB7">
      <w:pPr>
        <w:pStyle w:val="32"/>
        <w:rPr>
          <w:rtl/>
        </w:rPr>
      </w:pPr>
      <w:r w:rsidRPr="00683183">
        <w:rPr>
          <w:rtl/>
        </w:rPr>
        <w:t>רדיוס כיפוף מינימאלי בשימוש שוטף 20</w:t>
      </w:r>
      <w:r w:rsidRPr="00683183">
        <w:t xml:space="preserve"> X</w:t>
      </w:r>
      <w:r w:rsidRPr="00683183">
        <w:rPr>
          <w:rtl/>
        </w:rPr>
        <w:t>קוטר הכבל כאשר הכבל לא נמצא במתח משיכה ו –20</w:t>
      </w:r>
      <w:r w:rsidRPr="00683183">
        <w:t xml:space="preserve"> X</w:t>
      </w:r>
      <w:r w:rsidRPr="00683183">
        <w:rPr>
          <w:rtl/>
        </w:rPr>
        <w:t>קוטר הכבל בעת התקנה כאשר הכבל נמצא במתח משיכה.</w:t>
      </w:r>
    </w:p>
    <w:p w14:paraId="516EEB7A" w14:textId="77777777" w:rsidR="00A900EB" w:rsidRPr="00683183" w:rsidRDefault="00A900EB" w:rsidP="008E7EB7">
      <w:pPr>
        <w:pStyle w:val="32"/>
        <w:rPr>
          <w:rtl/>
        </w:rPr>
      </w:pPr>
      <w:r w:rsidRPr="00683183">
        <w:rPr>
          <w:rtl/>
        </w:rPr>
        <w:t xml:space="preserve">יהיה בעל תכונות חסימת התקדמות אורכית של מים </w:t>
      </w:r>
      <w:r w:rsidRPr="00683183">
        <w:t>(Waterblocking)</w:t>
      </w:r>
      <w:r w:rsidRPr="00683183">
        <w:rPr>
          <w:rtl/>
        </w:rPr>
        <w:t xml:space="preserve"> על פי</w:t>
      </w:r>
      <w:r w:rsidRPr="00683183">
        <w:t>IEC 60794-1-F5</w:t>
      </w:r>
      <w:r w:rsidRPr="00683183">
        <w:rPr>
          <w:rtl/>
        </w:rPr>
        <w:t xml:space="preserve">, </w:t>
      </w:r>
      <w:smartTag w:uri="urn:schemas-microsoft-com:office:smarttags" w:element="metricconverter">
        <w:smartTagPr>
          <w:attr w:name="ProductID" w:val="1 מטר"/>
        </w:smartTagPr>
        <w:r w:rsidRPr="00683183">
          <w:rPr>
            <w:rtl/>
          </w:rPr>
          <w:t>1 מטר</w:t>
        </w:r>
      </w:smartTag>
      <w:r w:rsidRPr="00683183">
        <w:rPr>
          <w:rtl/>
        </w:rPr>
        <w:t xml:space="preserve"> כבל ל 24 שעות תחת עמ</w:t>
      </w:r>
      <w:r w:rsidRPr="00683183">
        <w:rPr>
          <w:rFonts w:hint="cs"/>
          <w:rtl/>
        </w:rPr>
        <w:t>ו</w:t>
      </w:r>
      <w:r w:rsidRPr="00683183">
        <w:rPr>
          <w:rtl/>
        </w:rPr>
        <w:t xml:space="preserve">ד מים של </w:t>
      </w:r>
      <w:smartTag w:uri="urn:schemas-microsoft-com:office:smarttags" w:element="metricconverter">
        <w:smartTagPr>
          <w:attr w:name="ProductID" w:val="1 מטר"/>
        </w:smartTagPr>
        <w:r w:rsidRPr="00683183">
          <w:rPr>
            <w:rtl/>
          </w:rPr>
          <w:t>1 מטר</w:t>
        </w:r>
      </w:smartTag>
      <w:r w:rsidRPr="00683183">
        <w:rPr>
          <w:rtl/>
        </w:rPr>
        <w:t>.</w:t>
      </w:r>
    </w:p>
    <w:p w14:paraId="274C7F70" w14:textId="77777777" w:rsidR="00A900EB" w:rsidRPr="00683183" w:rsidRDefault="00A900EB" w:rsidP="008E7EB7">
      <w:pPr>
        <w:pStyle w:val="32"/>
        <w:rPr>
          <w:rtl/>
        </w:rPr>
      </w:pPr>
      <w:r w:rsidRPr="00683183">
        <w:rPr>
          <w:rtl/>
        </w:rPr>
        <w:t xml:space="preserve">עמידות בפני מעיכה מינימאלית: </w:t>
      </w:r>
      <w:r w:rsidRPr="00683183">
        <w:t>800 N/cm</w:t>
      </w:r>
      <w:r w:rsidRPr="00683183">
        <w:rPr>
          <w:rFonts w:hint="cs"/>
          <w:rtl/>
        </w:rPr>
        <w:t>.</w:t>
      </w:r>
    </w:p>
    <w:p w14:paraId="3CC1B68B" w14:textId="77777777" w:rsidR="00A900EB" w:rsidRPr="00683183" w:rsidRDefault="00A900EB" w:rsidP="008E7EB7">
      <w:pPr>
        <w:pStyle w:val="32"/>
        <w:rPr>
          <w:rtl/>
        </w:rPr>
      </w:pPr>
      <w:r w:rsidRPr="00683183">
        <w:rPr>
          <w:rtl/>
        </w:rPr>
        <w:t xml:space="preserve">תחומי טמפרטורה </w:t>
      </w:r>
      <w:r w:rsidRPr="00683183">
        <w:t>-40</w:t>
      </w:r>
      <w:r w:rsidRPr="00683183">
        <w:sym w:font="Symbol" w:char="F0B0"/>
      </w:r>
      <w:r w:rsidRPr="00683183">
        <w:t>C / +75</w:t>
      </w:r>
      <w:r w:rsidRPr="00683183">
        <w:sym w:font="Symbol" w:char="F0B0"/>
      </w:r>
      <w:r w:rsidRPr="00683183">
        <w:t>C</w:t>
      </w:r>
      <w:r w:rsidRPr="00683183">
        <w:rPr>
          <w:rFonts w:hint="cs"/>
          <w:rtl/>
        </w:rPr>
        <w:t>.</w:t>
      </w:r>
    </w:p>
    <w:p w14:paraId="6E84B794" w14:textId="77777777" w:rsidR="00A900EB" w:rsidRPr="00683183" w:rsidRDefault="00A900EB" w:rsidP="008E7EB7">
      <w:pPr>
        <w:pStyle w:val="32"/>
        <w:rPr>
          <w:rtl/>
        </w:rPr>
      </w:pPr>
      <w:r w:rsidRPr="00683183">
        <w:rPr>
          <w:rtl/>
        </w:rPr>
        <w:t>כבל המיועד לתליה חיצונית יכיל תיל נושא אינטגראלי עטוף במעטפת פוליאתילן חיצונית , זאת למעט כבלים המיועדים להתקנות משולבות תת"ק ותליה</w:t>
      </w:r>
      <w:r w:rsidRPr="00683183">
        <w:rPr>
          <w:rFonts w:hint="cs"/>
          <w:rtl/>
        </w:rPr>
        <w:t>.</w:t>
      </w:r>
    </w:p>
    <w:p w14:paraId="748394BC" w14:textId="77777777" w:rsidR="00A900EB" w:rsidRPr="00683183" w:rsidRDefault="00A900EB" w:rsidP="008E7EB7">
      <w:pPr>
        <w:pStyle w:val="32"/>
      </w:pPr>
      <w:r w:rsidRPr="00683183">
        <w:rPr>
          <w:rtl/>
        </w:rPr>
        <w:t>חומר ההגנה המשנית יהיה</w:t>
      </w:r>
      <w:r w:rsidRPr="00683183">
        <w:rPr>
          <w:rFonts w:hint="cs"/>
          <w:rtl/>
        </w:rPr>
        <w:t xml:space="preserve"> </w:t>
      </w:r>
      <w:r w:rsidRPr="00683183">
        <w:t xml:space="preserve"> Flame Retardant Halogen Free</w:t>
      </w:r>
      <w:r w:rsidRPr="00683183">
        <w:rPr>
          <w:rtl/>
        </w:rPr>
        <w:t>ע"פ תקני</w:t>
      </w:r>
      <w:r w:rsidRPr="00683183">
        <w:t>IEC-60754-1/2</w:t>
      </w:r>
      <w:r w:rsidRPr="00683183">
        <w:rPr>
          <w:rtl/>
        </w:rPr>
        <w:t xml:space="preserve"> ו- </w:t>
      </w:r>
      <w:r w:rsidRPr="00683183">
        <w:t>,IEC-61034</w:t>
      </w:r>
      <w:r w:rsidRPr="00683183">
        <w:rPr>
          <w:rtl/>
        </w:rPr>
        <w:t xml:space="preserve">- </w:t>
      </w:r>
      <w:r w:rsidRPr="00683183">
        <w:t>IEC-60332-1/3</w:t>
      </w:r>
      <w:r w:rsidRPr="00683183">
        <w:rPr>
          <w:rtl/>
        </w:rPr>
        <w:t>.</w:t>
      </w:r>
    </w:p>
    <w:p w14:paraId="33F17FD2" w14:textId="178F2AEC" w:rsidR="00A900EB" w:rsidRPr="00683183" w:rsidRDefault="00A900EB" w:rsidP="0056672B">
      <w:pPr>
        <w:pStyle w:val="12"/>
      </w:pPr>
      <w:bookmarkStart w:id="1550" w:name="_Toc499568561"/>
      <w:bookmarkStart w:id="1551" w:name="_Toc128476971"/>
      <w:r w:rsidRPr="00683183">
        <w:rPr>
          <w:rtl/>
        </w:rPr>
        <w:t>ארונות ציוד</w:t>
      </w:r>
      <w:bookmarkEnd w:id="1550"/>
      <w:bookmarkEnd w:id="1551"/>
    </w:p>
    <w:p w14:paraId="592997CA" w14:textId="77777777" w:rsidR="00A900EB" w:rsidRPr="00683183" w:rsidRDefault="00A900EB" w:rsidP="0056672B">
      <w:pPr>
        <w:pStyle w:val="22"/>
      </w:pPr>
      <w:bookmarkStart w:id="1552" w:name="_Toc499568563"/>
      <w:bookmarkStart w:id="1553" w:name="_Toc128476972"/>
      <w:r w:rsidRPr="00683183">
        <w:rPr>
          <w:rtl/>
        </w:rPr>
        <w:t xml:space="preserve">ארון ציוד </w:t>
      </w:r>
      <w:r w:rsidRPr="00683183">
        <w:t>indoor</w:t>
      </w:r>
      <w:r w:rsidRPr="00683183">
        <w:rPr>
          <w:rtl/>
        </w:rPr>
        <w:t xml:space="preserve"> </w:t>
      </w:r>
      <w:r w:rsidRPr="00683183">
        <w:t>U44</w:t>
      </w:r>
      <w:bookmarkEnd w:id="1552"/>
      <w:bookmarkEnd w:id="1553"/>
    </w:p>
    <w:p w14:paraId="2BB0F4D4" w14:textId="77777777" w:rsidR="00A900EB" w:rsidRPr="00683183" w:rsidRDefault="00A900EB" w:rsidP="008E7EB7">
      <w:pPr>
        <w:pStyle w:val="32"/>
      </w:pPr>
      <w:r w:rsidRPr="00683183">
        <w:rPr>
          <w:rtl/>
        </w:rPr>
        <w:t>אפיון זה מתייחס לארונות אשר יותקנו במתחמים פנימיים כגון חדרי שרתים.</w:t>
      </w:r>
    </w:p>
    <w:p w14:paraId="3EAD37B1" w14:textId="77777777" w:rsidR="00A900EB" w:rsidRPr="00683183" w:rsidRDefault="00A900EB" w:rsidP="008E7EB7">
      <w:pPr>
        <w:pStyle w:val="32"/>
        <w:rPr>
          <w:rtl/>
        </w:rPr>
      </w:pPr>
      <w:r w:rsidRPr="00683183">
        <w:rPr>
          <w:rtl/>
        </w:rPr>
        <w:t>הארון יהיה מהסוג המיועד להתקנה בתוך מבנה (</w:t>
      </w:r>
      <w:r w:rsidRPr="00683183">
        <w:t>Indoor</w:t>
      </w:r>
      <w:r w:rsidRPr="00683183">
        <w:rPr>
          <w:rtl/>
        </w:rPr>
        <w:t xml:space="preserve"> ).</w:t>
      </w:r>
    </w:p>
    <w:p w14:paraId="163E5081" w14:textId="77777777" w:rsidR="00A900EB" w:rsidRPr="00683183" w:rsidRDefault="00A900EB" w:rsidP="008E7EB7">
      <w:pPr>
        <w:pStyle w:val="32"/>
      </w:pPr>
      <w:r w:rsidRPr="00683183">
        <w:rPr>
          <w:rtl/>
        </w:rPr>
        <w:t>יסופק ארון ברוחב 23" עם התאמה לסטנדרט "19.</w:t>
      </w:r>
    </w:p>
    <w:p w14:paraId="6FA3181D" w14:textId="77777777" w:rsidR="00A900EB" w:rsidRPr="00683183" w:rsidRDefault="00A900EB" w:rsidP="008E7EB7">
      <w:pPr>
        <w:pStyle w:val="32"/>
      </w:pPr>
      <w:r w:rsidRPr="00683183">
        <w:rPr>
          <w:rtl/>
        </w:rPr>
        <w:t xml:space="preserve">גובה: </w:t>
      </w:r>
      <w:r w:rsidRPr="00683183">
        <w:t>U</w:t>
      </w:r>
      <w:r w:rsidRPr="00683183">
        <w:rPr>
          <w:rtl/>
        </w:rPr>
        <w:t>44.</w:t>
      </w:r>
    </w:p>
    <w:p w14:paraId="5EE0F3AA" w14:textId="77777777" w:rsidR="00A900EB" w:rsidRPr="00683183" w:rsidRDefault="00A900EB" w:rsidP="008E7EB7">
      <w:pPr>
        <w:pStyle w:val="32"/>
      </w:pPr>
      <w:r w:rsidRPr="00683183">
        <w:rPr>
          <w:rtl/>
        </w:rPr>
        <w:t>מבנה הארון יכיל חללים עם סידור להעברת כבילה משני צדדיו.</w:t>
      </w:r>
    </w:p>
    <w:p w14:paraId="76F0A695" w14:textId="77777777" w:rsidR="00A900EB" w:rsidRPr="00683183" w:rsidRDefault="00A900EB" w:rsidP="008E7EB7">
      <w:pPr>
        <w:pStyle w:val="32"/>
      </w:pPr>
      <w:r w:rsidRPr="00683183">
        <w:rPr>
          <w:rtl/>
        </w:rPr>
        <w:t>פסי התקנה</w:t>
      </w:r>
      <w:r w:rsidRPr="00683183">
        <w:rPr>
          <w:rFonts w:hint="cs"/>
          <w:rtl/>
        </w:rPr>
        <w:t xml:space="preserve"> </w:t>
      </w:r>
      <w:r w:rsidRPr="00683183">
        <w:rPr>
          <w:rtl/>
        </w:rPr>
        <w:t>(התאמת עומק) המיועדים לציוד "19 בחיבור עם אומי כלוב מלפנים ומאחור.</w:t>
      </w:r>
    </w:p>
    <w:p w14:paraId="09339C91" w14:textId="77777777" w:rsidR="00A900EB" w:rsidRPr="00683183" w:rsidRDefault="00A900EB" w:rsidP="008E7EB7">
      <w:pPr>
        <w:pStyle w:val="32"/>
      </w:pPr>
      <w:r w:rsidRPr="00683183">
        <w:rPr>
          <w:rtl/>
        </w:rPr>
        <w:t>פסי ההתקנה יהיו מהסוג הניתן להזזה קדימה ואחורה.</w:t>
      </w:r>
    </w:p>
    <w:p w14:paraId="1C0A12A9" w14:textId="77777777" w:rsidR="00A900EB" w:rsidRPr="00683183" w:rsidRDefault="00A900EB" w:rsidP="008E7EB7">
      <w:pPr>
        <w:pStyle w:val="32"/>
      </w:pPr>
      <w:r w:rsidRPr="00683183">
        <w:rPr>
          <w:rtl/>
        </w:rPr>
        <w:t>בהתקנת היחידות, הכבלים והאביזרים בארון יילקחו בחשבון השיקולים הבאים:</w:t>
      </w:r>
    </w:p>
    <w:p w14:paraId="497AA8C6" w14:textId="77777777" w:rsidR="00A900EB" w:rsidRPr="00683183" w:rsidRDefault="00A900EB" w:rsidP="0056672B">
      <w:pPr>
        <w:pStyle w:val="42"/>
        <w:rPr>
          <w:rtl/>
        </w:rPr>
      </w:pPr>
      <w:r w:rsidRPr="00683183">
        <w:rPr>
          <w:rtl/>
        </w:rPr>
        <w:t>שיקולי תחזוקה ותפעול.</w:t>
      </w:r>
    </w:p>
    <w:p w14:paraId="01A9836F" w14:textId="77777777" w:rsidR="00A900EB" w:rsidRPr="00683183" w:rsidRDefault="00A900EB" w:rsidP="0056672B">
      <w:pPr>
        <w:pStyle w:val="42"/>
      </w:pPr>
      <w:r w:rsidRPr="00683183">
        <w:rPr>
          <w:rtl/>
        </w:rPr>
        <w:t>שיקולי הנדסת אנוש.</w:t>
      </w:r>
    </w:p>
    <w:p w14:paraId="5F23E215" w14:textId="77777777" w:rsidR="00A900EB" w:rsidRPr="00683183" w:rsidRDefault="00A900EB" w:rsidP="0056672B">
      <w:pPr>
        <w:pStyle w:val="42"/>
      </w:pPr>
      <w:r w:rsidRPr="00683183">
        <w:rPr>
          <w:rtl/>
        </w:rPr>
        <w:t>שיקולי רזרבה עתידית.</w:t>
      </w:r>
    </w:p>
    <w:p w14:paraId="237AB7EF" w14:textId="77777777" w:rsidR="00A900EB" w:rsidRPr="00683183" w:rsidRDefault="00A900EB" w:rsidP="008E7EB7">
      <w:pPr>
        <w:pStyle w:val="32"/>
      </w:pPr>
      <w:r w:rsidRPr="00683183">
        <w:rPr>
          <w:rtl/>
        </w:rPr>
        <w:t xml:space="preserve">הארונות יסופקו עם מדף אחד עבור כל פריט ציוד המותקן בהם שאינו כולל התאמה ל "19 ובתוספת מדף נוסף </w:t>
      </w:r>
      <w:r w:rsidRPr="00683183">
        <w:rPr>
          <w:rFonts w:hint="cs"/>
          <w:rtl/>
        </w:rPr>
        <w:t>רזרבי</w:t>
      </w:r>
      <w:r w:rsidRPr="00683183">
        <w:rPr>
          <w:rtl/>
        </w:rPr>
        <w:t>.</w:t>
      </w:r>
    </w:p>
    <w:p w14:paraId="35EF02E6" w14:textId="77777777" w:rsidR="00A900EB" w:rsidRPr="00683183" w:rsidRDefault="00A900EB" w:rsidP="008E7EB7">
      <w:pPr>
        <w:pStyle w:val="32"/>
      </w:pPr>
      <w:r w:rsidRPr="00683183">
        <w:rPr>
          <w:rtl/>
        </w:rPr>
        <w:t xml:space="preserve">המדפים יהיו מחוררים 30% חירור צבוע בצבע אפוקסי ובגוון לפי דרישת הלקוח . </w:t>
      </w:r>
    </w:p>
    <w:p w14:paraId="2D4EF870" w14:textId="77777777" w:rsidR="00A900EB" w:rsidRPr="00683183" w:rsidRDefault="00A900EB" w:rsidP="008E7EB7">
      <w:pPr>
        <w:pStyle w:val="32"/>
      </w:pPr>
      <w:r w:rsidRPr="00683183">
        <w:rPr>
          <w:rtl/>
        </w:rPr>
        <w:t>כל הארונות יכללו מסגרת אלומיניום.</w:t>
      </w:r>
    </w:p>
    <w:p w14:paraId="499DB415" w14:textId="77777777" w:rsidR="00A900EB" w:rsidRPr="00683183" w:rsidRDefault="00A900EB" w:rsidP="008E7EB7">
      <w:pPr>
        <w:pStyle w:val="32"/>
      </w:pPr>
      <w:r w:rsidRPr="00683183">
        <w:rPr>
          <w:rtl/>
        </w:rPr>
        <w:t>כל הארונות יכילו דלת אחורית, דלת קדמית ודפנות צד.</w:t>
      </w:r>
    </w:p>
    <w:p w14:paraId="421269D6" w14:textId="77777777" w:rsidR="00A900EB" w:rsidRPr="00683183" w:rsidRDefault="00A900EB" w:rsidP="008E7EB7">
      <w:pPr>
        <w:pStyle w:val="32"/>
        <w:rPr>
          <w:rtl/>
        </w:rPr>
      </w:pPr>
      <w:r w:rsidRPr="00683183">
        <w:rPr>
          <w:rtl/>
        </w:rPr>
        <w:t>שתי הדלתות תינתנה לנעילה.</w:t>
      </w:r>
    </w:p>
    <w:p w14:paraId="57731946" w14:textId="77777777" w:rsidR="00A900EB" w:rsidRPr="00683183" w:rsidRDefault="00A900EB" w:rsidP="008E7EB7">
      <w:pPr>
        <w:pStyle w:val="32"/>
      </w:pPr>
      <w:r w:rsidRPr="00683183">
        <w:rPr>
          <w:rtl/>
        </w:rPr>
        <w:t>הדלתות הקדמיות יהיו עשויות זכוכית מחוסמת לפי ת"י 938-חלק 3 , הזכוכית תהיה בתוך מסגרת אלומיניום, בהתאם לדרישת המזמין. הדלתות תהיינה בעלות אפשרות לפתיחה ימנית ושמאלית ע"פ תנאי השטח.</w:t>
      </w:r>
    </w:p>
    <w:p w14:paraId="759D66CC" w14:textId="77777777" w:rsidR="00A900EB" w:rsidRPr="00683183" w:rsidRDefault="00A900EB" w:rsidP="008E7EB7">
      <w:pPr>
        <w:pStyle w:val="32"/>
        <w:rPr>
          <w:rtl/>
        </w:rPr>
      </w:pPr>
      <w:r w:rsidRPr="00683183">
        <w:rPr>
          <w:rtl/>
        </w:rPr>
        <w:t>לחליפין ע"פ דרישת הלקוח יסופק ארון עם שתי דלתות קדמיות בתצורת גריל מחורר.</w:t>
      </w:r>
    </w:p>
    <w:p w14:paraId="327D8E2E" w14:textId="77777777" w:rsidR="00A900EB" w:rsidRPr="00683183" w:rsidRDefault="00A900EB" w:rsidP="008E7EB7">
      <w:pPr>
        <w:pStyle w:val="32"/>
      </w:pPr>
      <w:r w:rsidRPr="00683183">
        <w:rPr>
          <w:rtl/>
        </w:rPr>
        <w:t>הדלת האחורית תהיה מפח.</w:t>
      </w:r>
    </w:p>
    <w:p w14:paraId="15C44E1C" w14:textId="77777777" w:rsidR="00A900EB" w:rsidRPr="00683183" w:rsidRDefault="00A900EB" w:rsidP="008E7EB7">
      <w:pPr>
        <w:pStyle w:val="32"/>
      </w:pPr>
      <w:r w:rsidRPr="00683183">
        <w:rPr>
          <w:rtl/>
        </w:rPr>
        <w:t>מסגרת האלומיניום של הארון תכלול את התקני התליה ומנעול .</w:t>
      </w:r>
    </w:p>
    <w:p w14:paraId="26F54205" w14:textId="77777777" w:rsidR="00A900EB" w:rsidRPr="00683183" w:rsidRDefault="00A900EB" w:rsidP="008E7EB7">
      <w:pPr>
        <w:pStyle w:val="32"/>
      </w:pPr>
      <w:r w:rsidRPr="00683183">
        <w:rPr>
          <w:rtl/>
        </w:rPr>
        <w:t>תתאפשר נעילה באמצעות ידית בריח סיבובי ומפתח נעילה משונן.</w:t>
      </w:r>
    </w:p>
    <w:p w14:paraId="29F275FC" w14:textId="77777777" w:rsidR="00A900EB" w:rsidRPr="00683183" w:rsidRDefault="00A900EB" w:rsidP="008E7EB7">
      <w:pPr>
        <w:pStyle w:val="32"/>
      </w:pPr>
      <w:r w:rsidRPr="00683183">
        <w:rPr>
          <w:rtl/>
        </w:rPr>
        <w:t>דפנות הארון תהיינה עשויות פח ותינתנה לפירוק מהיר.</w:t>
      </w:r>
    </w:p>
    <w:p w14:paraId="55A518EA" w14:textId="77777777" w:rsidR="00A900EB" w:rsidRPr="00683183" w:rsidRDefault="00A900EB" w:rsidP="008E7EB7">
      <w:pPr>
        <w:pStyle w:val="32"/>
      </w:pPr>
      <w:r w:rsidRPr="00683183">
        <w:rPr>
          <w:rtl/>
        </w:rPr>
        <w:t>כל הדפנות יכללו חריצי אוורור.</w:t>
      </w:r>
    </w:p>
    <w:p w14:paraId="39B9B714" w14:textId="77777777" w:rsidR="00A900EB" w:rsidRPr="00683183" w:rsidRDefault="00A900EB" w:rsidP="008E7EB7">
      <w:pPr>
        <w:pStyle w:val="32"/>
        <w:rPr>
          <w:rtl/>
        </w:rPr>
      </w:pPr>
      <w:r w:rsidRPr="00683183">
        <w:rPr>
          <w:rtl/>
        </w:rPr>
        <w:t>משני צידי הארון בחלל הפנימי של הארונות, יהיו תעלות להולכת כבלי התקשורת ואספקת המתח.</w:t>
      </w:r>
    </w:p>
    <w:p w14:paraId="24B14D96" w14:textId="77777777" w:rsidR="00A900EB" w:rsidRPr="00683183" w:rsidRDefault="00A900EB" w:rsidP="008E7EB7">
      <w:pPr>
        <w:pStyle w:val="32"/>
      </w:pPr>
      <w:r w:rsidRPr="00683183">
        <w:rPr>
          <w:rtl/>
        </w:rPr>
        <w:t xml:space="preserve">נדרש לספק את הארון עם 4 מאווררים. כל מאוורר יהיה בעל ספיקה של </w:t>
      </w:r>
      <w:r w:rsidRPr="00683183">
        <w:t>30CFM</w:t>
      </w:r>
      <w:r w:rsidRPr="00683183">
        <w:rPr>
          <w:rtl/>
        </w:rPr>
        <w:t xml:space="preserve"> לפחות.</w:t>
      </w:r>
    </w:p>
    <w:p w14:paraId="40FA4CBB" w14:textId="77777777" w:rsidR="00A900EB" w:rsidRPr="00683183" w:rsidRDefault="00A900EB" w:rsidP="008E7EB7">
      <w:pPr>
        <w:pStyle w:val="32"/>
      </w:pPr>
      <w:r w:rsidRPr="00683183">
        <w:rPr>
          <w:rtl/>
        </w:rPr>
        <w:t xml:space="preserve">המאוורר יופעל ממתח של </w:t>
      </w:r>
      <w:r w:rsidRPr="00683183">
        <w:t>48 VDC</w:t>
      </w:r>
      <w:r w:rsidRPr="00683183">
        <w:rPr>
          <w:rtl/>
        </w:rPr>
        <w:t xml:space="preserve"> או </w:t>
      </w:r>
      <w:r w:rsidRPr="00683183">
        <w:t>220 VAC</w:t>
      </w:r>
      <w:r w:rsidRPr="00683183">
        <w:rPr>
          <w:rtl/>
        </w:rPr>
        <w:t>, בהתאם למתח שיזין את הציוד שבמסד. הוא יהיה בעל מייסב כדורי אטום</w:t>
      </w:r>
      <w:r w:rsidRPr="00683183">
        <w:rPr>
          <w:rFonts w:hint="cs"/>
          <w:rtl/>
        </w:rPr>
        <w:t xml:space="preserve"> </w:t>
      </w:r>
      <w:r w:rsidRPr="00683183">
        <w:rPr>
          <w:rtl/>
        </w:rPr>
        <w:t>(</w:t>
      </w:r>
      <w:r w:rsidRPr="00683183">
        <w:t>SEALED BALL BEARING</w:t>
      </w:r>
      <w:r w:rsidRPr="00683183">
        <w:rPr>
          <w:rtl/>
        </w:rPr>
        <w:t xml:space="preserve">), </w:t>
      </w:r>
      <w:r w:rsidRPr="00683183">
        <w:t>MTBF</w:t>
      </w:r>
      <w:r w:rsidRPr="00683183">
        <w:rPr>
          <w:rtl/>
        </w:rPr>
        <w:t xml:space="preserve"> מינימאלי של 35,000 שעות. סה"כ המאווררים ייצרו רעש אקוסטי</w:t>
      </w:r>
      <w:r w:rsidRPr="00683183">
        <w:rPr>
          <w:rFonts w:hint="cs"/>
          <w:rtl/>
        </w:rPr>
        <w:t xml:space="preserve"> </w:t>
      </w:r>
      <w:r w:rsidRPr="00683183">
        <w:rPr>
          <w:rtl/>
        </w:rPr>
        <w:t xml:space="preserve">קטן מ- </w:t>
      </w:r>
      <w:r w:rsidRPr="00683183">
        <w:t>DBA</w:t>
      </w:r>
      <w:r w:rsidRPr="00683183">
        <w:rPr>
          <w:rtl/>
        </w:rPr>
        <w:t>50 במרחק של 1 מטר, בכל כיוון ובעומס מלא. ע"ג 2 צידי המאוורר יותקן כסוי בטיחותי מסוג רשת.</w:t>
      </w:r>
    </w:p>
    <w:p w14:paraId="5D5E8895" w14:textId="77777777" w:rsidR="00A900EB" w:rsidRPr="00683183" w:rsidRDefault="00A900EB" w:rsidP="008E7EB7">
      <w:pPr>
        <w:pStyle w:val="32"/>
        <w:rPr>
          <w:rtl/>
        </w:rPr>
      </w:pPr>
      <w:r w:rsidRPr="00683183">
        <w:rPr>
          <w:rtl/>
        </w:rPr>
        <w:t>המאווררים יותקנו בדופן העליונה של הארון אל מול פתחים מוכנים לכך.</w:t>
      </w:r>
    </w:p>
    <w:p w14:paraId="0EAAB67D" w14:textId="77777777" w:rsidR="00A900EB" w:rsidRPr="00683183" w:rsidRDefault="00A900EB" w:rsidP="008E7EB7">
      <w:pPr>
        <w:pStyle w:val="32"/>
        <w:rPr>
          <w:rtl/>
        </w:rPr>
      </w:pPr>
      <w:r w:rsidRPr="00683183">
        <w:rPr>
          <w:rtl/>
        </w:rPr>
        <w:t>צבע הארון יהיה שחור, קלוי בתנור או אחר לפי דרישת הלקוח.</w:t>
      </w:r>
    </w:p>
    <w:p w14:paraId="4627A4A3" w14:textId="77777777" w:rsidR="00A900EB" w:rsidRPr="00683183" w:rsidRDefault="00A900EB" w:rsidP="008E7EB7">
      <w:pPr>
        <w:pStyle w:val="32"/>
        <w:rPr>
          <w:rtl/>
        </w:rPr>
      </w:pPr>
      <w:r w:rsidRPr="00683183">
        <w:rPr>
          <w:rtl/>
        </w:rPr>
        <w:t xml:space="preserve">הארקת הארון + כל האביזרים הנלווים להארקה יכללו בתכולת הארון. כולל הארקות פאנלי ניתוב. </w:t>
      </w:r>
    </w:p>
    <w:p w14:paraId="79E3E923" w14:textId="77777777" w:rsidR="00A900EB" w:rsidRPr="00683183" w:rsidRDefault="00A900EB" w:rsidP="008E7EB7">
      <w:pPr>
        <w:pStyle w:val="32"/>
      </w:pPr>
      <w:r w:rsidRPr="00683183">
        <w:rPr>
          <w:rtl/>
        </w:rPr>
        <w:t>הארון יכלול 4 גלגלים לצורך הזזתו, מהם 2 ננעלים (קדמיים).</w:t>
      </w:r>
    </w:p>
    <w:p w14:paraId="3773E172" w14:textId="77777777" w:rsidR="00A900EB" w:rsidRPr="00683183" w:rsidRDefault="00A900EB" w:rsidP="008E7EB7">
      <w:pPr>
        <w:pStyle w:val="32"/>
        <w:rPr>
          <w:rtl/>
        </w:rPr>
      </w:pPr>
      <w:r w:rsidRPr="00683183">
        <w:rPr>
          <w:rtl/>
        </w:rPr>
        <w:t>הכבלים יכנסו לארון דרך הפתח המיועד לכך בחלקו העליון או התחתון של הארון. פתח זה ימוגן כך שלא תהיה אפשרות של פציעת הכבלים מקצוות חדים של פח.</w:t>
      </w:r>
    </w:p>
    <w:p w14:paraId="739CA475" w14:textId="77777777" w:rsidR="00A900EB" w:rsidRPr="00683183" w:rsidRDefault="00A900EB" w:rsidP="008E7EB7">
      <w:pPr>
        <w:pStyle w:val="32"/>
      </w:pPr>
      <w:r w:rsidRPr="00683183">
        <w:rPr>
          <w:rtl/>
        </w:rPr>
        <w:t xml:space="preserve">הארון יסופק כשהוא כולל, פסי שקעים של 6 שקעים כ"א לפחות. כל פס יכיל מאמ"ת של 10-16 </w:t>
      </w:r>
      <w:r w:rsidRPr="00683183">
        <w:t>A</w:t>
      </w:r>
      <w:r w:rsidRPr="00683183">
        <w:rPr>
          <w:rtl/>
        </w:rPr>
        <w:t xml:space="preserve">. המאמ"ת יהיה מוגן במכסה פלסטי (הניתן לפתיחה ולסגירה) ויכיל כבל פנדל באורך של עד </w:t>
      </w:r>
      <w:smartTag w:uri="urn:schemas-microsoft-com:office:smarttags" w:element="metricconverter">
        <w:smartTagPr>
          <w:attr w:name="ProductID" w:val="15 מ'"/>
        </w:smartTagPr>
        <w:r w:rsidRPr="00683183">
          <w:rPr>
            <w:rtl/>
          </w:rPr>
          <w:t>15 מ'</w:t>
        </w:r>
      </w:smartTag>
      <w:r w:rsidRPr="00683183">
        <w:rPr>
          <w:rtl/>
        </w:rPr>
        <w:t xml:space="preserve"> ותקע סיקון 16 אמפר בקצהו. </w:t>
      </w:r>
    </w:p>
    <w:p w14:paraId="5B5E18BC" w14:textId="77777777" w:rsidR="00A900EB" w:rsidRPr="00683183" w:rsidRDefault="00A900EB" w:rsidP="008E7EB7">
      <w:pPr>
        <w:pStyle w:val="32"/>
      </w:pPr>
      <w:r w:rsidRPr="00683183">
        <w:rPr>
          <w:rtl/>
        </w:rPr>
        <w:t xml:space="preserve">יסופקו פסי שקעים שיספיקו לחיבור כל הציוד בארון לרשת החשמל + פס שקעים </w:t>
      </w:r>
      <w:r w:rsidRPr="00683183">
        <w:rPr>
          <w:rFonts w:hint="cs"/>
          <w:rtl/>
        </w:rPr>
        <w:t>רזרבה</w:t>
      </w:r>
      <w:r w:rsidRPr="00683183">
        <w:rPr>
          <w:rtl/>
        </w:rPr>
        <w:t>.</w:t>
      </w:r>
    </w:p>
    <w:p w14:paraId="43E7C46E" w14:textId="77777777" w:rsidR="00A900EB" w:rsidRPr="00683183" w:rsidRDefault="00A900EB" w:rsidP="008E7EB7">
      <w:pPr>
        <w:pStyle w:val="32"/>
      </w:pPr>
      <w:r w:rsidRPr="00683183">
        <w:rPr>
          <w:rtl/>
        </w:rPr>
        <w:t>פסי השקעים שיסופקו יהיו בסטנדרט "19 ויותקנו בחלקו האחורי של הארון במאוזן האחד מתחת לשני כך שתהיה אליהם גישה מהדלת האחורית.</w:t>
      </w:r>
    </w:p>
    <w:p w14:paraId="2D678B86" w14:textId="77777777" w:rsidR="00A900EB" w:rsidRPr="00683183" w:rsidRDefault="00A900EB" w:rsidP="008E7EB7">
      <w:pPr>
        <w:pStyle w:val="32"/>
        <w:rPr>
          <w:rtl/>
        </w:rPr>
      </w:pPr>
      <w:r w:rsidRPr="00683183">
        <w:rPr>
          <w:rtl/>
        </w:rPr>
        <w:t>לפני הזמנת הארון אצל היצרן, יגיש הספק תוכניות ומפרטים של הארון לאישור.</w:t>
      </w:r>
    </w:p>
    <w:p w14:paraId="78606C2B" w14:textId="77777777" w:rsidR="00A900EB" w:rsidRPr="00683183" w:rsidRDefault="00A900EB" w:rsidP="008E7EB7">
      <w:pPr>
        <w:pStyle w:val="32"/>
      </w:pPr>
      <w:r w:rsidRPr="00683183">
        <w:rPr>
          <w:rtl/>
        </w:rPr>
        <w:t>כל אביזרי החשמל יעמדו בחוק החשמל התשי"ד 1954 ולפי תקנות פקודות בטיחות בעבודה התש"ל 1970 ועל פי כל דין.</w:t>
      </w:r>
    </w:p>
    <w:p w14:paraId="26229B51" w14:textId="77777777" w:rsidR="00A900EB" w:rsidRPr="00683183" w:rsidRDefault="00A900EB" w:rsidP="008E7EB7">
      <w:pPr>
        <w:pStyle w:val="32"/>
        <w:rPr>
          <w:rtl/>
        </w:rPr>
      </w:pPr>
      <w:r w:rsidRPr="00683183">
        <w:rPr>
          <w:rtl/>
        </w:rPr>
        <w:t>בכל מסד שיסופק יישארו פנויים 30% מהגובה לצורך הוספת ציוד עתידי.</w:t>
      </w:r>
    </w:p>
    <w:p w14:paraId="18AD4945" w14:textId="77777777" w:rsidR="00A900EB" w:rsidRPr="00683183" w:rsidRDefault="00A900EB" w:rsidP="008E7EB7">
      <w:pPr>
        <w:pStyle w:val="32"/>
      </w:pPr>
      <w:r w:rsidRPr="00683183">
        <w:rPr>
          <w:rtl/>
        </w:rPr>
        <w:t>בתחתית המסד יותקן פס נחושת לחיבורי הארקה לציוד.</w:t>
      </w:r>
    </w:p>
    <w:p w14:paraId="4AE0A38C" w14:textId="77777777" w:rsidR="00A900EB" w:rsidRPr="00683183" w:rsidRDefault="00A900EB" w:rsidP="008E7EB7">
      <w:pPr>
        <w:pStyle w:val="32"/>
      </w:pPr>
      <w:r w:rsidRPr="00683183">
        <w:rPr>
          <w:rtl/>
        </w:rPr>
        <w:t xml:space="preserve">בכל אחת ואחת מדלתות הארון יותקן מפסק טמפר שיחובר לרכזת אזעקה לגילוי פתיחה לא מורשית. </w:t>
      </w:r>
    </w:p>
    <w:p w14:paraId="26EF16A4" w14:textId="77777777" w:rsidR="00A900EB" w:rsidRPr="00683183" w:rsidRDefault="00A900EB" w:rsidP="008E7EB7">
      <w:pPr>
        <w:pStyle w:val="32"/>
      </w:pPr>
      <w:r w:rsidRPr="00683183">
        <w:rPr>
          <w:rtl/>
        </w:rPr>
        <w:t xml:space="preserve">נושא זה מפורט בהרחבה בחלק א' של מפרט זה בפרק המגדיר את דרישות המיגון העצמי. </w:t>
      </w:r>
    </w:p>
    <w:p w14:paraId="66C9F071" w14:textId="1091BF1E" w:rsidR="00B140D0" w:rsidRPr="00683183" w:rsidRDefault="00B140D0" w:rsidP="0056672B">
      <w:pPr>
        <w:pStyle w:val="22"/>
      </w:pPr>
      <w:bookmarkStart w:id="1554" w:name="_Toc128476973"/>
      <w:bookmarkStart w:id="1555" w:name="_Toc499568564"/>
      <w:r w:rsidRPr="00683183">
        <w:rPr>
          <w:rtl/>
        </w:rPr>
        <w:t xml:space="preserve">ארון ציוד </w:t>
      </w:r>
      <w:r w:rsidRPr="00683183">
        <w:t>indoor</w:t>
      </w:r>
      <w:r w:rsidRPr="00683183">
        <w:rPr>
          <w:rtl/>
        </w:rPr>
        <w:t xml:space="preserve"> </w:t>
      </w:r>
      <w:r w:rsidRPr="00683183">
        <w:t>U</w:t>
      </w:r>
      <w:r>
        <w:rPr>
          <w:rFonts w:hint="cs"/>
          <w:rtl/>
        </w:rPr>
        <w:t>24</w:t>
      </w:r>
      <w:bookmarkEnd w:id="1554"/>
    </w:p>
    <w:p w14:paraId="6C1A088C" w14:textId="77777777" w:rsidR="00B140D0" w:rsidRDefault="00B140D0" w:rsidP="0056672B">
      <w:pPr>
        <w:pStyle w:val="2f1"/>
        <w:rPr>
          <w:rtl/>
        </w:rPr>
      </w:pPr>
      <w:r w:rsidRPr="00683183">
        <w:rPr>
          <w:rtl/>
        </w:rPr>
        <w:t xml:space="preserve">מאפיינים זהים לארון </w:t>
      </w:r>
      <w:r w:rsidRPr="00683183">
        <w:rPr>
          <w:rFonts w:hint="cs"/>
          <w:rtl/>
        </w:rPr>
        <w:t>44</w:t>
      </w:r>
      <w:r w:rsidRPr="00683183">
        <w:t>U</w:t>
      </w:r>
      <w:r w:rsidRPr="00683183">
        <w:rPr>
          <w:rtl/>
        </w:rPr>
        <w:t xml:space="preserve"> למעט הגובה.</w:t>
      </w:r>
    </w:p>
    <w:p w14:paraId="00DD4775" w14:textId="77777777" w:rsidR="00A900EB" w:rsidRPr="00683183" w:rsidRDefault="00A900EB" w:rsidP="0056672B">
      <w:pPr>
        <w:pStyle w:val="22"/>
      </w:pPr>
      <w:bookmarkStart w:id="1556" w:name="_Toc128476974"/>
      <w:r w:rsidRPr="00683183">
        <w:rPr>
          <w:rtl/>
        </w:rPr>
        <w:t xml:space="preserve">ארון ציוד </w:t>
      </w:r>
      <w:r w:rsidRPr="00683183">
        <w:t>indoor</w:t>
      </w:r>
      <w:r w:rsidRPr="00683183">
        <w:rPr>
          <w:rtl/>
        </w:rPr>
        <w:t xml:space="preserve"> </w:t>
      </w:r>
      <w:r w:rsidRPr="00683183">
        <w:t>U</w:t>
      </w:r>
      <w:r w:rsidRPr="00683183">
        <w:rPr>
          <w:rtl/>
        </w:rPr>
        <w:t>15</w:t>
      </w:r>
      <w:bookmarkEnd w:id="1555"/>
      <w:bookmarkEnd w:id="1556"/>
    </w:p>
    <w:p w14:paraId="440B0BB3" w14:textId="77777777" w:rsidR="00A900EB" w:rsidRPr="00683183" w:rsidRDefault="00A900EB" w:rsidP="0056672B">
      <w:pPr>
        <w:pStyle w:val="2f1"/>
        <w:rPr>
          <w:rtl/>
        </w:rPr>
      </w:pPr>
      <w:bookmarkStart w:id="1557" w:name="_Toc528067776"/>
      <w:r w:rsidRPr="00683183">
        <w:rPr>
          <w:rtl/>
        </w:rPr>
        <w:t xml:space="preserve">מאפיינים זהים לארון </w:t>
      </w:r>
      <w:r w:rsidRPr="00683183">
        <w:rPr>
          <w:rFonts w:hint="cs"/>
          <w:rtl/>
        </w:rPr>
        <w:t>44</w:t>
      </w:r>
      <w:r w:rsidRPr="00683183">
        <w:t>U</w:t>
      </w:r>
      <w:r w:rsidRPr="00683183">
        <w:rPr>
          <w:rtl/>
        </w:rPr>
        <w:t xml:space="preserve"> למעט הגובה.</w:t>
      </w:r>
      <w:bookmarkEnd w:id="1557"/>
    </w:p>
    <w:p w14:paraId="263D7187" w14:textId="77777777" w:rsidR="00A900EB" w:rsidRPr="00683183" w:rsidRDefault="00A900EB" w:rsidP="0056672B">
      <w:pPr>
        <w:pStyle w:val="22"/>
      </w:pPr>
      <w:bookmarkStart w:id="1558" w:name="_Toc499568565"/>
      <w:bookmarkStart w:id="1559" w:name="_Toc128476975"/>
      <w:r w:rsidRPr="00683183">
        <w:rPr>
          <w:rtl/>
        </w:rPr>
        <w:t xml:space="preserve">ארון ציוד </w:t>
      </w:r>
      <w:r w:rsidRPr="00683183">
        <w:t>indoor</w:t>
      </w:r>
      <w:r w:rsidRPr="00683183">
        <w:rPr>
          <w:rtl/>
        </w:rPr>
        <w:t xml:space="preserve"> </w:t>
      </w:r>
      <w:r w:rsidRPr="00683183">
        <w:t>U</w:t>
      </w:r>
      <w:r w:rsidRPr="00683183">
        <w:rPr>
          <w:rtl/>
        </w:rPr>
        <w:t>12</w:t>
      </w:r>
      <w:bookmarkEnd w:id="1558"/>
      <w:bookmarkEnd w:id="1559"/>
    </w:p>
    <w:p w14:paraId="1E38FF91" w14:textId="77777777" w:rsidR="00A900EB" w:rsidRDefault="00A900EB" w:rsidP="0056672B">
      <w:pPr>
        <w:pStyle w:val="2f1"/>
        <w:rPr>
          <w:rtl/>
        </w:rPr>
      </w:pPr>
      <w:bookmarkStart w:id="1560" w:name="_Toc528067778"/>
      <w:r w:rsidRPr="00683183">
        <w:rPr>
          <w:rtl/>
        </w:rPr>
        <w:t xml:space="preserve">מאפיינים זהים לארון </w:t>
      </w:r>
      <w:r w:rsidRPr="00683183">
        <w:rPr>
          <w:rFonts w:hint="cs"/>
          <w:rtl/>
        </w:rPr>
        <w:t>44</w:t>
      </w:r>
      <w:r w:rsidRPr="00683183">
        <w:t>U</w:t>
      </w:r>
      <w:r w:rsidRPr="00683183">
        <w:rPr>
          <w:rtl/>
        </w:rPr>
        <w:t xml:space="preserve"> למעט הגובה.</w:t>
      </w:r>
      <w:bookmarkEnd w:id="1560"/>
    </w:p>
    <w:p w14:paraId="0719E422" w14:textId="77777777" w:rsidR="00880A73" w:rsidRDefault="00880A73" w:rsidP="0056672B">
      <w:pPr>
        <w:pStyle w:val="2f1"/>
        <w:rPr>
          <w:rtl/>
        </w:rPr>
      </w:pPr>
    </w:p>
    <w:p w14:paraId="0BFE737C" w14:textId="77777777" w:rsidR="00511561" w:rsidRPr="00DB4100" w:rsidRDefault="00511561" w:rsidP="0056672B">
      <w:pPr>
        <w:pStyle w:val="22"/>
      </w:pPr>
      <w:bookmarkStart w:id="1561" w:name="_Toc390071581"/>
      <w:bookmarkStart w:id="1562" w:name="_Toc391226274"/>
      <w:bookmarkStart w:id="1563" w:name="_Toc474850635"/>
      <w:bookmarkStart w:id="1564" w:name="_Toc514834740"/>
      <w:bookmarkStart w:id="1565" w:name="_Toc128476976"/>
      <w:bookmarkStart w:id="1566" w:name="_Toc390071582"/>
      <w:bookmarkStart w:id="1567" w:name="_Toc391226275"/>
      <w:bookmarkStart w:id="1568" w:name="_Toc474850636"/>
      <w:bookmarkStart w:id="1569" w:name="_Toc108000209"/>
      <w:r w:rsidRPr="00DB4100">
        <w:rPr>
          <w:rtl/>
        </w:rPr>
        <w:t>ארון קיר לבקרים</w:t>
      </w:r>
      <w:bookmarkEnd w:id="1561"/>
      <w:bookmarkEnd w:id="1562"/>
      <w:bookmarkEnd w:id="1563"/>
      <w:bookmarkEnd w:id="1564"/>
      <w:bookmarkEnd w:id="1565"/>
    </w:p>
    <w:p w14:paraId="3BA11C56" w14:textId="77777777" w:rsidR="00511561" w:rsidRPr="002C58B3" w:rsidRDefault="00511561" w:rsidP="008E7EB7">
      <w:pPr>
        <w:pStyle w:val="32"/>
      </w:pPr>
      <w:r w:rsidRPr="002C58B3">
        <w:rPr>
          <w:rtl/>
        </w:rPr>
        <w:t xml:space="preserve">ייעוד: התקנת בקרים אלקטרוניים כגון, בקרי דלתות, בקרי </w:t>
      </w:r>
      <w:r w:rsidRPr="002C58B3">
        <w:t>PLC</w:t>
      </w:r>
      <w:r w:rsidRPr="002C58B3">
        <w:rPr>
          <w:rtl/>
        </w:rPr>
        <w:t xml:space="preserve"> של מערכות </w:t>
      </w:r>
      <w:r w:rsidRPr="002C58B3">
        <w:t>SCADA</w:t>
      </w:r>
      <w:r w:rsidRPr="002C58B3">
        <w:rPr>
          <w:rtl/>
        </w:rPr>
        <w:t>, רכזות פריצה וכדומה אשר יותקן במתחמים סגורים.</w:t>
      </w:r>
    </w:p>
    <w:p w14:paraId="2EC8E33D" w14:textId="77777777" w:rsidR="00511561" w:rsidRPr="002C58B3" w:rsidRDefault="00511561" w:rsidP="008E7EB7">
      <w:pPr>
        <w:pStyle w:val="32"/>
        <w:rPr>
          <w:rtl/>
        </w:rPr>
      </w:pPr>
      <w:r w:rsidRPr="002C58B3">
        <w:rPr>
          <w:rtl/>
        </w:rPr>
        <w:t>חומר גלם : מתכת צבועה בתנור.</w:t>
      </w:r>
    </w:p>
    <w:p w14:paraId="6BC26663" w14:textId="77777777" w:rsidR="00511561" w:rsidRPr="002C58B3" w:rsidRDefault="00511561" w:rsidP="008E7EB7">
      <w:pPr>
        <w:pStyle w:val="32"/>
      </w:pPr>
      <w:r w:rsidRPr="002C58B3">
        <w:rPr>
          <w:rtl/>
        </w:rPr>
        <w:t>גובה 200*רוחב 100* עומק 30 ס"מ</w:t>
      </w:r>
    </w:p>
    <w:p w14:paraId="1BDECBE5" w14:textId="77777777" w:rsidR="00511561" w:rsidRPr="002C58B3" w:rsidRDefault="00511561" w:rsidP="008E7EB7">
      <w:pPr>
        <w:pStyle w:val="32"/>
      </w:pPr>
      <w:r w:rsidRPr="002C58B3">
        <w:rPr>
          <w:rtl/>
        </w:rPr>
        <w:t>שאר המאפיינים כנ"ל.</w:t>
      </w:r>
    </w:p>
    <w:p w14:paraId="779FC5E4" w14:textId="77777777" w:rsidR="00CC491F" w:rsidRDefault="00CC491F" w:rsidP="0056672B">
      <w:pPr>
        <w:bidi w:val="0"/>
        <w:spacing w:after="0" w:line="360" w:lineRule="auto"/>
        <w:rPr>
          <w:rFonts w:ascii="Arial" w:hAnsi="Arial"/>
          <w:sz w:val="24"/>
          <w:szCs w:val="24"/>
          <w:u w:val="single"/>
          <w:rtl/>
        </w:rPr>
      </w:pPr>
      <w:r>
        <w:rPr>
          <w:rtl/>
        </w:rPr>
        <w:br w:type="page"/>
      </w:r>
    </w:p>
    <w:p w14:paraId="1CEB0B8C" w14:textId="74DA5946" w:rsidR="00BD5F04" w:rsidRPr="00DB4100" w:rsidRDefault="00BD5F04" w:rsidP="0056672B">
      <w:pPr>
        <w:pStyle w:val="22"/>
      </w:pPr>
      <w:bookmarkStart w:id="1570" w:name="_Toc128476977"/>
      <w:r w:rsidRPr="00DB4100">
        <w:rPr>
          <w:rtl/>
        </w:rPr>
        <w:t>ארון ריצפתי לבקרים</w:t>
      </w:r>
      <w:bookmarkEnd w:id="1566"/>
      <w:bookmarkEnd w:id="1567"/>
      <w:bookmarkEnd w:id="1568"/>
      <w:bookmarkEnd w:id="1569"/>
      <w:bookmarkEnd w:id="1570"/>
    </w:p>
    <w:p w14:paraId="0026AB2B" w14:textId="77777777" w:rsidR="00BD5F04" w:rsidRPr="002C58B3" w:rsidRDefault="00BD5F04" w:rsidP="008E7EB7">
      <w:pPr>
        <w:pStyle w:val="32"/>
      </w:pPr>
      <w:r w:rsidRPr="002C58B3">
        <w:rPr>
          <w:rtl/>
        </w:rPr>
        <w:t xml:space="preserve">ייעוד: התקנת בקרים אלקטרוניים כגון, בקרי דלתות, בקרי </w:t>
      </w:r>
      <w:r w:rsidRPr="002C58B3">
        <w:t>PLC</w:t>
      </w:r>
      <w:r w:rsidRPr="002C58B3">
        <w:rPr>
          <w:rtl/>
        </w:rPr>
        <w:t xml:space="preserve"> של מערכות </w:t>
      </w:r>
      <w:r w:rsidRPr="002C58B3">
        <w:t>SCADA</w:t>
      </w:r>
      <w:r w:rsidRPr="002C58B3">
        <w:rPr>
          <w:rtl/>
        </w:rPr>
        <w:t>, רכזות פריצה וכדומה אשר יותקן במתחמים סגורים.</w:t>
      </w:r>
    </w:p>
    <w:p w14:paraId="668131AA" w14:textId="77777777" w:rsidR="00BD5F04" w:rsidRPr="002C58B3" w:rsidRDefault="00BD5F04" w:rsidP="008E7EB7">
      <w:pPr>
        <w:pStyle w:val="32"/>
      </w:pPr>
      <w:r w:rsidRPr="002C58B3">
        <w:rPr>
          <w:rtl/>
        </w:rPr>
        <w:t>בשימוש עבור מערכת בקרת כניסה, יכיל הארון את כל ספקי הכוח מצברי הגיבוי לבקרים ולמנעולים החשמליים.</w:t>
      </w:r>
    </w:p>
    <w:p w14:paraId="055B2493" w14:textId="77777777" w:rsidR="00BD5F04" w:rsidRPr="002C58B3" w:rsidRDefault="00BD5F04" w:rsidP="008E7EB7">
      <w:pPr>
        <w:pStyle w:val="32"/>
      </w:pPr>
      <w:r w:rsidRPr="002C58B3">
        <w:rPr>
          <w:rtl/>
        </w:rPr>
        <w:t>מימדים: ארון רצפתי :</w:t>
      </w:r>
      <w:r w:rsidRPr="002C58B3">
        <w:t>2.00x1.00x.35</w:t>
      </w:r>
      <w:r w:rsidRPr="002C58B3">
        <w:rPr>
          <w:rtl/>
        </w:rPr>
        <w:t xml:space="preserve"> מטר לערך.</w:t>
      </w:r>
    </w:p>
    <w:p w14:paraId="1496C6CA" w14:textId="77777777" w:rsidR="00BD5F04" w:rsidRPr="002C58B3" w:rsidRDefault="00BD5F04" w:rsidP="008E7EB7">
      <w:pPr>
        <w:pStyle w:val="32"/>
      </w:pPr>
      <w:r w:rsidRPr="002C58B3">
        <w:rPr>
          <w:rtl/>
        </w:rPr>
        <w:t>חומר גלם : מתכת צבועה בתנור.</w:t>
      </w:r>
    </w:p>
    <w:p w14:paraId="7754ED60" w14:textId="77777777" w:rsidR="00BD5F04" w:rsidRPr="002C58B3" w:rsidRDefault="00BD5F04" w:rsidP="008E7EB7">
      <w:pPr>
        <w:pStyle w:val="32"/>
      </w:pPr>
      <w:r w:rsidRPr="002C58B3">
        <w:rPr>
          <w:rtl/>
        </w:rPr>
        <w:t>שאר המאפיינים כנ"ל.</w:t>
      </w:r>
    </w:p>
    <w:p w14:paraId="33EEA427" w14:textId="5D2CF996" w:rsidR="00A900EB" w:rsidRPr="00683183" w:rsidRDefault="00A900EB" w:rsidP="0056672B">
      <w:pPr>
        <w:pStyle w:val="22"/>
      </w:pPr>
      <w:bookmarkStart w:id="1571" w:name="_Toc499568567"/>
      <w:bookmarkStart w:id="1572" w:name="_Toc128476978"/>
      <w:r w:rsidRPr="00683183">
        <w:rPr>
          <w:rtl/>
        </w:rPr>
        <w:t xml:space="preserve">ארון ציוד </w:t>
      </w:r>
      <w:r w:rsidRPr="00683183">
        <w:t>outdoor</w:t>
      </w:r>
      <w:r w:rsidRPr="00683183">
        <w:rPr>
          <w:rtl/>
        </w:rPr>
        <w:t xml:space="preserve"> לאתר קצה</w:t>
      </w:r>
      <w:bookmarkEnd w:id="1571"/>
      <w:bookmarkEnd w:id="1572"/>
    </w:p>
    <w:p w14:paraId="651C3E4A" w14:textId="77777777" w:rsidR="00A900EB" w:rsidRPr="00683183" w:rsidRDefault="00A900EB" w:rsidP="008E7EB7">
      <w:pPr>
        <w:pStyle w:val="32"/>
      </w:pPr>
      <w:r w:rsidRPr="00683183">
        <w:rPr>
          <w:rtl/>
        </w:rPr>
        <w:t>אפיון זה מתייחס לארונות אשר יותקנו באתרי הקצה מחוץ למבנה.</w:t>
      </w:r>
    </w:p>
    <w:p w14:paraId="078E79B9" w14:textId="77777777" w:rsidR="00A900EB" w:rsidRPr="00683183" w:rsidRDefault="00A900EB" w:rsidP="008E7EB7">
      <w:pPr>
        <w:pStyle w:val="32"/>
      </w:pPr>
      <w:r w:rsidRPr="00683183">
        <w:rPr>
          <w:rFonts w:hint="cs"/>
          <w:rtl/>
        </w:rPr>
        <w:t>כל ארון ציוד אשר יותקן בתנאי חוץ, יותקן בתוך פילר בטון יצוק, אשר ננעל בדלת מתכתית מחורצת. הפילר יותקן על גבי צוקל בטון ליצירת חיפוי מושלם בתחתית הארון, מכל צידיו.</w:t>
      </w:r>
      <w:r w:rsidRPr="00683183">
        <w:rPr>
          <w:rFonts w:hint="cs"/>
          <w:rtl/>
        </w:rPr>
        <w:br/>
      </w:r>
      <w:r w:rsidRPr="00683183">
        <w:rPr>
          <w:rFonts w:hint="cs"/>
          <w:b/>
          <w:bCs/>
          <w:rtl/>
        </w:rPr>
        <w:t xml:space="preserve">מחיר יציקת הבטון, אספקת והתקנת הפילר ושאר הפעולות הנדרשות לאספקה, הפעלה והתקנת הארון בתצורתו הנדרשת </w:t>
      </w:r>
      <w:r w:rsidRPr="00683183">
        <w:rPr>
          <w:rFonts w:hint="cs"/>
          <w:b/>
          <w:bCs/>
          <w:u w:val="single"/>
          <w:rtl/>
        </w:rPr>
        <w:t>יהיו מגולמים במחיר הפריט.</w:t>
      </w:r>
    </w:p>
    <w:p w14:paraId="7FE063B4" w14:textId="77777777" w:rsidR="00A900EB" w:rsidRPr="00683183" w:rsidRDefault="00A900EB" w:rsidP="008E7EB7">
      <w:pPr>
        <w:pStyle w:val="32"/>
      </w:pPr>
      <w:r w:rsidRPr="00683183">
        <w:rPr>
          <w:rtl/>
        </w:rPr>
        <w:t>חומר גלם: פוליקרבונט.</w:t>
      </w:r>
    </w:p>
    <w:p w14:paraId="5E5DE4C1" w14:textId="77777777" w:rsidR="00A900EB" w:rsidRPr="00683183" w:rsidRDefault="00A900EB" w:rsidP="008E7EB7">
      <w:pPr>
        <w:pStyle w:val="32"/>
      </w:pPr>
      <w:r w:rsidRPr="00683183">
        <w:rPr>
          <w:rtl/>
        </w:rPr>
        <w:t xml:space="preserve">מימדים: </w:t>
      </w:r>
      <w:r w:rsidRPr="00683183">
        <w:t>w60 d40 h120</w:t>
      </w:r>
      <w:r w:rsidRPr="00683183">
        <w:rPr>
          <w:rtl/>
        </w:rPr>
        <w:t xml:space="preserve"> ניתנים לשינוי ע"פ החלטת הלקוח בכל מקרה לגופו.</w:t>
      </w:r>
    </w:p>
    <w:p w14:paraId="531D9D66" w14:textId="77777777" w:rsidR="00A900EB" w:rsidRPr="00683183" w:rsidRDefault="00A900EB" w:rsidP="008E7EB7">
      <w:pPr>
        <w:pStyle w:val="32"/>
      </w:pPr>
      <w:r w:rsidRPr="00683183">
        <w:rPr>
          <w:rtl/>
        </w:rPr>
        <w:t>הארון יהיה מסוג פולי קרבונט משוריין דגם ענבר, אורלייט או שווה תכונות.</w:t>
      </w:r>
    </w:p>
    <w:p w14:paraId="322C315D" w14:textId="77777777" w:rsidR="00A900EB" w:rsidRPr="00683183" w:rsidRDefault="00A900EB" w:rsidP="008E7EB7">
      <w:pPr>
        <w:pStyle w:val="32"/>
      </w:pPr>
      <w:r w:rsidRPr="00683183">
        <w:rPr>
          <w:rtl/>
        </w:rPr>
        <w:t>התקנה בשלושה אופנים:</w:t>
      </w:r>
    </w:p>
    <w:p w14:paraId="646E986C" w14:textId="77777777" w:rsidR="00A900EB" w:rsidRPr="00683183" w:rsidRDefault="00A900EB" w:rsidP="0056672B">
      <w:pPr>
        <w:pStyle w:val="42"/>
      </w:pPr>
      <w:r w:rsidRPr="00683183">
        <w:rPr>
          <w:rtl/>
        </w:rPr>
        <w:t xml:space="preserve">על גבי הקרקע כולל </w:t>
      </w:r>
      <w:proofErr w:type="spellStart"/>
      <w:r w:rsidRPr="00683183">
        <w:rPr>
          <w:rtl/>
        </w:rPr>
        <w:t>צוקל</w:t>
      </w:r>
      <w:proofErr w:type="spellEnd"/>
      <w:r w:rsidRPr="00683183">
        <w:rPr>
          <w:rtl/>
        </w:rPr>
        <w:t xml:space="preserve"> ללא תוספת תשלום.</w:t>
      </w:r>
    </w:p>
    <w:p w14:paraId="01DA46B2" w14:textId="77777777" w:rsidR="00A900EB" w:rsidRPr="00683183" w:rsidRDefault="00A900EB" w:rsidP="0056672B">
      <w:pPr>
        <w:pStyle w:val="42"/>
      </w:pPr>
      <w:r w:rsidRPr="00683183">
        <w:rPr>
          <w:rtl/>
        </w:rPr>
        <w:t>על גבי עמוד תאורה ותורן באמצעות מתאם התקנה ללא תוספת תשלום.</w:t>
      </w:r>
    </w:p>
    <w:p w14:paraId="2DD6DDE0" w14:textId="77777777" w:rsidR="00A900EB" w:rsidRPr="00683183" w:rsidRDefault="00A900EB" w:rsidP="0056672B">
      <w:pPr>
        <w:pStyle w:val="42"/>
      </w:pPr>
      <w:r w:rsidRPr="00683183">
        <w:rPr>
          <w:rtl/>
        </w:rPr>
        <w:t>על גבי קיר באמצעות מתאם התקנה ללא תוספת תשלום.</w:t>
      </w:r>
    </w:p>
    <w:p w14:paraId="604BEF2E" w14:textId="77777777" w:rsidR="00A900EB" w:rsidRPr="00683183" w:rsidRDefault="00A900EB" w:rsidP="008E7EB7">
      <w:pPr>
        <w:pStyle w:val="32"/>
      </w:pPr>
      <w:r w:rsidRPr="00683183">
        <w:rPr>
          <w:rtl/>
        </w:rPr>
        <w:t>בארון יותקן כל הציוד התומך לאמצעי הקצה ולתקשורת למ</w:t>
      </w:r>
      <w:r w:rsidRPr="00683183">
        <w:rPr>
          <w:rFonts w:hint="cs"/>
          <w:rtl/>
        </w:rPr>
        <w:t>וקד</w:t>
      </w:r>
      <w:r w:rsidRPr="00683183">
        <w:rPr>
          <w:rtl/>
        </w:rPr>
        <w:t>.</w:t>
      </w:r>
    </w:p>
    <w:p w14:paraId="5C23A52E" w14:textId="77777777" w:rsidR="00A900EB" w:rsidRPr="00683183" w:rsidRDefault="00A900EB" w:rsidP="008E7EB7">
      <w:pPr>
        <w:pStyle w:val="32"/>
      </w:pPr>
      <w:r w:rsidRPr="00683183">
        <w:rPr>
          <w:rtl/>
        </w:rPr>
        <w:t>דופן אחורית קבועה מותאמת לתלייה על קיר ועמוד תאורה או תורן.</w:t>
      </w:r>
    </w:p>
    <w:p w14:paraId="5E84BE02" w14:textId="77777777" w:rsidR="00A900EB" w:rsidRPr="00683183" w:rsidRDefault="00A900EB" w:rsidP="008E7EB7">
      <w:pPr>
        <w:pStyle w:val="32"/>
      </w:pPr>
      <w:r w:rsidRPr="00683183">
        <w:rPr>
          <w:rtl/>
        </w:rPr>
        <w:t>צבוע בצבע אפור.</w:t>
      </w:r>
    </w:p>
    <w:p w14:paraId="257A4CF0" w14:textId="77777777" w:rsidR="00A900EB" w:rsidRPr="00683183" w:rsidRDefault="00A900EB" w:rsidP="008E7EB7">
      <w:pPr>
        <w:pStyle w:val="32"/>
      </w:pPr>
      <w:r w:rsidRPr="00683183">
        <w:rPr>
          <w:rtl/>
        </w:rPr>
        <w:t>כל פריטי מערכת החשמל ישולטו בעברית אודות תפקידם והמעגל החשמלי אותו הם משרתים. השילוט ייעשה באמצעות מדבקות פוליאסטר שהודפסו במדפסת ייעודית.</w:t>
      </w:r>
    </w:p>
    <w:p w14:paraId="21AA487D" w14:textId="77777777" w:rsidR="00A900EB" w:rsidRPr="00683183" w:rsidRDefault="00A900EB" w:rsidP="008E7EB7">
      <w:pPr>
        <w:pStyle w:val="32"/>
      </w:pPr>
      <w:r w:rsidRPr="00683183">
        <w:rPr>
          <w:rtl/>
        </w:rPr>
        <w:t xml:space="preserve">הארון יהיה ניתן לנעילה, מחומר קשיח ומוגן מתנאי סביבה ברמת </w:t>
      </w:r>
      <w:r w:rsidRPr="00683183">
        <w:t>IP55</w:t>
      </w:r>
      <w:r w:rsidRPr="00683183">
        <w:rPr>
          <w:rtl/>
        </w:rPr>
        <w:t>.</w:t>
      </w:r>
    </w:p>
    <w:p w14:paraId="1CABBA08" w14:textId="2F8D8D87" w:rsidR="00A900EB" w:rsidRPr="00683183" w:rsidRDefault="00A900EB" w:rsidP="008E7EB7">
      <w:pPr>
        <w:pStyle w:val="32"/>
      </w:pPr>
      <w:r w:rsidRPr="00683183">
        <w:rPr>
          <w:rtl/>
        </w:rPr>
        <w:t>הארון יכלול ס</w:t>
      </w:r>
      <w:r w:rsidR="002C32A5">
        <w:rPr>
          <w:rFonts w:hint="cs"/>
          <w:rtl/>
        </w:rPr>
        <w:t>וכ</w:t>
      </w:r>
      <w:r w:rsidRPr="00683183">
        <w:rPr>
          <w:rtl/>
        </w:rPr>
        <w:t>ך שמש.</w:t>
      </w:r>
    </w:p>
    <w:p w14:paraId="030C777D" w14:textId="77777777" w:rsidR="00A900EB" w:rsidRPr="00683183" w:rsidRDefault="00A900EB" w:rsidP="008E7EB7">
      <w:pPr>
        <w:pStyle w:val="32"/>
      </w:pPr>
      <w:r w:rsidRPr="00683183">
        <w:rPr>
          <w:rtl/>
        </w:rPr>
        <w:t>הארון יהיה מאוורר במידה שתבטיח שמירה על טמפרטורה מתאימה להגדרות הציוד המותקן בו, ויותקנו בו התקני תחלופת אויר כגון מאווררים.</w:t>
      </w:r>
    </w:p>
    <w:p w14:paraId="10509AD4" w14:textId="77777777" w:rsidR="00A900EB" w:rsidRPr="00683183" w:rsidRDefault="00A900EB" w:rsidP="008E7EB7">
      <w:pPr>
        <w:pStyle w:val="32"/>
        <w:rPr>
          <w:rtl/>
        </w:rPr>
      </w:pPr>
      <w:r w:rsidRPr="00683183">
        <w:rPr>
          <w:rtl/>
        </w:rPr>
        <w:t>החיווט בתוך הארון יעבור בתעלות נפרדות עבור ז"י, ז"ח ובקרה.</w:t>
      </w:r>
    </w:p>
    <w:p w14:paraId="7F507521" w14:textId="77777777" w:rsidR="00A900EB" w:rsidRPr="00683183" w:rsidRDefault="00A900EB" w:rsidP="008E7EB7">
      <w:pPr>
        <w:pStyle w:val="32"/>
      </w:pPr>
      <w:r w:rsidRPr="00683183">
        <w:rPr>
          <w:rtl/>
        </w:rPr>
        <w:t>פתחי אוורור יכוסו בסבכה דקורטיבית (במידת הצורך יותקנו מאווררים להוצאת אוויר חם).</w:t>
      </w:r>
    </w:p>
    <w:p w14:paraId="4CAA7A15" w14:textId="77777777" w:rsidR="00A900EB" w:rsidRPr="00683183" w:rsidRDefault="00A900EB" w:rsidP="008E7EB7">
      <w:pPr>
        <w:pStyle w:val="32"/>
      </w:pPr>
      <w:r w:rsidRPr="00683183">
        <w:rPr>
          <w:rtl/>
        </w:rPr>
        <w:t xml:space="preserve">בארון יותקן שקע יציאת מתח </w:t>
      </w:r>
      <w:r w:rsidRPr="00683183">
        <w:t>230V AC</w:t>
      </w:r>
      <w:r w:rsidRPr="00683183">
        <w:rPr>
          <w:rtl/>
        </w:rPr>
        <w:t xml:space="preserve"> סטנדרטי לשימוש טכנאי. שקע זה יהיה מוגן באמצעות ממסר פחת ומאמ"ת.</w:t>
      </w:r>
    </w:p>
    <w:p w14:paraId="431A64A6" w14:textId="77777777" w:rsidR="00A900EB" w:rsidRPr="00683183" w:rsidRDefault="00A900EB" w:rsidP="008E7EB7">
      <w:pPr>
        <w:pStyle w:val="32"/>
      </w:pPr>
      <w:r w:rsidRPr="00683183">
        <w:rPr>
          <w:rtl/>
        </w:rPr>
        <w:t xml:space="preserve">הארון יסופק עם גוף תאורה מסוג </w:t>
      </w:r>
      <w:r w:rsidRPr="00683183">
        <w:t>RAMI-9</w:t>
      </w:r>
      <w:r w:rsidRPr="00683183">
        <w:rPr>
          <w:rtl/>
        </w:rPr>
        <w:t xml:space="preserve"> לנורת </w:t>
      </w:r>
      <w:r w:rsidRPr="00683183">
        <w:t>PL</w:t>
      </w:r>
      <w:r w:rsidRPr="00683183">
        <w:rPr>
          <w:rtl/>
        </w:rPr>
        <w:t xml:space="preserve"> בהספק</w:t>
      </w:r>
      <w:r w:rsidRPr="00683183">
        <w:t xml:space="preserve">9W </w:t>
      </w:r>
      <w:r w:rsidRPr="00683183">
        <w:rPr>
          <w:rtl/>
        </w:rPr>
        <w:t xml:space="preserve"> מוגן מים. </w:t>
      </w:r>
    </w:p>
    <w:p w14:paraId="66941928" w14:textId="77777777" w:rsidR="00A900EB" w:rsidRPr="00683183" w:rsidRDefault="00A900EB" w:rsidP="008E7EB7">
      <w:pPr>
        <w:pStyle w:val="32"/>
      </w:pPr>
      <w:r w:rsidRPr="00683183">
        <w:rPr>
          <w:rtl/>
        </w:rPr>
        <w:t>בדלת הארון יותקן מפסק טמפר שיחובר לרכזת אזעקה</w:t>
      </w:r>
      <w:r w:rsidRPr="00683183">
        <w:rPr>
          <w:rFonts w:hint="cs"/>
          <w:rtl/>
        </w:rPr>
        <w:t xml:space="preserve"> או בקר מגעים יבשים</w:t>
      </w:r>
      <w:r w:rsidRPr="00683183">
        <w:rPr>
          <w:rtl/>
        </w:rPr>
        <w:t xml:space="preserve"> לגילוי פתיחה לא מורשית.</w:t>
      </w:r>
    </w:p>
    <w:p w14:paraId="5A96001A" w14:textId="77777777" w:rsidR="00A900EB" w:rsidRPr="00683183" w:rsidRDefault="00A900EB" w:rsidP="008E7EB7">
      <w:pPr>
        <w:pStyle w:val="32"/>
      </w:pPr>
      <w:r w:rsidRPr="00683183">
        <w:rPr>
          <w:rtl/>
        </w:rPr>
        <w:t>נושא זה מפורט בהרחבה בחלק א' של מפרט זה בפרק המגדיר את דרישות המיגון העצמי.</w:t>
      </w:r>
    </w:p>
    <w:p w14:paraId="478EC6DA" w14:textId="77777777" w:rsidR="00A900EB" w:rsidRPr="00683183" w:rsidRDefault="00A900EB" w:rsidP="008E7EB7">
      <w:pPr>
        <w:pStyle w:val="32"/>
      </w:pPr>
      <w:r w:rsidRPr="00683183">
        <w:rPr>
          <w:rtl/>
        </w:rPr>
        <w:t>בתוך הארון יחוברו כל מרכיבי המערכת למתח הזנה באמצעות תיבת שקעים ומאמ"ת אשר יחוברו לגיבוי המתח. בנוסף, יותקנו בו שני שקע מתח נוספים ומאמ"ת.</w:t>
      </w:r>
    </w:p>
    <w:p w14:paraId="4B6F7821" w14:textId="77777777" w:rsidR="00A900EB" w:rsidRPr="00683183" w:rsidRDefault="00A900EB" w:rsidP="008E7EB7">
      <w:pPr>
        <w:pStyle w:val="32"/>
      </w:pPr>
      <w:r w:rsidRPr="00683183">
        <w:rPr>
          <w:rtl/>
        </w:rPr>
        <w:t>תתאפשר שליפת כל אחד מהמכשירים המותקנים מבלי לפרק מכשירים אחרים או חיווט (לצורך תחזוקה).</w:t>
      </w:r>
    </w:p>
    <w:p w14:paraId="0E606927" w14:textId="77777777" w:rsidR="00A900EB" w:rsidRPr="00683183" w:rsidRDefault="00A900EB" w:rsidP="008E7EB7">
      <w:pPr>
        <w:pStyle w:val="32"/>
      </w:pPr>
      <w:r w:rsidRPr="00683183">
        <w:rPr>
          <w:rtl/>
        </w:rPr>
        <w:t>יושאר מקום פנוי בגובה להוספת ציוד בעתיד.</w:t>
      </w:r>
    </w:p>
    <w:p w14:paraId="23AEA482" w14:textId="77777777" w:rsidR="00A900EB" w:rsidRPr="00683183" w:rsidRDefault="00A900EB" w:rsidP="008E7EB7">
      <w:pPr>
        <w:pStyle w:val="32"/>
      </w:pPr>
      <w:r w:rsidRPr="00683183">
        <w:rPr>
          <w:rtl/>
        </w:rPr>
        <w:t xml:space="preserve">הארון יתוכנן כך </w:t>
      </w:r>
      <w:r w:rsidRPr="00683183">
        <w:rPr>
          <w:rFonts w:hint="cs"/>
          <w:rtl/>
        </w:rPr>
        <w:t>שיישא</w:t>
      </w:r>
      <w:r w:rsidRPr="00683183">
        <w:rPr>
          <w:rtl/>
        </w:rPr>
        <w:t xml:space="preserve"> בעומס הציוד המותקן בו ובתוספת 20% לפחות.</w:t>
      </w:r>
    </w:p>
    <w:p w14:paraId="404BD60D" w14:textId="77777777" w:rsidR="00A900EB" w:rsidRPr="00683183" w:rsidRDefault="00A900EB" w:rsidP="0056672B">
      <w:pPr>
        <w:pStyle w:val="12"/>
        <w:rPr>
          <w:rtl/>
        </w:rPr>
      </w:pPr>
      <w:bookmarkStart w:id="1573" w:name="_Toc499568568"/>
      <w:bookmarkStart w:id="1574" w:name="_Toc128476979"/>
      <w:r w:rsidRPr="00683183">
        <w:rPr>
          <w:rtl/>
        </w:rPr>
        <w:t>אביזרים ואמצעי חיווט</w:t>
      </w:r>
      <w:bookmarkEnd w:id="1573"/>
      <w:bookmarkEnd w:id="1574"/>
    </w:p>
    <w:p w14:paraId="385F7E80" w14:textId="77777777" w:rsidR="00A900EB" w:rsidRPr="00683183" w:rsidRDefault="00A900EB" w:rsidP="0056672B">
      <w:pPr>
        <w:pStyle w:val="22"/>
      </w:pPr>
      <w:bookmarkStart w:id="1575" w:name="_Toc499568569"/>
      <w:bookmarkStart w:id="1576" w:name="_Toc128476980"/>
      <w:r w:rsidRPr="00683183">
        <w:rPr>
          <w:rtl/>
        </w:rPr>
        <w:t xml:space="preserve">קופסת </w:t>
      </w:r>
      <w:r w:rsidRPr="00683183">
        <w:t>CI</w:t>
      </w:r>
      <w:r w:rsidRPr="00683183">
        <w:rPr>
          <w:rtl/>
        </w:rPr>
        <w:t xml:space="preserve"> להתקנת ציוד </w:t>
      </w:r>
      <w:r w:rsidRPr="00683183">
        <w:t>outdoor</w:t>
      </w:r>
      <w:r w:rsidRPr="00683183">
        <w:rPr>
          <w:rtl/>
        </w:rPr>
        <w:t xml:space="preserve"> באתר קצה</w:t>
      </w:r>
      <w:bookmarkEnd w:id="1575"/>
      <w:bookmarkEnd w:id="1576"/>
    </w:p>
    <w:p w14:paraId="4284BCCE" w14:textId="77777777" w:rsidR="00A900EB" w:rsidRPr="00683183" w:rsidRDefault="00A900EB" w:rsidP="008E7EB7">
      <w:pPr>
        <w:pStyle w:val="32"/>
      </w:pPr>
      <w:r w:rsidRPr="00683183">
        <w:rPr>
          <w:rtl/>
        </w:rPr>
        <w:t>אפיון זה מתייחס לקופסאות חיבורים אשר יותקנו באתרי הקצה מחוץ למבנה, בסמוך לסנסורים לטובת התקנת ממירי תקשורת ו\או צרכים אחרים.</w:t>
      </w:r>
    </w:p>
    <w:p w14:paraId="794C0F89" w14:textId="77777777" w:rsidR="00A900EB" w:rsidRPr="00683183" w:rsidRDefault="00A900EB" w:rsidP="008E7EB7">
      <w:pPr>
        <w:pStyle w:val="32"/>
      </w:pPr>
      <w:r w:rsidRPr="00683183">
        <w:rPr>
          <w:rtl/>
        </w:rPr>
        <w:t>מימדים: בהתאם לנדרש.</w:t>
      </w:r>
    </w:p>
    <w:p w14:paraId="75FCFFC4" w14:textId="77777777" w:rsidR="00A900EB" w:rsidRPr="00683183" w:rsidRDefault="00A900EB" w:rsidP="008E7EB7">
      <w:pPr>
        <w:pStyle w:val="32"/>
      </w:pPr>
      <w:r w:rsidRPr="00683183">
        <w:rPr>
          <w:rtl/>
        </w:rPr>
        <w:t>חומר: פלסטיק עמיד לתנאי חוץ.</w:t>
      </w:r>
    </w:p>
    <w:p w14:paraId="05ECEBEE" w14:textId="77777777" w:rsidR="00A900EB" w:rsidRPr="00683183" w:rsidRDefault="00A900EB" w:rsidP="008E7EB7">
      <w:pPr>
        <w:pStyle w:val="32"/>
      </w:pPr>
      <w:r w:rsidRPr="00683183">
        <w:rPr>
          <w:rtl/>
        </w:rPr>
        <w:t>מכסה עליון עם גומי</w:t>
      </w:r>
      <w:r w:rsidRPr="00683183">
        <w:rPr>
          <w:rFonts w:hint="cs"/>
          <w:rtl/>
        </w:rPr>
        <w:t>י</w:t>
      </w:r>
      <w:r w:rsidRPr="00683183">
        <w:rPr>
          <w:rtl/>
        </w:rPr>
        <w:t>ת אטימה לסגירה באמצעות 4 ברגים.</w:t>
      </w:r>
    </w:p>
    <w:p w14:paraId="6D23C853" w14:textId="77777777" w:rsidR="00A900EB" w:rsidRPr="00683183" w:rsidRDefault="00A900EB" w:rsidP="008E7EB7">
      <w:pPr>
        <w:pStyle w:val="32"/>
      </w:pPr>
      <w:r w:rsidRPr="00683183">
        <w:rPr>
          <w:rtl/>
        </w:rPr>
        <w:t>צבע אפור.</w:t>
      </w:r>
    </w:p>
    <w:p w14:paraId="10C90134" w14:textId="77777777" w:rsidR="00A900EB" w:rsidRPr="00683183" w:rsidRDefault="00A900EB" w:rsidP="008E7EB7">
      <w:pPr>
        <w:pStyle w:val="32"/>
      </w:pPr>
      <w:r w:rsidRPr="00683183">
        <w:rPr>
          <w:rtl/>
        </w:rPr>
        <w:t xml:space="preserve">אטימות </w:t>
      </w:r>
      <w:r w:rsidRPr="00683183">
        <w:t>IP65</w:t>
      </w:r>
      <w:r w:rsidRPr="00683183">
        <w:rPr>
          <w:rtl/>
        </w:rPr>
        <w:t>.</w:t>
      </w:r>
    </w:p>
    <w:p w14:paraId="0A3FF4D8" w14:textId="77777777" w:rsidR="00A900EB" w:rsidRPr="00683183" w:rsidRDefault="00A900EB" w:rsidP="008E7EB7">
      <w:pPr>
        <w:pStyle w:val="32"/>
      </w:pPr>
      <w:r w:rsidRPr="00683183">
        <w:rPr>
          <w:rtl/>
        </w:rPr>
        <w:t xml:space="preserve">מיגון </w:t>
      </w:r>
      <w:r w:rsidRPr="00683183">
        <w:t>UV</w:t>
      </w:r>
    </w:p>
    <w:p w14:paraId="52A0CAD9" w14:textId="77777777" w:rsidR="00A900EB" w:rsidRPr="00683183" w:rsidRDefault="00A900EB" w:rsidP="008E7EB7">
      <w:pPr>
        <w:pStyle w:val="32"/>
      </w:pPr>
      <w:r w:rsidRPr="00683183">
        <w:rPr>
          <w:rtl/>
        </w:rPr>
        <w:t>כניסות כבלים – באמצעות אנטיגנים אטומים.</w:t>
      </w:r>
    </w:p>
    <w:p w14:paraId="76F7895E" w14:textId="77777777" w:rsidR="00A900EB" w:rsidRPr="00683183" w:rsidRDefault="00A900EB" w:rsidP="0056672B">
      <w:pPr>
        <w:pStyle w:val="22"/>
      </w:pPr>
      <w:bookmarkStart w:id="1577" w:name="_Toc499568572"/>
      <w:bookmarkStart w:id="1578" w:name="_Toc128476981"/>
      <w:r w:rsidRPr="00683183">
        <w:rPr>
          <w:rtl/>
        </w:rPr>
        <w:t xml:space="preserve">תעלת </w:t>
      </w:r>
      <w:r w:rsidRPr="00683183">
        <w:t>PVC 3x1.5</w:t>
      </w:r>
      <w:r w:rsidRPr="00683183">
        <w:rPr>
          <w:rtl/>
        </w:rPr>
        <w:t xml:space="preserve"> ס"מ</w:t>
      </w:r>
      <w:bookmarkEnd w:id="1577"/>
      <w:bookmarkEnd w:id="1578"/>
    </w:p>
    <w:p w14:paraId="115DCB65" w14:textId="77777777" w:rsidR="00A900EB" w:rsidRPr="00683183" w:rsidRDefault="00A900EB" w:rsidP="008E7EB7">
      <w:pPr>
        <w:pStyle w:val="32"/>
        <w:rPr>
          <w:rtl/>
        </w:rPr>
      </w:pPr>
      <w:r w:rsidRPr="00683183">
        <w:rPr>
          <w:rtl/>
        </w:rPr>
        <w:t xml:space="preserve">כבלים המותקנים במבנים יעברו בתוך תעלות </w:t>
      </w:r>
      <w:r w:rsidRPr="00683183">
        <w:t>PVC</w:t>
      </w:r>
      <w:r w:rsidRPr="00683183">
        <w:rPr>
          <w:rtl/>
        </w:rPr>
        <w:t xml:space="preserve"> ייעודיות בצבע קרם או לבן, בעלות תו תקן.</w:t>
      </w:r>
    </w:p>
    <w:p w14:paraId="56509910" w14:textId="77777777" w:rsidR="00A900EB" w:rsidRPr="00683183" w:rsidRDefault="00A900EB" w:rsidP="008E7EB7">
      <w:pPr>
        <w:pStyle w:val="32"/>
      </w:pPr>
      <w:r w:rsidRPr="00683183">
        <w:rPr>
          <w:rtl/>
        </w:rPr>
        <w:t>התעלות יהיו סגורות, בעלות מכסה הניתן להורדה.</w:t>
      </w:r>
    </w:p>
    <w:p w14:paraId="6D0CDD91" w14:textId="77777777" w:rsidR="00A900EB" w:rsidRPr="00683183" w:rsidRDefault="00A900EB" w:rsidP="008E7EB7">
      <w:pPr>
        <w:pStyle w:val="32"/>
        <w:rPr>
          <w:rtl/>
        </w:rPr>
      </w:pPr>
      <w:r w:rsidRPr="00683183">
        <w:rPr>
          <w:rtl/>
        </w:rPr>
        <w:t>כל התעלות יסופקו עם כל האביזרים הנלווים כגון: זוויות , אלמנט סוף, מחזיקי כבלים , מתאמים וכו'.</w:t>
      </w:r>
    </w:p>
    <w:p w14:paraId="219CECF4" w14:textId="77777777" w:rsidR="00A900EB" w:rsidRPr="00683183" w:rsidRDefault="00A900EB" w:rsidP="008E7EB7">
      <w:pPr>
        <w:pStyle w:val="32"/>
        <w:rPr>
          <w:rtl/>
        </w:rPr>
      </w:pPr>
      <w:r w:rsidRPr="00683183">
        <w:rPr>
          <w:rtl/>
        </w:rPr>
        <w:t xml:space="preserve">מידות התעלות יאפשרו העברת הכבלים כאשר לפחות </w:t>
      </w:r>
      <w:r w:rsidRPr="00683183">
        <w:t>50%</w:t>
      </w:r>
      <w:r w:rsidRPr="00683183">
        <w:rPr>
          <w:rtl/>
        </w:rPr>
        <w:t xml:space="preserve"> מנפחן יושאר פנוי.</w:t>
      </w:r>
    </w:p>
    <w:p w14:paraId="1C3B0810" w14:textId="77777777" w:rsidR="00A900EB" w:rsidRPr="00683183" w:rsidRDefault="00A900EB" w:rsidP="008E7EB7">
      <w:pPr>
        <w:pStyle w:val="32"/>
        <w:rPr>
          <w:rtl/>
        </w:rPr>
      </w:pPr>
      <w:r w:rsidRPr="00683183">
        <w:rPr>
          <w:rtl/>
        </w:rPr>
        <w:t xml:space="preserve">התעלות יחוברו לקירות המבנה בעזרת ברגים, כאשר המרחק בין בורג לבורג לא יעלה על </w:t>
      </w:r>
      <w:smartTag w:uri="urn:schemas-microsoft-com:office:smarttags" w:element="metricconverter">
        <w:smartTagPr>
          <w:attr w:name="ProductID" w:val="60 ס&quot;מ"/>
        </w:smartTagPr>
        <w:r w:rsidRPr="00683183">
          <w:t>60</w:t>
        </w:r>
        <w:r w:rsidRPr="00683183">
          <w:rPr>
            <w:rtl/>
          </w:rPr>
          <w:t xml:space="preserve"> ס"מ</w:t>
        </w:r>
      </w:smartTag>
      <w:r w:rsidRPr="00683183">
        <w:rPr>
          <w:rtl/>
        </w:rPr>
        <w:t>.</w:t>
      </w:r>
    </w:p>
    <w:p w14:paraId="1FB102DD" w14:textId="77777777" w:rsidR="00A900EB" w:rsidRPr="00683183" w:rsidRDefault="00A900EB" w:rsidP="008E7EB7">
      <w:pPr>
        <w:pStyle w:val="32"/>
        <w:rPr>
          <w:rtl/>
        </w:rPr>
      </w:pPr>
      <w:r w:rsidRPr="00683183">
        <w:rPr>
          <w:rtl/>
        </w:rPr>
        <w:t>בתוך התעלות יותקנו התקני קשירה לכבלים, במרחק שלא יעלה על מטר זה מזה.</w:t>
      </w:r>
    </w:p>
    <w:p w14:paraId="64C7A2D6" w14:textId="77777777" w:rsidR="00A900EB" w:rsidRPr="00683183" w:rsidRDefault="00A900EB" w:rsidP="008E7EB7">
      <w:pPr>
        <w:pStyle w:val="32"/>
      </w:pPr>
      <w:r w:rsidRPr="00683183">
        <w:rPr>
          <w:rtl/>
        </w:rPr>
        <w:t>על כל התעלות להיות סגורות/אטומות בכל הקצוות כדי למנוע נזק של מזיקים (עכברים ).</w:t>
      </w:r>
    </w:p>
    <w:p w14:paraId="59BEE1AE" w14:textId="77777777" w:rsidR="00A900EB" w:rsidRPr="00683183" w:rsidRDefault="00A900EB" w:rsidP="008E7EB7">
      <w:pPr>
        <w:pStyle w:val="32"/>
        <w:rPr>
          <w:rtl/>
        </w:rPr>
      </w:pPr>
      <w:r w:rsidRPr="00683183">
        <w:rPr>
          <w:rtl/>
        </w:rPr>
        <w:t>במעבר של תעלה דרך קיר יש לשחזר (כולל טיח וצבע) את הפתח שבוצע בקיר כך שלא יהיה מרווח בין הקיר לבין הדפנות החיצוניות של התעלה, כלומר, התעלה תעבור בתוך המעבר, והפתח יהיה במידות התעלה בדיוק. יש לחתוך את המכסה כך שתתאפשר פתיחתו בקטעים גלויים.</w:t>
      </w:r>
    </w:p>
    <w:p w14:paraId="0AE4A64F" w14:textId="77777777" w:rsidR="00A900EB" w:rsidRPr="00683183" w:rsidRDefault="00A900EB" w:rsidP="008E7EB7">
      <w:pPr>
        <w:pStyle w:val="32"/>
        <w:rPr>
          <w:rtl/>
        </w:rPr>
      </w:pPr>
      <w:r w:rsidRPr="00683183">
        <w:rPr>
          <w:rtl/>
        </w:rPr>
        <w:t>התעלות על הקירות הצדדיים של החדרים ישרתו את שני צידי הקיר ע"י קדיחת מעברים בקיר. לא תעבורנה תעלות מקבילות על שני צידיו של קיר.</w:t>
      </w:r>
    </w:p>
    <w:p w14:paraId="00CCCCDD" w14:textId="77777777" w:rsidR="00A900EB" w:rsidRPr="00683183" w:rsidRDefault="00A900EB" w:rsidP="008E7EB7">
      <w:pPr>
        <w:pStyle w:val="32"/>
      </w:pPr>
      <w:r w:rsidRPr="00683183">
        <w:rPr>
          <w:rtl/>
        </w:rPr>
        <w:t>סיום תעלה לא יתבצע במרכז קיר. כל תעלה על קיר תסתיים במגע בקיר הניצב אליו, גם אם תוספת האורך של התעלה אינה נדרשת להעברת כבלים.</w:t>
      </w:r>
    </w:p>
    <w:p w14:paraId="514E0BB7" w14:textId="77777777" w:rsidR="00A900EB" w:rsidRPr="00683183" w:rsidRDefault="00A900EB" w:rsidP="0056672B">
      <w:pPr>
        <w:pStyle w:val="22"/>
      </w:pPr>
      <w:bookmarkStart w:id="1579" w:name="_Toc499568573"/>
      <w:bookmarkStart w:id="1580" w:name="_Toc128476982"/>
      <w:r w:rsidRPr="00683183">
        <w:rPr>
          <w:rtl/>
        </w:rPr>
        <w:t xml:space="preserve">תעלת </w:t>
      </w:r>
      <w:r w:rsidRPr="00683183">
        <w:t>PVC 4x6</w:t>
      </w:r>
      <w:r w:rsidRPr="00683183">
        <w:rPr>
          <w:rtl/>
        </w:rPr>
        <w:t xml:space="preserve"> ס"מ</w:t>
      </w:r>
      <w:bookmarkEnd w:id="1579"/>
      <w:bookmarkEnd w:id="1580"/>
    </w:p>
    <w:p w14:paraId="3A245953" w14:textId="77777777" w:rsidR="00A900EB" w:rsidRPr="00683183" w:rsidRDefault="00A900EB" w:rsidP="008E7EB7">
      <w:pPr>
        <w:pStyle w:val="32"/>
        <w:rPr>
          <w:rtl/>
        </w:rPr>
      </w:pPr>
      <w:r w:rsidRPr="00683183">
        <w:rPr>
          <w:rtl/>
        </w:rPr>
        <w:t xml:space="preserve">מאפיינים זהים לתעלת </w:t>
      </w:r>
      <w:r w:rsidRPr="00683183">
        <w:t>PVC 3x1.5</w:t>
      </w:r>
      <w:r w:rsidRPr="00683183">
        <w:rPr>
          <w:rtl/>
        </w:rPr>
        <w:t xml:space="preserve"> ס"מ בגודל המוגדר בכותרת.</w:t>
      </w:r>
    </w:p>
    <w:p w14:paraId="1F83A9EF" w14:textId="77777777" w:rsidR="00A900EB" w:rsidRDefault="00A900EB" w:rsidP="008E7EB7">
      <w:pPr>
        <w:pStyle w:val="32"/>
      </w:pPr>
      <w:r w:rsidRPr="00683183">
        <w:rPr>
          <w:rtl/>
        </w:rPr>
        <w:t>ע"פ תקן כולל אביזרי התקנה</w:t>
      </w:r>
    </w:p>
    <w:p w14:paraId="0E66DB8A" w14:textId="09F8A87F" w:rsidR="00260772" w:rsidRPr="00683183" w:rsidRDefault="00260772" w:rsidP="0056672B">
      <w:pPr>
        <w:pStyle w:val="22"/>
      </w:pPr>
      <w:bookmarkStart w:id="1581" w:name="_Toc128476983"/>
      <w:r w:rsidRPr="00683183">
        <w:rPr>
          <w:rtl/>
        </w:rPr>
        <w:t xml:space="preserve">תעלת </w:t>
      </w:r>
      <w:r w:rsidRPr="00683183">
        <w:t xml:space="preserve">PVC </w:t>
      </w:r>
      <w:r>
        <w:t>10</w:t>
      </w:r>
      <w:r w:rsidRPr="00683183">
        <w:t>x</w:t>
      </w:r>
      <w:r w:rsidR="00CC610A">
        <w:t>20</w:t>
      </w:r>
      <w:r w:rsidRPr="00683183">
        <w:rPr>
          <w:rtl/>
        </w:rPr>
        <w:t xml:space="preserve"> ס"מ</w:t>
      </w:r>
      <w:bookmarkEnd w:id="1581"/>
    </w:p>
    <w:p w14:paraId="1B0107B0" w14:textId="77777777" w:rsidR="00260772" w:rsidRPr="00683183" w:rsidRDefault="00260772" w:rsidP="008E7EB7">
      <w:pPr>
        <w:pStyle w:val="32"/>
        <w:rPr>
          <w:rtl/>
        </w:rPr>
      </w:pPr>
      <w:r w:rsidRPr="00683183">
        <w:rPr>
          <w:rtl/>
        </w:rPr>
        <w:t xml:space="preserve">מאפיינים זהים לתעלת </w:t>
      </w:r>
      <w:r w:rsidRPr="00683183">
        <w:t>PVC 3x1.5</w:t>
      </w:r>
      <w:r w:rsidRPr="00683183">
        <w:rPr>
          <w:rtl/>
        </w:rPr>
        <w:t xml:space="preserve"> ס"מ בגודל המוגדר בכותרת.</w:t>
      </w:r>
    </w:p>
    <w:p w14:paraId="1190BA84" w14:textId="77777777" w:rsidR="00260772" w:rsidRPr="00683183" w:rsidRDefault="00260772" w:rsidP="008E7EB7">
      <w:pPr>
        <w:pStyle w:val="32"/>
      </w:pPr>
      <w:r w:rsidRPr="00683183">
        <w:rPr>
          <w:rtl/>
        </w:rPr>
        <w:t>ע"פ תקן כולל אביזרי התקנה</w:t>
      </w:r>
    </w:p>
    <w:p w14:paraId="0E9F57D2" w14:textId="77777777" w:rsidR="00A900EB" w:rsidRPr="00683183" w:rsidRDefault="00A900EB" w:rsidP="0056672B">
      <w:pPr>
        <w:pStyle w:val="22"/>
      </w:pPr>
      <w:bookmarkStart w:id="1582" w:name="_Toc499568577"/>
      <w:bookmarkStart w:id="1583" w:name="_Toc128476984"/>
      <w:r w:rsidRPr="00683183">
        <w:rPr>
          <w:rtl/>
        </w:rPr>
        <w:t xml:space="preserve">צינור </w:t>
      </w:r>
      <w:r w:rsidRPr="00683183">
        <w:t>PVC</w:t>
      </w:r>
      <w:r w:rsidRPr="00683183">
        <w:rPr>
          <w:rtl/>
        </w:rPr>
        <w:t xml:space="preserve"> תת קרקעי להעברת כבלים בקוטר </w:t>
      </w:r>
      <w:smartTag w:uri="urn:schemas-microsoft-com:office:smarttags" w:element="metricconverter">
        <w:smartTagPr>
          <w:attr w:name="ProductID" w:val="50 מ&quot;מ"/>
        </w:smartTagPr>
        <w:r w:rsidRPr="00683183">
          <w:rPr>
            <w:rtl/>
          </w:rPr>
          <w:t>50 מ"מ</w:t>
        </w:r>
      </w:smartTag>
      <w:bookmarkEnd w:id="1582"/>
      <w:bookmarkEnd w:id="1583"/>
    </w:p>
    <w:p w14:paraId="11F8BA68" w14:textId="77777777" w:rsidR="00A900EB" w:rsidRPr="00683183" w:rsidRDefault="00A900EB" w:rsidP="008E7EB7">
      <w:pPr>
        <w:pStyle w:val="32"/>
      </w:pPr>
      <w:r w:rsidRPr="00683183">
        <w:rPr>
          <w:rtl/>
        </w:rPr>
        <w:t>יק"ע 13-50</w:t>
      </w:r>
    </w:p>
    <w:p w14:paraId="0E13D438" w14:textId="77777777" w:rsidR="00A900EB" w:rsidRPr="00683183" w:rsidRDefault="00A900EB" w:rsidP="008E7EB7">
      <w:pPr>
        <w:pStyle w:val="32"/>
      </w:pPr>
      <w:r w:rsidRPr="00683183">
        <w:rPr>
          <w:rtl/>
        </w:rPr>
        <w:t>כולל אביזרי התקנה</w:t>
      </w:r>
    </w:p>
    <w:p w14:paraId="29C110CF" w14:textId="77777777" w:rsidR="00A900EB" w:rsidRPr="00683183" w:rsidRDefault="00A900EB" w:rsidP="008E7EB7">
      <w:pPr>
        <w:pStyle w:val="32"/>
      </w:pPr>
      <w:r w:rsidRPr="00683183">
        <w:rPr>
          <w:rtl/>
        </w:rPr>
        <w:t>כחלופה ניתן יהיה לספק צינור שרשורי עם דופן פנימית חלקה קוברה או שווה תכונות באישור הלקוח.</w:t>
      </w:r>
    </w:p>
    <w:p w14:paraId="393CA0D4" w14:textId="77777777" w:rsidR="00A900EB" w:rsidRPr="00683183" w:rsidRDefault="00A900EB" w:rsidP="0056672B">
      <w:pPr>
        <w:pStyle w:val="22"/>
      </w:pPr>
      <w:bookmarkStart w:id="1584" w:name="_Toc499568578"/>
      <w:bookmarkStart w:id="1585" w:name="_Toc128476985"/>
      <w:r w:rsidRPr="00683183">
        <w:rPr>
          <w:rtl/>
        </w:rPr>
        <w:t xml:space="preserve">צינור </w:t>
      </w:r>
      <w:r w:rsidRPr="00683183">
        <w:t>PVC</w:t>
      </w:r>
      <w:r w:rsidRPr="00683183">
        <w:rPr>
          <w:rtl/>
        </w:rPr>
        <w:t xml:space="preserve"> תת קרקעי להעברת כבלים בקוטר </w:t>
      </w:r>
      <w:smartTag w:uri="urn:schemas-microsoft-com:office:smarttags" w:element="metricconverter">
        <w:smartTagPr>
          <w:attr w:name="ProductID" w:val="75 מ&quot;מ"/>
        </w:smartTagPr>
        <w:r w:rsidRPr="00683183">
          <w:rPr>
            <w:rtl/>
          </w:rPr>
          <w:t>75 מ"מ</w:t>
        </w:r>
      </w:smartTag>
      <w:bookmarkEnd w:id="1584"/>
      <w:bookmarkEnd w:id="1585"/>
    </w:p>
    <w:p w14:paraId="65F2C90B" w14:textId="77777777" w:rsidR="00A900EB" w:rsidRPr="00683183" w:rsidRDefault="00A900EB" w:rsidP="008E7EB7">
      <w:pPr>
        <w:pStyle w:val="32"/>
      </w:pPr>
      <w:r w:rsidRPr="00683183">
        <w:rPr>
          <w:rtl/>
        </w:rPr>
        <w:t>יק"ע 13-75</w:t>
      </w:r>
    </w:p>
    <w:p w14:paraId="2E1797A5" w14:textId="77777777" w:rsidR="00A900EB" w:rsidRPr="00683183" w:rsidRDefault="00A900EB" w:rsidP="008E7EB7">
      <w:pPr>
        <w:pStyle w:val="32"/>
      </w:pPr>
      <w:r w:rsidRPr="00683183">
        <w:rPr>
          <w:rtl/>
        </w:rPr>
        <w:t>כולל אביזרי התקנה</w:t>
      </w:r>
    </w:p>
    <w:p w14:paraId="5A2156F4" w14:textId="77777777" w:rsidR="00A900EB" w:rsidRPr="00683183" w:rsidRDefault="00A900EB" w:rsidP="008E7EB7">
      <w:pPr>
        <w:pStyle w:val="32"/>
      </w:pPr>
      <w:r w:rsidRPr="00683183">
        <w:rPr>
          <w:rtl/>
        </w:rPr>
        <w:t>כחלופה ניתן יהיה לספק צינור שרשורי עם דופן פנימית חלקה קוברה או שווה תכונות באישור הלקוח.</w:t>
      </w:r>
    </w:p>
    <w:p w14:paraId="088E8C54" w14:textId="532A0E9B" w:rsidR="00BE1C65" w:rsidRPr="00683183" w:rsidRDefault="00BE1C65" w:rsidP="0056672B">
      <w:pPr>
        <w:pStyle w:val="22"/>
      </w:pPr>
      <w:bookmarkStart w:id="1586" w:name="_Toc128476986"/>
      <w:bookmarkStart w:id="1587" w:name="_Toc499568580"/>
      <w:r w:rsidRPr="00683183">
        <w:rPr>
          <w:rtl/>
        </w:rPr>
        <w:t xml:space="preserve">צינור </w:t>
      </w:r>
      <w:proofErr w:type="spellStart"/>
      <w:r>
        <w:rPr>
          <w:rFonts w:hint="cs"/>
          <w:rtl/>
        </w:rPr>
        <w:t>מרירון</w:t>
      </w:r>
      <w:proofErr w:type="spellEnd"/>
      <w:r w:rsidRPr="00683183">
        <w:rPr>
          <w:rtl/>
        </w:rPr>
        <w:t xml:space="preserve"> </w:t>
      </w:r>
      <w:r w:rsidRPr="00683183">
        <w:rPr>
          <w:rFonts w:hint="cs"/>
          <w:rtl/>
        </w:rPr>
        <w:t>25</w:t>
      </w:r>
      <w:r w:rsidRPr="00683183">
        <w:rPr>
          <w:rtl/>
        </w:rPr>
        <w:t xml:space="preserve"> מ"מ</w:t>
      </w:r>
      <w:bookmarkEnd w:id="1586"/>
    </w:p>
    <w:p w14:paraId="5FAA1E7F" w14:textId="6C3E3566" w:rsidR="00BE1C65" w:rsidRPr="00683183" w:rsidRDefault="00BE1C65" w:rsidP="008E7EB7">
      <w:pPr>
        <w:pStyle w:val="32"/>
      </w:pPr>
      <w:r w:rsidRPr="00683183">
        <w:rPr>
          <w:rtl/>
        </w:rPr>
        <w:t xml:space="preserve">ייעוד: העברת כבלים </w:t>
      </w:r>
      <w:r>
        <w:rPr>
          <w:rFonts w:hint="cs"/>
          <w:rtl/>
        </w:rPr>
        <w:t>ע"ג קירות מחוץ למבנה</w:t>
      </w:r>
    </w:p>
    <w:p w14:paraId="1C60DFE1" w14:textId="77777777" w:rsidR="00BE1C65" w:rsidRPr="00683183" w:rsidRDefault="00BE1C65" w:rsidP="008E7EB7">
      <w:pPr>
        <w:pStyle w:val="32"/>
      </w:pPr>
      <w:r w:rsidRPr="00683183">
        <w:rPr>
          <w:rtl/>
        </w:rPr>
        <w:t>כולל אביזרי התקנה</w:t>
      </w:r>
    </w:p>
    <w:p w14:paraId="2772642B" w14:textId="77777777" w:rsidR="00BE1C65" w:rsidRPr="00683183" w:rsidRDefault="00BE1C65" w:rsidP="008E7EB7">
      <w:pPr>
        <w:pStyle w:val="32"/>
      </w:pPr>
      <w:r w:rsidRPr="00683183">
        <w:rPr>
          <w:rtl/>
        </w:rPr>
        <w:t>יסופק ע"פ תקן ישראלי וחוק החשמל.</w:t>
      </w:r>
    </w:p>
    <w:p w14:paraId="3E652E44" w14:textId="251551F5" w:rsidR="00A900EB" w:rsidRPr="00683183" w:rsidRDefault="00A900EB" w:rsidP="0056672B">
      <w:pPr>
        <w:pStyle w:val="22"/>
      </w:pPr>
      <w:bookmarkStart w:id="1588" w:name="_Toc128476987"/>
      <w:r w:rsidRPr="00683183">
        <w:rPr>
          <w:rtl/>
        </w:rPr>
        <w:t xml:space="preserve">צינור </w:t>
      </w:r>
      <w:proofErr w:type="spellStart"/>
      <w:r w:rsidRPr="00683183">
        <w:rPr>
          <w:rtl/>
        </w:rPr>
        <w:t>מריכף</w:t>
      </w:r>
      <w:proofErr w:type="spellEnd"/>
      <w:r w:rsidRPr="00683183">
        <w:rPr>
          <w:rtl/>
        </w:rPr>
        <w:t xml:space="preserve"> </w:t>
      </w:r>
      <w:r w:rsidR="002B481A" w:rsidRPr="00683183">
        <w:rPr>
          <w:rFonts w:hint="cs"/>
          <w:rtl/>
        </w:rPr>
        <w:t>25</w:t>
      </w:r>
      <w:r w:rsidRPr="00683183">
        <w:rPr>
          <w:rtl/>
        </w:rPr>
        <w:t xml:space="preserve"> מ"מ</w:t>
      </w:r>
      <w:bookmarkEnd w:id="1587"/>
      <w:bookmarkEnd w:id="1588"/>
    </w:p>
    <w:p w14:paraId="4AACC7FF" w14:textId="77777777" w:rsidR="00A900EB" w:rsidRPr="00683183" w:rsidRDefault="00A900EB" w:rsidP="008E7EB7">
      <w:pPr>
        <w:pStyle w:val="32"/>
      </w:pPr>
      <w:r w:rsidRPr="00683183">
        <w:rPr>
          <w:rtl/>
        </w:rPr>
        <w:t>ייעוד: העברת כבלים בתקרות אקוסטיות.</w:t>
      </w:r>
    </w:p>
    <w:p w14:paraId="61816956" w14:textId="77777777" w:rsidR="00A900EB" w:rsidRPr="00683183" w:rsidRDefault="00A900EB" w:rsidP="008E7EB7">
      <w:pPr>
        <w:pStyle w:val="32"/>
      </w:pPr>
      <w:r w:rsidRPr="00683183">
        <w:rPr>
          <w:rtl/>
        </w:rPr>
        <w:t>כולל אביזרי התקנה</w:t>
      </w:r>
    </w:p>
    <w:p w14:paraId="3CB2F111" w14:textId="77777777" w:rsidR="00A900EB" w:rsidRPr="00683183" w:rsidRDefault="00A900EB" w:rsidP="008E7EB7">
      <w:pPr>
        <w:pStyle w:val="32"/>
      </w:pPr>
      <w:r w:rsidRPr="00683183">
        <w:rPr>
          <w:rtl/>
        </w:rPr>
        <w:t>כבה מאיליו.</w:t>
      </w:r>
    </w:p>
    <w:p w14:paraId="37D6F770" w14:textId="77777777" w:rsidR="00A900EB" w:rsidRPr="00683183" w:rsidRDefault="00A900EB" w:rsidP="008E7EB7">
      <w:pPr>
        <w:pStyle w:val="32"/>
      </w:pPr>
      <w:r w:rsidRPr="00683183">
        <w:rPr>
          <w:rtl/>
        </w:rPr>
        <w:t>יסופקו צנרות בצבעים שונים ע"פ התקן והייעוד.</w:t>
      </w:r>
    </w:p>
    <w:p w14:paraId="4CDF4A7F" w14:textId="77777777" w:rsidR="00A900EB" w:rsidRPr="00683183" w:rsidRDefault="00A900EB" w:rsidP="008E7EB7">
      <w:pPr>
        <w:pStyle w:val="32"/>
      </w:pPr>
      <w:r w:rsidRPr="00683183">
        <w:rPr>
          <w:rtl/>
        </w:rPr>
        <w:t>יסופק ע"פ תקן ישראלי וחוק החשמל.</w:t>
      </w:r>
    </w:p>
    <w:p w14:paraId="6D5859E6" w14:textId="7D1713AD" w:rsidR="00A900EB" w:rsidRPr="00683183" w:rsidRDefault="00A900EB" w:rsidP="0056672B">
      <w:pPr>
        <w:pStyle w:val="22"/>
      </w:pPr>
      <w:bookmarkStart w:id="1589" w:name="_Toc499568582"/>
      <w:bookmarkStart w:id="1590" w:name="_Toc128476988"/>
      <w:r w:rsidRPr="00683183">
        <w:rPr>
          <w:rtl/>
        </w:rPr>
        <w:t xml:space="preserve">צינור שרשורי גמיש </w:t>
      </w:r>
      <w:r w:rsidR="002B481A" w:rsidRPr="00683183">
        <w:rPr>
          <w:rFonts w:hint="cs"/>
          <w:rtl/>
        </w:rPr>
        <w:t>25</w:t>
      </w:r>
      <w:r w:rsidRPr="00683183">
        <w:rPr>
          <w:rtl/>
        </w:rPr>
        <w:t xml:space="preserve"> מ"מ</w:t>
      </w:r>
      <w:bookmarkEnd w:id="1589"/>
      <w:bookmarkEnd w:id="1590"/>
    </w:p>
    <w:p w14:paraId="717DCDE1" w14:textId="77777777" w:rsidR="00A900EB" w:rsidRPr="00683183" w:rsidRDefault="00A900EB" w:rsidP="008E7EB7">
      <w:pPr>
        <w:pStyle w:val="32"/>
      </w:pPr>
      <w:r w:rsidRPr="00683183">
        <w:rPr>
          <w:rtl/>
        </w:rPr>
        <w:t>ייעוד: העברת כבלים בכל סוג של טווח חיצוני.</w:t>
      </w:r>
    </w:p>
    <w:p w14:paraId="02501E5D" w14:textId="77777777" w:rsidR="00A900EB" w:rsidRPr="00683183" w:rsidRDefault="00A900EB" w:rsidP="008E7EB7">
      <w:pPr>
        <w:pStyle w:val="32"/>
      </w:pPr>
      <w:r w:rsidRPr="00683183">
        <w:rPr>
          <w:rtl/>
        </w:rPr>
        <w:t>כולל אביזרי התקנה</w:t>
      </w:r>
    </w:p>
    <w:p w14:paraId="56A97F5F" w14:textId="77777777" w:rsidR="00A900EB" w:rsidRPr="00683183" w:rsidRDefault="00A900EB" w:rsidP="008E7EB7">
      <w:pPr>
        <w:pStyle w:val="32"/>
      </w:pPr>
      <w:r w:rsidRPr="00683183">
        <w:rPr>
          <w:rtl/>
        </w:rPr>
        <w:t>כבה מאיליו.</w:t>
      </w:r>
    </w:p>
    <w:p w14:paraId="3F883216" w14:textId="77777777" w:rsidR="00A900EB" w:rsidRPr="00683183" w:rsidRDefault="00A900EB" w:rsidP="008E7EB7">
      <w:pPr>
        <w:pStyle w:val="32"/>
      </w:pPr>
      <w:r w:rsidRPr="00683183">
        <w:rPr>
          <w:rtl/>
        </w:rPr>
        <w:t>יסופקו צנרות בצבעים שונים ע"פ התקן והייעוד.</w:t>
      </w:r>
    </w:p>
    <w:p w14:paraId="66F646EA" w14:textId="77777777" w:rsidR="00A900EB" w:rsidRPr="00683183" w:rsidRDefault="00A900EB" w:rsidP="008E7EB7">
      <w:pPr>
        <w:pStyle w:val="32"/>
      </w:pPr>
      <w:r w:rsidRPr="00683183">
        <w:rPr>
          <w:rtl/>
        </w:rPr>
        <w:t>יסופק ע"פ תקן ישראלי וחוק החשמל.</w:t>
      </w:r>
    </w:p>
    <w:p w14:paraId="41CDB6CF" w14:textId="77777777" w:rsidR="00A900EB" w:rsidRPr="00683183" w:rsidRDefault="00A900EB" w:rsidP="0056672B">
      <w:pPr>
        <w:pStyle w:val="22"/>
      </w:pPr>
      <w:bookmarkStart w:id="1591" w:name="_Toc499568585"/>
      <w:bookmarkStart w:id="1592" w:name="_Toc128476989"/>
      <w:r w:rsidRPr="00683183">
        <w:rPr>
          <w:rtl/>
        </w:rPr>
        <w:t xml:space="preserve">קופסת חיבורים לצנרת </w:t>
      </w:r>
      <w:proofErr w:type="spellStart"/>
      <w:r w:rsidRPr="00683183">
        <w:rPr>
          <w:rtl/>
        </w:rPr>
        <w:t>מרירון</w:t>
      </w:r>
      <w:proofErr w:type="spellEnd"/>
      <w:r w:rsidRPr="00683183">
        <w:rPr>
          <w:rtl/>
        </w:rPr>
        <w:t>/</w:t>
      </w:r>
      <w:proofErr w:type="spellStart"/>
      <w:r w:rsidRPr="00683183">
        <w:rPr>
          <w:rtl/>
        </w:rPr>
        <w:t>מריכף</w:t>
      </w:r>
      <w:bookmarkEnd w:id="1591"/>
      <w:bookmarkEnd w:id="1592"/>
      <w:proofErr w:type="spellEnd"/>
    </w:p>
    <w:p w14:paraId="0BEAFE17" w14:textId="77777777" w:rsidR="00A900EB" w:rsidRPr="00683183" w:rsidRDefault="00A900EB" w:rsidP="008E7EB7">
      <w:pPr>
        <w:pStyle w:val="32"/>
        <w:rPr>
          <w:rtl/>
        </w:rPr>
      </w:pPr>
      <w:r w:rsidRPr="00683183">
        <w:rPr>
          <w:rtl/>
        </w:rPr>
        <w:t>כולל אביזרי התקנה</w:t>
      </w:r>
    </w:p>
    <w:p w14:paraId="5122787E" w14:textId="77777777" w:rsidR="00A900EB" w:rsidRPr="00683183" w:rsidRDefault="00A900EB" w:rsidP="008E7EB7">
      <w:pPr>
        <w:pStyle w:val="32"/>
        <w:rPr>
          <w:rtl/>
        </w:rPr>
      </w:pPr>
      <w:r w:rsidRPr="00683183">
        <w:rPr>
          <w:rtl/>
        </w:rPr>
        <w:t>ע"פ תקן כולל אביזרי התקנה</w:t>
      </w:r>
    </w:p>
    <w:p w14:paraId="5CDE5FA2" w14:textId="77777777" w:rsidR="00A900EB" w:rsidRPr="00683183" w:rsidRDefault="00A900EB" w:rsidP="0056672B">
      <w:pPr>
        <w:pStyle w:val="22"/>
      </w:pPr>
      <w:bookmarkStart w:id="1593" w:name="_Toc499568586"/>
      <w:bookmarkStart w:id="1594" w:name="_Toc128476990"/>
      <w:r w:rsidRPr="00683183">
        <w:rPr>
          <w:rtl/>
        </w:rPr>
        <w:t xml:space="preserve">תעלת רשת </w:t>
      </w:r>
      <w:r w:rsidRPr="00683183">
        <w:t>10x20</w:t>
      </w:r>
      <w:bookmarkEnd w:id="1593"/>
      <w:bookmarkEnd w:id="1594"/>
    </w:p>
    <w:p w14:paraId="5A07B107" w14:textId="77777777" w:rsidR="00A900EB" w:rsidRPr="00683183" w:rsidRDefault="00A900EB" w:rsidP="008E7EB7">
      <w:pPr>
        <w:pStyle w:val="32"/>
        <w:rPr>
          <w:rtl/>
        </w:rPr>
      </w:pPr>
      <w:r w:rsidRPr="00683183">
        <w:rPr>
          <w:rtl/>
        </w:rPr>
        <w:t>כולל אביזרי התקנה</w:t>
      </w:r>
    </w:p>
    <w:p w14:paraId="741F37F3" w14:textId="77777777" w:rsidR="00A900EB" w:rsidRPr="00683183" w:rsidRDefault="00A900EB" w:rsidP="008E7EB7">
      <w:pPr>
        <w:pStyle w:val="32"/>
      </w:pPr>
      <w:r w:rsidRPr="00683183">
        <w:rPr>
          <w:rtl/>
        </w:rPr>
        <w:t>ע"פ תקן כולל אביזרי התקנה</w:t>
      </w:r>
    </w:p>
    <w:p w14:paraId="12287A3A" w14:textId="77777777" w:rsidR="00A900EB" w:rsidRPr="00683183" w:rsidRDefault="00A900EB" w:rsidP="0056672B">
      <w:pPr>
        <w:pStyle w:val="22"/>
      </w:pPr>
      <w:bookmarkStart w:id="1595" w:name="_Toc499568587"/>
      <w:bookmarkStart w:id="1596" w:name="_Toc128476991"/>
      <w:r w:rsidRPr="00683183">
        <w:rPr>
          <w:rtl/>
        </w:rPr>
        <w:t xml:space="preserve">תעלת פח </w:t>
      </w:r>
      <w:r w:rsidRPr="00683183">
        <w:t>60x40</w:t>
      </w:r>
      <w:r w:rsidRPr="00683183">
        <w:rPr>
          <w:rtl/>
        </w:rPr>
        <w:t xml:space="preserve"> מ"מ</w:t>
      </w:r>
      <w:bookmarkEnd w:id="1595"/>
      <w:bookmarkEnd w:id="1596"/>
    </w:p>
    <w:p w14:paraId="35E5C8D4" w14:textId="77777777" w:rsidR="00A900EB" w:rsidRPr="00683183" w:rsidRDefault="00A900EB" w:rsidP="008E7EB7">
      <w:pPr>
        <w:pStyle w:val="32"/>
      </w:pPr>
      <w:r w:rsidRPr="00683183">
        <w:rPr>
          <w:rtl/>
        </w:rPr>
        <w:t>מבנה: 2 חלקים, בסיס ומכסה עם חיבור ברגים.</w:t>
      </w:r>
    </w:p>
    <w:p w14:paraId="4B564AFA" w14:textId="77777777" w:rsidR="00A900EB" w:rsidRPr="00683183" w:rsidRDefault="00A900EB" w:rsidP="008E7EB7">
      <w:pPr>
        <w:pStyle w:val="32"/>
        <w:rPr>
          <w:rtl/>
        </w:rPr>
      </w:pPr>
      <w:r w:rsidRPr="00683183">
        <w:rPr>
          <w:rtl/>
        </w:rPr>
        <w:t>יעוד: להתקנה על קירות חיצוניים וע"פ דרישות מיוחדות.</w:t>
      </w:r>
    </w:p>
    <w:p w14:paraId="48872A1E" w14:textId="77777777" w:rsidR="00A900EB" w:rsidRPr="00683183" w:rsidRDefault="00A900EB" w:rsidP="008E7EB7">
      <w:pPr>
        <w:pStyle w:val="32"/>
      </w:pPr>
      <w:r w:rsidRPr="00683183">
        <w:rPr>
          <w:rtl/>
        </w:rPr>
        <w:t>ע"פ תקן כולל אביזרי התקנה.</w:t>
      </w:r>
    </w:p>
    <w:p w14:paraId="04679DD0" w14:textId="77777777" w:rsidR="00A900EB" w:rsidRPr="00683183" w:rsidRDefault="00A900EB" w:rsidP="008E7EB7">
      <w:pPr>
        <w:pStyle w:val="32"/>
      </w:pPr>
      <w:r w:rsidRPr="00683183">
        <w:rPr>
          <w:rtl/>
        </w:rPr>
        <w:t>חומר גלם: פח מגלוון.</w:t>
      </w:r>
    </w:p>
    <w:p w14:paraId="793ACE6B" w14:textId="77777777" w:rsidR="00467318" w:rsidRPr="00205513" w:rsidRDefault="00467318" w:rsidP="0056672B">
      <w:pPr>
        <w:pStyle w:val="22"/>
        <w:ind w:left="1076" w:hanging="716"/>
      </w:pPr>
      <w:bookmarkStart w:id="1597" w:name="_Toc499568589"/>
      <w:bookmarkStart w:id="1598" w:name="_Toc128476992"/>
      <w:bookmarkStart w:id="1599" w:name="_Toc499568590"/>
      <w:r w:rsidRPr="00205513">
        <w:rPr>
          <w:rtl/>
        </w:rPr>
        <w:t>תעלת מגן מפח</w:t>
      </w:r>
      <w:bookmarkEnd w:id="1597"/>
      <w:bookmarkEnd w:id="1598"/>
    </w:p>
    <w:p w14:paraId="600DCBE4" w14:textId="77777777" w:rsidR="00467318" w:rsidRPr="00205513" w:rsidRDefault="00467318" w:rsidP="008E7EB7">
      <w:pPr>
        <w:pStyle w:val="32"/>
      </w:pPr>
      <w:r w:rsidRPr="00205513">
        <w:rPr>
          <w:rtl/>
        </w:rPr>
        <w:t xml:space="preserve">מבנה: צורת אומגה, חלל להעברת כבלים </w:t>
      </w:r>
      <w:r w:rsidRPr="00205513">
        <w:t>60x60</w:t>
      </w:r>
      <w:r w:rsidRPr="00205513">
        <w:rPr>
          <w:rtl/>
        </w:rPr>
        <w:t>מ"מ.</w:t>
      </w:r>
    </w:p>
    <w:p w14:paraId="0C53CEC3" w14:textId="77777777" w:rsidR="00467318" w:rsidRPr="00205513" w:rsidRDefault="00467318" w:rsidP="008E7EB7">
      <w:pPr>
        <w:pStyle w:val="32"/>
        <w:rPr>
          <w:rtl/>
        </w:rPr>
      </w:pPr>
      <w:r w:rsidRPr="00205513">
        <w:rPr>
          <w:rtl/>
        </w:rPr>
        <w:t>יעוד: להתקנה על קירות חיצוניים וע"פ דרישות מיוחדות.</w:t>
      </w:r>
    </w:p>
    <w:p w14:paraId="062FB5A8" w14:textId="77777777" w:rsidR="00467318" w:rsidRPr="00205513" w:rsidRDefault="00467318" w:rsidP="008E7EB7">
      <w:pPr>
        <w:pStyle w:val="32"/>
      </w:pPr>
      <w:r w:rsidRPr="00205513">
        <w:rPr>
          <w:rtl/>
        </w:rPr>
        <w:t>ע"פ תקן כולל אביזרי התקנה.</w:t>
      </w:r>
    </w:p>
    <w:p w14:paraId="6F58A4F3" w14:textId="77777777" w:rsidR="00467318" w:rsidRPr="00205513" w:rsidRDefault="00467318" w:rsidP="008E7EB7">
      <w:pPr>
        <w:pStyle w:val="32"/>
      </w:pPr>
      <w:r w:rsidRPr="00205513">
        <w:rPr>
          <w:rtl/>
        </w:rPr>
        <w:t>חומר גלם: פח מגלוון.</w:t>
      </w:r>
    </w:p>
    <w:p w14:paraId="764812B0" w14:textId="77777777" w:rsidR="00A900EB" w:rsidRPr="00683183" w:rsidRDefault="00A900EB" w:rsidP="0056672B">
      <w:pPr>
        <w:pStyle w:val="12"/>
        <w:rPr>
          <w:rtl/>
        </w:rPr>
      </w:pPr>
      <w:bookmarkStart w:id="1600" w:name="_Toc499568591"/>
      <w:bookmarkStart w:id="1601" w:name="_Toc128476993"/>
      <w:bookmarkEnd w:id="1599"/>
      <w:r w:rsidRPr="00683183">
        <w:rPr>
          <w:rtl/>
        </w:rPr>
        <w:t>תרנים ומעמדים להתקנה</w:t>
      </w:r>
      <w:bookmarkEnd w:id="1600"/>
      <w:bookmarkEnd w:id="1601"/>
    </w:p>
    <w:p w14:paraId="4601F0F5" w14:textId="77777777" w:rsidR="00A900EB" w:rsidRPr="00683183" w:rsidRDefault="00A900EB" w:rsidP="0056672B">
      <w:pPr>
        <w:pStyle w:val="22"/>
      </w:pPr>
      <w:bookmarkStart w:id="1602" w:name="_Toc499568592"/>
      <w:bookmarkStart w:id="1603" w:name="_Toc128476994"/>
      <w:r w:rsidRPr="00683183">
        <w:rPr>
          <w:rFonts w:hint="cs"/>
          <w:rtl/>
        </w:rPr>
        <w:t>עמוד</w:t>
      </w:r>
      <w:r w:rsidRPr="00683183">
        <w:rPr>
          <w:rtl/>
        </w:rPr>
        <w:t xml:space="preserve"> </w:t>
      </w:r>
      <w:smartTag w:uri="urn:schemas-microsoft-com:office:smarttags" w:element="metricconverter">
        <w:smartTagPr>
          <w:attr w:name="ProductID" w:val="3 מטר"/>
        </w:smartTagPr>
        <w:r w:rsidRPr="00683183">
          <w:rPr>
            <w:rtl/>
          </w:rPr>
          <w:t>3 מטר</w:t>
        </w:r>
        <w:bookmarkEnd w:id="1602"/>
        <w:bookmarkEnd w:id="1603"/>
        <w:r w:rsidRPr="00683183">
          <w:rPr>
            <w:rtl/>
          </w:rPr>
          <w:t xml:space="preserve"> </w:t>
        </w:r>
      </w:smartTag>
    </w:p>
    <w:p w14:paraId="5385CD21" w14:textId="77777777" w:rsidR="00A900EB" w:rsidRPr="00683183" w:rsidRDefault="00A900EB" w:rsidP="008E7EB7">
      <w:pPr>
        <w:pStyle w:val="32"/>
      </w:pPr>
      <w:r w:rsidRPr="00683183">
        <w:rPr>
          <w:rtl/>
        </w:rPr>
        <w:t>ייעוד:</w:t>
      </w:r>
    </w:p>
    <w:p w14:paraId="4F1B5AEE" w14:textId="77777777" w:rsidR="00A900EB" w:rsidRPr="00683183" w:rsidRDefault="00A900EB" w:rsidP="008E7EB7">
      <w:pPr>
        <w:pStyle w:val="32"/>
      </w:pPr>
      <w:r w:rsidRPr="00683183">
        <w:rPr>
          <w:rtl/>
        </w:rPr>
        <w:t>התקנת אנטנות.</w:t>
      </w:r>
    </w:p>
    <w:p w14:paraId="677C4489" w14:textId="77777777" w:rsidR="00A900EB" w:rsidRPr="00683183" w:rsidRDefault="00A900EB" w:rsidP="008E7EB7">
      <w:pPr>
        <w:pStyle w:val="32"/>
      </w:pPr>
      <w:r w:rsidRPr="00683183">
        <w:rPr>
          <w:rtl/>
        </w:rPr>
        <w:t>התקנת מצלמות.</w:t>
      </w:r>
    </w:p>
    <w:p w14:paraId="255E2113" w14:textId="77777777" w:rsidR="00A900EB" w:rsidRPr="00683183" w:rsidRDefault="00A900EB" w:rsidP="008E7EB7">
      <w:pPr>
        <w:pStyle w:val="32"/>
      </w:pPr>
      <w:r w:rsidRPr="00683183">
        <w:rPr>
          <w:rtl/>
        </w:rPr>
        <w:t xml:space="preserve">התקנת גלאים. </w:t>
      </w:r>
    </w:p>
    <w:p w14:paraId="27279F8F" w14:textId="77777777" w:rsidR="00A900EB" w:rsidRPr="00683183" w:rsidRDefault="00A900EB" w:rsidP="008E7EB7">
      <w:pPr>
        <w:pStyle w:val="32"/>
      </w:pPr>
      <w:r w:rsidRPr="00683183">
        <w:rPr>
          <w:rtl/>
        </w:rPr>
        <w:t>התקנת שופרים.</w:t>
      </w:r>
    </w:p>
    <w:p w14:paraId="3620F9A1" w14:textId="77777777" w:rsidR="00A900EB" w:rsidRPr="00683183" w:rsidRDefault="00A900EB" w:rsidP="008E7EB7">
      <w:pPr>
        <w:pStyle w:val="32"/>
      </w:pPr>
      <w:r w:rsidRPr="00683183">
        <w:rPr>
          <w:rtl/>
        </w:rPr>
        <w:t>תמך לתיל פלדה לנשיאת כבלים.</w:t>
      </w:r>
    </w:p>
    <w:p w14:paraId="14766E84" w14:textId="77777777" w:rsidR="00A900EB" w:rsidRPr="00683183" w:rsidRDefault="00A900EB" w:rsidP="008E7EB7">
      <w:pPr>
        <w:pStyle w:val="32"/>
      </w:pPr>
      <w:r w:rsidRPr="00683183">
        <w:rPr>
          <w:rtl/>
        </w:rPr>
        <w:t xml:space="preserve">אופן ההתקנה: </w:t>
      </w:r>
    </w:p>
    <w:p w14:paraId="1E7A831D" w14:textId="77777777" w:rsidR="00A900EB" w:rsidRPr="00683183" w:rsidRDefault="00A900EB" w:rsidP="0056672B">
      <w:pPr>
        <w:pStyle w:val="42"/>
      </w:pPr>
      <w:r w:rsidRPr="00683183">
        <w:rPr>
          <w:rtl/>
        </w:rPr>
        <w:t xml:space="preserve">תצורה א' : עמוד ישר באמצעות הצמדה לקירות מבנה ומעקות </w:t>
      </w:r>
      <w:r w:rsidRPr="00683183">
        <w:rPr>
          <w:rFonts w:hint="cs"/>
          <w:rtl/>
        </w:rPr>
        <w:t>ורצפות</w:t>
      </w:r>
      <w:r w:rsidRPr="00683183">
        <w:rPr>
          <w:rtl/>
        </w:rPr>
        <w:t xml:space="preserve"> גגות.</w:t>
      </w:r>
    </w:p>
    <w:p w14:paraId="5D04BC1C" w14:textId="77777777" w:rsidR="00A900EB" w:rsidRPr="00683183" w:rsidRDefault="00A900EB" w:rsidP="0056672B">
      <w:pPr>
        <w:pStyle w:val="42"/>
      </w:pPr>
      <w:r w:rsidRPr="00683183">
        <w:rPr>
          <w:rtl/>
        </w:rPr>
        <w:t>תצורה ב' : מרחיק ומתאם התקנה למצלמה מקיר ו\או פינת בית. במקרה זה המימוש יהיה כאשר העמוד מחולק לשני חלקים המרותכים אחד לשני ב 90 מעלות.</w:t>
      </w:r>
    </w:p>
    <w:p w14:paraId="4733529A" w14:textId="77777777" w:rsidR="00A900EB" w:rsidRPr="00683183" w:rsidRDefault="00A900EB" w:rsidP="008E7EB7">
      <w:pPr>
        <w:pStyle w:val="32"/>
      </w:pPr>
      <w:r w:rsidRPr="00683183">
        <w:rPr>
          <w:rtl/>
        </w:rPr>
        <w:t>מבנה: פרופיל מתכתי עגול בקוטר 3 עד 6 צול, בהתאם למשקל העומס ומפרס הרוח בתלות בציוד המותקן.</w:t>
      </w:r>
    </w:p>
    <w:p w14:paraId="16F4B697" w14:textId="77777777" w:rsidR="00A900EB" w:rsidRPr="00683183" w:rsidRDefault="00A900EB" w:rsidP="008E7EB7">
      <w:pPr>
        <w:pStyle w:val="32"/>
      </w:pPr>
      <w:r w:rsidRPr="00683183">
        <w:rPr>
          <w:rtl/>
        </w:rPr>
        <w:t>חייב באישור קונסטרוקטור.</w:t>
      </w:r>
    </w:p>
    <w:p w14:paraId="450D6DC3" w14:textId="77777777" w:rsidR="00A900EB" w:rsidRPr="00683183" w:rsidRDefault="00A900EB" w:rsidP="008E7EB7">
      <w:pPr>
        <w:pStyle w:val="32"/>
        <w:rPr>
          <w:rtl/>
        </w:rPr>
      </w:pPr>
      <w:r w:rsidRPr="00683183">
        <w:rPr>
          <w:rtl/>
        </w:rPr>
        <w:t>בכל מקום בו ניתן להצמיד אל המבנה יש להעדיף שיטה זו ע"פ הצבת קונסולה.</w:t>
      </w:r>
    </w:p>
    <w:p w14:paraId="2F38A071" w14:textId="77777777" w:rsidR="00A900EB" w:rsidRPr="00683183" w:rsidRDefault="00A900EB" w:rsidP="008E7EB7">
      <w:pPr>
        <w:pStyle w:val="32"/>
        <w:rPr>
          <w:rtl/>
        </w:rPr>
      </w:pPr>
      <w:r w:rsidRPr="00683183">
        <w:rPr>
          <w:rtl/>
        </w:rPr>
        <w:t>כאשר הקיר מכוסה/לא מכוסה בגג משופע בולט מעבר לקיר - למיקום הקונסולה מומלץ לבחור במבנה/קיר שאינו מכוסה גג. לפי הצורך בקיר המכוסה גג ניתן להתקין מתקן הרחקה או מרווחונים שירחיקו את הקונסולה מקצה הגג, או לבצע מעבר דרך קצה הגג שייאטם היטב.</w:t>
      </w:r>
    </w:p>
    <w:p w14:paraId="2A6FD749" w14:textId="77777777" w:rsidR="00A900EB" w:rsidRPr="00683183" w:rsidRDefault="00A900EB" w:rsidP="008E7EB7">
      <w:pPr>
        <w:pStyle w:val="32"/>
        <w:rPr>
          <w:rtl/>
        </w:rPr>
      </w:pPr>
      <w:r w:rsidRPr="00683183">
        <w:rPr>
          <w:rtl/>
        </w:rPr>
        <w:t>יש להתחשב בהתקנות חיצוניות/פנימיות המותקנות על הקיר המיועד לקונסולה (תשתית בזק, חשמל, מים וכו').</w:t>
      </w:r>
    </w:p>
    <w:p w14:paraId="1FA2C2E5" w14:textId="77777777" w:rsidR="00A900EB" w:rsidRPr="00683183" w:rsidRDefault="00A900EB" w:rsidP="008E7EB7">
      <w:pPr>
        <w:pStyle w:val="32"/>
        <w:rPr>
          <w:rtl/>
        </w:rPr>
      </w:pPr>
      <w:r w:rsidRPr="00683183">
        <w:rPr>
          <w:rtl/>
        </w:rPr>
        <w:t>יש לבדוק קיום מרחב מספיק להתקנת עוגן/קונסולה במידה ונדרש.</w:t>
      </w:r>
    </w:p>
    <w:p w14:paraId="421B8795" w14:textId="77777777" w:rsidR="00A900EB" w:rsidRPr="00683183" w:rsidRDefault="00A900EB" w:rsidP="008E7EB7">
      <w:pPr>
        <w:pStyle w:val="32"/>
        <w:rPr>
          <w:rtl/>
        </w:rPr>
      </w:pPr>
      <w:r w:rsidRPr="00683183">
        <w:rPr>
          <w:rtl/>
        </w:rPr>
        <w:t>יש לבדוק את סוג המבנה וחוזקו, בהתאם לכך יותקנו בורגי החיזוק ובורגי העגינה.</w:t>
      </w:r>
    </w:p>
    <w:p w14:paraId="352D4867" w14:textId="77777777" w:rsidR="00A900EB" w:rsidRPr="00683183" w:rsidRDefault="00A900EB" w:rsidP="008E7EB7">
      <w:pPr>
        <w:pStyle w:val="32"/>
        <w:rPr>
          <w:rtl/>
        </w:rPr>
      </w:pPr>
      <w:r w:rsidRPr="00683183">
        <w:rPr>
          <w:rtl/>
        </w:rPr>
        <w:t xml:space="preserve">כאשר המבנה הינו טרומי המרחק המינימאלי מפינת המבנה הטרומי יהיה </w:t>
      </w:r>
      <w:smartTag w:uri="urn:schemas-microsoft-com:office:smarttags" w:element="metricconverter">
        <w:smartTagPr>
          <w:attr w:name="ProductID" w:val="0.5 מ'"/>
        </w:smartTagPr>
        <w:r w:rsidRPr="00683183">
          <w:t>0.5</w:t>
        </w:r>
        <w:r w:rsidRPr="00683183">
          <w:rPr>
            <w:rtl/>
          </w:rPr>
          <w:t xml:space="preserve"> מ'</w:t>
        </w:r>
      </w:smartTag>
      <w:r w:rsidRPr="00683183">
        <w:rPr>
          <w:rtl/>
        </w:rPr>
        <w:t>.</w:t>
      </w:r>
    </w:p>
    <w:p w14:paraId="253F7920" w14:textId="77777777" w:rsidR="00A900EB" w:rsidRPr="00683183" w:rsidRDefault="00A900EB" w:rsidP="008E7EB7">
      <w:pPr>
        <w:pStyle w:val="32"/>
      </w:pPr>
      <w:r w:rsidRPr="00683183">
        <w:rPr>
          <w:rtl/>
        </w:rPr>
        <w:t>הנקודה התחתונה של הקונסולה תעוגן לקרקע, במקרה של התקנה מעל פני הקרקע - יובא הדבר לאישור נציג הלקוח.</w:t>
      </w:r>
    </w:p>
    <w:p w14:paraId="0F169513" w14:textId="77777777" w:rsidR="00A900EB" w:rsidRPr="00683183" w:rsidRDefault="00A900EB" w:rsidP="008E7EB7">
      <w:pPr>
        <w:pStyle w:val="32"/>
        <w:rPr>
          <w:rtl/>
        </w:rPr>
      </w:pPr>
      <w:r w:rsidRPr="00683183">
        <w:rPr>
          <w:rtl/>
        </w:rPr>
        <w:t>במקרה שהעגינה של התיל הנושא בקצהו היא לקונסולה, על הספק לעגן את תיל הנושא לבורג עין בקצה הקונסולה.</w:t>
      </w:r>
    </w:p>
    <w:p w14:paraId="7061A236" w14:textId="77777777" w:rsidR="00A900EB" w:rsidRPr="00683183" w:rsidRDefault="00A900EB" w:rsidP="008E7EB7">
      <w:pPr>
        <w:pStyle w:val="32"/>
        <w:rPr>
          <w:rtl/>
        </w:rPr>
      </w:pPr>
      <w:r w:rsidRPr="00683183">
        <w:rPr>
          <w:rtl/>
        </w:rPr>
        <w:t>במקרה שהכבל יותקן מעמוד או קונסולה ישירות אל המבנה יש לבצע עגינה לקיר המבנה.</w:t>
      </w:r>
    </w:p>
    <w:p w14:paraId="6C98E72D" w14:textId="77777777" w:rsidR="00A900EB" w:rsidRPr="00683183" w:rsidRDefault="00A900EB" w:rsidP="008E7EB7">
      <w:pPr>
        <w:pStyle w:val="32"/>
        <w:rPr>
          <w:rtl/>
        </w:rPr>
      </w:pPr>
      <w:r w:rsidRPr="00683183">
        <w:rPr>
          <w:rtl/>
        </w:rPr>
        <w:t>בכל מקרה בו נדרש להתקין עוגן אל קיר או גג מבנה יש לוודא כי הקיר או הגג מסוגל לעמוד בלחצי העיגון. יש לוודא כי התקנת העוגן אינה מהווה מכשול או מפגע.</w:t>
      </w:r>
    </w:p>
    <w:p w14:paraId="40E9A966" w14:textId="77777777" w:rsidR="00A900EB" w:rsidRPr="00683183" w:rsidRDefault="00A900EB" w:rsidP="008E7EB7">
      <w:pPr>
        <w:pStyle w:val="32"/>
        <w:rPr>
          <w:rtl/>
        </w:rPr>
      </w:pPr>
      <w:r w:rsidRPr="00683183">
        <w:rPr>
          <w:rtl/>
        </w:rPr>
        <w:t>בחירת צורת העגינה ואופן העגינה מותנה בסוג המבנה/הקיר.</w:t>
      </w:r>
    </w:p>
    <w:p w14:paraId="5F14983A" w14:textId="77777777" w:rsidR="00A900EB" w:rsidRPr="00683183" w:rsidRDefault="00A900EB" w:rsidP="008E7EB7">
      <w:pPr>
        <w:pStyle w:val="32"/>
      </w:pPr>
      <w:r w:rsidRPr="00683183">
        <w:rPr>
          <w:rtl/>
        </w:rPr>
        <w:t>עבור קיר בטון או מבנה טרומי - יש להתקין בורג עין בשילוב עוגן בטון לבורג.</w:t>
      </w:r>
    </w:p>
    <w:p w14:paraId="3420D1AC" w14:textId="77777777" w:rsidR="00A900EB" w:rsidRPr="00683183" w:rsidRDefault="00A900EB" w:rsidP="008E7EB7">
      <w:pPr>
        <w:pStyle w:val="32"/>
      </w:pPr>
      <w:r w:rsidRPr="00683183">
        <w:rPr>
          <w:rtl/>
        </w:rPr>
        <w:t xml:space="preserve">עבור קיר בלוקים או עץ - יש להתקין בורג עין בשילוב שרוול הגנה מצינור </w:t>
      </w:r>
      <w:r w:rsidRPr="00683183">
        <w:t>P.V.C</w:t>
      </w:r>
      <w:r w:rsidRPr="00683183">
        <w:rPr>
          <w:rtl/>
        </w:rPr>
        <w:t>, דסקית מתכת, דסקית קפיצית ואום.</w:t>
      </w:r>
    </w:p>
    <w:p w14:paraId="0586E938" w14:textId="77777777" w:rsidR="00A900EB" w:rsidRPr="00683183" w:rsidRDefault="00A900EB" w:rsidP="0056672B">
      <w:pPr>
        <w:pStyle w:val="22"/>
      </w:pPr>
      <w:bookmarkStart w:id="1604" w:name="_Toc499568594"/>
      <w:bookmarkStart w:id="1605" w:name="_Toc128476995"/>
      <w:r w:rsidRPr="00683183">
        <w:rPr>
          <w:rtl/>
        </w:rPr>
        <w:t xml:space="preserve">עמוד </w:t>
      </w:r>
      <w:smartTag w:uri="urn:schemas-microsoft-com:office:smarttags" w:element="metricconverter">
        <w:smartTagPr>
          <w:attr w:name="ProductID" w:val="1.5 מטר"/>
        </w:smartTagPr>
        <w:r w:rsidRPr="00683183">
          <w:rPr>
            <w:rtl/>
          </w:rPr>
          <w:t>1.5 מטר</w:t>
        </w:r>
      </w:smartTag>
      <w:bookmarkEnd w:id="1604"/>
      <w:bookmarkEnd w:id="1605"/>
    </w:p>
    <w:p w14:paraId="23ADBB2C" w14:textId="77777777" w:rsidR="00A900EB" w:rsidRPr="00683183" w:rsidRDefault="00A900EB" w:rsidP="0056672B">
      <w:pPr>
        <w:pStyle w:val="2f1"/>
        <w:rPr>
          <w:rtl/>
        </w:rPr>
      </w:pPr>
      <w:bookmarkStart w:id="1606" w:name="_Toc528067801"/>
      <w:r w:rsidRPr="00683183">
        <w:rPr>
          <w:rtl/>
        </w:rPr>
        <w:t xml:space="preserve">מאפיינים זהים לקונסולה </w:t>
      </w:r>
      <w:smartTag w:uri="urn:schemas-microsoft-com:office:smarttags" w:element="metricconverter">
        <w:smartTagPr>
          <w:attr w:name="ProductID" w:val="3 מטר"/>
        </w:smartTagPr>
        <w:r w:rsidRPr="00683183">
          <w:rPr>
            <w:rtl/>
          </w:rPr>
          <w:t>3 מטר</w:t>
        </w:r>
      </w:smartTag>
      <w:r w:rsidRPr="00683183">
        <w:rPr>
          <w:rtl/>
        </w:rPr>
        <w:t xml:space="preserve"> למעט הגובה</w:t>
      </w:r>
      <w:bookmarkEnd w:id="1606"/>
    </w:p>
    <w:p w14:paraId="1E45BE2A" w14:textId="2A874AFE" w:rsidR="00A900EB" w:rsidRPr="00683183" w:rsidRDefault="00A900EB" w:rsidP="0056672B">
      <w:pPr>
        <w:bidi w:val="0"/>
        <w:spacing w:line="360" w:lineRule="auto"/>
        <w:rPr>
          <w:rFonts w:ascii="Arial" w:hAnsi="Arial"/>
          <w:b/>
          <w:bCs/>
          <w:sz w:val="24"/>
          <w:szCs w:val="24"/>
          <w:u w:val="single"/>
          <w:rtl/>
        </w:rPr>
      </w:pPr>
    </w:p>
    <w:p w14:paraId="749D173D" w14:textId="77777777" w:rsidR="00A900EB" w:rsidRPr="00683183" w:rsidRDefault="00A900EB" w:rsidP="0056672B">
      <w:pPr>
        <w:pStyle w:val="22"/>
      </w:pPr>
      <w:bookmarkStart w:id="1607" w:name="_Toc499568595"/>
      <w:bookmarkStart w:id="1608" w:name="_Toc128476996"/>
      <w:r w:rsidRPr="00683183">
        <w:rPr>
          <w:rtl/>
        </w:rPr>
        <w:t xml:space="preserve">תורן </w:t>
      </w:r>
      <w:smartTag w:uri="urn:schemas-microsoft-com:office:smarttags" w:element="metricconverter">
        <w:smartTagPr>
          <w:attr w:name="ProductID" w:val="6 מטר"/>
        </w:smartTagPr>
        <w:r w:rsidRPr="00683183">
          <w:rPr>
            <w:rtl/>
          </w:rPr>
          <w:t>6 מטר</w:t>
        </w:r>
      </w:smartTag>
      <w:bookmarkEnd w:id="1607"/>
      <w:bookmarkEnd w:id="1608"/>
    </w:p>
    <w:p w14:paraId="49917206" w14:textId="77777777" w:rsidR="00A900EB" w:rsidRPr="00683183" w:rsidRDefault="00A900EB" w:rsidP="008E7EB7">
      <w:pPr>
        <w:pStyle w:val="32"/>
      </w:pPr>
      <w:r w:rsidRPr="00683183">
        <w:rPr>
          <w:rtl/>
        </w:rPr>
        <w:t>חומר גלם: פלדה.</w:t>
      </w:r>
    </w:p>
    <w:p w14:paraId="6BD03B8D" w14:textId="77777777" w:rsidR="00A900EB" w:rsidRPr="00683183" w:rsidRDefault="00A900EB" w:rsidP="008E7EB7">
      <w:pPr>
        <w:pStyle w:val="32"/>
      </w:pPr>
      <w:r w:rsidRPr="00683183">
        <w:rPr>
          <w:rtl/>
        </w:rPr>
        <w:t>פרופיל חלול: חרוט עם ראש קטום או מצולע משוכלל עם ראש קטום.</w:t>
      </w:r>
    </w:p>
    <w:p w14:paraId="2E89753A" w14:textId="77777777" w:rsidR="00A900EB" w:rsidRPr="00683183" w:rsidRDefault="00A900EB" w:rsidP="008E7EB7">
      <w:pPr>
        <w:pStyle w:val="32"/>
      </w:pPr>
      <w:r w:rsidRPr="00683183">
        <w:rPr>
          <w:rtl/>
        </w:rPr>
        <w:t>דלת שרות עם מנעול בבסיס.</w:t>
      </w:r>
    </w:p>
    <w:p w14:paraId="6A630636" w14:textId="77777777" w:rsidR="00A900EB" w:rsidRPr="00683183" w:rsidRDefault="00A900EB" w:rsidP="008E7EB7">
      <w:pPr>
        <w:pStyle w:val="32"/>
      </w:pPr>
      <w:r w:rsidRPr="00683183">
        <w:rPr>
          <w:rtl/>
        </w:rPr>
        <w:t>כל חלקי התורן כולל זרועות, ברגים, אומים וריתוכים וכו'.. יעברו תהליך גילוון חם.</w:t>
      </w:r>
    </w:p>
    <w:p w14:paraId="73F24524" w14:textId="77777777" w:rsidR="00A900EB" w:rsidRPr="00683183" w:rsidRDefault="00A900EB" w:rsidP="008E7EB7">
      <w:pPr>
        <w:pStyle w:val="32"/>
      </w:pPr>
      <w:r w:rsidRPr="00683183">
        <w:rPr>
          <w:rtl/>
        </w:rPr>
        <w:t>עובי הציפוי יהיה 100 מיקרון לפחות.</w:t>
      </w:r>
    </w:p>
    <w:p w14:paraId="30537C20" w14:textId="77777777" w:rsidR="00A900EB" w:rsidRPr="00683183" w:rsidRDefault="00A900EB" w:rsidP="008E7EB7">
      <w:pPr>
        <w:pStyle w:val="32"/>
      </w:pPr>
      <w:r w:rsidRPr="00683183">
        <w:rPr>
          <w:rtl/>
        </w:rPr>
        <w:t>ייעוד:</w:t>
      </w:r>
    </w:p>
    <w:p w14:paraId="0DCDAFD2" w14:textId="77777777" w:rsidR="00A900EB" w:rsidRPr="00683183" w:rsidRDefault="00A900EB" w:rsidP="0056672B">
      <w:pPr>
        <w:pStyle w:val="42"/>
      </w:pPr>
      <w:r w:rsidRPr="00683183">
        <w:rPr>
          <w:rtl/>
        </w:rPr>
        <w:t>התקנת אנטנות</w:t>
      </w:r>
    </w:p>
    <w:p w14:paraId="26DEB6C0" w14:textId="77777777" w:rsidR="00A900EB" w:rsidRPr="00683183" w:rsidRDefault="00A900EB" w:rsidP="0056672B">
      <w:pPr>
        <w:pStyle w:val="42"/>
      </w:pPr>
      <w:r w:rsidRPr="00683183">
        <w:rPr>
          <w:rtl/>
        </w:rPr>
        <w:t>התקנת מצלמות</w:t>
      </w:r>
    </w:p>
    <w:p w14:paraId="4915A4B6" w14:textId="77777777" w:rsidR="00A900EB" w:rsidRPr="00683183" w:rsidRDefault="00A900EB" w:rsidP="0056672B">
      <w:pPr>
        <w:pStyle w:val="42"/>
      </w:pPr>
      <w:r w:rsidRPr="00683183">
        <w:rPr>
          <w:rtl/>
        </w:rPr>
        <w:t xml:space="preserve">התקנת גלאים </w:t>
      </w:r>
    </w:p>
    <w:p w14:paraId="5E5CC676" w14:textId="77777777" w:rsidR="00A900EB" w:rsidRPr="00683183" w:rsidRDefault="00A900EB" w:rsidP="0056672B">
      <w:pPr>
        <w:pStyle w:val="42"/>
      </w:pPr>
      <w:r w:rsidRPr="00683183">
        <w:rPr>
          <w:rtl/>
        </w:rPr>
        <w:t>התקנת שופרים.</w:t>
      </w:r>
    </w:p>
    <w:p w14:paraId="28368FBC" w14:textId="77777777" w:rsidR="00A900EB" w:rsidRPr="00683183" w:rsidRDefault="00A900EB" w:rsidP="0056672B">
      <w:pPr>
        <w:pStyle w:val="42"/>
      </w:pPr>
      <w:r w:rsidRPr="00683183">
        <w:rPr>
          <w:rtl/>
        </w:rPr>
        <w:t>תמך לתיל פלדה לנשיאת כבלים.</w:t>
      </w:r>
    </w:p>
    <w:p w14:paraId="5034E43B" w14:textId="77777777" w:rsidR="00A900EB" w:rsidRPr="00683183" w:rsidRDefault="00A900EB" w:rsidP="0056672B">
      <w:pPr>
        <w:pStyle w:val="42"/>
        <w:numPr>
          <w:ilvl w:val="0"/>
          <w:numId w:val="0"/>
        </w:numPr>
        <w:ind w:left="2777"/>
      </w:pPr>
    </w:p>
    <w:p w14:paraId="18248979" w14:textId="77777777" w:rsidR="00A900EB" w:rsidRPr="00683183" w:rsidRDefault="00A900EB" w:rsidP="008E7EB7">
      <w:pPr>
        <w:pStyle w:val="32"/>
      </w:pPr>
      <w:r w:rsidRPr="00683183">
        <w:rPr>
          <w:rtl/>
        </w:rPr>
        <w:t>חופש תזוזה במקרה של התקנת מצלמה:</w:t>
      </w:r>
    </w:p>
    <w:p w14:paraId="4CBA98DC" w14:textId="77777777" w:rsidR="00A900EB" w:rsidRPr="00683183" w:rsidRDefault="00A900EB" w:rsidP="0056672B">
      <w:pPr>
        <w:pStyle w:val="42"/>
      </w:pPr>
      <w:r w:rsidRPr="00683183">
        <w:rPr>
          <w:rtl/>
        </w:rPr>
        <w:t xml:space="preserve">תנועה מותרת בנקודת מוקד העדשה: 1/2 מעלה ברוח במהירות </w:t>
      </w:r>
      <w:smartTag w:uri="urn:schemas-microsoft-com:office:smarttags" w:element="metricconverter">
        <w:smartTagPr>
          <w:attr w:name="ProductID" w:val="120 קמ&quot;ש"/>
        </w:smartTagPr>
        <w:r w:rsidRPr="00683183">
          <w:rPr>
            <w:rtl/>
          </w:rPr>
          <w:t>120 קמ"ש</w:t>
        </w:r>
      </w:smartTag>
      <w:r w:rsidRPr="00683183">
        <w:rPr>
          <w:rtl/>
        </w:rPr>
        <w:t xml:space="preserve"> (</w:t>
      </w:r>
      <w:smartTag w:uri="urn:schemas-microsoft-com:office:smarttags" w:element="metricconverter">
        <w:smartTagPr>
          <w:attr w:name="ProductID" w:val="33 מטר"/>
        </w:smartTagPr>
        <w:r w:rsidRPr="00683183">
          <w:rPr>
            <w:rtl/>
          </w:rPr>
          <w:t>33 מטר</w:t>
        </w:r>
      </w:smartTag>
      <w:r w:rsidRPr="00683183">
        <w:rPr>
          <w:rtl/>
        </w:rPr>
        <w:t xml:space="preserve"> בשנייה).</w:t>
      </w:r>
    </w:p>
    <w:p w14:paraId="2D8708B7" w14:textId="3F9C4713" w:rsidR="00A900EB" w:rsidRPr="00683183" w:rsidRDefault="00A900EB" w:rsidP="0056672B">
      <w:pPr>
        <w:pStyle w:val="42"/>
      </w:pPr>
      <w:r w:rsidRPr="00683183">
        <w:rPr>
          <w:rtl/>
        </w:rPr>
        <w:t xml:space="preserve">התורן יהיה מותאם לנשיאת משקל כל הציוד המותקן עליו, לרבות: מצלמה, זרוע, אנטנה, שופר וכדומה, מבלי שתיגרם לו תנועה חריגה מהמוגדר. לצורך כך יהיה על </w:t>
      </w:r>
      <w:r w:rsidR="00BA3926" w:rsidRPr="00683183">
        <w:rPr>
          <w:rFonts w:hint="cs"/>
          <w:rtl/>
        </w:rPr>
        <w:t>קונסטרוקטור</w:t>
      </w:r>
      <w:r w:rsidRPr="00683183">
        <w:rPr>
          <w:rtl/>
        </w:rPr>
        <w:t xml:space="preserve"> המתכנן מטעם הקבלן להביא בחשבון את מפרש הרוח הנוסף כתוצאה מהתקנת המצלמה ואביזריה ועוד </w:t>
      </w:r>
      <w:smartTag w:uri="urn:schemas-microsoft-com:office:smarttags" w:element="metricconverter">
        <w:smartTagPr>
          <w:attr w:name="ProductID" w:val="15 ק&quot;ג"/>
        </w:smartTagPr>
        <w:r w:rsidRPr="00683183">
          <w:rPr>
            <w:rtl/>
          </w:rPr>
          <w:t>15 ק"ג</w:t>
        </w:r>
      </w:smartTag>
      <w:r w:rsidRPr="00683183">
        <w:rPr>
          <w:rtl/>
        </w:rPr>
        <w:t xml:space="preserve"> לפחות, בשקלול תנאי מזג אוויר הקשים ביותר העשויים לשרור באתר.</w:t>
      </w:r>
    </w:p>
    <w:p w14:paraId="30661153" w14:textId="77777777" w:rsidR="00A900EB" w:rsidRPr="00683183" w:rsidRDefault="00A900EB" w:rsidP="008E7EB7">
      <w:pPr>
        <w:pStyle w:val="32"/>
        <w:numPr>
          <w:ilvl w:val="0"/>
          <w:numId w:val="0"/>
        </w:numPr>
        <w:ind w:left="1502"/>
      </w:pPr>
    </w:p>
    <w:p w14:paraId="56B36382" w14:textId="77777777" w:rsidR="00A900EB" w:rsidRPr="00683183" w:rsidRDefault="00A900EB" w:rsidP="008E7EB7">
      <w:pPr>
        <w:pStyle w:val="32"/>
      </w:pPr>
      <w:r w:rsidRPr="00683183">
        <w:rPr>
          <w:rtl/>
        </w:rPr>
        <w:t xml:space="preserve">בראש התורן יותקן כולא ברקים בתצורת אלקטרודה מחודדת בקצה אשר תתנשא מעל הפריט המותקן במקום הגבוהה ביותר בראש התורן ב </w:t>
      </w:r>
      <w:smartTag w:uri="urn:schemas-microsoft-com:office:smarttags" w:element="metricconverter">
        <w:smartTagPr>
          <w:attr w:name="ProductID" w:val="50 ס&quot;מ"/>
        </w:smartTagPr>
        <w:r w:rsidRPr="00683183">
          <w:rPr>
            <w:rtl/>
          </w:rPr>
          <w:t>50 ס"מ</w:t>
        </w:r>
      </w:smartTag>
      <w:r w:rsidRPr="00683183">
        <w:rPr>
          <w:rtl/>
        </w:rPr>
        <w:t xml:space="preserve"> לפחות.</w:t>
      </w:r>
    </w:p>
    <w:p w14:paraId="3AFD6192" w14:textId="77777777" w:rsidR="00A900EB" w:rsidRPr="00683183" w:rsidRDefault="00A900EB" w:rsidP="008E7EB7">
      <w:pPr>
        <w:pStyle w:val="32"/>
      </w:pPr>
      <w:r w:rsidRPr="00683183">
        <w:rPr>
          <w:rtl/>
        </w:rPr>
        <w:t>לאורך התורן בתוך החלל הפנימי יחווט כבל הארקה 16 ממ"ר המתאים לשימוש חיצוני אשר יחובר לאלקטרודת הארקה אשר תינעץ בקרקע ותכוסה באמצעות גוב הארקה תקני.</w:t>
      </w:r>
    </w:p>
    <w:p w14:paraId="2594F4BC" w14:textId="77777777" w:rsidR="00A900EB" w:rsidRPr="00683183" w:rsidRDefault="00A900EB" w:rsidP="008E7EB7">
      <w:pPr>
        <w:pStyle w:val="32"/>
      </w:pPr>
      <w:r w:rsidRPr="00683183">
        <w:rPr>
          <w:rtl/>
        </w:rPr>
        <w:t>האלקטרודה תתחבר לפס השוואת הארקות אשר יצוק בבסיס הארון באמצעות כבל הארקה המוגדר לעיל.</w:t>
      </w:r>
    </w:p>
    <w:p w14:paraId="5E7D89D7" w14:textId="77777777" w:rsidR="00A900EB" w:rsidRPr="00683183" w:rsidRDefault="00A900EB" w:rsidP="008E7EB7">
      <w:pPr>
        <w:pStyle w:val="32"/>
      </w:pPr>
      <w:r w:rsidRPr="00683183">
        <w:rPr>
          <w:rtl/>
        </w:rPr>
        <w:t>במקרה ובו הארון מרוחק מהעמוד במרחק כזה שמאלץ כבל הארקה ארוך בעל התנגדות גבוהה יותר מזו המורשית בחוק החשמל, תותקן אלקטרודה נוספת.</w:t>
      </w:r>
    </w:p>
    <w:p w14:paraId="111DEA21" w14:textId="77777777" w:rsidR="00A900EB" w:rsidRPr="00683183" w:rsidRDefault="00A900EB" w:rsidP="008E7EB7">
      <w:pPr>
        <w:pStyle w:val="32"/>
      </w:pPr>
      <w:r w:rsidRPr="00683183">
        <w:rPr>
          <w:rtl/>
        </w:rPr>
        <w:t>כל עבודות החשמל והארקה יבוצעו ע"פ הנחיות תקן החשמל. בכל מקרה של סתירה בין המוגדר במסמך זה לחוק החשמל תינתן עדיפות למחמיר ביותר.</w:t>
      </w:r>
    </w:p>
    <w:p w14:paraId="43ABB27B" w14:textId="77777777" w:rsidR="00A900EB" w:rsidRPr="00683183" w:rsidRDefault="00A900EB" w:rsidP="008E7EB7">
      <w:pPr>
        <w:pStyle w:val="32"/>
      </w:pPr>
      <w:r w:rsidRPr="00683183">
        <w:rPr>
          <w:rtl/>
        </w:rPr>
        <w:t>תכנון התורן וההתקנה יבדקו ויאושרו ע"י קונסטרוקטור מטעם הקבלן.</w:t>
      </w:r>
    </w:p>
    <w:p w14:paraId="2CEADEE5" w14:textId="77777777" w:rsidR="00A900EB" w:rsidRPr="00683183" w:rsidRDefault="00A900EB" w:rsidP="008E7EB7">
      <w:pPr>
        <w:pStyle w:val="32"/>
      </w:pPr>
      <w:r w:rsidRPr="00683183">
        <w:rPr>
          <w:rtl/>
        </w:rPr>
        <w:t>כושר נשיאת ציוד במשקל עד 30 ק"ג.</w:t>
      </w:r>
    </w:p>
    <w:p w14:paraId="4975B23C" w14:textId="77777777" w:rsidR="00A900EB" w:rsidRPr="00683183" w:rsidRDefault="00A900EB" w:rsidP="008E7EB7">
      <w:pPr>
        <w:pStyle w:val="32"/>
      </w:pPr>
      <w:r w:rsidRPr="00683183">
        <w:rPr>
          <w:rtl/>
        </w:rPr>
        <w:t>העברת כבלים בחלל התורן:</w:t>
      </w:r>
    </w:p>
    <w:p w14:paraId="434386BB" w14:textId="77777777" w:rsidR="00A900EB" w:rsidRPr="00683183" w:rsidRDefault="00A900EB" w:rsidP="0056672B">
      <w:pPr>
        <w:pStyle w:val="42"/>
      </w:pPr>
      <w:r w:rsidRPr="00683183">
        <w:rPr>
          <w:rtl/>
        </w:rPr>
        <w:t>כל הכבלים (מכאניים וחשמליים) שיועברו בחלל התורן, יועברו בתוך צינורות ייעודיים.</w:t>
      </w:r>
    </w:p>
    <w:p w14:paraId="10949319" w14:textId="77777777" w:rsidR="00A900EB" w:rsidRPr="00683183" w:rsidRDefault="00A900EB" w:rsidP="0056672B">
      <w:pPr>
        <w:pStyle w:val="42"/>
      </w:pPr>
      <w:r w:rsidRPr="00683183">
        <w:rPr>
          <w:rtl/>
        </w:rPr>
        <w:t>כבלים חשמליים וכבלים מכאניים יועברו בצינורות נפרדים.</w:t>
      </w:r>
    </w:p>
    <w:p w14:paraId="5E485FD2" w14:textId="2EDBCD6C" w:rsidR="00A900EB" w:rsidRPr="00683183" w:rsidRDefault="00A900EB" w:rsidP="0056672B">
      <w:pPr>
        <w:pStyle w:val="42"/>
        <w:rPr>
          <w:color w:val="365F91"/>
          <w:u w:val="single"/>
        </w:rPr>
      </w:pPr>
      <w:r w:rsidRPr="00683183">
        <w:rPr>
          <w:rtl/>
        </w:rPr>
        <w:t>הצינורות יעוגנו לדפנות הפנימיות של התורן.</w:t>
      </w:r>
    </w:p>
    <w:p w14:paraId="79BC9546" w14:textId="77777777" w:rsidR="008E7EB7" w:rsidRDefault="008E7EB7" w:rsidP="008E7EB7">
      <w:pPr>
        <w:pStyle w:val="12"/>
        <w:numPr>
          <w:ilvl w:val="0"/>
          <w:numId w:val="0"/>
        </w:numPr>
        <w:ind w:left="509"/>
        <w:rPr>
          <w:rStyle w:val="18"/>
          <w:b/>
          <w:bCs/>
        </w:rPr>
      </w:pPr>
      <w:bookmarkStart w:id="1609" w:name="_Toc474850660"/>
      <w:bookmarkStart w:id="1610" w:name="_Toc475005277"/>
    </w:p>
    <w:p w14:paraId="12FFC646" w14:textId="698217B6" w:rsidR="00EF5109" w:rsidRPr="00683183" w:rsidRDefault="00EF5109" w:rsidP="0056672B">
      <w:pPr>
        <w:pStyle w:val="12"/>
        <w:rPr>
          <w:rtl/>
        </w:rPr>
      </w:pPr>
      <w:bookmarkStart w:id="1611" w:name="_Toc128476997"/>
      <w:r w:rsidRPr="00683183">
        <w:rPr>
          <w:rStyle w:val="18"/>
          <w:b/>
          <w:bCs/>
          <w:rtl/>
        </w:rPr>
        <w:t>אמצעים</w:t>
      </w:r>
      <w:r w:rsidRPr="00683183">
        <w:rPr>
          <w:rtl/>
        </w:rPr>
        <w:t xml:space="preserve"> לגיבוי מתח רשת</w:t>
      </w:r>
      <w:bookmarkEnd w:id="1609"/>
      <w:bookmarkEnd w:id="1610"/>
      <w:bookmarkEnd w:id="1611"/>
    </w:p>
    <w:p w14:paraId="7966239F" w14:textId="77777777" w:rsidR="00EF5109" w:rsidRPr="00683183" w:rsidRDefault="00EF5109" w:rsidP="0056672B">
      <w:pPr>
        <w:pStyle w:val="22"/>
      </w:pPr>
      <w:bookmarkStart w:id="1612" w:name="_Toc390071615"/>
      <w:bookmarkStart w:id="1613" w:name="_Toc391226309"/>
      <w:bookmarkStart w:id="1614" w:name="_Toc474850661"/>
      <w:bookmarkStart w:id="1615" w:name="_Toc475005278"/>
      <w:bookmarkStart w:id="1616" w:name="_Toc128476998"/>
      <w:r w:rsidRPr="00683183">
        <w:rPr>
          <w:rtl/>
        </w:rPr>
        <w:t>כללי</w:t>
      </w:r>
      <w:bookmarkEnd w:id="1612"/>
      <w:bookmarkEnd w:id="1613"/>
      <w:bookmarkEnd w:id="1614"/>
      <w:bookmarkEnd w:id="1615"/>
      <w:bookmarkEnd w:id="1616"/>
    </w:p>
    <w:p w14:paraId="5E7193CE" w14:textId="77777777" w:rsidR="00EF5109" w:rsidRPr="00683183" w:rsidRDefault="00EF5109" w:rsidP="008E7EB7">
      <w:pPr>
        <w:pStyle w:val="32"/>
      </w:pPr>
      <w:r w:rsidRPr="00683183">
        <w:rPr>
          <w:rtl/>
        </w:rPr>
        <w:t xml:space="preserve">הדרישה העקרונית הינה ל </w:t>
      </w:r>
      <w:r w:rsidRPr="00683183">
        <w:rPr>
          <w:rFonts w:hint="cs"/>
          <w:rtl/>
        </w:rPr>
        <w:t>1</w:t>
      </w:r>
      <w:r w:rsidRPr="00683183">
        <w:rPr>
          <w:rtl/>
        </w:rPr>
        <w:t xml:space="preserve"> שעות גיבוי לכל מערכת.</w:t>
      </w:r>
    </w:p>
    <w:p w14:paraId="46402837" w14:textId="77777777" w:rsidR="00EF5109" w:rsidRPr="00683183" w:rsidRDefault="00EF5109" w:rsidP="008E7EB7">
      <w:pPr>
        <w:pStyle w:val="32"/>
      </w:pPr>
      <w:r w:rsidRPr="00683183">
        <w:rPr>
          <w:rtl/>
        </w:rPr>
        <w:t xml:space="preserve">בכל מקרה לגופו יבוצע תכנון אשר יתבסס על התנאים הקיימים בשטח, קרי קיומו של גנרטור חירום ו\או מערך </w:t>
      </w:r>
      <w:r w:rsidRPr="00683183">
        <w:t>UPS</w:t>
      </w:r>
      <w:r w:rsidRPr="00683183">
        <w:rPr>
          <w:rtl/>
        </w:rPr>
        <w:t xml:space="preserve"> כולל.</w:t>
      </w:r>
    </w:p>
    <w:p w14:paraId="2653B2C7" w14:textId="77777777" w:rsidR="00EF5109" w:rsidRPr="00683183" w:rsidRDefault="00EF5109" w:rsidP="008E7EB7">
      <w:pPr>
        <w:pStyle w:val="32"/>
      </w:pPr>
      <w:r w:rsidRPr="00683183">
        <w:rPr>
          <w:rtl/>
        </w:rPr>
        <w:t>תכנון מערך הגיבוי לכל מערכת ייעשה ע"פ התנאים כנ"ל ודרישות ספציפיות של המזמין עבור כל מתקן.</w:t>
      </w:r>
    </w:p>
    <w:p w14:paraId="73FE4C3D" w14:textId="77777777" w:rsidR="00EF5109" w:rsidRPr="00683183" w:rsidRDefault="00EF5109" w:rsidP="008E7EB7">
      <w:pPr>
        <w:pStyle w:val="32"/>
      </w:pPr>
      <w:r w:rsidRPr="00683183">
        <w:rPr>
          <w:rtl/>
        </w:rPr>
        <w:t>בכל מקרה יתקיימו הדרישות המינימליות הבאות לרבות ארכיטקטורת הפריסה:</w:t>
      </w:r>
    </w:p>
    <w:p w14:paraId="7DBFB917" w14:textId="77777777" w:rsidR="00EF5109" w:rsidRPr="00683183" w:rsidRDefault="00EF5109" w:rsidP="0056672B">
      <w:pPr>
        <w:pStyle w:val="42"/>
      </w:pPr>
      <w:r w:rsidRPr="00683183">
        <w:rPr>
          <w:rtl/>
        </w:rPr>
        <w:t>בכל חדר תקשורת, במסד 19" יותקן אל פסק.</w:t>
      </w:r>
    </w:p>
    <w:p w14:paraId="3F2CAE27" w14:textId="77777777" w:rsidR="00EF5109" w:rsidRPr="00683183" w:rsidRDefault="00EF5109" w:rsidP="0056672B">
      <w:pPr>
        <w:pStyle w:val="42"/>
      </w:pPr>
      <w:r w:rsidRPr="00683183">
        <w:rPr>
          <w:rtl/>
        </w:rPr>
        <w:t>האל פסק בכל חדר תקשורת יחובר לשקע חיוני מוזן גנרטור חירום.</w:t>
      </w:r>
    </w:p>
    <w:p w14:paraId="3021DF51" w14:textId="77777777" w:rsidR="00EF5109" w:rsidRPr="00683183" w:rsidRDefault="00EF5109" w:rsidP="0056672B">
      <w:pPr>
        <w:pStyle w:val="42"/>
      </w:pPr>
      <w:r w:rsidRPr="00683183">
        <w:rPr>
          <w:rtl/>
        </w:rPr>
        <w:t>האל פסק יזין את כל האמצעים המותקנים במסד ובנוסף את ספקי המתח של מערכת בקרת הכניסה ומערכת האזעקה\מצוקה המותקנות בארונות הקיר הצמודים.</w:t>
      </w:r>
    </w:p>
    <w:p w14:paraId="1E80F567" w14:textId="77777777" w:rsidR="00EF5109" w:rsidRPr="00683183" w:rsidRDefault="00EF5109" w:rsidP="0056672B">
      <w:pPr>
        <w:pStyle w:val="42"/>
      </w:pPr>
      <w:r w:rsidRPr="00683183">
        <w:rPr>
          <w:rtl/>
        </w:rPr>
        <w:t xml:space="preserve">זמן גיבוי מינימאלי נדרש עבור האל פסק – </w:t>
      </w:r>
      <w:r w:rsidRPr="00683183">
        <w:rPr>
          <w:rFonts w:hint="cs"/>
          <w:rtl/>
        </w:rPr>
        <w:t xml:space="preserve">1 </w:t>
      </w:r>
      <w:r w:rsidRPr="00683183">
        <w:rPr>
          <w:rtl/>
        </w:rPr>
        <w:t>שעות כאשר הוא תומך את כל המערכות כנ"ל אלה אם כן הוגדר אחרת.</w:t>
      </w:r>
    </w:p>
    <w:p w14:paraId="54533520" w14:textId="77777777" w:rsidR="00EF5109" w:rsidRPr="00683183" w:rsidRDefault="00EF5109" w:rsidP="0056672B">
      <w:pPr>
        <w:pStyle w:val="42"/>
      </w:pPr>
      <w:r w:rsidRPr="00683183">
        <w:rPr>
          <w:rtl/>
        </w:rPr>
        <w:t>בארון בקרי מערכת בקרת הכניסה, יותקנו בנוסף לבקרים סטים של מטען\ספק – מצברים עבור הבקרים בנפרד ועבור המנעולים האלקטרו מגנטיים בנפרד (אפשרי להתקנה גם בארון נוסף צמוד במידת הצורך ובכפוף לאישור המזמין).</w:t>
      </w:r>
    </w:p>
    <w:p w14:paraId="1729FC1F" w14:textId="77777777" w:rsidR="00EF5109" w:rsidRPr="00683183" w:rsidRDefault="00EF5109" w:rsidP="0056672B">
      <w:pPr>
        <w:pStyle w:val="42"/>
      </w:pPr>
      <w:r w:rsidRPr="00683183">
        <w:rPr>
          <w:rtl/>
        </w:rPr>
        <w:t>בארון רכזת האזעקה יותקן בנוסף לרכזת ויחידות ההרחבה שלה מטען\ספק – מצברים עבור כל אביזרי המערכת לרבות הגלאים הפזורים המחוברים לרכזת.</w:t>
      </w:r>
    </w:p>
    <w:p w14:paraId="40B9EF87" w14:textId="77777777" w:rsidR="00EF5109" w:rsidRPr="00683183" w:rsidRDefault="00EF5109" w:rsidP="0056672B">
      <w:pPr>
        <w:pStyle w:val="42"/>
      </w:pPr>
      <w:r w:rsidRPr="00683183">
        <w:rPr>
          <w:rtl/>
        </w:rPr>
        <w:t>זמן גיבוי נדרש עבור האל פסק וכל אחד משלושת מערכי ספק\מטען-מצברים הנ"ל –</w:t>
      </w:r>
      <w:r w:rsidRPr="00683183">
        <w:rPr>
          <w:rFonts w:hint="cs"/>
          <w:rtl/>
        </w:rPr>
        <w:t>1</w:t>
      </w:r>
      <w:r w:rsidRPr="00683183">
        <w:rPr>
          <w:rtl/>
        </w:rPr>
        <w:t xml:space="preserve"> שעות.</w:t>
      </w:r>
    </w:p>
    <w:p w14:paraId="3826E5B6" w14:textId="77777777" w:rsidR="00EF5109" w:rsidRPr="00683183" w:rsidRDefault="00EF5109" w:rsidP="0056672B">
      <w:pPr>
        <w:pStyle w:val="42"/>
      </w:pPr>
      <w:r w:rsidRPr="00683183">
        <w:rPr>
          <w:rtl/>
        </w:rPr>
        <w:t xml:space="preserve">למען הסר ספק מובהר בזאת כי כל מערכת נדרשת באופן עצמאי ל </w:t>
      </w:r>
      <w:r w:rsidRPr="00683183">
        <w:rPr>
          <w:rFonts w:hint="cs"/>
          <w:rtl/>
        </w:rPr>
        <w:t>1</w:t>
      </w:r>
      <w:r w:rsidRPr="00683183">
        <w:rPr>
          <w:rtl/>
        </w:rPr>
        <w:t xml:space="preserve"> שעות גיבוי ולא כולם יחד במצטבר.</w:t>
      </w:r>
    </w:p>
    <w:p w14:paraId="47473E86" w14:textId="77777777" w:rsidR="00EF5109" w:rsidRPr="00683183" w:rsidRDefault="00EF5109" w:rsidP="0056672B">
      <w:pPr>
        <w:pStyle w:val="42"/>
      </w:pPr>
      <w:r w:rsidRPr="00683183">
        <w:rPr>
          <w:rtl/>
        </w:rPr>
        <w:t>על הקבלן המבצע להיות ער לעובדה שהאל פסק מזין מעבר למערכות שבמסד גם את ארונות בקרי מערכת בקרת הכניסה וארון רכזת האזעקה. יש להביא זאת בחשבון בעת ביצוע התכנון המפורט לרבות הספק האל פסק וכמות מצברי הגיבוי שלו.</w:t>
      </w:r>
    </w:p>
    <w:p w14:paraId="1336787E" w14:textId="77777777" w:rsidR="00EF5109" w:rsidRPr="00683183" w:rsidRDefault="00EF5109" w:rsidP="0056672B">
      <w:pPr>
        <w:pStyle w:val="42"/>
      </w:pPr>
      <w:r w:rsidRPr="00683183">
        <w:rPr>
          <w:rtl/>
        </w:rPr>
        <w:t>כמו כן, חשוב להדגיש כי לא בכל חדר תקשורת צריכת הזרם זהה. לרבות בחדרים התומכים חדר הבקרה גדול יותר, דלפק מאבטחים, לובי כניסה, מחסומים חיצוניים וכדומה.</w:t>
      </w:r>
    </w:p>
    <w:p w14:paraId="7C6B2680" w14:textId="77777777" w:rsidR="00EF5109" w:rsidRPr="00683183" w:rsidRDefault="00EF5109" w:rsidP="008E7EB7">
      <w:pPr>
        <w:pStyle w:val="32"/>
        <w:rPr>
          <w:rtl/>
        </w:rPr>
      </w:pPr>
      <w:r w:rsidRPr="00683183">
        <w:rPr>
          <w:rtl/>
        </w:rPr>
        <w:t>עבור כלל האפיונים בפרק זה יסופקו מוצרים גנריים (ללא מגבלה ו\או הנחיה).</w:t>
      </w:r>
    </w:p>
    <w:p w14:paraId="631788E9" w14:textId="77777777" w:rsidR="00EF5109" w:rsidRPr="00683183" w:rsidRDefault="00EF5109" w:rsidP="0056672B">
      <w:pPr>
        <w:pStyle w:val="22"/>
      </w:pPr>
      <w:bookmarkStart w:id="1617" w:name="_Toc390071616"/>
      <w:bookmarkStart w:id="1618" w:name="_Toc391226310"/>
      <w:bookmarkStart w:id="1619" w:name="_Toc474850662"/>
      <w:bookmarkStart w:id="1620" w:name="_Toc475005279"/>
      <w:bookmarkStart w:id="1621" w:name="_Toc128476999"/>
      <w:r w:rsidRPr="00683183">
        <w:rPr>
          <w:rtl/>
        </w:rPr>
        <w:t xml:space="preserve">אל פסק </w:t>
      </w:r>
      <w:r w:rsidRPr="00683183">
        <w:t>1KVA</w:t>
      </w:r>
      <w:bookmarkEnd w:id="1617"/>
      <w:bookmarkEnd w:id="1618"/>
      <w:bookmarkEnd w:id="1619"/>
      <w:bookmarkEnd w:id="1620"/>
      <w:bookmarkEnd w:id="1621"/>
    </w:p>
    <w:p w14:paraId="18EC3A0C" w14:textId="77777777" w:rsidR="00EF5109" w:rsidRPr="00683183" w:rsidRDefault="00EF5109" w:rsidP="008E7EB7">
      <w:pPr>
        <w:pStyle w:val="32"/>
      </w:pPr>
      <w:r w:rsidRPr="00683183">
        <w:rPr>
          <w:rtl/>
        </w:rPr>
        <w:t xml:space="preserve">אפיון זה מתייחס ל </w:t>
      </w:r>
      <w:r w:rsidRPr="00683183">
        <w:t>UPS</w:t>
      </w:r>
      <w:r w:rsidRPr="00683183">
        <w:rPr>
          <w:rtl/>
        </w:rPr>
        <w:t xml:space="preserve"> אשר יסופק ויותקן במסדי הציוד שבחדרי תקשורת ושרתים.</w:t>
      </w:r>
    </w:p>
    <w:p w14:paraId="397BAB50" w14:textId="77777777" w:rsidR="00EF5109" w:rsidRPr="00683183" w:rsidRDefault="00EF5109" w:rsidP="008E7EB7">
      <w:pPr>
        <w:pStyle w:val="32"/>
      </w:pPr>
      <w:r w:rsidRPr="00683183">
        <w:rPr>
          <w:rtl/>
        </w:rPr>
        <w:t xml:space="preserve">יעוד האל פסק הינו ייצוב ואספקת מתח </w:t>
      </w:r>
      <w:r w:rsidRPr="00683183">
        <w:t>230 VAC</w:t>
      </w:r>
      <w:r w:rsidRPr="00683183">
        <w:rPr>
          <w:rtl/>
        </w:rPr>
        <w:t xml:space="preserve"> רציף להפעלת המכשור חשמלי המחובר אליו בעת הפסקת חשמל לרבות במקרים של הזנה מגנרטור בהפסקת חשמל.</w:t>
      </w:r>
    </w:p>
    <w:p w14:paraId="5867E471" w14:textId="77777777" w:rsidR="00EF5109" w:rsidRPr="00683183" w:rsidRDefault="00EF5109" w:rsidP="008E7EB7">
      <w:pPr>
        <w:pStyle w:val="32"/>
      </w:pPr>
      <w:r w:rsidRPr="00683183">
        <w:rPr>
          <w:rtl/>
        </w:rPr>
        <w:t xml:space="preserve">היחידה תסופק עם מצברים שיאפשרו זמן גיבוי </w:t>
      </w:r>
      <w:r w:rsidRPr="00683183">
        <w:rPr>
          <w:rFonts w:hint="cs"/>
          <w:rtl/>
        </w:rPr>
        <w:t>1</w:t>
      </w:r>
      <w:r w:rsidRPr="00683183">
        <w:rPr>
          <w:rtl/>
        </w:rPr>
        <w:t xml:space="preserve"> שעות. </w:t>
      </w:r>
    </w:p>
    <w:p w14:paraId="24B3AEBA" w14:textId="77777777" w:rsidR="00EF5109" w:rsidRPr="00683183" w:rsidRDefault="00EF5109" w:rsidP="008E7EB7">
      <w:pPr>
        <w:pStyle w:val="32"/>
      </w:pPr>
      <w:r w:rsidRPr="00683183">
        <w:rPr>
          <w:rtl/>
        </w:rPr>
        <w:t>המצברים יזוודו במארז נפרד</w:t>
      </w:r>
      <w:r w:rsidRPr="00683183">
        <w:rPr>
          <w:rFonts w:hint="cs"/>
          <w:rtl/>
        </w:rPr>
        <w:t xml:space="preserve"> או פנימי ביחידה.</w:t>
      </w:r>
    </w:p>
    <w:p w14:paraId="1C42C9B9" w14:textId="77777777" w:rsidR="00EF5109" w:rsidRPr="00683183" w:rsidRDefault="00EF5109" w:rsidP="008E7EB7">
      <w:pPr>
        <w:pStyle w:val="32"/>
      </w:pPr>
      <w:r w:rsidRPr="00683183">
        <w:rPr>
          <w:rtl/>
        </w:rPr>
        <w:t>זיווד: "19 .</w:t>
      </w:r>
    </w:p>
    <w:p w14:paraId="494181DE" w14:textId="77777777" w:rsidR="00EF5109" w:rsidRPr="00683183" w:rsidRDefault="00EF5109" w:rsidP="008E7EB7">
      <w:pPr>
        <w:pStyle w:val="32"/>
      </w:pPr>
      <w:r w:rsidRPr="00683183">
        <w:rPr>
          <w:rtl/>
        </w:rPr>
        <w:t xml:space="preserve">מצברי החירום יהיו נטענים מסוג ג'ל ללא טיפול בכמות תואמת לכל ארון לעמידה בדרישות לזמני הגיבוי כנ"ל. </w:t>
      </w:r>
    </w:p>
    <w:p w14:paraId="711FFC4F" w14:textId="77777777" w:rsidR="00EF5109" w:rsidRPr="00683183" w:rsidRDefault="00EF5109" w:rsidP="008E7EB7">
      <w:pPr>
        <w:pStyle w:val="32"/>
      </w:pPr>
      <w:r w:rsidRPr="00683183">
        <w:rPr>
          <w:rtl/>
        </w:rPr>
        <w:t>המצברים שיסופקו יהיו "טריים" בני 4 חודשים לכל היותר.</w:t>
      </w:r>
    </w:p>
    <w:p w14:paraId="731F5AA8" w14:textId="77777777" w:rsidR="00EF5109" w:rsidRPr="00683183" w:rsidRDefault="00EF5109" w:rsidP="008E7EB7">
      <w:pPr>
        <w:pStyle w:val="32"/>
      </w:pPr>
      <w:r w:rsidRPr="00683183">
        <w:rPr>
          <w:rtl/>
        </w:rPr>
        <w:t xml:space="preserve">יסופקו מכשירים בטכנולוגית </w:t>
      </w:r>
      <w:r w:rsidRPr="00683183">
        <w:t>ON-LINE</w:t>
      </w:r>
      <w:r w:rsidRPr="00683183">
        <w:rPr>
          <w:rtl/>
        </w:rPr>
        <w:t xml:space="preserve"> כך שהמעבר בין מקורות ההזנה לא יגרום להפסקת פעולת הצרכנים, איפוס </w:t>
      </w:r>
      <w:r w:rsidRPr="00683183">
        <w:t>(Reset)</w:t>
      </w:r>
      <w:r w:rsidRPr="00683183">
        <w:rPr>
          <w:rtl/>
        </w:rPr>
        <w:t>, אזעקות שווא וכו'.</w:t>
      </w:r>
    </w:p>
    <w:p w14:paraId="14E5D7E5" w14:textId="77777777" w:rsidR="00EF5109" w:rsidRPr="00683183" w:rsidRDefault="00EF5109" w:rsidP="008E7EB7">
      <w:pPr>
        <w:pStyle w:val="32"/>
      </w:pPr>
      <w:r w:rsidRPr="00683183">
        <w:rPr>
          <w:rtl/>
        </w:rPr>
        <w:t>הזנה ממתח רשת ומגנראטור.</w:t>
      </w:r>
    </w:p>
    <w:p w14:paraId="50981F38" w14:textId="77777777" w:rsidR="00EF5109" w:rsidRPr="00683183" w:rsidRDefault="00EF5109" w:rsidP="008E7EB7">
      <w:pPr>
        <w:pStyle w:val="32"/>
      </w:pPr>
      <w:r w:rsidRPr="00683183">
        <w:rPr>
          <w:rtl/>
        </w:rPr>
        <w:t>מתח כניסה</w:t>
      </w:r>
      <w:r w:rsidRPr="00683183">
        <w:t xml:space="preserve">: </w:t>
      </w:r>
      <w:r w:rsidRPr="00683183">
        <w:rPr>
          <w:rtl/>
        </w:rPr>
        <w:t>%</w:t>
      </w:r>
      <w:r w:rsidRPr="00683183">
        <w:t>15</w:t>
      </w:r>
      <w:r w:rsidRPr="00683183">
        <w:rPr>
          <w:rtl/>
        </w:rPr>
        <w:t xml:space="preserve"> </w:t>
      </w:r>
      <w:r w:rsidRPr="00683183">
        <w:sym w:font="Symbol" w:char="F0B1"/>
      </w:r>
      <w:r w:rsidRPr="00683183">
        <w:rPr>
          <w:rtl/>
        </w:rPr>
        <w:t xml:space="preserve"> </w:t>
      </w:r>
      <w:r w:rsidRPr="00683183">
        <w:t>AC</w:t>
      </w:r>
      <w:r w:rsidRPr="00683183">
        <w:rPr>
          <w:rtl/>
        </w:rPr>
        <w:t xml:space="preserve"> </w:t>
      </w:r>
      <w:r w:rsidRPr="00683183">
        <w:t>V230</w:t>
      </w:r>
      <w:r w:rsidRPr="00683183">
        <w:rPr>
          <w:rtl/>
        </w:rPr>
        <w:t>.</w:t>
      </w:r>
    </w:p>
    <w:p w14:paraId="76F27591" w14:textId="77777777" w:rsidR="00EF5109" w:rsidRPr="00683183" w:rsidRDefault="00EF5109" w:rsidP="008E7EB7">
      <w:pPr>
        <w:pStyle w:val="32"/>
      </w:pPr>
      <w:r w:rsidRPr="00683183">
        <w:rPr>
          <w:rtl/>
        </w:rPr>
        <w:t>הציוד יוגן מפני התופעות הבאות:</w:t>
      </w:r>
    </w:p>
    <w:p w14:paraId="4E952DCA" w14:textId="77777777" w:rsidR="00EF5109" w:rsidRPr="00683183" w:rsidRDefault="00EF5109" w:rsidP="0056672B">
      <w:pPr>
        <w:pStyle w:val="42"/>
      </w:pPr>
      <w:r w:rsidRPr="00683183">
        <w:rPr>
          <w:rtl/>
        </w:rPr>
        <w:t>הפרעות ,שינויים ועיוותים במתח הרשת.</w:t>
      </w:r>
    </w:p>
    <w:p w14:paraId="4C0A90CC" w14:textId="77777777" w:rsidR="00EF5109" w:rsidRPr="00683183" w:rsidRDefault="00EF5109" w:rsidP="0056672B">
      <w:pPr>
        <w:pStyle w:val="42"/>
      </w:pPr>
      <w:r w:rsidRPr="00683183">
        <w:rPr>
          <w:rtl/>
        </w:rPr>
        <w:t>פגיעת ברק ועליה במתח הרשת.</w:t>
      </w:r>
    </w:p>
    <w:p w14:paraId="4C61C9F6" w14:textId="77777777" w:rsidR="00EF5109" w:rsidRPr="00683183" w:rsidRDefault="00EF5109" w:rsidP="0056672B">
      <w:pPr>
        <w:pStyle w:val="42"/>
      </w:pPr>
      <w:r w:rsidRPr="00683183">
        <w:rPr>
          <w:rtl/>
        </w:rPr>
        <w:t>טעינת יתר של המצברים.</w:t>
      </w:r>
    </w:p>
    <w:p w14:paraId="5E8DB2C4" w14:textId="77777777" w:rsidR="00EF5109" w:rsidRPr="00683183" w:rsidRDefault="00EF5109" w:rsidP="0056672B">
      <w:pPr>
        <w:pStyle w:val="42"/>
      </w:pPr>
      <w:r w:rsidRPr="00683183">
        <w:rPr>
          <w:rtl/>
        </w:rPr>
        <w:t>ניתוק עומס אוטומטי.</w:t>
      </w:r>
    </w:p>
    <w:p w14:paraId="7D0FDF38" w14:textId="77777777" w:rsidR="00EF5109" w:rsidRPr="00683183" w:rsidRDefault="00EF5109" w:rsidP="0056672B">
      <w:pPr>
        <w:pStyle w:val="42"/>
      </w:pPr>
      <w:r w:rsidRPr="00683183">
        <w:rPr>
          <w:rtl/>
        </w:rPr>
        <w:t>קצר, עומס יתר וכל חריגה אחרת ביציאה.</w:t>
      </w:r>
    </w:p>
    <w:p w14:paraId="64F35543" w14:textId="77777777" w:rsidR="00EF5109" w:rsidRPr="00683183" w:rsidRDefault="00EF5109" w:rsidP="008E7EB7">
      <w:pPr>
        <w:pStyle w:val="32"/>
      </w:pPr>
      <w:r w:rsidRPr="00683183">
        <w:rPr>
          <w:rtl/>
        </w:rPr>
        <w:t>התראות וחיוויי תקלה:</w:t>
      </w:r>
    </w:p>
    <w:p w14:paraId="661AD729" w14:textId="77777777" w:rsidR="00EF5109" w:rsidRPr="00683183" w:rsidRDefault="00EF5109" w:rsidP="0056672B">
      <w:pPr>
        <w:pStyle w:val="42"/>
      </w:pPr>
      <w:r w:rsidRPr="00683183">
        <w:rPr>
          <w:rtl/>
        </w:rPr>
        <w:t>מערכת הגיבוי המתח תפיק חיוויים באופן מקומי ומרוחק דרך הרשת.</w:t>
      </w:r>
    </w:p>
    <w:p w14:paraId="2EBD2859" w14:textId="77777777" w:rsidR="00EF5109" w:rsidRPr="00683183" w:rsidRDefault="00EF5109" w:rsidP="0056672B">
      <w:pPr>
        <w:pStyle w:val="42"/>
      </w:pPr>
      <w:r w:rsidRPr="00683183">
        <w:rPr>
          <w:rtl/>
        </w:rPr>
        <w:t xml:space="preserve">חיווי קולי וחזותי על מעבר בין מתחי ההזנה. </w:t>
      </w:r>
    </w:p>
    <w:p w14:paraId="29C199C0" w14:textId="77777777" w:rsidR="00EF5109" w:rsidRPr="00683183" w:rsidRDefault="00EF5109" w:rsidP="0056672B">
      <w:pPr>
        <w:pStyle w:val="42"/>
      </w:pPr>
      <w:r w:rsidRPr="00683183">
        <w:rPr>
          <w:rtl/>
        </w:rPr>
        <w:t>התראה קולית וחזותית במחשב במקרה של תקלה ביחידת הגיבוי.</w:t>
      </w:r>
    </w:p>
    <w:p w14:paraId="0334362B" w14:textId="77777777" w:rsidR="00EF5109" w:rsidRPr="00683183" w:rsidRDefault="00EF5109" w:rsidP="0056672B">
      <w:pPr>
        <w:pStyle w:val="42"/>
        <w:rPr>
          <w:rtl/>
        </w:rPr>
      </w:pPr>
      <w:r w:rsidRPr="00683183">
        <w:rPr>
          <w:rtl/>
        </w:rPr>
        <w:t>התראה על התרוקנות המצברים כ-10 דקות לפני נפילה.</w:t>
      </w:r>
    </w:p>
    <w:p w14:paraId="20150224" w14:textId="77777777" w:rsidR="00EF5109" w:rsidRPr="00683183" w:rsidRDefault="00EF5109" w:rsidP="008E7EB7">
      <w:pPr>
        <w:pStyle w:val="32"/>
        <w:rPr>
          <w:rtl/>
        </w:rPr>
      </w:pPr>
      <w:r w:rsidRPr="00683183">
        <w:rPr>
          <w:rtl/>
        </w:rPr>
        <w:t>חיוויים:</w:t>
      </w:r>
    </w:p>
    <w:p w14:paraId="60FFE5CD" w14:textId="77777777" w:rsidR="00EF5109" w:rsidRPr="00683183" w:rsidRDefault="00EF5109" w:rsidP="0056672B">
      <w:pPr>
        <w:pStyle w:val="42"/>
      </w:pPr>
      <w:r w:rsidRPr="00683183">
        <w:rPr>
          <w:rtl/>
        </w:rPr>
        <w:t>פעולה ממתח רשת.</w:t>
      </w:r>
    </w:p>
    <w:p w14:paraId="541FC60C" w14:textId="77777777" w:rsidR="00EF5109" w:rsidRPr="00683183" w:rsidRDefault="00EF5109" w:rsidP="0056672B">
      <w:pPr>
        <w:pStyle w:val="42"/>
      </w:pPr>
      <w:r w:rsidRPr="00683183">
        <w:rPr>
          <w:rtl/>
        </w:rPr>
        <w:t>פעולה ממתח מצברים .</w:t>
      </w:r>
    </w:p>
    <w:p w14:paraId="61FD90FA" w14:textId="77777777" w:rsidR="00EF5109" w:rsidRPr="00683183" w:rsidRDefault="00EF5109" w:rsidP="0056672B">
      <w:pPr>
        <w:pStyle w:val="42"/>
      </w:pPr>
      <w:r w:rsidRPr="00683183">
        <w:t>BYPASS</w:t>
      </w:r>
      <w:r w:rsidRPr="00683183">
        <w:rPr>
          <w:rtl/>
        </w:rPr>
        <w:t xml:space="preserve"> (ב-</w:t>
      </w:r>
      <w:r w:rsidRPr="00683183">
        <w:t>UPS</w:t>
      </w:r>
      <w:r w:rsidRPr="00683183">
        <w:rPr>
          <w:rtl/>
        </w:rPr>
        <w:t>).</w:t>
      </w:r>
    </w:p>
    <w:p w14:paraId="57AF9FC2" w14:textId="77777777" w:rsidR="00EF5109" w:rsidRPr="00683183" w:rsidRDefault="00EF5109" w:rsidP="0056672B">
      <w:pPr>
        <w:pStyle w:val="42"/>
      </w:pPr>
      <w:r w:rsidRPr="00683183">
        <w:rPr>
          <w:rtl/>
        </w:rPr>
        <w:t>מתח מצברים נמוך .</w:t>
      </w:r>
    </w:p>
    <w:p w14:paraId="0790C69F" w14:textId="77777777" w:rsidR="00EF5109" w:rsidRPr="00683183" w:rsidRDefault="00EF5109" w:rsidP="0056672B">
      <w:pPr>
        <w:pStyle w:val="42"/>
      </w:pPr>
      <w:r w:rsidRPr="00683183">
        <w:rPr>
          <w:rtl/>
        </w:rPr>
        <w:t>תקלה.</w:t>
      </w:r>
    </w:p>
    <w:p w14:paraId="58207FE0" w14:textId="77777777" w:rsidR="00EF5109" w:rsidRPr="00683183" w:rsidRDefault="00EF5109" w:rsidP="0056672B">
      <w:pPr>
        <w:pStyle w:val="42"/>
      </w:pPr>
      <w:r w:rsidRPr="00683183">
        <w:rPr>
          <w:rtl/>
        </w:rPr>
        <w:t>עומס יתר.</w:t>
      </w:r>
    </w:p>
    <w:p w14:paraId="71D6A477" w14:textId="77777777" w:rsidR="00EF5109" w:rsidRPr="00683183" w:rsidRDefault="00EF5109" w:rsidP="0056672B">
      <w:pPr>
        <w:spacing w:line="360" w:lineRule="auto"/>
        <w:rPr>
          <w:rFonts w:ascii="Arial" w:hAnsi="Arial"/>
          <w:sz w:val="24"/>
          <w:szCs w:val="24"/>
        </w:rPr>
      </w:pPr>
    </w:p>
    <w:p w14:paraId="52705F3E" w14:textId="77777777" w:rsidR="00EF5109" w:rsidRPr="00683183" w:rsidRDefault="00EF5109" w:rsidP="008E7EB7">
      <w:pPr>
        <w:pStyle w:val="32"/>
        <w:rPr>
          <w:rtl/>
        </w:rPr>
      </w:pPr>
      <w:r w:rsidRPr="00683183">
        <w:rPr>
          <w:rtl/>
        </w:rPr>
        <w:t>בעל ממשק חיבור ל</w:t>
      </w:r>
      <w:r w:rsidRPr="00683183">
        <w:rPr>
          <w:rFonts w:hint="cs"/>
          <w:rtl/>
        </w:rPr>
        <w:t xml:space="preserve">מערכת השו"ב </w:t>
      </w:r>
      <w:r w:rsidRPr="00683183">
        <w:rPr>
          <w:rtl/>
        </w:rPr>
        <w:t>אשר תתריע ותציג על מסך המערכת הודעות על תקלות מתח רשת ומצברים.</w:t>
      </w:r>
    </w:p>
    <w:p w14:paraId="3C02AAA9" w14:textId="77777777" w:rsidR="00EF5109" w:rsidRPr="00683183" w:rsidRDefault="00EF5109" w:rsidP="008E7EB7">
      <w:pPr>
        <w:pStyle w:val="32"/>
      </w:pPr>
      <w:r w:rsidRPr="00683183">
        <w:rPr>
          <w:rtl/>
        </w:rPr>
        <w:t>היחידה תסופק עם אפליקציה תוכנתית שתותקן על גבי השרתים במרכז הבקרה ותתממשק לתוכנת הניהול לצרכי קבלת התרעות.</w:t>
      </w:r>
    </w:p>
    <w:p w14:paraId="4D59E6C4" w14:textId="77777777" w:rsidR="00EF5109" w:rsidRPr="00683183" w:rsidRDefault="00EF5109" w:rsidP="008E7EB7">
      <w:pPr>
        <w:pStyle w:val="32"/>
        <w:rPr>
          <w:rtl/>
        </w:rPr>
      </w:pPr>
      <w:r w:rsidRPr="00683183">
        <w:rPr>
          <w:rtl/>
        </w:rPr>
        <w:t>תכולת הפריט לאספקה ותשלום.</w:t>
      </w:r>
    </w:p>
    <w:p w14:paraId="0CF6D116" w14:textId="77777777" w:rsidR="00EF5109" w:rsidRPr="00683183" w:rsidRDefault="00EF5109" w:rsidP="0056672B">
      <w:pPr>
        <w:pStyle w:val="42"/>
      </w:pPr>
      <w:r w:rsidRPr="00683183">
        <w:rPr>
          <w:rtl/>
        </w:rPr>
        <w:t>יחידת אל פסק.</w:t>
      </w:r>
    </w:p>
    <w:p w14:paraId="73BFF156" w14:textId="77777777" w:rsidR="00EF5109" w:rsidRPr="00683183" w:rsidRDefault="00EF5109" w:rsidP="0056672B">
      <w:pPr>
        <w:pStyle w:val="42"/>
      </w:pPr>
      <w:r w:rsidRPr="00683183">
        <w:rPr>
          <w:rtl/>
        </w:rPr>
        <w:t>כבלי חיבור לרשת התקשורת, מתח הזנה. מתח מוצא.</w:t>
      </w:r>
    </w:p>
    <w:p w14:paraId="259A60DD" w14:textId="77777777" w:rsidR="00EF5109" w:rsidRPr="00683183" w:rsidRDefault="00EF5109" w:rsidP="0056672B">
      <w:pPr>
        <w:pStyle w:val="42"/>
      </w:pPr>
      <w:r w:rsidRPr="00683183">
        <w:rPr>
          <w:rtl/>
        </w:rPr>
        <w:t>ממשק לשילוב בתוכנת הניהול.</w:t>
      </w:r>
    </w:p>
    <w:p w14:paraId="2E82B210" w14:textId="77777777" w:rsidR="00EF5109" w:rsidRPr="00683183" w:rsidRDefault="00EF5109" w:rsidP="0056672B">
      <w:pPr>
        <w:spacing w:line="360" w:lineRule="auto"/>
        <w:rPr>
          <w:rFonts w:ascii="Arial" w:hAnsi="Arial"/>
          <w:sz w:val="24"/>
          <w:szCs w:val="24"/>
          <w:u w:val="single"/>
          <w:rtl/>
        </w:rPr>
      </w:pPr>
    </w:p>
    <w:p w14:paraId="66F5D6FE" w14:textId="77777777" w:rsidR="00EF5109" w:rsidRPr="00683183" w:rsidRDefault="00EF5109" w:rsidP="0056672B">
      <w:pPr>
        <w:pStyle w:val="22"/>
      </w:pPr>
      <w:bookmarkStart w:id="1622" w:name="_Toc390071617"/>
      <w:bookmarkStart w:id="1623" w:name="_Toc391226311"/>
      <w:bookmarkStart w:id="1624" w:name="_Toc474850663"/>
      <w:bookmarkStart w:id="1625" w:name="_Toc475005280"/>
      <w:bookmarkStart w:id="1626" w:name="_Toc128477000"/>
      <w:r w:rsidRPr="00683183">
        <w:rPr>
          <w:rtl/>
        </w:rPr>
        <w:t xml:space="preserve">אל פסק </w:t>
      </w:r>
      <w:r w:rsidRPr="00683183">
        <w:t>3KVA</w:t>
      </w:r>
      <w:bookmarkEnd w:id="1622"/>
      <w:bookmarkEnd w:id="1623"/>
      <w:bookmarkEnd w:id="1624"/>
      <w:bookmarkEnd w:id="1625"/>
      <w:bookmarkEnd w:id="1626"/>
    </w:p>
    <w:p w14:paraId="0045BD8C" w14:textId="77777777" w:rsidR="00EF5109" w:rsidRPr="00683183" w:rsidRDefault="00EF5109" w:rsidP="0056672B">
      <w:pPr>
        <w:pStyle w:val="2f1"/>
        <w:rPr>
          <w:rtl/>
        </w:rPr>
      </w:pPr>
      <w:bookmarkStart w:id="1627" w:name="_Toc528067807"/>
      <w:r w:rsidRPr="00683183">
        <w:rPr>
          <w:rtl/>
        </w:rPr>
        <w:t>מאפיינים זהים להנ"ל למעט ההספק שיהיה ע"פ המצוין בכותרת תת סעיף זה.</w:t>
      </w:r>
      <w:bookmarkEnd w:id="1627"/>
    </w:p>
    <w:p w14:paraId="1A6F5346" w14:textId="77777777" w:rsidR="00066A00" w:rsidRPr="00683183" w:rsidRDefault="00066A00" w:rsidP="008E7EB7">
      <w:pPr>
        <w:pStyle w:val="32"/>
        <w:numPr>
          <w:ilvl w:val="0"/>
          <w:numId w:val="0"/>
        </w:numPr>
        <w:ind w:left="2210"/>
        <w:rPr>
          <w:rtl/>
        </w:rPr>
      </w:pPr>
    </w:p>
    <w:p w14:paraId="2AF04160" w14:textId="77777777" w:rsidR="00EF5109" w:rsidRPr="00683183" w:rsidRDefault="00EF5109" w:rsidP="0056672B">
      <w:pPr>
        <w:pStyle w:val="22"/>
      </w:pPr>
      <w:bookmarkStart w:id="1628" w:name="_Toc390071618"/>
      <w:bookmarkStart w:id="1629" w:name="_Toc391226312"/>
      <w:bookmarkStart w:id="1630" w:name="_Toc474850664"/>
      <w:bookmarkStart w:id="1631" w:name="_Toc475005281"/>
      <w:bookmarkStart w:id="1632" w:name="_Toc128477001"/>
      <w:r w:rsidRPr="00683183">
        <w:rPr>
          <w:rtl/>
        </w:rPr>
        <w:t xml:space="preserve">אל פסק </w:t>
      </w:r>
      <w:r w:rsidRPr="00683183">
        <w:t>6KVA</w:t>
      </w:r>
      <w:bookmarkEnd w:id="1628"/>
      <w:bookmarkEnd w:id="1629"/>
      <w:bookmarkEnd w:id="1630"/>
      <w:bookmarkEnd w:id="1631"/>
      <w:bookmarkEnd w:id="1632"/>
    </w:p>
    <w:p w14:paraId="78073B6E" w14:textId="5E08D486" w:rsidR="00EF5109" w:rsidRPr="00683183" w:rsidRDefault="00EF5109" w:rsidP="0056672B">
      <w:pPr>
        <w:pStyle w:val="2f1"/>
        <w:rPr>
          <w:color w:val="365F91"/>
        </w:rPr>
      </w:pPr>
      <w:bookmarkStart w:id="1633" w:name="_Toc528067809"/>
      <w:r w:rsidRPr="00683183">
        <w:rPr>
          <w:rtl/>
        </w:rPr>
        <w:t>מאפיינים זהים להנ"ל למעט ההספק שיהיה ע"פ המצוין בכותרת תת סעיף</w:t>
      </w:r>
      <w:r w:rsidRPr="00683183">
        <w:rPr>
          <w:rFonts w:hint="cs"/>
          <w:rtl/>
        </w:rPr>
        <w:t xml:space="preserve"> </w:t>
      </w:r>
      <w:r w:rsidRPr="00683183">
        <w:rPr>
          <w:rtl/>
        </w:rPr>
        <w:t>זה.</w:t>
      </w:r>
      <w:bookmarkEnd w:id="1633"/>
    </w:p>
    <w:p w14:paraId="57559CFE" w14:textId="77777777" w:rsidR="008F4E4A" w:rsidRPr="00683183" w:rsidRDefault="008F4E4A" w:rsidP="0056672B">
      <w:pPr>
        <w:bidi w:val="0"/>
        <w:spacing w:line="360" w:lineRule="auto"/>
        <w:rPr>
          <w:rFonts w:ascii="Arial" w:hAnsi="Arial"/>
          <w:sz w:val="24"/>
          <w:szCs w:val="24"/>
        </w:rPr>
      </w:pPr>
      <w:bookmarkStart w:id="1634" w:name="_Toc355018317"/>
    </w:p>
    <w:p w14:paraId="0A748EFF" w14:textId="77777777" w:rsidR="009F0BB0" w:rsidRPr="00683183" w:rsidRDefault="009F0BB0" w:rsidP="0056672B">
      <w:pPr>
        <w:bidi w:val="0"/>
        <w:spacing w:line="360" w:lineRule="auto"/>
        <w:rPr>
          <w:rFonts w:ascii="Arial" w:hAnsi="Arial"/>
          <w:sz w:val="24"/>
          <w:szCs w:val="24"/>
        </w:rPr>
      </w:pPr>
      <w:r w:rsidRPr="00683183">
        <w:rPr>
          <w:rFonts w:ascii="Arial" w:hAnsi="Arial"/>
          <w:sz w:val="24"/>
          <w:szCs w:val="24"/>
          <w:rtl/>
        </w:rPr>
        <w:br w:type="page"/>
      </w:r>
    </w:p>
    <w:p w14:paraId="7F0E96C7" w14:textId="77777777" w:rsidR="00BD7829" w:rsidRDefault="00BD7829" w:rsidP="0056672B">
      <w:pPr>
        <w:pStyle w:val="12"/>
        <w:spacing w:before="240" w:after="0"/>
        <w:ind w:left="360" w:hanging="360"/>
        <w:rPr>
          <w:rtl/>
        </w:rPr>
      </w:pPr>
      <w:bookmarkStart w:id="1635" w:name="_Toc103019334"/>
      <w:bookmarkStart w:id="1636" w:name="_Toc128477002"/>
      <w:r>
        <w:rPr>
          <w:rFonts w:hint="cs"/>
          <w:rtl/>
        </w:rPr>
        <w:t>מערכת ניטור ואבטחת מידע לרשתות ומערכות אבטחה טכנולוגיות</w:t>
      </w:r>
      <w:bookmarkEnd w:id="1635"/>
      <w:bookmarkEnd w:id="1636"/>
    </w:p>
    <w:p w14:paraId="6DBB48ED" w14:textId="77777777" w:rsidR="00BD7829" w:rsidRDefault="00BD7829" w:rsidP="0056672B">
      <w:pPr>
        <w:pStyle w:val="22"/>
        <w:rPr>
          <w:rtl/>
        </w:rPr>
      </w:pPr>
      <w:bookmarkStart w:id="1637" w:name="_Toc103019335"/>
      <w:bookmarkStart w:id="1638" w:name="_Toc128477003"/>
      <w:r>
        <w:rPr>
          <w:rFonts w:hint="cs"/>
          <w:rtl/>
        </w:rPr>
        <w:t>כללי</w:t>
      </w:r>
      <w:bookmarkEnd w:id="1637"/>
      <w:bookmarkEnd w:id="1638"/>
    </w:p>
    <w:p w14:paraId="44E9ADF3" w14:textId="77777777" w:rsidR="00BD7829" w:rsidRDefault="00BD7829" w:rsidP="008E7EB7">
      <w:pPr>
        <w:pStyle w:val="32"/>
      </w:pPr>
      <w:r>
        <w:rPr>
          <w:rFonts w:hint="cs"/>
          <w:rtl/>
        </w:rPr>
        <w:t xml:space="preserve">מערכות האבטחה הטכנולוגיות, מושא מכרז זה, מבוססות </w:t>
      </w:r>
      <w:r>
        <w:rPr>
          <w:rFonts w:hint="cs"/>
        </w:rPr>
        <w:t>IP</w:t>
      </w:r>
      <w:r>
        <w:rPr>
          <w:rFonts w:hint="cs"/>
          <w:rtl/>
        </w:rPr>
        <w:t xml:space="preserve"> ומתוכננות ליישום ע"ג רשת תקשורת ייעודית (נפרד / </w:t>
      </w:r>
      <w:r>
        <w:t>Vlan</w:t>
      </w:r>
      <w:r>
        <w:rPr>
          <w:rFonts w:hint="cs"/>
          <w:rtl/>
        </w:rPr>
        <w:t>).</w:t>
      </w:r>
    </w:p>
    <w:p w14:paraId="53C314E0" w14:textId="77777777" w:rsidR="00BD7829" w:rsidRDefault="00BD7829" w:rsidP="008E7EB7">
      <w:pPr>
        <w:pStyle w:val="32"/>
      </w:pPr>
      <w:r>
        <w:rPr>
          <w:rFonts w:hint="cs"/>
          <w:rtl/>
        </w:rPr>
        <w:t>בכדי שניתן יהיה לשמור על ביטחון המידע ומניעת זליגתו, נדרש יישום של מערכת ניטור והגנה על רשת הביטחון והאביזרים המקושרים אליה.</w:t>
      </w:r>
    </w:p>
    <w:p w14:paraId="7E04A7CB" w14:textId="77777777" w:rsidR="00BD7829" w:rsidRDefault="00BD7829" w:rsidP="008E7EB7">
      <w:pPr>
        <w:pStyle w:val="32"/>
      </w:pPr>
      <w:r>
        <w:rPr>
          <w:rFonts w:hint="cs"/>
          <w:rtl/>
        </w:rPr>
        <w:t>מערכת הניטור מיועדת לאפשר ניטור ובקרה מתמידים ורציפים על רשת תקשורת הביטחון, ללא כל השהייה (</w:t>
      </w:r>
      <w:r>
        <w:t>zero latency</w:t>
      </w:r>
      <w:r>
        <w:rPr>
          <w:rFonts w:hint="cs"/>
          <w:rtl/>
        </w:rPr>
        <w:t>)  תוך גילוי שינויים ברשת ומתן התראה על כל ניסיון חדירה / התנהגות אנומלית של רשת התקשורת ו/או הרכיבים המקושרים אליה.</w:t>
      </w:r>
    </w:p>
    <w:p w14:paraId="13A60F75" w14:textId="77777777" w:rsidR="00BD7829" w:rsidRDefault="00BD7829" w:rsidP="0056672B">
      <w:pPr>
        <w:pStyle w:val="22"/>
        <w:numPr>
          <w:ilvl w:val="0"/>
          <w:numId w:val="0"/>
        </w:numPr>
        <w:ind w:left="368"/>
      </w:pPr>
    </w:p>
    <w:p w14:paraId="64ABC6F4" w14:textId="77777777" w:rsidR="00BD7829" w:rsidRDefault="00BD7829" w:rsidP="0056672B">
      <w:pPr>
        <w:pStyle w:val="22"/>
      </w:pPr>
      <w:bookmarkStart w:id="1639" w:name="_Toc103019336"/>
      <w:bookmarkStart w:id="1640" w:name="_Toc128477004"/>
      <w:r>
        <w:rPr>
          <w:rFonts w:hint="cs"/>
          <w:rtl/>
        </w:rPr>
        <w:t>דרישות כלליות</w:t>
      </w:r>
      <w:bookmarkEnd w:id="1639"/>
      <w:bookmarkEnd w:id="1640"/>
    </w:p>
    <w:p w14:paraId="2CFC7B79" w14:textId="77777777" w:rsidR="00BD7829" w:rsidRDefault="00BD7829" w:rsidP="008E7EB7">
      <w:pPr>
        <w:pStyle w:val="32"/>
      </w:pPr>
      <w:r>
        <w:rPr>
          <w:rFonts w:hint="cs"/>
          <w:rtl/>
        </w:rPr>
        <w:t xml:space="preserve">מערכת </w:t>
      </w:r>
      <w:r w:rsidRPr="00464D02">
        <w:rPr>
          <w:rFonts w:hint="cs"/>
          <w:rtl/>
        </w:rPr>
        <w:t xml:space="preserve">הניטור המוצעת נדרשת ליכולת גילוי ומתן התראה אודות כל אירוע / התנהגות חריגה של הרשת או אחד הרכיבים ו/או כל ניסיון חדירה או תקיפה קיברנטית של רשת התקשורת או הרכיבים המחוברים אליה </w:t>
      </w:r>
      <w:r>
        <w:rPr>
          <w:rFonts w:hint="cs"/>
          <w:rtl/>
        </w:rPr>
        <w:t>תוך פתיחת</w:t>
      </w:r>
      <w:r w:rsidRPr="00464D02">
        <w:rPr>
          <w:rFonts w:hint="cs"/>
          <w:rtl/>
        </w:rPr>
        <w:t xml:space="preserve"> אירוע ביומן אירועים ייעודי</w:t>
      </w:r>
      <w:r>
        <w:rPr>
          <w:rFonts w:hint="cs"/>
          <w:rtl/>
        </w:rPr>
        <w:t>.</w:t>
      </w:r>
    </w:p>
    <w:p w14:paraId="6D199BF5" w14:textId="77777777" w:rsidR="00BD7829" w:rsidRPr="00464D02" w:rsidRDefault="00BD7829" w:rsidP="008E7EB7">
      <w:pPr>
        <w:pStyle w:val="32"/>
      </w:pPr>
      <w:r w:rsidRPr="00464D02">
        <w:rPr>
          <w:rFonts w:hint="cs"/>
          <w:rtl/>
        </w:rPr>
        <w:t>במידה ומערכת הניטור זיהתה ניסיון פריצה / תקיפה שכזה, נדרשת המערכת ליכולת ביצוע פעולות אקטיביות באופן ידני / אוטומטי, בהתאם לחוקים והגדרות מקדימות.</w:t>
      </w:r>
    </w:p>
    <w:p w14:paraId="0A80FF64" w14:textId="77777777" w:rsidR="00BD7829" w:rsidRDefault="00BD7829" w:rsidP="008E7EB7">
      <w:pPr>
        <w:pStyle w:val="32"/>
      </w:pPr>
      <w:r>
        <w:rPr>
          <w:rFonts w:hint="cs"/>
          <w:rtl/>
        </w:rPr>
        <w:t xml:space="preserve">מערכת הניטור תיצור פרופיל לכל אביזר קצה / מתג / חומרת מחשוב אשר יחוברו לרשת לרבות הצמדת כתובת </w:t>
      </w:r>
      <w:r>
        <w:rPr>
          <w:rFonts w:hint="cs"/>
        </w:rPr>
        <w:t>IP</w:t>
      </w:r>
      <w:r>
        <w:rPr>
          <w:rFonts w:hint="cs"/>
          <w:rtl/>
        </w:rPr>
        <w:t xml:space="preserve"> ו </w:t>
      </w:r>
      <w:r>
        <w:t>mac address</w:t>
      </w:r>
      <w:r>
        <w:rPr>
          <w:rFonts w:hint="cs"/>
          <w:rtl/>
        </w:rPr>
        <w:t xml:space="preserve"> חד ערכי.</w:t>
      </w:r>
    </w:p>
    <w:p w14:paraId="11D25CB3" w14:textId="77777777" w:rsidR="00BD7829" w:rsidRDefault="00BD7829" w:rsidP="008E7EB7">
      <w:pPr>
        <w:pStyle w:val="32"/>
      </w:pPr>
      <w:r>
        <w:rPr>
          <w:rFonts w:hint="cs"/>
          <w:rtl/>
        </w:rPr>
        <w:t>מערכת הניטור תאפשר ניטור ושליטה מלאה על כל מובאות הרשת (פורטים) במתגי התקשורת המחוברים לרשת.</w:t>
      </w:r>
    </w:p>
    <w:p w14:paraId="4E3AE970" w14:textId="77777777" w:rsidR="00BD7829" w:rsidRDefault="00BD7829" w:rsidP="008E7EB7">
      <w:pPr>
        <w:pStyle w:val="32"/>
      </w:pPr>
      <w:r>
        <w:rPr>
          <w:rFonts w:hint="cs"/>
          <w:rtl/>
        </w:rPr>
        <w:t>למערכת תהיה יכולת זיהוי ניסיון חדירה לרשת ובהתאם תהיה יכולת ביצוע פעולות אקטיביות כגון חסימת מובאות (פורטים) של המתגים.</w:t>
      </w:r>
    </w:p>
    <w:p w14:paraId="451A402F" w14:textId="77777777" w:rsidR="00BD7829" w:rsidRDefault="00BD7829" w:rsidP="008E7EB7">
      <w:pPr>
        <w:pStyle w:val="32"/>
        <w:rPr>
          <w:rtl/>
        </w:rPr>
      </w:pPr>
      <w:r>
        <w:rPr>
          <w:rFonts w:hint="cs"/>
          <w:rtl/>
        </w:rPr>
        <w:t xml:space="preserve">מערכת הניטור תאפשר ניטור ובקרה של רשת תקשורת הביטחון וכלל הרכיבים המחוברים אליה באופן רציף ותייצר התראה על כל אירוע אשר ייחשב/ ייחשד כחריג מהתנהלות הרשת המוגדרת לרבות </w:t>
      </w:r>
      <w:r w:rsidRPr="00843917">
        <w:rPr>
          <w:rFonts w:hint="cs"/>
          <w:rtl/>
          <w:lang w:val="en-GB"/>
        </w:rPr>
        <w:t>ניטור וניהול של מבואות המתג ושל מבואות ה</w:t>
      </w:r>
      <w:r>
        <w:rPr>
          <w:rFonts w:hint="cs"/>
          <w:rtl/>
          <w:lang w:val="en-GB"/>
        </w:rPr>
        <w:t xml:space="preserve"> </w:t>
      </w:r>
      <w:r w:rsidRPr="00843917">
        <w:rPr>
          <w:rFonts w:hint="cs"/>
          <w:lang w:val="en-GB"/>
        </w:rPr>
        <w:t>USB</w:t>
      </w:r>
      <w:r w:rsidRPr="00843917">
        <w:rPr>
          <w:rFonts w:hint="cs"/>
          <w:rtl/>
          <w:lang w:val="en-GB"/>
        </w:rPr>
        <w:t xml:space="preserve"> במחשבים באותה הרשת</w:t>
      </w:r>
      <w:r>
        <w:rPr>
          <w:rFonts w:hint="cs"/>
          <w:rtl/>
        </w:rPr>
        <w:t>.</w:t>
      </w:r>
    </w:p>
    <w:p w14:paraId="1B1D2464" w14:textId="77777777" w:rsidR="00BD7829" w:rsidRPr="00CA3CFF" w:rsidRDefault="00BD7829" w:rsidP="008E7EB7">
      <w:pPr>
        <w:pStyle w:val="32"/>
        <w:rPr>
          <w:lang w:val="en-GB"/>
        </w:rPr>
      </w:pPr>
      <w:r>
        <w:rPr>
          <w:rFonts w:hint="cs"/>
          <w:rtl/>
          <w:lang w:val="en-GB"/>
        </w:rPr>
        <w:t>מערכת הניטור תאפשר ניטור של מספר רשתות שונות המופרדות בניהן, כך שלא תהיה אפשרות של שיתוף / העברת מידע בין הרשתות וללא השפעה על רשתות התקשורת עליהן נעשה ניטור ו/או על הרכיבים המחברים לרשתות אלו.</w:t>
      </w:r>
    </w:p>
    <w:p w14:paraId="4809D796" w14:textId="77777777" w:rsidR="00BD7829" w:rsidRDefault="00BD7829" w:rsidP="008E7EB7">
      <w:pPr>
        <w:pStyle w:val="32"/>
      </w:pPr>
      <w:r>
        <w:rPr>
          <w:rFonts w:hint="cs"/>
          <w:rtl/>
        </w:rPr>
        <w:t>הפיתרון המוצע עבור מערכת הניטור יהיה מבוסס על ארכיטקטורת הרשת הקיימת, ללא צורך בשינוי מבנה / ארכיטקטורה הרשת ובטופולוגיה שלה.</w:t>
      </w:r>
    </w:p>
    <w:p w14:paraId="3CA0655E" w14:textId="77777777" w:rsidR="00BD7829" w:rsidRDefault="00BD7829" w:rsidP="008E7EB7">
      <w:pPr>
        <w:pStyle w:val="32"/>
        <w:rPr>
          <w:rtl/>
        </w:rPr>
      </w:pPr>
      <w:r>
        <w:rPr>
          <w:rFonts w:hint="cs"/>
          <w:rtl/>
        </w:rPr>
        <w:t>הפיתרון המוצע עבור מערכת הניטור יהיה פיתרון שאינו פולשני, כזה שלא ישפיע על רשת התקשורת ויהיה חיצוני לה (</w:t>
      </w:r>
      <w:r>
        <w:t>out of band</w:t>
      </w:r>
      <w:r>
        <w:rPr>
          <w:rFonts w:hint="cs"/>
          <w:rtl/>
        </w:rPr>
        <w:t>).</w:t>
      </w:r>
    </w:p>
    <w:p w14:paraId="705D92C0" w14:textId="77777777" w:rsidR="00BD7829" w:rsidRPr="00826734" w:rsidRDefault="00BD7829" w:rsidP="008E7EB7">
      <w:pPr>
        <w:pStyle w:val="32"/>
      </w:pPr>
      <w:r>
        <w:rPr>
          <w:rFonts w:hint="cs"/>
          <w:rtl/>
          <w:lang w:val="en-GB"/>
        </w:rPr>
        <w:t xml:space="preserve">הפיתרון המוצע יאפשר תמיכה </w:t>
      </w:r>
      <w:r w:rsidRPr="00D70A0D">
        <w:rPr>
          <w:rFonts w:hint="cs"/>
          <w:rtl/>
          <w:lang w:val="en-GB"/>
        </w:rPr>
        <w:t>בתצורת ריבוי אתרים (</w:t>
      </w:r>
      <w:r w:rsidRPr="00D70A0D">
        <w:t>multi-site</w:t>
      </w:r>
      <w:r w:rsidRPr="00D70A0D">
        <w:rPr>
          <w:rFonts w:hint="cs"/>
          <w:rtl/>
        </w:rPr>
        <w:t xml:space="preserve">) </w:t>
      </w:r>
      <w:r>
        <w:rPr>
          <w:rFonts w:hint="cs"/>
          <w:rtl/>
        </w:rPr>
        <w:t xml:space="preserve">לצד אפשרות </w:t>
      </w:r>
      <w:r w:rsidRPr="00D70A0D">
        <w:rPr>
          <w:rFonts w:hint="cs"/>
          <w:rtl/>
        </w:rPr>
        <w:t>ניהול מקומי לכל אתר משנה</w:t>
      </w:r>
      <w:r>
        <w:rPr>
          <w:rFonts w:hint="cs"/>
          <w:rtl/>
        </w:rPr>
        <w:t>, כמו גם יכ</w:t>
      </w:r>
      <w:r w:rsidRPr="00D70A0D">
        <w:rPr>
          <w:rFonts w:hint="cs"/>
          <w:rtl/>
        </w:rPr>
        <w:t>ולת ניטור, קבלת התראות ו</w:t>
      </w:r>
      <w:r>
        <w:rPr>
          <w:rFonts w:hint="cs"/>
          <w:rtl/>
        </w:rPr>
        <w:t xml:space="preserve">צפייה בסטאטוס האבטחה של כל אתר </w:t>
      </w:r>
      <w:r w:rsidRPr="00D70A0D">
        <w:rPr>
          <w:rFonts w:hint="cs"/>
          <w:rtl/>
        </w:rPr>
        <w:t>באמצעות תוכנה מרכזית במוקד הראשי</w:t>
      </w:r>
      <w:r>
        <w:rPr>
          <w:rFonts w:hint="cs"/>
          <w:rtl/>
        </w:rPr>
        <w:t>.</w:t>
      </w:r>
    </w:p>
    <w:p w14:paraId="50D3B427" w14:textId="77777777" w:rsidR="00BD7829" w:rsidRDefault="00BD7829" w:rsidP="008E7EB7">
      <w:pPr>
        <w:pStyle w:val="32"/>
      </w:pPr>
      <w:r>
        <w:rPr>
          <w:rFonts w:hint="cs"/>
          <w:rtl/>
        </w:rPr>
        <w:t>מערכת הניטור תהיה מודולארית ותאפשר גידול עתידי לרשתות / אתרים נוספים ללא הגבלה.</w:t>
      </w:r>
    </w:p>
    <w:p w14:paraId="64B3254A" w14:textId="77777777" w:rsidR="00BD7829" w:rsidRPr="00843917" w:rsidRDefault="00BD7829" w:rsidP="008E7EB7">
      <w:pPr>
        <w:pStyle w:val="32"/>
        <w:rPr>
          <w:lang w:val="en-GB"/>
        </w:rPr>
      </w:pPr>
      <w:r>
        <w:rPr>
          <w:rFonts w:hint="cs"/>
          <w:rtl/>
          <w:lang w:val="en-GB"/>
        </w:rPr>
        <w:t xml:space="preserve">מערכת הניטור תהיה בעלת יכולת הגדרת </w:t>
      </w:r>
      <w:r w:rsidRPr="00843917">
        <w:rPr>
          <w:rFonts w:hint="cs"/>
          <w:rtl/>
          <w:lang w:val="en-GB"/>
        </w:rPr>
        <w:t xml:space="preserve">חוקים בסיסיים </w:t>
      </w:r>
      <w:r>
        <w:rPr>
          <w:rFonts w:hint="cs"/>
          <w:rtl/>
          <w:lang w:val="en-GB"/>
        </w:rPr>
        <w:t xml:space="preserve">ומתן </w:t>
      </w:r>
      <w:r w:rsidRPr="00843917">
        <w:rPr>
          <w:rFonts w:hint="cs"/>
          <w:rtl/>
          <w:lang w:val="en-GB"/>
        </w:rPr>
        <w:t>אפשר</w:t>
      </w:r>
      <w:r>
        <w:rPr>
          <w:rFonts w:hint="cs"/>
          <w:rtl/>
          <w:lang w:val="en-GB"/>
        </w:rPr>
        <w:t>ות</w:t>
      </w:r>
      <w:r w:rsidRPr="00843917">
        <w:rPr>
          <w:rFonts w:hint="cs"/>
          <w:rtl/>
          <w:lang w:val="en-GB"/>
        </w:rPr>
        <w:t xml:space="preserve"> </w:t>
      </w:r>
      <w:r>
        <w:rPr>
          <w:rFonts w:hint="cs"/>
          <w:rtl/>
          <w:lang w:val="en-GB"/>
        </w:rPr>
        <w:t>למשתמש הקצה ב</w:t>
      </w:r>
      <w:r w:rsidRPr="00843917">
        <w:rPr>
          <w:rFonts w:hint="cs"/>
          <w:rtl/>
          <w:lang w:val="en-GB"/>
        </w:rPr>
        <w:t xml:space="preserve">ניית חוקים </w:t>
      </w:r>
      <w:r>
        <w:rPr>
          <w:rFonts w:hint="cs"/>
          <w:rtl/>
          <w:lang w:val="en-GB"/>
        </w:rPr>
        <w:t xml:space="preserve">חדשים </w:t>
      </w:r>
      <w:r w:rsidRPr="00843917">
        <w:rPr>
          <w:rFonts w:hint="cs"/>
          <w:rtl/>
          <w:lang w:val="en-GB"/>
        </w:rPr>
        <w:t>המתאימים לסביבה ספציפית ו</w:t>
      </w:r>
      <w:r>
        <w:rPr>
          <w:rFonts w:hint="cs"/>
          <w:rtl/>
          <w:lang w:val="en-GB"/>
        </w:rPr>
        <w:t>ל</w:t>
      </w:r>
      <w:r w:rsidRPr="00843917">
        <w:rPr>
          <w:rFonts w:hint="cs"/>
          <w:rtl/>
          <w:lang w:val="en-GB"/>
        </w:rPr>
        <w:t xml:space="preserve">דרישות </w:t>
      </w:r>
      <w:r>
        <w:rPr>
          <w:rFonts w:hint="cs"/>
          <w:rtl/>
          <w:lang w:val="en-GB"/>
        </w:rPr>
        <w:t>המשתנות</w:t>
      </w:r>
      <w:r w:rsidRPr="00843917">
        <w:rPr>
          <w:rFonts w:hint="cs"/>
          <w:rtl/>
          <w:lang w:val="en-GB"/>
        </w:rPr>
        <w:t>.</w:t>
      </w:r>
    </w:p>
    <w:p w14:paraId="47AA8204" w14:textId="77777777" w:rsidR="00BD7829" w:rsidRDefault="00BD7829" w:rsidP="008E7EB7">
      <w:pPr>
        <w:pStyle w:val="32"/>
      </w:pPr>
      <w:r>
        <w:rPr>
          <w:rFonts w:hint="cs"/>
          <w:rtl/>
        </w:rPr>
        <w:t>מערכת הניטור תכיל מנוע גראפי להצגה ויזואלית של נתונים ממערכת הניטור, אירועים, קישוריות בין אלמנטים שונים המחוברים לרשת וכיו"ב.</w:t>
      </w:r>
    </w:p>
    <w:p w14:paraId="734AB023" w14:textId="77777777" w:rsidR="00BD7829" w:rsidRDefault="00BD7829" w:rsidP="008E7EB7">
      <w:pPr>
        <w:pStyle w:val="32"/>
      </w:pPr>
      <w:r>
        <w:rPr>
          <w:rFonts w:hint="cs"/>
          <w:rtl/>
        </w:rPr>
        <w:t xml:space="preserve">מערכת הניטור תכלול ממשק למערכת השו"ב להעברת מידע / אירוע את התגלה במערכת הניטור כמו גם יכולת שליחת הודעות אודות אירוע אשר התגלה במערכת באמצעות </w:t>
      </w:r>
      <w:r>
        <w:t>e-mail</w:t>
      </w:r>
      <w:r>
        <w:rPr>
          <w:rFonts w:hint="cs"/>
          <w:rtl/>
        </w:rPr>
        <w:t>.</w:t>
      </w:r>
    </w:p>
    <w:p w14:paraId="13542302" w14:textId="77777777" w:rsidR="00BD7829" w:rsidRDefault="00BD7829" w:rsidP="008E7EB7">
      <w:pPr>
        <w:pStyle w:val="32"/>
      </w:pPr>
      <w:r>
        <w:rPr>
          <w:rFonts w:hint="cs"/>
          <w:rtl/>
        </w:rPr>
        <w:t xml:space="preserve">מערכת הניטור תכלול מנוע מתקדם לביצוע שאילתות על ככל האמצעים והרכיבים המקושרים לרשת התקשורת לרבות שאילתות לפי סוג האביזר, שם האביזר, אזור כתובת </w:t>
      </w:r>
      <w:r>
        <w:rPr>
          <w:rFonts w:hint="cs"/>
        </w:rPr>
        <w:t>IP</w:t>
      </w:r>
      <w:r>
        <w:rPr>
          <w:rFonts w:hint="cs"/>
          <w:rtl/>
        </w:rPr>
        <w:t xml:space="preserve">, </w:t>
      </w:r>
      <w:r>
        <w:t>mac address</w:t>
      </w:r>
      <w:r>
        <w:rPr>
          <w:rFonts w:hint="cs"/>
          <w:rtl/>
        </w:rPr>
        <w:t xml:space="preserve"> ועוד.</w:t>
      </w:r>
    </w:p>
    <w:p w14:paraId="1DCFB39C" w14:textId="77777777" w:rsidR="00BD7829" w:rsidRDefault="00BD7829" w:rsidP="0056672B">
      <w:pPr>
        <w:pStyle w:val="22"/>
        <w:numPr>
          <w:ilvl w:val="0"/>
          <w:numId w:val="0"/>
        </w:numPr>
        <w:ind w:left="368"/>
      </w:pPr>
    </w:p>
    <w:p w14:paraId="442A1DC5" w14:textId="77777777" w:rsidR="00BD7829" w:rsidRDefault="00BD7829" w:rsidP="0056672B">
      <w:pPr>
        <w:pStyle w:val="22"/>
      </w:pPr>
      <w:bookmarkStart w:id="1641" w:name="_Toc103019337"/>
      <w:bookmarkStart w:id="1642" w:name="_Toc128477005"/>
      <w:r>
        <w:rPr>
          <w:rFonts w:hint="cs"/>
          <w:rtl/>
        </w:rPr>
        <w:t>דרישות טכניות מהמערכת</w:t>
      </w:r>
      <w:bookmarkEnd w:id="1641"/>
      <w:bookmarkEnd w:id="1642"/>
    </w:p>
    <w:p w14:paraId="1EC4EDF4" w14:textId="77777777" w:rsidR="00BD7829" w:rsidRDefault="00BD7829" w:rsidP="008E7EB7">
      <w:pPr>
        <w:pStyle w:val="32"/>
        <w:rPr>
          <w:lang w:val="en-GB"/>
        </w:rPr>
      </w:pPr>
      <w:r>
        <w:rPr>
          <w:rFonts w:hint="cs"/>
          <w:rtl/>
          <w:lang w:val="en-GB"/>
        </w:rPr>
        <w:t xml:space="preserve">מערכת הניטור תכלול מודול אשר יאפשר מיפוי לוגי ופיזי </w:t>
      </w:r>
      <w:r w:rsidRPr="00843917">
        <w:rPr>
          <w:rFonts w:hint="cs"/>
          <w:rtl/>
          <w:lang w:val="en-GB"/>
        </w:rPr>
        <w:t xml:space="preserve">של הרשת </w:t>
      </w:r>
      <w:r>
        <w:rPr>
          <w:rFonts w:hint="cs"/>
          <w:rtl/>
          <w:lang w:val="en-GB"/>
        </w:rPr>
        <w:t>התקשורת המנוטרת לרבות כלל האבזרים, והחומרות המחוברים לרשת בצורה ויזואלית/גראפית.</w:t>
      </w:r>
    </w:p>
    <w:p w14:paraId="03E965E3" w14:textId="77777777" w:rsidR="00BD7829" w:rsidRDefault="00BD7829" w:rsidP="008E7EB7">
      <w:pPr>
        <w:pStyle w:val="32"/>
        <w:rPr>
          <w:lang w:val="en-GB"/>
        </w:rPr>
      </w:pPr>
      <w:r>
        <w:rPr>
          <w:rFonts w:hint="cs"/>
          <w:rtl/>
        </w:rPr>
        <w:t xml:space="preserve">מערכת הניטור תאפשר </w:t>
      </w:r>
      <w:r>
        <w:rPr>
          <w:rFonts w:hint="cs"/>
          <w:rtl/>
          <w:lang w:val="en-GB"/>
        </w:rPr>
        <w:t xml:space="preserve">זיהוי </w:t>
      </w:r>
      <w:r w:rsidRPr="00843917">
        <w:rPr>
          <w:rFonts w:hint="cs"/>
          <w:rtl/>
          <w:lang w:val="en-GB"/>
        </w:rPr>
        <w:t>פרוטוקולים גנריי</w:t>
      </w:r>
      <w:r w:rsidRPr="00843917">
        <w:rPr>
          <w:rFonts w:hint="eastAsia"/>
          <w:rtl/>
          <w:lang w:val="en-GB"/>
        </w:rPr>
        <w:t>ם</w:t>
      </w:r>
      <w:r w:rsidRPr="00843917">
        <w:rPr>
          <w:rFonts w:hint="cs"/>
          <w:rtl/>
          <w:lang w:val="en-GB"/>
        </w:rPr>
        <w:t xml:space="preserve"> לרשת </w:t>
      </w:r>
      <w:r>
        <w:rPr>
          <w:rFonts w:hint="cs"/>
          <w:rtl/>
          <w:lang w:val="en-GB"/>
        </w:rPr>
        <w:t>הביטחון והבקרה כגון פרוטוקולים מקובלים למצלמות, מחשבים ותחנות עבודה, מתגים וכיו"ב.</w:t>
      </w:r>
    </w:p>
    <w:p w14:paraId="2BF66A71" w14:textId="77777777" w:rsidR="00BD7829" w:rsidRDefault="00BD7829" w:rsidP="008E7EB7">
      <w:pPr>
        <w:pStyle w:val="32"/>
        <w:rPr>
          <w:lang w:val="en-GB"/>
        </w:rPr>
      </w:pPr>
      <w:r>
        <w:rPr>
          <w:rFonts w:hint="cs"/>
          <w:rtl/>
          <w:lang w:val="en-GB"/>
        </w:rPr>
        <w:t>ניתוח התנהגויות ותמיכה לפחות ברשימת הפרוטוקולים הבאה</w:t>
      </w:r>
      <w:r w:rsidRPr="00843917">
        <w:rPr>
          <w:rFonts w:hint="cs"/>
          <w:rtl/>
          <w:lang w:val="en-GB"/>
        </w:rPr>
        <w:t>:</w:t>
      </w:r>
    </w:p>
    <w:p w14:paraId="275E34A3" w14:textId="77777777" w:rsidR="00BD7829" w:rsidRDefault="00BD7829" w:rsidP="0056672B">
      <w:pPr>
        <w:pStyle w:val="42"/>
      </w:pPr>
      <w:r w:rsidRPr="00843917">
        <w:rPr>
          <w:rFonts w:hint="cs"/>
        </w:rPr>
        <w:t>ONVIF</w:t>
      </w:r>
      <w:r>
        <w:t>.</w:t>
      </w:r>
    </w:p>
    <w:p w14:paraId="641624E8" w14:textId="77777777" w:rsidR="00BD7829" w:rsidRDefault="00BD7829" w:rsidP="0056672B">
      <w:pPr>
        <w:pStyle w:val="42"/>
      </w:pPr>
      <w:r w:rsidRPr="00843917">
        <w:rPr>
          <w:rFonts w:hint="cs"/>
        </w:rPr>
        <w:t xml:space="preserve"> WSDISCOVERY</w:t>
      </w:r>
      <w:r>
        <w:t>.</w:t>
      </w:r>
    </w:p>
    <w:p w14:paraId="4092D45D" w14:textId="77777777" w:rsidR="00BD7829" w:rsidRDefault="00BD7829" w:rsidP="0056672B">
      <w:pPr>
        <w:pStyle w:val="42"/>
      </w:pPr>
      <w:r w:rsidRPr="00843917">
        <w:rPr>
          <w:rFonts w:hint="cs"/>
        </w:rPr>
        <w:t xml:space="preserve"> HTTP</w:t>
      </w:r>
    </w:p>
    <w:p w14:paraId="5BE9C5D5" w14:textId="77777777" w:rsidR="00BD7829" w:rsidRDefault="00BD7829" w:rsidP="0056672B">
      <w:pPr>
        <w:pStyle w:val="42"/>
      </w:pPr>
      <w:r w:rsidRPr="00843917">
        <w:rPr>
          <w:rFonts w:hint="cs"/>
        </w:rPr>
        <w:t xml:space="preserve"> SNMP</w:t>
      </w:r>
    </w:p>
    <w:p w14:paraId="3257523F" w14:textId="77777777" w:rsidR="00BD7829" w:rsidRDefault="00BD7829" w:rsidP="0056672B">
      <w:pPr>
        <w:pStyle w:val="42"/>
      </w:pPr>
      <w:r w:rsidRPr="00843917">
        <w:rPr>
          <w:rFonts w:hint="cs"/>
        </w:rPr>
        <w:t xml:space="preserve"> HTTPS</w:t>
      </w:r>
    </w:p>
    <w:p w14:paraId="5AFB1ADE" w14:textId="77777777" w:rsidR="00BD7829" w:rsidRDefault="00BD7829" w:rsidP="0056672B">
      <w:pPr>
        <w:pStyle w:val="42"/>
      </w:pPr>
      <w:r w:rsidRPr="00843917">
        <w:rPr>
          <w:rFonts w:hint="cs"/>
        </w:rPr>
        <w:t xml:space="preserve"> SYSLOG</w:t>
      </w:r>
    </w:p>
    <w:p w14:paraId="6E42AAA3" w14:textId="77777777" w:rsidR="00BD7829" w:rsidRDefault="00BD7829" w:rsidP="0056672B">
      <w:pPr>
        <w:pStyle w:val="42"/>
      </w:pPr>
      <w:r w:rsidRPr="00843917">
        <w:rPr>
          <w:rFonts w:hint="cs"/>
        </w:rPr>
        <w:t xml:space="preserve"> WMI</w:t>
      </w:r>
    </w:p>
    <w:p w14:paraId="0E990FF3" w14:textId="77777777" w:rsidR="00BD7829" w:rsidRDefault="00BD7829" w:rsidP="0056672B">
      <w:pPr>
        <w:pStyle w:val="42"/>
      </w:pPr>
      <w:r w:rsidRPr="00843917">
        <w:rPr>
          <w:rFonts w:hint="cs"/>
        </w:rPr>
        <w:t xml:space="preserve"> DNS</w:t>
      </w:r>
    </w:p>
    <w:p w14:paraId="2105A3F0" w14:textId="77777777" w:rsidR="00BD7829" w:rsidRDefault="00BD7829" w:rsidP="0056672B">
      <w:pPr>
        <w:pStyle w:val="42"/>
      </w:pPr>
      <w:r w:rsidRPr="00843917">
        <w:rPr>
          <w:rFonts w:hint="cs"/>
        </w:rPr>
        <w:t>DDNS</w:t>
      </w:r>
    </w:p>
    <w:p w14:paraId="706EECAD" w14:textId="77777777" w:rsidR="00BD7829" w:rsidRDefault="00BD7829" w:rsidP="0056672B">
      <w:pPr>
        <w:pStyle w:val="42"/>
      </w:pPr>
      <w:r w:rsidRPr="00843917">
        <w:rPr>
          <w:rFonts w:hint="cs"/>
        </w:rPr>
        <w:t>FTP</w:t>
      </w:r>
    </w:p>
    <w:p w14:paraId="6A7A956B" w14:textId="77777777" w:rsidR="00BD7829" w:rsidRPr="00CA3CFF" w:rsidRDefault="00BD7829" w:rsidP="0056672B">
      <w:pPr>
        <w:pStyle w:val="42"/>
      </w:pPr>
      <w:r>
        <w:t xml:space="preserve">,MODBUS </w:t>
      </w:r>
    </w:p>
    <w:p w14:paraId="7BC30B59" w14:textId="77777777" w:rsidR="00BD7829" w:rsidRPr="00CA3CFF" w:rsidRDefault="00BD7829" w:rsidP="0056672B">
      <w:pPr>
        <w:pStyle w:val="42"/>
      </w:pPr>
      <w:r>
        <w:t xml:space="preserve">TCP/IP </w:t>
      </w:r>
    </w:p>
    <w:p w14:paraId="0497619A" w14:textId="77777777" w:rsidR="00BD7829" w:rsidRDefault="00BD7829" w:rsidP="0056672B">
      <w:pPr>
        <w:pStyle w:val="42"/>
      </w:pPr>
      <w:r w:rsidRPr="00843917">
        <w:rPr>
          <w:rFonts w:hint="cs"/>
        </w:rPr>
        <w:t>RTCP</w:t>
      </w:r>
    </w:p>
    <w:p w14:paraId="3E88059F" w14:textId="77777777" w:rsidR="00BD7829" w:rsidRDefault="00BD7829" w:rsidP="0056672B">
      <w:pPr>
        <w:pStyle w:val="42"/>
      </w:pPr>
      <w:r w:rsidRPr="00843917">
        <w:rPr>
          <w:rFonts w:hint="cs"/>
        </w:rPr>
        <w:t>RTSP</w:t>
      </w:r>
    </w:p>
    <w:p w14:paraId="034C72D7" w14:textId="77777777" w:rsidR="00BD7829" w:rsidRDefault="00BD7829" w:rsidP="0056672B">
      <w:pPr>
        <w:pStyle w:val="42"/>
      </w:pPr>
      <w:r>
        <w:rPr>
          <w:rFonts w:hint="cs"/>
        </w:rPr>
        <w:t>BACKNET</w:t>
      </w:r>
      <w:r>
        <w:rPr>
          <w:rFonts w:hint="cs"/>
          <w:rtl/>
        </w:rPr>
        <w:t xml:space="preserve"> </w:t>
      </w:r>
    </w:p>
    <w:p w14:paraId="26DE5FEC" w14:textId="77777777" w:rsidR="00BD7829" w:rsidRDefault="00BD7829" w:rsidP="008E7EB7">
      <w:pPr>
        <w:pStyle w:val="32"/>
        <w:numPr>
          <w:ilvl w:val="0"/>
          <w:numId w:val="0"/>
        </w:numPr>
        <w:ind w:left="1643"/>
        <w:rPr>
          <w:lang w:val="en-GB"/>
        </w:rPr>
      </w:pPr>
    </w:p>
    <w:p w14:paraId="3C12B4F5" w14:textId="77777777" w:rsidR="00BD7829" w:rsidRDefault="00BD7829" w:rsidP="008E7EB7">
      <w:pPr>
        <w:pStyle w:val="32"/>
        <w:rPr>
          <w:lang w:val="en-GB"/>
        </w:rPr>
      </w:pPr>
      <w:r>
        <w:rPr>
          <w:rFonts w:hint="cs"/>
          <w:rtl/>
          <w:lang w:val="en-GB"/>
        </w:rPr>
        <w:t>מערכת הניטור תאפשר ניטור ובקרה על מערכות בקרת הכניסה כגון:</w:t>
      </w:r>
    </w:p>
    <w:p w14:paraId="34B4EBC7" w14:textId="77777777" w:rsidR="00BD7829" w:rsidRDefault="00BD7829" w:rsidP="0056672B">
      <w:pPr>
        <w:pStyle w:val="42"/>
      </w:pPr>
      <w:r w:rsidRPr="00843917">
        <w:rPr>
          <w:rFonts w:hint="cs"/>
        </w:rPr>
        <w:t>SYNEL</w:t>
      </w:r>
    </w:p>
    <w:p w14:paraId="1BC603CB" w14:textId="77777777" w:rsidR="00BD7829" w:rsidRDefault="00BD7829" w:rsidP="0056672B">
      <w:pPr>
        <w:pStyle w:val="42"/>
      </w:pPr>
      <w:r w:rsidRPr="00F0664C">
        <w:rPr>
          <w:rFonts w:hint="cs"/>
        </w:rPr>
        <w:t>L</w:t>
      </w:r>
      <w:r>
        <w:t>ENEL</w:t>
      </w:r>
    </w:p>
    <w:p w14:paraId="168C35B3" w14:textId="77777777" w:rsidR="00BD7829" w:rsidRDefault="00BD7829" w:rsidP="0056672B">
      <w:pPr>
        <w:pStyle w:val="42"/>
      </w:pPr>
      <w:r w:rsidRPr="00843917">
        <w:rPr>
          <w:rFonts w:hint="cs"/>
        </w:rPr>
        <w:t xml:space="preserve"> ROSSLARE</w:t>
      </w:r>
    </w:p>
    <w:p w14:paraId="1BF4DB49" w14:textId="77777777" w:rsidR="00BD7829" w:rsidRPr="00F0664C" w:rsidRDefault="00BD7829" w:rsidP="0056672B">
      <w:pPr>
        <w:pStyle w:val="42"/>
      </w:pPr>
      <w:r w:rsidRPr="00F0664C">
        <w:rPr>
          <w:rFonts w:hint="cs"/>
        </w:rPr>
        <w:t xml:space="preserve"> AMG</w:t>
      </w:r>
    </w:p>
    <w:p w14:paraId="1B8D4F65" w14:textId="77777777" w:rsidR="00BD7829" w:rsidRDefault="00BD7829" w:rsidP="0056672B">
      <w:pPr>
        <w:pStyle w:val="42"/>
      </w:pPr>
      <w:r w:rsidRPr="00F0664C">
        <w:rPr>
          <w:rFonts w:hint="cs"/>
        </w:rPr>
        <w:t>APPOLO</w:t>
      </w:r>
    </w:p>
    <w:p w14:paraId="172BA14C" w14:textId="77777777" w:rsidR="00BD7829" w:rsidRPr="00F0664C" w:rsidRDefault="00BD7829" w:rsidP="0056672B">
      <w:pPr>
        <w:pStyle w:val="42"/>
      </w:pPr>
      <w:r>
        <w:t>.CRISP</w:t>
      </w:r>
    </w:p>
    <w:p w14:paraId="7FD79EA5" w14:textId="77777777" w:rsidR="00BD7829" w:rsidRDefault="00BD7829" w:rsidP="008E7EB7">
      <w:pPr>
        <w:pStyle w:val="32"/>
        <w:rPr>
          <w:rtl/>
          <w:lang w:val="en-GB"/>
        </w:rPr>
      </w:pPr>
      <w:r>
        <w:rPr>
          <w:rFonts w:hint="cs"/>
          <w:rtl/>
          <w:lang w:val="en-GB"/>
        </w:rPr>
        <w:t xml:space="preserve">מערכת הניטור תאפשר ניטור והגנה </w:t>
      </w:r>
      <w:r w:rsidRPr="00843917">
        <w:rPr>
          <w:rFonts w:hint="cs"/>
          <w:rtl/>
          <w:lang w:val="en-GB"/>
        </w:rPr>
        <w:t xml:space="preserve">על </w:t>
      </w:r>
      <w:r>
        <w:rPr>
          <w:rFonts w:hint="cs"/>
          <w:rtl/>
          <w:lang w:val="en-GB"/>
        </w:rPr>
        <w:t>מערכות הטמ"ס לרבות יכולת אינטגרציה למערכות הבאות:</w:t>
      </w:r>
    </w:p>
    <w:p w14:paraId="0DEE2F6F" w14:textId="77777777" w:rsidR="00BD7829" w:rsidRDefault="00BD7829" w:rsidP="0056672B">
      <w:pPr>
        <w:pStyle w:val="42"/>
      </w:pPr>
      <w:r w:rsidRPr="00843917">
        <w:rPr>
          <w:rFonts w:hint="cs"/>
        </w:rPr>
        <w:t xml:space="preserve">MILESTONE </w:t>
      </w:r>
    </w:p>
    <w:p w14:paraId="059E62CF" w14:textId="77777777" w:rsidR="00BD7829" w:rsidRPr="00464D02" w:rsidRDefault="00BD7829" w:rsidP="0056672B">
      <w:pPr>
        <w:pStyle w:val="42"/>
      </w:pPr>
      <w:r w:rsidRPr="00843917">
        <w:rPr>
          <w:rFonts w:hint="cs"/>
        </w:rPr>
        <w:t>AVIGILON</w:t>
      </w:r>
      <w:r>
        <w:t>.</w:t>
      </w:r>
    </w:p>
    <w:p w14:paraId="28415C7E" w14:textId="77777777" w:rsidR="00BD7829" w:rsidRDefault="00BD7829" w:rsidP="0056672B">
      <w:pPr>
        <w:pStyle w:val="42"/>
      </w:pPr>
      <w:r w:rsidRPr="00843917">
        <w:rPr>
          <w:rFonts w:hint="cs"/>
        </w:rPr>
        <w:t xml:space="preserve"> DIGIV</w:t>
      </w:r>
      <w:r>
        <w:rPr>
          <w:rFonts w:hint="cs"/>
        </w:rPr>
        <w:t>O</w:t>
      </w:r>
      <w:r w:rsidRPr="00843917">
        <w:rPr>
          <w:rFonts w:hint="cs"/>
        </w:rPr>
        <w:t xml:space="preserve">D </w:t>
      </w:r>
    </w:p>
    <w:p w14:paraId="6E861793" w14:textId="77777777" w:rsidR="00BD7829" w:rsidRDefault="00BD7829" w:rsidP="0056672B">
      <w:pPr>
        <w:pStyle w:val="42"/>
      </w:pPr>
      <w:r w:rsidRPr="00843917">
        <w:rPr>
          <w:rFonts w:hint="cs"/>
        </w:rPr>
        <w:t xml:space="preserve"> FLIR</w:t>
      </w:r>
    </w:p>
    <w:p w14:paraId="29435F62" w14:textId="77777777" w:rsidR="00BD7829" w:rsidRDefault="00BD7829" w:rsidP="0056672B">
      <w:pPr>
        <w:pStyle w:val="42"/>
      </w:pPr>
      <w:r>
        <w:t xml:space="preserve">Hikvision </w:t>
      </w:r>
      <w:r w:rsidRPr="00843917">
        <w:rPr>
          <w:rFonts w:hint="cs"/>
        </w:rPr>
        <w:t xml:space="preserve"> </w:t>
      </w:r>
      <w:r>
        <w:t>I</w:t>
      </w:r>
      <w:r w:rsidRPr="00B652EB">
        <w:t>VMS4200</w:t>
      </w:r>
    </w:p>
    <w:p w14:paraId="18AF0B8B" w14:textId="77777777" w:rsidR="00BD7829" w:rsidRPr="00464D02" w:rsidRDefault="00BD7829" w:rsidP="0056672B">
      <w:pPr>
        <w:pStyle w:val="42"/>
      </w:pPr>
      <w:r w:rsidRPr="00843917">
        <w:rPr>
          <w:rFonts w:hint="cs"/>
        </w:rPr>
        <w:t>CRISP</w:t>
      </w:r>
    </w:p>
    <w:p w14:paraId="0E5A9E47" w14:textId="77777777" w:rsidR="00BD7829" w:rsidRDefault="00BD7829" w:rsidP="0056672B">
      <w:pPr>
        <w:pStyle w:val="42"/>
      </w:pPr>
      <w:r>
        <w:t>.</w:t>
      </w:r>
      <w:proofErr w:type="spellStart"/>
      <w:r>
        <w:t>Qognify</w:t>
      </w:r>
      <w:proofErr w:type="spellEnd"/>
      <w:r>
        <w:t xml:space="preserve"> (NICE)</w:t>
      </w:r>
    </w:p>
    <w:p w14:paraId="4576C7E9" w14:textId="77777777" w:rsidR="00BD7829" w:rsidRDefault="00BD7829" w:rsidP="0056672B">
      <w:pPr>
        <w:pStyle w:val="42"/>
        <w:rPr>
          <w:rtl/>
        </w:rPr>
      </w:pPr>
      <w:r w:rsidRPr="00843917">
        <w:rPr>
          <w:rFonts w:hint="cs"/>
        </w:rPr>
        <w:t>ONSSI</w:t>
      </w:r>
      <w:r w:rsidRPr="00843917">
        <w:rPr>
          <w:rFonts w:hint="cs"/>
          <w:rtl/>
        </w:rPr>
        <w:t>.</w:t>
      </w:r>
      <w:r>
        <w:rPr>
          <w:rtl/>
        </w:rPr>
        <w:tab/>
      </w:r>
    </w:p>
    <w:p w14:paraId="78DFFF5F" w14:textId="77777777" w:rsidR="00BD7829" w:rsidRDefault="00BD7829" w:rsidP="008E7EB7">
      <w:pPr>
        <w:pStyle w:val="32"/>
        <w:rPr>
          <w:lang w:val="en-GB"/>
        </w:rPr>
      </w:pPr>
      <w:r>
        <w:rPr>
          <w:rFonts w:hint="cs"/>
          <w:rtl/>
          <w:lang w:val="en-GB"/>
        </w:rPr>
        <w:t xml:space="preserve">מערכת הניטור תאפשר ניטור והגנה </w:t>
      </w:r>
      <w:r w:rsidRPr="00843917">
        <w:rPr>
          <w:rFonts w:hint="cs"/>
          <w:rtl/>
          <w:lang w:val="en-GB"/>
        </w:rPr>
        <w:t>על מצלמות אבטחה מסוגים שונים כ</w:t>
      </w:r>
      <w:r>
        <w:rPr>
          <w:rFonts w:hint="cs"/>
          <w:rtl/>
          <w:lang w:val="en-GB"/>
        </w:rPr>
        <w:t>ו</w:t>
      </w:r>
      <w:r w:rsidRPr="00843917">
        <w:rPr>
          <w:rFonts w:hint="cs"/>
          <w:rtl/>
          <w:lang w:val="en-GB"/>
        </w:rPr>
        <w:t xml:space="preserve">לל </w:t>
      </w:r>
      <w:r>
        <w:rPr>
          <w:rFonts w:hint="cs"/>
          <w:rtl/>
          <w:lang w:val="en-GB"/>
        </w:rPr>
        <w:t xml:space="preserve">אינטגרציה מלאה של </w:t>
      </w:r>
      <w:r w:rsidRPr="00843917">
        <w:rPr>
          <w:rFonts w:hint="cs"/>
          <w:rtl/>
          <w:lang w:val="en-GB"/>
        </w:rPr>
        <w:t>היצרנים הבאים</w:t>
      </w:r>
      <w:r>
        <w:rPr>
          <w:rFonts w:hint="cs"/>
          <w:rtl/>
          <w:lang w:val="en-GB"/>
        </w:rPr>
        <w:t xml:space="preserve"> לפחות</w:t>
      </w:r>
      <w:r w:rsidRPr="00843917">
        <w:rPr>
          <w:rFonts w:hint="cs"/>
          <w:rtl/>
          <w:lang w:val="en-GB"/>
        </w:rPr>
        <w:t>:</w:t>
      </w:r>
    </w:p>
    <w:p w14:paraId="4454D586" w14:textId="77777777" w:rsidR="00BD7829" w:rsidRPr="00F0664C" w:rsidRDefault="00BD7829" w:rsidP="0056672B">
      <w:pPr>
        <w:pStyle w:val="42"/>
      </w:pPr>
      <w:r>
        <w:t>Avigilon</w:t>
      </w:r>
    </w:p>
    <w:p w14:paraId="059052D2" w14:textId="77777777" w:rsidR="00BD7829" w:rsidRPr="00F0664C" w:rsidRDefault="00BD7829" w:rsidP="0056672B">
      <w:pPr>
        <w:pStyle w:val="42"/>
      </w:pPr>
      <w:proofErr w:type="spellStart"/>
      <w:r>
        <w:t>Flir</w:t>
      </w:r>
      <w:proofErr w:type="spellEnd"/>
      <w:r>
        <w:rPr>
          <w:rFonts w:hint="cs"/>
          <w:rtl/>
        </w:rPr>
        <w:t>.</w:t>
      </w:r>
    </w:p>
    <w:p w14:paraId="0CC5ED4D" w14:textId="77777777" w:rsidR="00BD7829" w:rsidRPr="00F0664C" w:rsidRDefault="00BD7829" w:rsidP="0056672B">
      <w:pPr>
        <w:pStyle w:val="42"/>
      </w:pPr>
      <w:proofErr w:type="spellStart"/>
      <w:r>
        <w:rPr>
          <w:rFonts w:hint="cs"/>
        </w:rPr>
        <w:t>P</w:t>
      </w:r>
      <w:r>
        <w:t>elco</w:t>
      </w:r>
      <w:proofErr w:type="spellEnd"/>
      <w:r>
        <w:t>.</w:t>
      </w:r>
    </w:p>
    <w:p w14:paraId="202D607E" w14:textId="77777777" w:rsidR="00BD7829" w:rsidRPr="00F0664C" w:rsidRDefault="00BD7829" w:rsidP="0056672B">
      <w:pPr>
        <w:pStyle w:val="42"/>
      </w:pPr>
      <w:r>
        <w:t>Hikvision</w:t>
      </w:r>
      <w:r>
        <w:rPr>
          <w:rFonts w:hint="cs"/>
          <w:rtl/>
        </w:rPr>
        <w:t>.</w:t>
      </w:r>
    </w:p>
    <w:p w14:paraId="07DB7A20" w14:textId="77777777" w:rsidR="00BD7829" w:rsidRDefault="00BD7829" w:rsidP="0056672B">
      <w:pPr>
        <w:pStyle w:val="42"/>
      </w:pPr>
      <w:r w:rsidRPr="00843917">
        <w:rPr>
          <w:rFonts w:hint="cs"/>
        </w:rPr>
        <w:t xml:space="preserve"> </w:t>
      </w:r>
      <w:r>
        <w:t>Dahua</w:t>
      </w:r>
      <w:r>
        <w:rPr>
          <w:rFonts w:hint="cs"/>
          <w:rtl/>
        </w:rPr>
        <w:t>.</w:t>
      </w:r>
    </w:p>
    <w:p w14:paraId="09E8C185" w14:textId="77777777" w:rsidR="00BD7829" w:rsidRDefault="00BD7829" w:rsidP="0056672B">
      <w:pPr>
        <w:pStyle w:val="42"/>
      </w:pPr>
      <w:r w:rsidRPr="00843917">
        <w:rPr>
          <w:rFonts w:hint="cs"/>
        </w:rPr>
        <w:t>MOBOTIX</w:t>
      </w:r>
    </w:p>
    <w:p w14:paraId="4154BF04" w14:textId="77777777" w:rsidR="00BD7829" w:rsidRDefault="00BD7829" w:rsidP="0056672B">
      <w:pPr>
        <w:pStyle w:val="42"/>
      </w:pPr>
      <w:r w:rsidRPr="00843917">
        <w:rPr>
          <w:rFonts w:hint="cs"/>
          <w:rtl/>
        </w:rPr>
        <w:t>,</w:t>
      </w:r>
      <w:r w:rsidRPr="00A5244C">
        <w:rPr>
          <w:rFonts w:hint="cs"/>
        </w:rPr>
        <w:t xml:space="preserve"> </w:t>
      </w:r>
      <w:r w:rsidRPr="00843917">
        <w:rPr>
          <w:rFonts w:hint="cs"/>
        </w:rPr>
        <w:t>GRUNDIG</w:t>
      </w:r>
    </w:p>
    <w:p w14:paraId="6B30E307" w14:textId="77777777" w:rsidR="00BD7829" w:rsidRDefault="00BD7829" w:rsidP="0056672B">
      <w:pPr>
        <w:pStyle w:val="42"/>
      </w:pPr>
      <w:r>
        <w:t>Hanwha</w:t>
      </w:r>
      <w:r>
        <w:rPr>
          <w:rFonts w:hint="cs"/>
          <w:rtl/>
        </w:rPr>
        <w:t>.</w:t>
      </w:r>
    </w:p>
    <w:p w14:paraId="4D8276EF" w14:textId="77777777" w:rsidR="00BD7829" w:rsidRDefault="00BD7829" w:rsidP="0056672B">
      <w:pPr>
        <w:pStyle w:val="42"/>
      </w:pPr>
      <w:r w:rsidRPr="00F0664C">
        <w:rPr>
          <w:rFonts w:hint="cs"/>
        </w:rPr>
        <w:t>VIDEOTEC</w:t>
      </w:r>
    </w:p>
    <w:p w14:paraId="21197E2D" w14:textId="77777777" w:rsidR="00BD7829" w:rsidRDefault="00BD7829" w:rsidP="0056672B">
      <w:pPr>
        <w:pStyle w:val="42"/>
      </w:pPr>
      <w:r w:rsidRPr="00F0664C">
        <w:rPr>
          <w:rFonts w:hint="cs"/>
        </w:rPr>
        <w:t xml:space="preserve"> SAMSUNG</w:t>
      </w:r>
    </w:p>
    <w:p w14:paraId="6A0A4588" w14:textId="77777777" w:rsidR="00BD7829" w:rsidRDefault="00BD7829" w:rsidP="0056672B">
      <w:pPr>
        <w:pStyle w:val="42"/>
      </w:pPr>
      <w:r w:rsidRPr="00F0664C">
        <w:rPr>
          <w:rFonts w:hint="cs"/>
        </w:rPr>
        <w:t xml:space="preserve"> BALTER</w:t>
      </w:r>
    </w:p>
    <w:p w14:paraId="271A73A9" w14:textId="77777777" w:rsidR="00BD7829" w:rsidRDefault="00BD7829" w:rsidP="0056672B">
      <w:pPr>
        <w:pStyle w:val="42"/>
      </w:pPr>
      <w:r w:rsidRPr="00F0664C">
        <w:rPr>
          <w:rFonts w:hint="cs"/>
        </w:rPr>
        <w:t>AXIS</w:t>
      </w:r>
    </w:p>
    <w:p w14:paraId="3CD3DA89" w14:textId="77777777" w:rsidR="00BD7829" w:rsidRDefault="00BD7829" w:rsidP="0056672B">
      <w:pPr>
        <w:pStyle w:val="42"/>
      </w:pPr>
      <w:r w:rsidRPr="00F0664C">
        <w:rPr>
          <w:rFonts w:hint="cs"/>
        </w:rPr>
        <w:t>BOS</w:t>
      </w:r>
      <w:r w:rsidRPr="00F0664C">
        <w:t>CH</w:t>
      </w:r>
    </w:p>
    <w:p w14:paraId="26737FD4" w14:textId="77777777" w:rsidR="00BD7829" w:rsidRDefault="00BD7829" w:rsidP="008E7EB7">
      <w:pPr>
        <w:pStyle w:val="32"/>
        <w:rPr>
          <w:lang w:val="en-GB"/>
        </w:rPr>
      </w:pPr>
      <w:r>
        <w:rPr>
          <w:rFonts w:hint="cs"/>
          <w:rtl/>
          <w:lang w:val="en-GB"/>
        </w:rPr>
        <w:t xml:space="preserve">מערכת הניטור תאפשר ניטור והגנה </w:t>
      </w:r>
      <w:r w:rsidRPr="00843917">
        <w:rPr>
          <w:rFonts w:hint="cs"/>
          <w:rtl/>
          <w:lang w:val="en-GB"/>
        </w:rPr>
        <w:t xml:space="preserve">על בקרים </w:t>
      </w:r>
      <w:r>
        <w:rPr>
          <w:rFonts w:hint="cs"/>
          <w:rtl/>
          <w:lang w:val="en-GB"/>
        </w:rPr>
        <w:t>באינטגרציה מלאה:</w:t>
      </w:r>
    </w:p>
    <w:p w14:paraId="37FBBB7D" w14:textId="77777777" w:rsidR="00BD7829" w:rsidRDefault="00BD7829" w:rsidP="0056672B">
      <w:pPr>
        <w:pStyle w:val="42"/>
      </w:pPr>
      <w:r w:rsidRPr="00843917">
        <w:rPr>
          <w:rFonts w:hint="cs"/>
          <w:rtl/>
        </w:rPr>
        <w:t xml:space="preserve"> </w:t>
      </w:r>
      <w:r w:rsidRPr="00843917">
        <w:rPr>
          <w:rFonts w:hint="cs"/>
        </w:rPr>
        <w:t>ADAM</w:t>
      </w:r>
      <w:r w:rsidRPr="00843917">
        <w:rPr>
          <w:rFonts w:hint="cs"/>
          <w:rtl/>
        </w:rPr>
        <w:t xml:space="preserve"> </w:t>
      </w:r>
      <w:r w:rsidRPr="00B652EB">
        <w:t>(Advantech)</w:t>
      </w:r>
      <w:r>
        <w:rPr>
          <w:rFonts w:hint="cs"/>
          <w:rtl/>
        </w:rPr>
        <w:t>.</w:t>
      </w:r>
    </w:p>
    <w:p w14:paraId="4F546B39" w14:textId="77777777" w:rsidR="00BD7829" w:rsidRPr="00F0664C" w:rsidRDefault="00BD7829" w:rsidP="0056672B">
      <w:pPr>
        <w:pStyle w:val="42"/>
      </w:pPr>
      <w:r w:rsidRPr="00843917">
        <w:rPr>
          <w:rFonts w:hint="cs"/>
        </w:rPr>
        <w:t>CRESTON</w:t>
      </w:r>
      <w:r>
        <w:t>.</w:t>
      </w:r>
    </w:p>
    <w:p w14:paraId="74A2481D" w14:textId="77777777" w:rsidR="00BD7829" w:rsidRPr="00843917" w:rsidRDefault="00BD7829" w:rsidP="0056672B">
      <w:pPr>
        <w:pStyle w:val="42"/>
      </w:pPr>
      <w:r>
        <w:rPr>
          <w:rFonts w:hint="cs"/>
        </w:rPr>
        <w:t>MOXA</w:t>
      </w:r>
      <w:r>
        <w:rPr>
          <w:rFonts w:hint="cs"/>
          <w:rtl/>
        </w:rPr>
        <w:t>.</w:t>
      </w:r>
    </w:p>
    <w:p w14:paraId="10B57BA5" w14:textId="77777777" w:rsidR="00BD7829" w:rsidRDefault="00BD7829" w:rsidP="008E7EB7">
      <w:pPr>
        <w:pStyle w:val="32"/>
        <w:rPr>
          <w:lang w:val="en-GB"/>
        </w:rPr>
      </w:pPr>
      <w:r>
        <w:rPr>
          <w:rFonts w:hint="cs"/>
          <w:rtl/>
          <w:lang w:val="en-GB"/>
        </w:rPr>
        <w:t xml:space="preserve">מערכת הניטור תאפשר ניטור והגנה </w:t>
      </w:r>
      <w:r w:rsidRPr="00843917">
        <w:rPr>
          <w:rFonts w:hint="cs"/>
          <w:rtl/>
          <w:lang w:val="en-GB"/>
        </w:rPr>
        <w:t>על מערכ</w:t>
      </w:r>
      <w:r>
        <w:rPr>
          <w:rFonts w:hint="cs"/>
          <w:rtl/>
          <w:lang w:val="en-GB"/>
        </w:rPr>
        <w:t>ו</w:t>
      </w:r>
      <w:r w:rsidRPr="00843917">
        <w:rPr>
          <w:rFonts w:hint="cs"/>
          <w:rtl/>
          <w:lang w:val="en-GB"/>
        </w:rPr>
        <w:t>ת אזעקה</w:t>
      </w:r>
      <w:r>
        <w:rPr>
          <w:rFonts w:hint="cs"/>
          <w:rtl/>
          <w:lang w:val="en-GB"/>
        </w:rPr>
        <w:t xml:space="preserve"> באינטגרציה מלאה:</w:t>
      </w:r>
      <w:r w:rsidRPr="00843917">
        <w:rPr>
          <w:rFonts w:hint="cs"/>
          <w:rtl/>
          <w:lang w:val="en-GB"/>
        </w:rPr>
        <w:t xml:space="preserve">  </w:t>
      </w:r>
    </w:p>
    <w:p w14:paraId="1D552D34" w14:textId="77777777" w:rsidR="00BD7829" w:rsidRDefault="00BD7829" w:rsidP="0056672B">
      <w:pPr>
        <w:pStyle w:val="42"/>
      </w:pPr>
      <w:r w:rsidRPr="00843917">
        <w:rPr>
          <w:rFonts w:hint="cs"/>
        </w:rPr>
        <w:t>RISCO</w:t>
      </w:r>
    </w:p>
    <w:p w14:paraId="67B3E992" w14:textId="77777777" w:rsidR="00BD7829" w:rsidRPr="00843917" w:rsidRDefault="00BD7829" w:rsidP="0056672B">
      <w:pPr>
        <w:pStyle w:val="42"/>
      </w:pPr>
      <w:r w:rsidRPr="00B652EB">
        <w:t xml:space="preserve"> PIMA</w:t>
      </w:r>
      <w:r>
        <w:rPr>
          <w:rFonts w:hint="cs"/>
          <w:rtl/>
        </w:rPr>
        <w:t>.</w:t>
      </w:r>
    </w:p>
    <w:p w14:paraId="7C148364" w14:textId="77777777" w:rsidR="00BD7829" w:rsidRDefault="00BD7829" w:rsidP="008E7EB7">
      <w:pPr>
        <w:pStyle w:val="32"/>
        <w:rPr>
          <w:lang w:val="en-GB"/>
        </w:rPr>
      </w:pPr>
      <w:r>
        <w:rPr>
          <w:rFonts w:hint="cs"/>
          <w:rtl/>
          <w:lang w:val="en-GB"/>
        </w:rPr>
        <w:t xml:space="preserve">מערכת הניטור תאפשר ניטור והגנה </w:t>
      </w:r>
      <w:r w:rsidRPr="00843917">
        <w:rPr>
          <w:rFonts w:hint="cs"/>
          <w:rtl/>
          <w:lang w:val="en-GB"/>
        </w:rPr>
        <w:t>על וידאו אנליטיקה</w:t>
      </w:r>
      <w:r>
        <w:rPr>
          <w:rFonts w:hint="cs"/>
          <w:rtl/>
          <w:lang w:val="en-GB"/>
        </w:rPr>
        <w:t xml:space="preserve"> באינטגרציה מלאה:</w:t>
      </w:r>
      <w:r w:rsidRPr="00843917">
        <w:rPr>
          <w:rFonts w:hint="cs"/>
          <w:rtl/>
          <w:lang w:val="en-GB"/>
        </w:rPr>
        <w:t xml:space="preserve"> </w:t>
      </w:r>
    </w:p>
    <w:p w14:paraId="3A018F1C" w14:textId="77777777" w:rsidR="00BD7829" w:rsidRDefault="00BD7829" w:rsidP="0056672B">
      <w:pPr>
        <w:pStyle w:val="42"/>
      </w:pPr>
      <w:r>
        <w:rPr>
          <w:rFonts w:hint="cs"/>
        </w:rPr>
        <w:t>BRIEFCAM</w:t>
      </w:r>
      <w:r>
        <w:rPr>
          <w:rFonts w:hint="cs"/>
          <w:rtl/>
        </w:rPr>
        <w:t>.</w:t>
      </w:r>
    </w:p>
    <w:p w14:paraId="68DC01B5" w14:textId="77777777" w:rsidR="00BD7829" w:rsidRPr="00F0664C" w:rsidRDefault="00BD7829" w:rsidP="0056672B">
      <w:pPr>
        <w:pStyle w:val="42"/>
      </w:pPr>
      <w:r>
        <w:t>Avigilon</w:t>
      </w:r>
      <w:r>
        <w:rPr>
          <w:rFonts w:hint="cs"/>
          <w:rtl/>
        </w:rPr>
        <w:t>.</w:t>
      </w:r>
    </w:p>
    <w:p w14:paraId="5B3A631B" w14:textId="77777777" w:rsidR="00BD7829" w:rsidRDefault="00BD7829" w:rsidP="0056672B">
      <w:pPr>
        <w:pStyle w:val="42"/>
      </w:pPr>
      <w:r w:rsidRPr="00B652EB">
        <w:t>DIGIVOD</w:t>
      </w:r>
    </w:p>
    <w:p w14:paraId="69F8E14A" w14:textId="77777777" w:rsidR="00BD7829" w:rsidRDefault="00BD7829" w:rsidP="0056672B">
      <w:pPr>
        <w:pStyle w:val="42"/>
      </w:pPr>
      <w:r>
        <w:rPr>
          <w:rFonts w:hint="cs"/>
        </w:rPr>
        <w:t>FLIR</w:t>
      </w:r>
      <w:r>
        <w:rPr>
          <w:rFonts w:hint="cs"/>
          <w:rtl/>
        </w:rPr>
        <w:t>.</w:t>
      </w:r>
    </w:p>
    <w:p w14:paraId="0BE7D5F6" w14:textId="77777777" w:rsidR="00BD7829" w:rsidRDefault="00BD7829" w:rsidP="008E7EB7">
      <w:pPr>
        <w:pStyle w:val="32"/>
        <w:rPr>
          <w:lang w:val="en-GB"/>
        </w:rPr>
      </w:pPr>
      <w:r>
        <w:rPr>
          <w:rFonts w:hint="cs"/>
          <w:rtl/>
          <w:lang w:val="en-GB"/>
        </w:rPr>
        <w:t xml:space="preserve">ניטור והגנה על מערכות ניהול עיר ומערכות שו"ב </w:t>
      </w:r>
    </w:p>
    <w:p w14:paraId="5807FE6E" w14:textId="77777777" w:rsidR="00BD7829" w:rsidRDefault="00BD7829" w:rsidP="008E7EB7">
      <w:pPr>
        <w:pStyle w:val="32"/>
        <w:rPr>
          <w:lang w:val="en-GB"/>
        </w:rPr>
      </w:pPr>
      <w:r>
        <w:rPr>
          <w:rFonts w:hint="cs"/>
          <w:rtl/>
          <w:lang w:val="en-GB"/>
        </w:rPr>
        <w:t xml:space="preserve">ניטור והגנה על מערכות כריזה ורמוקלי </w:t>
      </w:r>
      <w:r>
        <w:rPr>
          <w:rFonts w:hint="cs"/>
          <w:lang w:val="en-GB"/>
        </w:rPr>
        <w:t>IP</w:t>
      </w:r>
      <w:r>
        <w:rPr>
          <w:rFonts w:hint="cs"/>
          <w:rtl/>
          <w:lang w:val="en-GB"/>
        </w:rPr>
        <w:t xml:space="preserve"> כגון: </w:t>
      </w:r>
      <w:r>
        <w:rPr>
          <w:rFonts w:hint="cs"/>
          <w:lang w:val="en-GB"/>
        </w:rPr>
        <w:t>BARIX</w:t>
      </w:r>
      <w:r>
        <w:rPr>
          <w:rFonts w:hint="cs"/>
          <w:rtl/>
          <w:lang w:val="en-GB"/>
        </w:rPr>
        <w:t xml:space="preserve">, </w:t>
      </w:r>
      <w:r>
        <w:rPr>
          <w:rFonts w:hint="cs"/>
          <w:lang w:val="en-GB"/>
        </w:rPr>
        <w:t>AXIS</w:t>
      </w:r>
      <w:r>
        <w:rPr>
          <w:rFonts w:hint="cs"/>
          <w:rtl/>
          <w:lang w:val="en-GB"/>
        </w:rPr>
        <w:t>.</w:t>
      </w:r>
    </w:p>
    <w:p w14:paraId="45B8A76A" w14:textId="77777777" w:rsidR="00BD7829" w:rsidRDefault="00BD7829" w:rsidP="008E7EB7">
      <w:pPr>
        <w:pStyle w:val="32"/>
        <w:rPr>
          <w:rtl/>
          <w:lang w:val="en-GB"/>
        </w:rPr>
      </w:pPr>
      <w:r>
        <w:rPr>
          <w:rFonts w:hint="cs"/>
          <w:rtl/>
          <w:lang w:val="en-GB"/>
        </w:rPr>
        <w:t xml:space="preserve">ניטור והגנה על מערכות ומצלמות </w:t>
      </w:r>
      <w:r>
        <w:t>.</w:t>
      </w:r>
      <w:r>
        <w:rPr>
          <w:rFonts w:hint="cs"/>
          <w:lang w:val="en-GB"/>
        </w:rPr>
        <w:t>LPR</w:t>
      </w:r>
      <w:r>
        <w:rPr>
          <w:lang w:val="en-GB"/>
        </w:rPr>
        <w:t>.</w:t>
      </w:r>
    </w:p>
    <w:p w14:paraId="626256E2" w14:textId="77777777" w:rsidR="00BD7829" w:rsidRDefault="00BD7829" w:rsidP="008E7EB7">
      <w:pPr>
        <w:pStyle w:val="32"/>
        <w:rPr>
          <w:lang w:val="en-GB"/>
        </w:rPr>
      </w:pPr>
      <w:r>
        <w:rPr>
          <w:rFonts w:hint="cs"/>
          <w:rtl/>
          <w:lang w:val="en-GB"/>
        </w:rPr>
        <w:t>הפתרון המוצע יכיל פתרון מובנה (</w:t>
      </w:r>
      <w:r>
        <w:rPr>
          <w:rFonts w:hint="cs"/>
          <w:lang w:val="en-GB"/>
        </w:rPr>
        <w:t>PS NAC</w:t>
      </w:r>
      <w:r>
        <w:t xml:space="preserve"> - </w:t>
      </w:r>
      <w:r w:rsidRPr="00F17CC8">
        <w:rPr>
          <w:lang w:val="en-GB"/>
        </w:rPr>
        <w:t xml:space="preserve"> </w:t>
      </w:r>
      <w:r w:rsidRPr="007F39BC">
        <w:rPr>
          <w:lang w:val="en-GB"/>
        </w:rPr>
        <w:t>PHYSICAL SECURITY</w:t>
      </w:r>
      <w:r>
        <w:rPr>
          <w:lang w:val="en-GB"/>
        </w:rPr>
        <w:t xml:space="preserve"> </w:t>
      </w:r>
      <w:r>
        <w:rPr>
          <w:rFonts w:hint="cs"/>
          <w:lang w:val="en-GB"/>
        </w:rPr>
        <w:t>NAC</w:t>
      </w:r>
      <w:r>
        <w:rPr>
          <w:rFonts w:hint="cs"/>
          <w:rtl/>
          <w:lang w:val="en-GB"/>
        </w:rPr>
        <w:t>) של ניהול מבואות המתגים  ויתמוך ב</w:t>
      </w:r>
      <w:r w:rsidRPr="00843917">
        <w:rPr>
          <w:rFonts w:hint="cs"/>
          <w:rtl/>
          <w:lang w:val="en-GB"/>
        </w:rPr>
        <w:t xml:space="preserve">אינטגרציה </w:t>
      </w:r>
      <w:r>
        <w:rPr>
          <w:rFonts w:hint="cs"/>
          <w:rtl/>
          <w:lang w:val="en-GB"/>
        </w:rPr>
        <w:t>מלאה ב</w:t>
      </w:r>
      <w:r w:rsidRPr="00843917">
        <w:rPr>
          <w:rFonts w:hint="cs"/>
          <w:rtl/>
          <w:lang w:val="en-GB"/>
        </w:rPr>
        <w:t>מתגים</w:t>
      </w:r>
      <w:r>
        <w:rPr>
          <w:rFonts w:hint="cs"/>
          <w:rtl/>
          <w:lang w:val="en-GB"/>
        </w:rPr>
        <w:t xml:space="preserve"> מנוהלים, כולל </w:t>
      </w:r>
      <w:r w:rsidRPr="007F39BC">
        <w:rPr>
          <w:rFonts w:hint="cs"/>
          <w:rtl/>
          <w:lang w:val="en-GB"/>
        </w:rPr>
        <w:t>נ</w:t>
      </w:r>
      <w:r>
        <w:rPr>
          <w:rFonts w:hint="cs"/>
          <w:rtl/>
          <w:lang w:val="en-GB"/>
        </w:rPr>
        <w:t>י</w:t>
      </w:r>
      <w:r w:rsidRPr="007F39BC">
        <w:rPr>
          <w:rFonts w:hint="cs"/>
          <w:rtl/>
          <w:lang w:val="en-GB"/>
        </w:rPr>
        <w:t>ט</w:t>
      </w:r>
      <w:r>
        <w:rPr>
          <w:rFonts w:hint="cs"/>
          <w:rtl/>
          <w:lang w:val="en-GB"/>
        </w:rPr>
        <w:t>ו</w:t>
      </w:r>
      <w:r w:rsidRPr="007F39BC">
        <w:rPr>
          <w:rFonts w:hint="eastAsia"/>
          <w:rtl/>
          <w:lang w:val="en-GB"/>
        </w:rPr>
        <w:t>ר</w:t>
      </w:r>
      <w:r w:rsidRPr="007F39BC">
        <w:rPr>
          <w:rFonts w:hint="cs"/>
          <w:rtl/>
          <w:lang w:val="en-GB"/>
        </w:rPr>
        <w:t xml:space="preserve"> ונ</w:t>
      </w:r>
      <w:r>
        <w:rPr>
          <w:rFonts w:hint="cs"/>
          <w:rtl/>
          <w:lang w:val="en-GB"/>
        </w:rPr>
        <w:t>י</w:t>
      </w:r>
      <w:r w:rsidRPr="007F39BC">
        <w:rPr>
          <w:rFonts w:hint="cs"/>
          <w:rtl/>
          <w:lang w:val="en-GB"/>
        </w:rPr>
        <w:t>ה</w:t>
      </w:r>
      <w:r>
        <w:rPr>
          <w:rFonts w:hint="cs"/>
          <w:rtl/>
          <w:lang w:val="en-GB"/>
        </w:rPr>
        <w:t>ו</w:t>
      </w:r>
      <w:r w:rsidRPr="007F39BC">
        <w:rPr>
          <w:rFonts w:hint="cs"/>
          <w:rtl/>
          <w:lang w:val="en-GB"/>
        </w:rPr>
        <w:t>ל המתגים הבאים:</w:t>
      </w:r>
    </w:p>
    <w:p w14:paraId="71ABFE08" w14:textId="77777777" w:rsidR="00BD7829" w:rsidRPr="00843917" w:rsidRDefault="00BD7829" w:rsidP="0056672B">
      <w:pPr>
        <w:pStyle w:val="42"/>
        <w:rPr>
          <w:rtl/>
        </w:rPr>
      </w:pPr>
      <w:r w:rsidRPr="00843917">
        <w:rPr>
          <w:rFonts w:hint="cs"/>
        </w:rPr>
        <w:t>ARUBA</w:t>
      </w:r>
      <w:r w:rsidRPr="00843917">
        <w:rPr>
          <w:rFonts w:hint="cs"/>
          <w:rtl/>
        </w:rPr>
        <w:t xml:space="preserve"> 2530</w:t>
      </w:r>
    </w:p>
    <w:p w14:paraId="6E3D6241" w14:textId="77777777" w:rsidR="00BD7829" w:rsidRPr="00843917" w:rsidRDefault="00BD7829" w:rsidP="0056672B">
      <w:pPr>
        <w:pStyle w:val="42"/>
      </w:pPr>
      <w:r w:rsidRPr="00843917">
        <w:rPr>
          <w:rFonts w:hint="cs"/>
        </w:rPr>
        <w:t>JUNIPER</w:t>
      </w:r>
      <w:r w:rsidRPr="00B652EB">
        <w:t xml:space="preserve"> EX2200, EX2300</w:t>
      </w:r>
    </w:p>
    <w:p w14:paraId="43EF4070" w14:textId="77777777" w:rsidR="00BD7829" w:rsidRPr="00843917" w:rsidRDefault="00BD7829" w:rsidP="0056672B">
      <w:pPr>
        <w:pStyle w:val="42"/>
      </w:pPr>
      <w:proofErr w:type="spellStart"/>
      <w:r w:rsidRPr="00B652EB">
        <w:t>Korenix</w:t>
      </w:r>
      <w:proofErr w:type="spellEnd"/>
      <w:r w:rsidRPr="00B652EB">
        <w:t xml:space="preserve"> </w:t>
      </w:r>
      <w:proofErr w:type="spellStart"/>
      <w:r w:rsidRPr="00B652EB">
        <w:t>JetNet</w:t>
      </w:r>
      <w:proofErr w:type="spellEnd"/>
      <w:r w:rsidRPr="00B652EB">
        <w:t xml:space="preserve"> 5310G</w:t>
      </w:r>
    </w:p>
    <w:p w14:paraId="4C87E706" w14:textId="77777777" w:rsidR="00BD7829" w:rsidRDefault="00BD7829" w:rsidP="0056672B">
      <w:pPr>
        <w:pStyle w:val="42"/>
      </w:pPr>
      <w:r w:rsidRPr="00B652EB">
        <w:t>HP Series 1950, 5130, A5500</w:t>
      </w:r>
    </w:p>
    <w:p w14:paraId="14B69EF5" w14:textId="77777777" w:rsidR="00BD7829" w:rsidRPr="00843917" w:rsidRDefault="00BD7829" w:rsidP="0056672B">
      <w:pPr>
        <w:pStyle w:val="42"/>
      </w:pPr>
      <w:r>
        <w:rPr>
          <w:rFonts w:hint="cs"/>
          <w:rtl/>
        </w:rPr>
        <w:t>סיסקו</w:t>
      </w:r>
    </w:p>
    <w:p w14:paraId="3CFCE54F" w14:textId="77777777" w:rsidR="00BD7829" w:rsidRDefault="00BD7829" w:rsidP="008E7EB7">
      <w:pPr>
        <w:pStyle w:val="32"/>
        <w:rPr>
          <w:lang w:val="en-GB"/>
        </w:rPr>
      </w:pPr>
      <w:r>
        <w:rPr>
          <w:rFonts w:hint="cs"/>
          <w:rtl/>
          <w:lang w:val="en-GB"/>
        </w:rPr>
        <w:t>למערכת הניטור תהיה היכולת לזיהוי  וסיווג</w:t>
      </w:r>
      <w:r w:rsidRPr="00843917">
        <w:rPr>
          <w:rFonts w:hint="cs"/>
          <w:rtl/>
          <w:lang w:val="en-GB"/>
        </w:rPr>
        <w:t xml:space="preserve"> </w:t>
      </w:r>
      <w:r>
        <w:rPr>
          <w:rFonts w:hint="cs"/>
          <w:rtl/>
          <w:lang w:val="en-GB"/>
        </w:rPr>
        <w:t>רכיבים שונים המחוברים לרשת לרבות אביזרי קצה, חומרות, מתגים ועוד, באופן אוטומטי. סיווג זה יכלול בין היתר את הנתונים הבאים:</w:t>
      </w:r>
    </w:p>
    <w:p w14:paraId="4CF5EC67" w14:textId="77777777" w:rsidR="00BD7829" w:rsidRDefault="00BD7829" w:rsidP="0056672B">
      <w:pPr>
        <w:pStyle w:val="42"/>
      </w:pPr>
      <w:r w:rsidRPr="00843917">
        <w:rPr>
          <w:rFonts w:hint="cs"/>
          <w:rtl/>
        </w:rPr>
        <w:t>יצרן</w:t>
      </w:r>
      <w:r>
        <w:rPr>
          <w:rFonts w:hint="cs"/>
          <w:rtl/>
        </w:rPr>
        <w:t>.</w:t>
      </w:r>
    </w:p>
    <w:p w14:paraId="117B0A0E" w14:textId="77777777" w:rsidR="00BD7829" w:rsidRDefault="00BD7829" w:rsidP="0056672B">
      <w:pPr>
        <w:pStyle w:val="42"/>
      </w:pPr>
      <w:r w:rsidRPr="00843917">
        <w:rPr>
          <w:rFonts w:hint="cs"/>
          <w:rtl/>
        </w:rPr>
        <w:t>דגם</w:t>
      </w:r>
      <w:r>
        <w:rPr>
          <w:rFonts w:hint="cs"/>
          <w:rtl/>
        </w:rPr>
        <w:t>.</w:t>
      </w:r>
    </w:p>
    <w:p w14:paraId="383D7E5F" w14:textId="77777777" w:rsidR="00BD7829" w:rsidRDefault="00BD7829" w:rsidP="0056672B">
      <w:pPr>
        <w:pStyle w:val="42"/>
      </w:pPr>
      <w:r>
        <w:rPr>
          <w:rFonts w:hint="cs"/>
          <w:rtl/>
        </w:rPr>
        <w:t>רכיבים קשורים.</w:t>
      </w:r>
    </w:p>
    <w:p w14:paraId="2A25E0B3" w14:textId="77777777" w:rsidR="00BD7829" w:rsidRDefault="00BD7829" w:rsidP="0056672B">
      <w:pPr>
        <w:pStyle w:val="42"/>
      </w:pPr>
      <w:r>
        <w:rPr>
          <w:rFonts w:hint="cs"/>
          <w:rtl/>
        </w:rPr>
        <w:t>נפח תעבורה.</w:t>
      </w:r>
    </w:p>
    <w:p w14:paraId="0A29F2DF" w14:textId="77777777" w:rsidR="00BD7829" w:rsidRDefault="00BD7829" w:rsidP="0056672B">
      <w:pPr>
        <w:pStyle w:val="42"/>
      </w:pPr>
      <w:r>
        <w:rPr>
          <w:rFonts w:hint="cs"/>
          <w:rtl/>
        </w:rPr>
        <w:t>פרוטוקול התקשרות.</w:t>
      </w:r>
    </w:p>
    <w:p w14:paraId="0656FF33" w14:textId="77777777" w:rsidR="00BD7829" w:rsidRDefault="00BD7829" w:rsidP="0056672B">
      <w:pPr>
        <w:pStyle w:val="42"/>
        <w:rPr>
          <w:rtl/>
        </w:rPr>
      </w:pPr>
      <w:r>
        <w:rPr>
          <w:rFonts w:hint="cs"/>
          <w:rtl/>
        </w:rPr>
        <w:t>מספר הפניות ברשת</w:t>
      </w:r>
      <w:r w:rsidRPr="00843917">
        <w:rPr>
          <w:rFonts w:hint="cs"/>
          <w:rtl/>
        </w:rPr>
        <w:t>.</w:t>
      </w:r>
    </w:p>
    <w:p w14:paraId="5289051E" w14:textId="77777777" w:rsidR="00BD7829" w:rsidRPr="00826734" w:rsidRDefault="00BD7829" w:rsidP="0056672B">
      <w:pPr>
        <w:spacing w:line="360" w:lineRule="auto"/>
        <w:rPr>
          <w:lang w:val="en-GB"/>
        </w:rPr>
      </w:pPr>
    </w:p>
    <w:p w14:paraId="6D963593" w14:textId="77777777" w:rsidR="00BD7829" w:rsidRPr="00843917" w:rsidRDefault="00BD7829" w:rsidP="008E7EB7">
      <w:pPr>
        <w:pStyle w:val="32"/>
        <w:rPr>
          <w:lang w:val="en-GB"/>
        </w:rPr>
      </w:pPr>
      <w:r>
        <w:rPr>
          <w:rFonts w:hint="cs"/>
          <w:rtl/>
          <w:lang w:val="en-GB"/>
        </w:rPr>
        <w:t xml:space="preserve">מערכת הניטור תכיל </w:t>
      </w:r>
      <w:r w:rsidRPr="00843917">
        <w:rPr>
          <w:rFonts w:hint="cs"/>
          <w:rtl/>
          <w:lang w:val="en-GB"/>
        </w:rPr>
        <w:t>מא</w:t>
      </w:r>
      <w:r>
        <w:rPr>
          <w:rFonts w:hint="cs"/>
          <w:rtl/>
          <w:lang w:val="en-GB"/>
        </w:rPr>
        <w:t xml:space="preserve">גר מידע מוקדם על כל רכיב ברשת ותבצע </w:t>
      </w:r>
      <w:r w:rsidRPr="00843917">
        <w:rPr>
          <w:rFonts w:hint="cs"/>
          <w:rtl/>
          <w:lang w:val="en-GB"/>
        </w:rPr>
        <w:t>דג</w:t>
      </w:r>
      <w:r>
        <w:rPr>
          <w:rFonts w:hint="cs"/>
          <w:rtl/>
          <w:lang w:val="en-GB"/>
        </w:rPr>
        <w:t>ימת</w:t>
      </w:r>
      <w:r w:rsidRPr="00843917">
        <w:rPr>
          <w:rFonts w:hint="cs"/>
          <w:rtl/>
          <w:lang w:val="en-GB"/>
        </w:rPr>
        <w:t xml:space="preserve"> התנהגות מבחינת תעב</w:t>
      </w:r>
      <w:r>
        <w:rPr>
          <w:rFonts w:hint="cs"/>
          <w:rtl/>
          <w:lang w:val="en-GB"/>
        </w:rPr>
        <w:t>ו</w:t>
      </w:r>
      <w:r w:rsidRPr="00843917">
        <w:rPr>
          <w:rFonts w:hint="cs"/>
          <w:rtl/>
          <w:lang w:val="en-GB"/>
        </w:rPr>
        <w:t>ר</w:t>
      </w:r>
      <w:r>
        <w:rPr>
          <w:rFonts w:hint="cs"/>
          <w:rtl/>
          <w:lang w:val="en-GB"/>
        </w:rPr>
        <w:t xml:space="preserve">ת רשת, התנהגות </w:t>
      </w:r>
      <w:r w:rsidRPr="00843917">
        <w:rPr>
          <w:rFonts w:hint="cs"/>
          <w:rtl/>
          <w:lang w:val="en-GB"/>
        </w:rPr>
        <w:t xml:space="preserve">ושימוש בפרוטוקולים מול </w:t>
      </w:r>
      <w:r>
        <w:rPr>
          <w:rFonts w:hint="cs"/>
          <w:rtl/>
          <w:lang w:val="en-GB"/>
        </w:rPr>
        <w:t>בסיס המיידע (</w:t>
      </w:r>
      <w:r>
        <w:t>Reference</w:t>
      </w:r>
      <w:r>
        <w:rPr>
          <w:rFonts w:hint="cs"/>
          <w:rtl/>
          <w:lang w:val="en-GB"/>
        </w:rPr>
        <w:t xml:space="preserve">) </w:t>
      </w:r>
      <w:r w:rsidRPr="00843917">
        <w:rPr>
          <w:rFonts w:hint="cs"/>
          <w:rtl/>
          <w:lang w:val="en-GB"/>
        </w:rPr>
        <w:t>שמכיל נתונים לגבי התנהגות תקינה</w:t>
      </w:r>
      <w:r>
        <w:rPr>
          <w:rFonts w:hint="cs"/>
          <w:rtl/>
          <w:lang w:val="en-GB"/>
        </w:rPr>
        <w:t xml:space="preserve"> ו/או חריגה</w:t>
      </w:r>
      <w:r w:rsidRPr="00843917">
        <w:rPr>
          <w:rFonts w:hint="cs"/>
          <w:rtl/>
          <w:lang w:val="en-GB"/>
        </w:rPr>
        <w:t>.</w:t>
      </w:r>
    </w:p>
    <w:p w14:paraId="369234E6" w14:textId="77777777" w:rsidR="00BD7829" w:rsidRPr="00843917" w:rsidRDefault="00BD7829" w:rsidP="008E7EB7">
      <w:pPr>
        <w:pStyle w:val="32"/>
        <w:rPr>
          <w:lang w:val="en-GB"/>
        </w:rPr>
      </w:pPr>
      <w:r>
        <w:rPr>
          <w:rFonts w:hint="cs"/>
          <w:rtl/>
          <w:lang w:val="en-GB"/>
        </w:rPr>
        <w:t>מערכת הניטור נדרשת ל</w:t>
      </w:r>
      <w:r w:rsidRPr="00843917">
        <w:rPr>
          <w:rFonts w:hint="cs"/>
          <w:rtl/>
          <w:lang w:val="en-GB"/>
        </w:rPr>
        <w:t>י</w:t>
      </w:r>
      <w:r>
        <w:rPr>
          <w:rFonts w:hint="cs"/>
          <w:rtl/>
          <w:lang w:val="en-GB"/>
        </w:rPr>
        <w:t xml:space="preserve">כולת </w:t>
      </w:r>
      <w:r w:rsidRPr="00843917">
        <w:rPr>
          <w:rFonts w:hint="cs"/>
          <w:rtl/>
          <w:lang w:val="en-GB"/>
        </w:rPr>
        <w:t>אג</w:t>
      </w:r>
      <w:r>
        <w:rPr>
          <w:rFonts w:hint="cs"/>
          <w:rtl/>
          <w:lang w:val="en-GB"/>
        </w:rPr>
        <w:t>י</w:t>
      </w:r>
      <w:r w:rsidRPr="00843917">
        <w:rPr>
          <w:rFonts w:hint="cs"/>
          <w:rtl/>
          <w:lang w:val="en-GB"/>
        </w:rPr>
        <w:t>ר</w:t>
      </w:r>
      <w:r>
        <w:rPr>
          <w:rFonts w:hint="cs"/>
          <w:rtl/>
          <w:lang w:val="en-GB"/>
        </w:rPr>
        <w:t>ת</w:t>
      </w:r>
      <w:r w:rsidRPr="00843917">
        <w:rPr>
          <w:rFonts w:hint="cs"/>
          <w:rtl/>
          <w:lang w:val="en-GB"/>
        </w:rPr>
        <w:t xml:space="preserve"> </w:t>
      </w:r>
      <w:r>
        <w:rPr>
          <w:rFonts w:hint="cs"/>
          <w:rtl/>
          <w:lang w:val="en-GB"/>
        </w:rPr>
        <w:t>ה</w:t>
      </w:r>
      <w:r w:rsidRPr="00843917">
        <w:rPr>
          <w:rFonts w:hint="cs"/>
          <w:rtl/>
          <w:lang w:val="en-GB"/>
        </w:rPr>
        <w:t xml:space="preserve">מידע </w:t>
      </w:r>
      <w:r>
        <w:rPr>
          <w:rFonts w:hint="cs"/>
          <w:rtl/>
          <w:lang w:val="en-GB"/>
        </w:rPr>
        <w:t xml:space="preserve">המנוטר </w:t>
      </w:r>
      <w:r w:rsidRPr="00843917">
        <w:rPr>
          <w:rFonts w:hint="cs"/>
          <w:rtl/>
          <w:lang w:val="en-GB"/>
        </w:rPr>
        <w:t>בשכבות</w:t>
      </w:r>
      <w:r w:rsidRPr="00843917">
        <w:rPr>
          <w:rFonts w:hint="cs"/>
          <w:lang w:val="en-GB"/>
        </w:rPr>
        <w:t xml:space="preserve">OSI </w:t>
      </w:r>
      <w:r w:rsidRPr="00843917">
        <w:rPr>
          <w:rFonts w:hint="cs"/>
          <w:rtl/>
          <w:lang w:val="en-GB"/>
        </w:rPr>
        <w:t xml:space="preserve"> 4-7 ושמ</w:t>
      </w:r>
      <w:r>
        <w:rPr>
          <w:rFonts w:hint="cs"/>
          <w:rtl/>
          <w:lang w:val="en-GB"/>
        </w:rPr>
        <w:t>י</w:t>
      </w:r>
      <w:r w:rsidRPr="00843917">
        <w:rPr>
          <w:rFonts w:hint="cs"/>
          <w:rtl/>
          <w:lang w:val="en-GB"/>
        </w:rPr>
        <w:t>ר</w:t>
      </w:r>
      <w:r>
        <w:rPr>
          <w:rFonts w:hint="cs"/>
          <w:rtl/>
          <w:lang w:val="en-GB"/>
        </w:rPr>
        <w:t>ת</w:t>
      </w:r>
      <w:r w:rsidRPr="00843917">
        <w:rPr>
          <w:rFonts w:hint="cs"/>
          <w:rtl/>
          <w:lang w:val="en-GB"/>
        </w:rPr>
        <w:t xml:space="preserve"> מידע זה לצורך תחקור עתידי</w:t>
      </w:r>
      <w:r>
        <w:rPr>
          <w:rFonts w:hint="cs"/>
          <w:rtl/>
          <w:lang w:val="en-GB"/>
        </w:rPr>
        <w:t xml:space="preserve"> בפורמט מוצפן</w:t>
      </w:r>
      <w:r w:rsidRPr="00843917">
        <w:rPr>
          <w:rFonts w:hint="cs"/>
          <w:rtl/>
          <w:lang w:val="en-GB"/>
        </w:rPr>
        <w:t>.</w:t>
      </w:r>
    </w:p>
    <w:p w14:paraId="220435FF" w14:textId="77777777" w:rsidR="00BD7829" w:rsidRPr="001B1139" w:rsidRDefault="00BD7829" w:rsidP="008E7EB7">
      <w:pPr>
        <w:pStyle w:val="32"/>
      </w:pPr>
      <w:r>
        <w:rPr>
          <w:rFonts w:hint="cs"/>
          <w:rtl/>
        </w:rPr>
        <w:t>מערכת הניטור נדרשת ליכולות גילוי והתראה לאירועים הבאים:</w:t>
      </w:r>
    </w:p>
    <w:p w14:paraId="16983455" w14:textId="77777777" w:rsidR="00BD7829" w:rsidRDefault="00BD7829" w:rsidP="0056672B">
      <w:pPr>
        <w:pStyle w:val="42"/>
        <w:rPr>
          <w:rtl/>
        </w:rPr>
      </w:pPr>
      <w:r>
        <w:rPr>
          <w:rFonts w:hint="cs"/>
          <w:rtl/>
        </w:rPr>
        <w:t>ניתוק \ חוסר תקשורת של אביזר קצה ברשת לאחר פרק זמן הנקבע מראש.</w:t>
      </w:r>
    </w:p>
    <w:p w14:paraId="681C594C" w14:textId="77777777" w:rsidR="00BD7829" w:rsidRDefault="00BD7829" w:rsidP="0056672B">
      <w:pPr>
        <w:pStyle w:val="42"/>
      </w:pPr>
      <w:r>
        <w:rPr>
          <w:rFonts w:hint="cs"/>
          <w:rtl/>
        </w:rPr>
        <w:t>שימוש בפרוטוקול תקשורת שאינו נכלל ברשימת הפרוטוקולים המורשים לאותו אביזר קצה.</w:t>
      </w:r>
    </w:p>
    <w:p w14:paraId="229AB032" w14:textId="77777777" w:rsidR="00BD7829" w:rsidRDefault="00BD7829" w:rsidP="0056672B">
      <w:pPr>
        <w:pStyle w:val="42"/>
      </w:pPr>
      <w:r>
        <w:rPr>
          <w:rFonts w:hint="cs"/>
          <w:rtl/>
        </w:rPr>
        <w:t>שימוש כפול בכתובת רשת (</w:t>
      </w:r>
      <w:r>
        <w:t>Duplicate IP</w:t>
      </w:r>
      <w:r>
        <w:rPr>
          <w:rFonts w:hint="cs"/>
          <w:rtl/>
        </w:rPr>
        <w:t>).</w:t>
      </w:r>
    </w:p>
    <w:p w14:paraId="2366441C" w14:textId="77777777" w:rsidR="00BD7829" w:rsidRDefault="00BD7829" w:rsidP="0056672B">
      <w:pPr>
        <w:pStyle w:val="42"/>
      </w:pPr>
      <w:r>
        <w:rPr>
          <w:rFonts w:hint="cs"/>
          <w:rtl/>
        </w:rPr>
        <w:t>קבלת אינדיקצ</w:t>
      </w:r>
      <w:r>
        <w:rPr>
          <w:rFonts w:hint="eastAsia"/>
          <w:rtl/>
        </w:rPr>
        <w:t>יה</w:t>
      </w:r>
      <w:r>
        <w:rPr>
          <w:rFonts w:hint="cs"/>
          <w:rtl/>
        </w:rPr>
        <w:t xml:space="preserve"> בזמן אמת והתראה במידת הצורך לשינויים וחריגות במצב הזיכרון, עומסים, מצב המעבד, התקנים ושגיאות מערכת מהבקרים, תתי המערכות והרכיבים השונים.</w:t>
      </w:r>
    </w:p>
    <w:p w14:paraId="254FA6C3" w14:textId="77777777" w:rsidR="00BD7829" w:rsidRDefault="00BD7829" w:rsidP="0056672B">
      <w:pPr>
        <w:pStyle w:val="42"/>
      </w:pPr>
      <w:r>
        <w:rPr>
          <w:rFonts w:hint="cs"/>
          <w:rtl/>
        </w:rPr>
        <w:t xml:space="preserve">שינוי בכתובת </w:t>
      </w:r>
      <w:r>
        <w:rPr>
          <w:rFonts w:hint="cs"/>
        </w:rPr>
        <w:t>MAC</w:t>
      </w:r>
      <w:r>
        <w:rPr>
          <w:rFonts w:hint="cs"/>
          <w:rtl/>
        </w:rPr>
        <w:t xml:space="preserve"> על גבי מבוא ספציפי במתג.</w:t>
      </w:r>
    </w:p>
    <w:p w14:paraId="7BBD5057" w14:textId="77777777" w:rsidR="00BD7829" w:rsidRDefault="00BD7829" w:rsidP="0056672B">
      <w:pPr>
        <w:pStyle w:val="42"/>
      </w:pPr>
      <w:r>
        <w:rPr>
          <w:rFonts w:hint="cs"/>
          <w:rtl/>
        </w:rPr>
        <w:t>שינוי התעבורה, גידול או ירידה, בנפח התעבורה מאביזר קצה.</w:t>
      </w:r>
    </w:p>
    <w:p w14:paraId="28C02114" w14:textId="77777777" w:rsidR="00BD7829" w:rsidRDefault="00BD7829" w:rsidP="0056672B">
      <w:pPr>
        <w:pStyle w:val="42"/>
      </w:pPr>
      <w:r>
        <w:rPr>
          <w:rFonts w:hint="cs"/>
          <w:rtl/>
        </w:rPr>
        <w:t xml:space="preserve">הופעת כתובת </w:t>
      </w:r>
      <w:r>
        <w:rPr>
          <w:rFonts w:hint="cs"/>
        </w:rPr>
        <w:t>IP</w:t>
      </w:r>
      <w:r>
        <w:rPr>
          <w:rFonts w:hint="cs"/>
          <w:rtl/>
        </w:rPr>
        <w:t xml:space="preserve"> חדשה ברשת (הן </w:t>
      </w:r>
      <w:r w:rsidRPr="00B652EB">
        <w:t xml:space="preserve">flows </w:t>
      </w:r>
      <w:r>
        <w:rPr>
          <w:rFonts w:hint="cs"/>
          <w:rtl/>
        </w:rPr>
        <w:t xml:space="preserve"> ו </w:t>
      </w:r>
      <w:r w:rsidRPr="00B652EB">
        <w:t>bitrate</w:t>
      </w:r>
      <w:r>
        <w:rPr>
          <w:rFonts w:hint="cs"/>
          <w:rtl/>
        </w:rPr>
        <w:t xml:space="preserve"> או אחד מהם).</w:t>
      </w:r>
    </w:p>
    <w:p w14:paraId="6DC1BF53" w14:textId="77777777" w:rsidR="00BD7829" w:rsidRDefault="00BD7829" w:rsidP="0056672B">
      <w:pPr>
        <w:pStyle w:val="42"/>
        <w:rPr>
          <w:rtl/>
        </w:rPr>
      </w:pPr>
      <w:r>
        <w:rPr>
          <w:rFonts w:hint="cs"/>
          <w:rtl/>
        </w:rPr>
        <w:t xml:space="preserve">הופעת כתובת </w:t>
      </w:r>
      <w:r>
        <w:rPr>
          <w:rFonts w:hint="cs"/>
        </w:rPr>
        <w:t>MAC</w:t>
      </w:r>
      <w:r>
        <w:rPr>
          <w:rFonts w:hint="cs"/>
          <w:rtl/>
        </w:rPr>
        <w:t xml:space="preserve"> חדשה ברשת.</w:t>
      </w:r>
    </w:p>
    <w:p w14:paraId="3CD5C2CC" w14:textId="77777777" w:rsidR="00BD7829" w:rsidRPr="00AA561A" w:rsidRDefault="00BD7829" w:rsidP="0056672B">
      <w:pPr>
        <w:pStyle w:val="42"/>
        <w:rPr>
          <w:rtl/>
        </w:rPr>
      </w:pPr>
      <w:r>
        <w:rPr>
          <w:rFonts w:hint="cs"/>
          <w:rtl/>
        </w:rPr>
        <w:t xml:space="preserve">שכפול כתובת </w:t>
      </w:r>
      <w:r>
        <w:t xml:space="preserve"> MAC  </w:t>
      </w:r>
      <w:r>
        <w:rPr>
          <w:rFonts w:hint="cs"/>
          <w:rtl/>
        </w:rPr>
        <w:t>(</w:t>
      </w:r>
      <w:r>
        <w:t>Duplicate Mac address</w:t>
      </w:r>
      <w:r>
        <w:rPr>
          <w:rFonts w:hint="cs"/>
          <w:rtl/>
        </w:rPr>
        <w:t>).</w:t>
      </w:r>
    </w:p>
    <w:p w14:paraId="6F9ED875" w14:textId="77777777" w:rsidR="00BD7829" w:rsidRDefault="00BD7829" w:rsidP="0056672B">
      <w:pPr>
        <w:pStyle w:val="42"/>
      </w:pPr>
      <w:r>
        <w:rPr>
          <w:rFonts w:hint="cs"/>
          <w:rtl/>
        </w:rPr>
        <w:t xml:space="preserve">ניסיון תקשורת של אביזר קצה עם כתובת </w:t>
      </w:r>
      <w:r>
        <w:rPr>
          <w:rFonts w:hint="cs"/>
        </w:rPr>
        <w:t>IP</w:t>
      </w:r>
      <w:r>
        <w:rPr>
          <w:rFonts w:hint="cs"/>
          <w:rtl/>
        </w:rPr>
        <w:t xml:space="preserve"> (חיצוני/פנימי) שאינו מוגדר, בין אם ברשת המוגנת או ניסיון יציאה ל </w:t>
      </w:r>
      <w:r>
        <w:rPr>
          <w:rFonts w:hint="cs"/>
        </w:rPr>
        <w:t>IP</w:t>
      </w:r>
      <w:r>
        <w:rPr>
          <w:rFonts w:hint="cs"/>
          <w:rtl/>
        </w:rPr>
        <w:t xml:space="preserve"> שאינו בטווח כתובות הרשת.</w:t>
      </w:r>
    </w:p>
    <w:p w14:paraId="3BE3043A" w14:textId="77777777" w:rsidR="00BD7829" w:rsidRDefault="00BD7829" w:rsidP="0056672B">
      <w:pPr>
        <w:pStyle w:val="42"/>
      </w:pPr>
      <w:r>
        <w:rPr>
          <w:rFonts w:hint="cs"/>
          <w:rtl/>
        </w:rPr>
        <w:t>ניסיו</w:t>
      </w:r>
      <w:r>
        <w:rPr>
          <w:rFonts w:hint="eastAsia"/>
          <w:rtl/>
        </w:rPr>
        <w:t>ן</w:t>
      </w:r>
      <w:r>
        <w:rPr>
          <w:rFonts w:hint="cs"/>
          <w:rtl/>
        </w:rPr>
        <w:t xml:space="preserve"> התחברות לאביזרי הקצה בשימוש של </w:t>
      </w:r>
      <w:r w:rsidRPr="00B652EB">
        <w:t>Web interface</w:t>
      </w:r>
      <w:r>
        <w:rPr>
          <w:rFonts w:hint="cs"/>
          <w:rtl/>
        </w:rPr>
        <w:t>.</w:t>
      </w:r>
    </w:p>
    <w:p w14:paraId="0F260B80" w14:textId="77777777" w:rsidR="00BD7829" w:rsidRDefault="00BD7829" w:rsidP="0056672B">
      <w:pPr>
        <w:pStyle w:val="42"/>
      </w:pPr>
      <w:r>
        <w:rPr>
          <w:rFonts w:hint="cs"/>
          <w:rtl/>
        </w:rPr>
        <w:t>פעולה חריגה על אביזר קצה כגון אתחול, חזרה להגדרות יצרן, ו/או שינויים ספציפיי</w:t>
      </w:r>
      <w:r>
        <w:rPr>
          <w:rFonts w:hint="eastAsia"/>
          <w:rtl/>
        </w:rPr>
        <w:t>ם</w:t>
      </w:r>
      <w:r>
        <w:rPr>
          <w:rFonts w:hint="cs"/>
          <w:rtl/>
        </w:rPr>
        <w:t xml:space="preserve"> במצלמות אבטחה כגון ניסיו</w:t>
      </w:r>
      <w:r>
        <w:rPr>
          <w:rFonts w:hint="eastAsia"/>
          <w:rtl/>
        </w:rPr>
        <w:t>ן</w:t>
      </w:r>
      <w:r>
        <w:rPr>
          <w:rFonts w:hint="cs"/>
          <w:rtl/>
        </w:rPr>
        <w:t xml:space="preserve"> שינוי בהגדרות הווידאו או הגדרת </w:t>
      </w:r>
      <w:r>
        <w:t>Masking</w:t>
      </w:r>
      <w:r>
        <w:rPr>
          <w:rFonts w:hint="cs"/>
          <w:rtl/>
        </w:rPr>
        <w:t>.</w:t>
      </w:r>
    </w:p>
    <w:p w14:paraId="4193EC97" w14:textId="77777777" w:rsidR="00BD7829" w:rsidRDefault="00BD7829" w:rsidP="0056672B">
      <w:pPr>
        <w:pStyle w:val="42"/>
      </w:pPr>
      <w:r>
        <w:rPr>
          <w:rFonts w:hint="cs"/>
          <w:rtl/>
        </w:rPr>
        <w:t xml:space="preserve">ניסיונות לניחוש סיסמא </w:t>
      </w:r>
      <w:r w:rsidRPr="00B652EB">
        <w:t>(Brute Force)</w:t>
      </w:r>
      <w:r>
        <w:rPr>
          <w:rFonts w:hint="cs"/>
          <w:rtl/>
        </w:rPr>
        <w:t>.</w:t>
      </w:r>
    </w:p>
    <w:p w14:paraId="62E83472" w14:textId="77777777" w:rsidR="00BD7829" w:rsidRDefault="00BD7829" w:rsidP="0056672B">
      <w:pPr>
        <w:pStyle w:val="42"/>
      </w:pPr>
      <w:r>
        <w:rPr>
          <w:rFonts w:hint="cs"/>
          <w:rtl/>
        </w:rPr>
        <w:t xml:space="preserve">עדכון </w:t>
      </w:r>
      <w:proofErr w:type="spellStart"/>
      <w:r>
        <w:rPr>
          <w:rFonts w:hint="cs"/>
          <w:rtl/>
        </w:rPr>
        <w:t>קושחה</w:t>
      </w:r>
      <w:proofErr w:type="spellEnd"/>
      <w:r>
        <w:rPr>
          <w:rFonts w:hint="cs"/>
          <w:rtl/>
        </w:rPr>
        <w:t xml:space="preserve"> </w:t>
      </w:r>
      <w:r>
        <w:rPr>
          <w:rtl/>
        </w:rPr>
        <w:t>–</w:t>
      </w:r>
      <w:r>
        <w:rPr>
          <w:rFonts w:hint="cs"/>
          <w:rtl/>
        </w:rPr>
        <w:t xml:space="preserve"> </w:t>
      </w:r>
      <w:r w:rsidRPr="00B652EB">
        <w:t>upgrade, downgrade</w:t>
      </w:r>
      <w:r>
        <w:rPr>
          <w:rFonts w:hint="cs"/>
          <w:rtl/>
        </w:rPr>
        <w:t xml:space="preserve"> או עדכון לגרסה זהה.</w:t>
      </w:r>
    </w:p>
    <w:p w14:paraId="0130E038" w14:textId="77777777" w:rsidR="00BD7829" w:rsidRDefault="00BD7829" w:rsidP="0056672B">
      <w:pPr>
        <w:pStyle w:val="42"/>
      </w:pPr>
      <w:r>
        <w:rPr>
          <w:rFonts w:hint="cs"/>
          <w:rtl/>
        </w:rPr>
        <w:t xml:space="preserve">שימוש באביזר הרצה לטובת תקיפת הרשת - </w:t>
      </w:r>
      <w:r>
        <w:t>Dos Attack</w:t>
      </w:r>
    </w:p>
    <w:p w14:paraId="4B167FE9" w14:textId="77777777" w:rsidR="00BD7829" w:rsidRDefault="00BD7829" w:rsidP="0056672B">
      <w:pPr>
        <w:pStyle w:val="42"/>
        <w:rPr>
          <w:rtl/>
        </w:rPr>
      </w:pPr>
      <w:r w:rsidRPr="00A60AD2">
        <w:t>Man In The Middle</w:t>
      </w:r>
      <w:r>
        <w:rPr>
          <w:rtl/>
        </w:rPr>
        <w:tab/>
      </w:r>
      <w:r>
        <w:rPr>
          <w:rtl/>
        </w:rPr>
        <w:tab/>
      </w:r>
    </w:p>
    <w:p w14:paraId="78707021" w14:textId="77777777" w:rsidR="008E7EB7" w:rsidRDefault="008E7EB7" w:rsidP="008E7EB7">
      <w:pPr>
        <w:pStyle w:val="22"/>
        <w:numPr>
          <w:ilvl w:val="0"/>
          <w:numId w:val="0"/>
        </w:numPr>
        <w:ind w:left="1218"/>
      </w:pPr>
      <w:bookmarkStart w:id="1643" w:name="_Toc103019338"/>
    </w:p>
    <w:p w14:paraId="3935F6FF" w14:textId="0035DC3A" w:rsidR="00BD7829" w:rsidRDefault="00BD7829" w:rsidP="0056672B">
      <w:pPr>
        <w:pStyle w:val="22"/>
        <w:rPr>
          <w:rtl/>
        </w:rPr>
      </w:pPr>
      <w:bookmarkStart w:id="1644" w:name="_Toc128477006"/>
      <w:r>
        <w:rPr>
          <w:rFonts w:hint="cs"/>
          <w:rtl/>
        </w:rPr>
        <w:t>תוכנת מרכז שליטה ובקרה</w:t>
      </w:r>
      <w:bookmarkEnd w:id="1643"/>
      <w:bookmarkEnd w:id="1644"/>
    </w:p>
    <w:p w14:paraId="66516269" w14:textId="77777777" w:rsidR="00BD7829" w:rsidRDefault="00BD7829" w:rsidP="008E7EB7">
      <w:pPr>
        <w:pStyle w:val="32"/>
        <w:rPr>
          <w:rtl/>
        </w:rPr>
      </w:pPr>
      <w:r>
        <w:rPr>
          <w:rFonts w:hint="cs"/>
          <w:rtl/>
        </w:rPr>
        <w:t>במוקד השליטה והבקרה של הלקוח יותקן שרת ניהול עבור מערכת הניטור וכן תחנות עבודה.</w:t>
      </w:r>
    </w:p>
    <w:p w14:paraId="5B3944D0" w14:textId="77777777" w:rsidR="00BD7829" w:rsidRDefault="00BD7829" w:rsidP="008E7EB7">
      <w:pPr>
        <w:pStyle w:val="32"/>
      </w:pPr>
      <w:r>
        <w:rPr>
          <w:rFonts w:hint="cs"/>
          <w:rtl/>
        </w:rPr>
        <w:t>כלל הדרישות הכלליות והטכניות למתן יכולת ניטור, ניהול ובקרה, לרבות ביצוע פעולות אקטיביות המפורטות בפרק זה נדרשות ליכולת ביצוע ממרכז השליטה והבקרה של הלקוח.</w:t>
      </w:r>
    </w:p>
    <w:p w14:paraId="3F11C444" w14:textId="77777777" w:rsidR="00BD7829" w:rsidRDefault="00BD7829" w:rsidP="008E7EB7">
      <w:pPr>
        <w:pStyle w:val="32"/>
      </w:pPr>
      <w:r>
        <w:rPr>
          <w:rFonts w:hint="cs"/>
          <w:rtl/>
        </w:rPr>
        <w:t>חומרת שרת המערכת יסופק בהתאם לדרישות החומרתיות ויכולת העיבוד הנדרשת בהתאם לתוכנה המועצה.</w:t>
      </w:r>
      <w:r>
        <w:rPr>
          <w:rtl/>
        </w:rPr>
        <w:br/>
      </w:r>
      <w:r>
        <w:rPr>
          <w:rFonts w:hint="cs"/>
          <w:rtl/>
        </w:rPr>
        <w:t>באחריות המציע לספק חומרה אשר תעדנה על כל הדרישות הטכניות המוגדרות לתוכנת שרת הניהול ותחנות העבודה.</w:t>
      </w:r>
    </w:p>
    <w:p w14:paraId="27A34357" w14:textId="77777777" w:rsidR="00BD7829" w:rsidRDefault="00BD7829" w:rsidP="008E7EB7">
      <w:pPr>
        <w:pStyle w:val="32"/>
      </w:pPr>
      <w:r>
        <w:rPr>
          <w:rFonts w:hint="cs"/>
          <w:rtl/>
        </w:rPr>
        <w:t>תוכנת הניהול אשר תותקן בחדר הבקרה תכלול את היכולת הבאות:</w:t>
      </w:r>
    </w:p>
    <w:p w14:paraId="3D5B23E4" w14:textId="77777777" w:rsidR="00BD7829" w:rsidRPr="00AA561A" w:rsidRDefault="00BD7829" w:rsidP="0056672B">
      <w:pPr>
        <w:pStyle w:val="42"/>
      </w:pPr>
      <w:r w:rsidRPr="00AA561A">
        <w:rPr>
          <w:rFonts w:hint="cs"/>
          <w:rtl/>
        </w:rPr>
        <w:t>מודול מרכזי לניטור וניהול מערכות ניטור מקומיות הפזורות במספר אתרים.</w:t>
      </w:r>
    </w:p>
    <w:p w14:paraId="6C7CC003" w14:textId="77777777" w:rsidR="00BD7829" w:rsidRDefault="00BD7829" w:rsidP="0056672B">
      <w:pPr>
        <w:pStyle w:val="42"/>
      </w:pPr>
      <w:r>
        <w:rPr>
          <w:rFonts w:hint="cs"/>
          <w:rtl/>
        </w:rPr>
        <w:t>יכולת קבלת התראות בזמן אמת (</w:t>
      </w:r>
      <w:r>
        <w:t>pop-up</w:t>
      </w:r>
      <w:r>
        <w:rPr>
          <w:rFonts w:hint="cs"/>
          <w:rtl/>
        </w:rPr>
        <w:t>), ריכוז הנתונים בלוח בקרה מרכזי  (</w:t>
      </w:r>
      <w:r>
        <w:t>Control Panel / Dashboard</w:t>
      </w:r>
      <w:r>
        <w:rPr>
          <w:rFonts w:hint="cs"/>
          <w:rtl/>
        </w:rPr>
        <w:t>) וצפייה מרוכזת בכל ההתראות, דיווחי הסטאטוס והעדכונים המגיעים ממערכת הניטור המקומית בכל אתר, כולל חומרת ההתראות כפי שהוגדרו במנוע החוקים על כלל יכולות הניטור הנדרשות מהמערכת.</w:t>
      </w:r>
    </w:p>
    <w:p w14:paraId="08DF194C" w14:textId="77777777" w:rsidR="00BD7829" w:rsidRDefault="00BD7829" w:rsidP="0056672B">
      <w:pPr>
        <w:pStyle w:val="42"/>
      </w:pPr>
      <w:r>
        <w:rPr>
          <w:rFonts w:hint="cs"/>
          <w:rtl/>
        </w:rPr>
        <w:t>יומן אירועים והתראות מובנה (כולל יכולות סינון, חיפוש ומיון רשומות).</w:t>
      </w:r>
    </w:p>
    <w:p w14:paraId="71DA22CB" w14:textId="77777777" w:rsidR="00BD7829" w:rsidRDefault="00BD7829" w:rsidP="0056672B">
      <w:pPr>
        <w:pStyle w:val="42"/>
      </w:pPr>
      <w:r>
        <w:rPr>
          <w:rFonts w:hint="cs"/>
          <w:rtl/>
        </w:rPr>
        <w:t>לוח מכוונים (</w:t>
      </w:r>
      <w:r>
        <w:t>Dashboard</w:t>
      </w:r>
      <w:r>
        <w:rPr>
          <w:rFonts w:hint="cs"/>
          <w:rtl/>
        </w:rPr>
        <w:t>)  גרפי תרשימי עוגה (</w:t>
      </w:r>
      <w:r>
        <w:t>Pie</w:t>
      </w:r>
      <w:r>
        <w:rPr>
          <w:rFonts w:hint="cs"/>
          <w:rtl/>
        </w:rPr>
        <w:t>), כרטיסיות נתונים, גרפים וכדומה.</w:t>
      </w:r>
    </w:p>
    <w:p w14:paraId="5875A9B3" w14:textId="77777777" w:rsidR="00BD7829" w:rsidRPr="00C02611" w:rsidRDefault="00BD7829" w:rsidP="0056672B">
      <w:pPr>
        <w:pStyle w:val="42"/>
      </w:pPr>
      <w:r>
        <w:rPr>
          <w:rFonts w:hint="cs"/>
          <w:rtl/>
        </w:rPr>
        <w:t>באמצעות לוח מכוונים (</w:t>
      </w:r>
      <w:r>
        <w:t>Dashboard</w:t>
      </w:r>
      <w:r>
        <w:rPr>
          <w:rFonts w:hint="cs"/>
          <w:rtl/>
        </w:rPr>
        <w:t>)  המרכזי ניתן יהיה לבצע חקירה מעמיקה (</w:t>
      </w:r>
      <w:r w:rsidRPr="00C02611">
        <w:t>drill down</w:t>
      </w:r>
      <w:r w:rsidRPr="00C02611">
        <w:rPr>
          <w:rFonts w:hint="cs"/>
          <w:rtl/>
        </w:rPr>
        <w:t xml:space="preserve">) </w:t>
      </w:r>
      <w:r>
        <w:rPr>
          <w:rFonts w:hint="cs"/>
          <w:rtl/>
        </w:rPr>
        <w:t>לנתונים המתקבלים מהאתר הנבחר וצפייה בפרטים מורחבים.</w:t>
      </w:r>
    </w:p>
    <w:p w14:paraId="34FC1DDB" w14:textId="77777777" w:rsidR="00BD7829" w:rsidRDefault="00BD7829" w:rsidP="0056672B">
      <w:pPr>
        <w:pStyle w:val="42"/>
      </w:pPr>
      <w:r>
        <w:rPr>
          <w:rFonts w:hint="cs"/>
          <w:rtl/>
        </w:rPr>
        <w:t>מפה לוגית ומפה פיזית של קישוריות בין הרכיבים השונים.</w:t>
      </w:r>
    </w:p>
    <w:p w14:paraId="3DB093AE" w14:textId="47122EA1" w:rsidR="004F3AC4" w:rsidRPr="00D83175" w:rsidRDefault="00BD7829" w:rsidP="0056672B">
      <w:pPr>
        <w:pStyle w:val="42"/>
        <w:rPr>
          <w:rtl/>
        </w:rPr>
      </w:pPr>
      <w:r w:rsidRPr="00D83175">
        <w:rPr>
          <w:rFonts w:hint="cs"/>
          <w:rtl/>
        </w:rPr>
        <w:t>הרשימות המרכזות של המודול המרכזי יאפשרו סידור בסדר יורד לפי כמות התראות, חומרת אירועים, סטאטוס וכדומה.</w:t>
      </w:r>
    </w:p>
    <w:p w14:paraId="174BAA9B" w14:textId="2F4E2C38" w:rsidR="0046637A" w:rsidRDefault="0046637A" w:rsidP="0056672B">
      <w:pPr>
        <w:bidi w:val="0"/>
        <w:spacing w:after="0" w:line="360" w:lineRule="auto"/>
        <w:rPr>
          <w:rFonts w:ascii="Arial" w:hAnsi="Arial"/>
          <w:b/>
          <w:bCs/>
          <w:sz w:val="24"/>
          <w:szCs w:val="24"/>
          <w:u w:val="single"/>
        </w:rPr>
      </w:pPr>
      <w:bookmarkStart w:id="1645" w:name="_GoBack"/>
      <w:bookmarkEnd w:id="1634"/>
      <w:bookmarkEnd w:id="1645"/>
    </w:p>
    <w:sectPr w:rsidR="0046637A" w:rsidSect="00B33EF6">
      <w:headerReference w:type="default" r:id="rId23"/>
      <w:headerReference w:type="first" r:id="rId24"/>
      <w:pgSz w:w="11906" w:h="16838"/>
      <w:pgMar w:top="1440" w:right="1800" w:bottom="1440" w:left="156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1A34BE" w14:textId="77777777" w:rsidR="005063D1" w:rsidRDefault="005063D1" w:rsidP="00B03B58">
      <w:pPr>
        <w:spacing w:after="0" w:line="240" w:lineRule="auto"/>
      </w:pPr>
      <w:r>
        <w:separator/>
      </w:r>
    </w:p>
  </w:endnote>
  <w:endnote w:type="continuationSeparator" w:id="0">
    <w:p w14:paraId="3B2974F5" w14:textId="77777777" w:rsidR="005063D1" w:rsidRDefault="005063D1" w:rsidP="00B03B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urier">
    <w:panose1 w:val="02070409020205020404"/>
    <w:charset w:val="00"/>
    <w:family w:val="modern"/>
    <w:pitch w:val="fixed"/>
    <w:sig w:usb0="00000003" w:usb1="00000000" w:usb2="00000000" w:usb3="00000000" w:csb0="00000001" w:csb1="00000000"/>
  </w:font>
  <w:font w:name="NarkisTam Light">
    <w:panose1 w:val="00000000000000000000"/>
    <w:charset w:val="B1"/>
    <w:family w:val="auto"/>
    <w:notTrueType/>
    <w:pitch w:val="default"/>
    <w:sig w:usb0="00001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7CA3AA" w14:textId="77777777" w:rsidR="005063D1" w:rsidRDefault="005063D1" w:rsidP="00B03B58">
      <w:pPr>
        <w:spacing w:after="0" w:line="240" w:lineRule="auto"/>
      </w:pPr>
      <w:r>
        <w:separator/>
      </w:r>
    </w:p>
  </w:footnote>
  <w:footnote w:type="continuationSeparator" w:id="0">
    <w:p w14:paraId="6F425E8E" w14:textId="77777777" w:rsidR="005063D1" w:rsidRDefault="005063D1" w:rsidP="00B03B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773" w:type="dxa"/>
      <w:tblInd w:w="-125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797"/>
      <w:gridCol w:w="2976"/>
    </w:tblGrid>
    <w:tr w:rsidR="005063D1" w:rsidRPr="006E7AA8" w14:paraId="6E52E317" w14:textId="77777777" w:rsidTr="0078231D">
      <w:trPr>
        <w:trHeight w:val="1099"/>
      </w:trPr>
      <w:tc>
        <w:tcPr>
          <w:tcW w:w="7797" w:type="dxa"/>
          <w:vMerge w:val="restart"/>
          <w:vAlign w:val="center"/>
        </w:tcPr>
        <w:p w14:paraId="3725B433" w14:textId="77777777" w:rsidR="005063D1" w:rsidRPr="00EB1384" w:rsidRDefault="005063D1" w:rsidP="004C649D">
          <w:pPr>
            <w:pStyle w:val="ad"/>
            <w:rPr>
              <w:rFonts w:ascii="Arial" w:hAnsi="Arial"/>
              <w:b/>
              <w:bCs/>
              <w:sz w:val="24"/>
              <w:szCs w:val="24"/>
              <w:rtl/>
            </w:rPr>
          </w:pPr>
        </w:p>
        <w:p w14:paraId="3C7ED302" w14:textId="7A716068" w:rsidR="005063D1" w:rsidRPr="00EB1384" w:rsidRDefault="005063D1" w:rsidP="00DF7731">
          <w:pPr>
            <w:spacing w:after="0"/>
            <w:jc w:val="center"/>
            <w:rPr>
              <w:rFonts w:ascii="Arial" w:hAnsi="Arial"/>
              <w:b/>
              <w:bCs/>
              <w:sz w:val="24"/>
              <w:szCs w:val="24"/>
              <w:rtl/>
            </w:rPr>
          </w:pPr>
          <w:r w:rsidRPr="00EB1384">
            <w:rPr>
              <w:rFonts w:ascii="Arial" w:hAnsi="Arial"/>
              <w:sz w:val="24"/>
              <w:szCs w:val="24"/>
              <w:rtl/>
            </w:rPr>
            <w:t xml:space="preserve">משרד </w:t>
          </w:r>
          <w:r>
            <w:rPr>
              <w:rFonts w:ascii="Arial" w:hAnsi="Arial" w:hint="cs"/>
              <w:sz w:val="24"/>
              <w:szCs w:val="24"/>
              <w:rtl/>
            </w:rPr>
            <w:t xml:space="preserve">החדשנות, </w:t>
          </w:r>
          <w:r w:rsidRPr="00EB1384">
            <w:rPr>
              <w:rFonts w:ascii="Arial" w:hAnsi="Arial"/>
              <w:sz w:val="24"/>
              <w:szCs w:val="24"/>
              <w:rtl/>
            </w:rPr>
            <w:t>המדע</w:t>
          </w:r>
          <w:r>
            <w:rPr>
              <w:rFonts w:ascii="Arial" w:hAnsi="Arial" w:hint="cs"/>
              <w:sz w:val="24"/>
              <w:szCs w:val="24"/>
              <w:rtl/>
            </w:rPr>
            <w:t xml:space="preserve"> והטכנולוגיה</w:t>
          </w:r>
          <w:r w:rsidRPr="00EB1384">
            <w:rPr>
              <w:rFonts w:ascii="Arial" w:hAnsi="Arial"/>
              <w:sz w:val="24"/>
              <w:szCs w:val="24"/>
              <w:rtl/>
            </w:rPr>
            <w:t xml:space="preserve">, </w:t>
          </w:r>
          <w:r>
            <w:rPr>
              <w:rFonts w:ascii="Arial" w:hAnsi="Arial" w:hint="cs"/>
              <w:sz w:val="24"/>
              <w:szCs w:val="24"/>
              <w:rtl/>
            </w:rPr>
            <w:t xml:space="preserve">משרד </w:t>
          </w:r>
          <w:r w:rsidRPr="00EB1384">
            <w:rPr>
              <w:rFonts w:ascii="Arial" w:hAnsi="Arial"/>
              <w:sz w:val="24"/>
              <w:szCs w:val="24"/>
              <w:rtl/>
            </w:rPr>
            <w:t xml:space="preserve">התרבות והספורט - מכרז פומבי מס' </w:t>
          </w:r>
          <w:r w:rsidR="00DF7731">
            <w:rPr>
              <w:rFonts w:ascii="Arial" w:hAnsi="Arial" w:hint="cs"/>
              <w:sz w:val="24"/>
              <w:szCs w:val="24"/>
              <w:rtl/>
            </w:rPr>
            <w:t>7/2023</w:t>
          </w:r>
          <w:r w:rsidRPr="00EB1384">
            <w:rPr>
              <w:rFonts w:ascii="Arial" w:hAnsi="Arial"/>
              <w:sz w:val="24"/>
              <w:szCs w:val="24"/>
              <w:rtl/>
            </w:rPr>
            <w:t xml:space="preserve"> - הקמת מרכז שליטה ובקרה, אספקת מערכות אבטחה ושירות</w:t>
          </w:r>
          <w:r>
            <w:rPr>
              <w:rFonts w:ascii="Arial" w:hAnsi="Arial"/>
              <w:sz w:val="24"/>
              <w:szCs w:val="24"/>
              <w:rtl/>
            </w:rPr>
            <w:t>י אחזקה למערכות הקיימות והחדשות</w:t>
          </w:r>
          <w:r>
            <w:rPr>
              <w:rFonts w:ascii="Arial" w:hAnsi="Arial" w:hint="cs"/>
              <w:b/>
              <w:bCs/>
              <w:sz w:val="24"/>
              <w:szCs w:val="24"/>
              <w:rtl/>
            </w:rPr>
            <w:t xml:space="preserve"> </w:t>
          </w:r>
          <w:r>
            <w:rPr>
              <w:rFonts w:ascii="Arial" w:hAnsi="Arial"/>
              <w:b/>
              <w:bCs/>
              <w:sz w:val="24"/>
              <w:szCs w:val="24"/>
              <w:rtl/>
            </w:rPr>
            <w:t>–</w:t>
          </w:r>
          <w:r>
            <w:rPr>
              <w:rFonts w:ascii="Arial" w:hAnsi="Arial" w:hint="cs"/>
              <w:b/>
              <w:bCs/>
              <w:sz w:val="24"/>
              <w:szCs w:val="24"/>
              <w:rtl/>
            </w:rPr>
            <w:t xml:space="preserve"> המפרט הטכני</w:t>
          </w:r>
        </w:p>
      </w:tc>
      <w:tc>
        <w:tcPr>
          <w:tcW w:w="2976" w:type="dxa"/>
          <w:vAlign w:val="center"/>
        </w:tcPr>
        <w:p w14:paraId="6871BC54" w14:textId="77777777" w:rsidR="005063D1" w:rsidRPr="006E7AA8" w:rsidRDefault="005063D1" w:rsidP="004C649D">
          <w:r w:rsidRPr="007F71B6">
            <w:rPr>
              <w:noProof/>
              <w:rtl/>
            </w:rPr>
            <w:drawing>
              <wp:anchor distT="0" distB="0" distL="114300" distR="114300" simplePos="0" relativeHeight="251678720" behindDoc="0" locked="0" layoutInCell="1" allowOverlap="1" wp14:anchorId="15090965" wp14:editId="16BA1A32">
                <wp:simplePos x="0" y="0"/>
                <wp:positionH relativeFrom="column">
                  <wp:posOffset>407670</wp:posOffset>
                </wp:positionH>
                <wp:positionV relativeFrom="paragraph">
                  <wp:posOffset>-6350</wp:posOffset>
                </wp:positionV>
                <wp:extent cx="1038225" cy="643890"/>
                <wp:effectExtent l="0" t="0" r="9525" b="3810"/>
                <wp:wrapNone/>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38225" cy="64389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7696" behindDoc="0" locked="0" layoutInCell="1" allowOverlap="1" wp14:anchorId="7C8BB3F9" wp14:editId="1684400F">
                <wp:simplePos x="0" y="0"/>
                <wp:positionH relativeFrom="column">
                  <wp:posOffset>-3810635</wp:posOffset>
                </wp:positionH>
                <wp:positionV relativeFrom="paragraph">
                  <wp:posOffset>-80010</wp:posOffset>
                </wp:positionV>
                <wp:extent cx="1075055" cy="554990"/>
                <wp:effectExtent l="0" t="0" r="0" b="0"/>
                <wp:wrapNone/>
                <wp:docPr id="27" name="תמונה 27" descr="Drawin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rawing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75055" cy="554990"/>
                        </a:xfrm>
                        <a:prstGeom prst="rect">
                          <a:avLst/>
                        </a:prstGeom>
                        <a:noFill/>
                      </pic:spPr>
                    </pic:pic>
                  </a:graphicData>
                </a:graphic>
                <wp14:sizeRelH relativeFrom="page">
                  <wp14:pctWidth>0</wp14:pctWidth>
                </wp14:sizeRelH>
                <wp14:sizeRelV relativeFrom="page">
                  <wp14:pctHeight>0</wp14:pctHeight>
                </wp14:sizeRelV>
              </wp:anchor>
            </w:drawing>
          </w:r>
        </w:p>
      </w:tc>
    </w:tr>
    <w:tr w:rsidR="005063D1" w:rsidRPr="006E7AA8" w14:paraId="4D13DA27" w14:textId="77777777" w:rsidTr="0078231D">
      <w:trPr>
        <w:trHeight w:val="418"/>
      </w:trPr>
      <w:tc>
        <w:tcPr>
          <w:tcW w:w="7797" w:type="dxa"/>
          <w:vMerge/>
          <w:vAlign w:val="center"/>
        </w:tcPr>
        <w:p w14:paraId="7CDEDDDE" w14:textId="77777777" w:rsidR="005063D1" w:rsidRPr="00237874" w:rsidRDefault="005063D1" w:rsidP="004C649D">
          <w:pPr>
            <w:spacing w:after="0"/>
            <w:jc w:val="center"/>
            <w:rPr>
              <w:rFonts w:ascii="Arial" w:hAnsi="Arial"/>
              <w:rtl/>
            </w:rPr>
          </w:pPr>
        </w:p>
      </w:tc>
      <w:tc>
        <w:tcPr>
          <w:tcW w:w="2976" w:type="dxa"/>
          <w:vAlign w:val="center"/>
        </w:tcPr>
        <w:p w14:paraId="0CF278E0" w14:textId="03E80D64" w:rsidR="005063D1" w:rsidRPr="006E7AA8" w:rsidRDefault="00DF7731" w:rsidP="00DA1136">
          <w:pPr>
            <w:spacing w:after="0"/>
            <w:jc w:val="center"/>
            <w:rPr>
              <w:rFonts w:ascii="Arial" w:hAnsi="Arial"/>
              <w:rtl/>
            </w:rPr>
          </w:pPr>
          <w:r>
            <w:rPr>
              <w:rFonts w:hint="cs"/>
              <w:rtl/>
            </w:rPr>
            <w:t>מאי</w:t>
          </w:r>
          <w:r w:rsidR="00DA1136">
            <w:rPr>
              <w:rFonts w:hint="cs"/>
              <w:rtl/>
            </w:rPr>
            <w:t xml:space="preserve"> 2023</w:t>
          </w:r>
          <w:r w:rsidR="005063D1">
            <w:rPr>
              <w:rFonts w:hint="cs"/>
              <w:rtl/>
            </w:rPr>
            <w:t xml:space="preserve"> / גרסה </w:t>
          </w:r>
          <w:r>
            <w:rPr>
              <w:rFonts w:hint="cs"/>
              <w:rtl/>
            </w:rPr>
            <w:t>סופית</w:t>
          </w:r>
        </w:p>
      </w:tc>
    </w:tr>
    <w:tr w:rsidR="005063D1" w:rsidRPr="006E7AA8" w14:paraId="250D948F" w14:textId="77777777" w:rsidTr="0078231D">
      <w:trPr>
        <w:trHeight w:val="126"/>
      </w:trPr>
      <w:tc>
        <w:tcPr>
          <w:tcW w:w="7797" w:type="dxa"/>
          <w:vMerge/>
        </w:tcPr>
        <w:p w14:paraId="0DA4ED87" w14:textId="77777777" w:rsidR="005063D1" w:rsidRPr="006E7AA8" w:rsidRDefault="005063D1" w:rsidP="004C649D">
          <w:pPr>
            <w:spacing w:after="0"/>
            <w:rPr>
              <w:rFonts w:ascii="Tahoma" w:hAnsi="Tahoma" w:cs="Tahoma"/>
              <w:b/>
              <w:bCs/>
              <w:sz w:val="18"/>
              <w:szCs w:val="18"/>
            </w:rPr>
          </w:pPr>
        </w:p>
      </w:tc>
      <w:tc>
        <w:tcPr>
          <w:tcW w:w="2976" w:type="dxa"/>
          <w:vAlign w:val="center"/>
        </w:tcPr>
        <w:p w14:paraId="0B3901FA" w14:textId="2E295D88" w:rsidR="005063D1" w:rsidRPr="006E7AA8" w:rsidRDefault="005063D1" w:rsidP="004C649D">
          <w:pPr>
            <w:spacing w:after="0"/>
            <w:jc w:val="center"/>
            <w:rPr>
              <w:rFonts w:ascii="Arial" w:hAnsi="Arial"/>
            </w:rPr>
          </w:pPr>
          <w:r>
            <w:rPr>
              <w:rFonts w:ascii="Arial" w:hAnsi="Arial" w:hint="cs"/>
              <w:rtl/>
            </w:rPr>
            <w:t>עמוד</w:t>
          </w:r>
          <w:r>
            <w:rPr>
              <w:rFonts w:ascii="Arial" w:hAnsi="Arial"/>
            </w:rPr>
            <w:t xml:space="preserve"> </w:t>
          </w:r>
          <w:r w:rsidRPr="006E7AA8">
            <w:rPr>
              <w:rFonts w:ascii="Arial" w:hAnsi="Arial"/>
            </w:rPr>
            <w:fldChar w:fldCharType="begin"/>
          </w:r>
          <w:r w:rsidRPr="006E7AA8">
            <w:rPr>
              <w:rFonts w:ascii="Arial" w:hAnsi="Arial"/>
            </w:rPr>
            <w:instrText xml:space="preserve"> PAGE </w:instrText>
          </w:r>
          <w:r w:rsidRPr="006E7AA8">
            <w:rPr>
              <w:rFonts w:ascii="Arial" w:hAnsi="Arial"/>
            </w:rPr>
            <w:fldChar w:fldCharType="separate"/>
          </w:r>
          <w:r w:rsidR="00DF7731">
            <w:rPr>
              <w:rFonts w:ascii="Arial" w:hAnsi="Arial"/>
              <w:noProof/>
              <w:rtl/>
            </w:rPr>
            <w:t>184</w:t>
          </w:r>
          <w:r w:rsidRPr="006E7AA8">
            <w:rPr>
              <w:rFonts w:ascii="Arial" w:hAnsi="Arial"/>
            </w:rPr>
            <w:fldChar w:fldCharType="end"/>
          </w:r>
          <w:r>
            <w:rPr>
              <w:rFonts w:ascii="Arial" w:hAnsi="Arial"/>
              <w:rtl/>
            </w:rPr>
            <w:t xml:space="preserve"> </w:t>
          </w:r>
          <w:r>
            <w:rPr>
              <w:rFonts w:ascii="Arial" w:hAnsi="Arial" w:hint="cs"/>
              <w:rtl/>
            </w:rPr>
            <w:t>מתוך</w:t>
          </w:r>
          <w:r w:rsidRPr="006E7AA8">
            <w:rPr>
              <w:rFonts w:ascii="Arial" w:hAnsi="Arial"/>
              <w:rtl/>
            </w:rPr>
            <w:t xml:space="preserve"> </w:t>
          </w:r>
          <w:r w:rsidRPr="006E7AA8">
            <w:rPr>
              <w:rFonts w:ascii="Arial" w:hAnsi="Arial"/>
            </w:rPr>
            <w:fldChar w:fldCharType="begin"/>
          </w:r>
          <w:r w:rsidRPr="006E7AA8">
            <w:rPr>
              <w:rFonts w:ascii="Arial" w:hAnsi="Arial"/>
            </w:rPr>
            <w:instrText xml:space="preserve"> NUMPAGES </w:instrText>
          </w:r>
          <w:r w:rsidRPr="006E7AA8">
            <w:rPr>
              <w:rFonts w:ascii="Arial" w:hAnsi="Arial"/>
            </w:rPr>
            <w:fldChar w:fldCharType="separate"/>
          </w:r>
          <w:r w:rsidR="00DF7731">
            <w:rPr>
              <w:rFonts w:ascii="Arial" w:hAnsi="Arial"/>
              <w:noProof/>
              <w:rtl/>
            </w:rPr>
            <w:t>189</w:t>
          </w:r>
          <w:r w:rsidRPr="006E7AA8">
            <w:rPr>
              <w:rFonts w:ascii="Arial" w:hAnsi="Arial"/>
            </w:rPr>
            <w:fldChar w:fldCharType="end"/>
          </w:r>
        </w:p>
      </w:tc>
    </w:tr>
  </w:tbl>
  <w:p w14:paraId="2CB8E5D1" w14:textId="119B6A5D" w:rsidR="005063D1" w:rsidRDefault="005063D1">
    <w:pPr>
      <w:pStyle w:val="ab"/>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FFBAF0" w14:textId="6E7EC4C7" w:rsidR="005063D1" w:rsidRDefault="005063D1" w:rsidP="00F05ED7">
    <w:pPr>
      <w:pStyle w:val="ab"/>
      <w:jc w:val="center"/>
    </w:pPr>
    <w:r>
      <w:rPr>
        <w:noProof/>
      </w:rPr>
      <w:drawing>
        <wp:anchor distT="0" distB="0" distL="114300" distR="114300" simplePos="0" relativeHeight="251675648" behindDoc="0" locked="0" layoutInCell="1" allowOverlap="1" wp14:anchorId="104FF7BD" wp14:editId="66DFC16F">
          <wp:simplePos x="0" y="0"/>
          <wp:positionH relativeFrom="margin">
            <wp:posOffset>542925</wp:posOffset>
          </wp:positionH>
          <wp:positionV relativeFrom="margin">
            <wp:posOffset>-294005</wp:posOffset>
          </wp:positionV>
          <wp:extent cx="4731385" cy="1171575"/>
          <wp:effectExtent l="0" t="0" r="0" b="9525"/>
          <wp:wrapSquare wrapText="bothSides"/>
          <wp:docPr id="28" name="תמונה 28" descr="אין תיאור זמין לתמ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ין תיאור זמין לתמונה."/>
                  <pic:cNvPicPr>
                    <a:picLocks noChangeAspect="1" noChangeArrowheads="1"/>
                  </pic:cNvPicPr>
                </pic:nvPicPr>
                <pic:blipFill rotWithShape="1">
                  <a:blip r:embed="rId1">
                    <a:extLst>
                      <a:ext uri="{28A0092B-C50C-407E-A947-70E740481C1C}">
                        <a14:useLocalDpi xmlns:a14="http://schemas.microsoft.com/office/drawing/2010/main" val="0"/>
                      </a:ext>
                    </a:extLst>
                  </a:blip>
                  <a:srcRect l="10293" t="44606" b="33181"/>
                  <a:stretch/>
                </pic:blipFill>
                <pic:spPr bwMode="auto">
                  <a:xfrm>
                    <a:off x="0" y="0"/>
                    <a:ext cx="4731385" cy="1171575"/>
                  </a:xfrm>
                  <a:prstGeom prst="rect">
                    <a:avLst/>
                  </a:prstGeom>
                  <a:noFill/>
                  <a:ln>
                    <a:noFill/>
                  </a:ln>
                  <a:extLst>
                    <a:ext uri="{53640926-AAD7-44D8-BBD7-CCE9431645EC}">
                      <a14:shadowObscured xmlns:a14="http://schemas.microsoft.com/office/drawing/2010/main"/>
                    </a:ext>
                  </a:extLst>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2B86F826"/>
    <w:lvl w:ilvl="0">
      <w:start w:val="1"/>
      <w:numFmt w:val="bullet"/>
      <w:pStyle w:val="5"/>
      <w:lvlText w:val=""/>
      <w:lvlJc w:val="left"/>
      <w:pPr>
        <w:tabs>
          <w:tab w:val="num" w:pos="1492"/>
        </w:tabs>
        <w:ind w:left="1492"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601D04"/>
    <w:multiLevelType w:val="hybridMultilevel"/>
    <w:tmpl w:val="8CB45FFC"/>
    <w:lvl w:ilvl="0" w:tplc="FFFFFFFF">
      <w:start w:val="1"/>
      <w:numFmt w:val="hebrew1"/>
      <w:lvlText w:val="%1."/>
      <w:lvlJc w:val="left"/>
      <w:pPr>
        <w:tabs>
          <w:tab w:val="num" w:pos="1410"/>
        </w:tabs>
        <w:ind w:left="1410" w:right="1410" w:hanging="390"/>
      </w:pPr>
      <w:rPr>
        <w:rFonts w:ascii="Times New Roman" w:hAnsi="Times New Roman" w:cs="David"/>
      </w:rPr>
    </w:lvl>
    <w:lvl w:ilvl="1" w:tplc="FFFFFFFF">
      <w:start w:val="4"/>
      <w:numFmt w:val="decimal"/>
      <w:lvlText w:val="%2."/>
      <w:lvlJc w:val="left"/>
      <w:pPr>
        <w:tabs>
          <w:tab w:val="num" w:pos="2460"/>
        </w:tabs>
        <w:ind w:left="2460" w:right="2460" w:hanging="720"/>
      </w:pPr>
      <w:rPr>
        <w:rFonts w:ascii="Times New Roman" w:hAnsi="Times New Roman" w:cs="Times New Roman"/>
      </w:rPr>
    </w:lvl>
    <w:lvl w:ilvl="2" w:tplc="FFFFFFFF">
      <w:start w:val="1"/>
      <w:numFmt w:val="decimal"/>
      <w:lvlText w:val="%3."/>
      <w:lvlJc w:val="left"/>
      <w:pPr>
        <w:tabs>
          <w:tab w:val="num" w:pos="2160"/>
        </w:tabs>
        <w:ind w:left="2160" w:right="2160" w:hanging="360"/>
      </w:pPr>
      <w:rPr>
        <w:rFonts w:ascii="Times New Roman" w:hAnsi="Times New Roman" w:cs="Times New Roman"/>
      </w:rPr>
    </w:lvl>
    <w:lvl w:ilvl="3" w:tplc="FFFFFFFF">
      <w:start w:val="1"/>
      <w:numFmt w:val="decimal"/>
      <w:lvlText w:val="%4."/>
      <w:lvlJc w:val="left"/>
      <w:pPr>
        <w:tabs>
          <w:tab w:val="num" w:pos="2880"/>
        </w:tabs>
        <w:ind w:left="2880" w:right="2880" w:hanging="360"/>
      </w:pPr>
      <w:rPr>
        <w:rFonts w:ascii="Times New Roman" w:hAnsi="Times New Roman" w:cs="Times New Roman"/>
      </w:rPr>
    </w:lvl>
    <w:lvl w:ilvl="4" w:tplc="FFFFFFFF">
      <w:start w:val="1"/>
      <w:numFmt w:val="decimal"/>
      <w:lvlText w:val="%5."/>
      <w:lvlJc w:val="left"/>
      <w:pPr>
        <w:tabs>
          <w:tab w:val="num" w:pos="3600"/>
        </w:tabs>
        <w:ind w:left="3600" w:right="3600" w:hanging="360"/>
      </w:pPr>
      <w:rPr>
        <w:rFonts w:ascii="Times New Roman" w:hAnsi="Times New Roman" w:cs="Times New Roman"/>
      </w:rPr>
    </w:lvl>
    <w:lvl w:ilvl="5" w:tplc="FFFFFFFF">
      <w:start w:val="1"/>
      <w:numFmt w:val="decimal"/>
      <w:lvlText w:val="%6."/>
      <w:lvlJc w:val="left"/>
      <w:pPr>
        <w:tabs>
          <w:tab w:val="num" w:pos="4320"/>
        </w:tabs>
        <w:ind w:left="4320" w:right="4320" w:hanging="360"/>
      </w:pPr>
      <w:rPr>
        <w:rFonts w:ascii="Times New Roman" w:hAnsi="Times New Roman" w:cs="Times New Roman"/>
      </w:rPr>
    </w:lvl>
    <w:lvl w:ilvl="6" w:tplc="FFFFFFFF">
      <w:start w:val="1"/>
      <w:numFmt w:val="decimal"/>
      <w:lvlText w:val="%7."/>
      <w:lvlJc w:val="left"/>
      <w:pPr>
        <w:tabs>
          <w:tab w:val="num" w:pos="5040"/>
        </w:tabs>
        <w:ind w:left="5040" w:right="5040" w:hanging="360"/>
      </w:pPr>
      <w:rPr>
        <w:rFonts w:ascii="Times New Roman" w:hAnsi="Times New Roman" w:cs="Times New Roman"/>
      </w:rPr>
    </w:lvl>
    <w:lvl w:ilvl="7" w:tplc="FFFFFFFF">
      <w:start w:val="1"/>
      <w:numFmt w:val="decimal"/>
      <w:lvlText w:val="%8."/>
      <w:lvlJc w:val="left"/>
      <w:pPr>
        <w:tabs>
          <w:tab w:val="num" w:pos="5760"/>
        </w:tabs>
        <w:ind w:left="5760" w:right="5760" w:hanging="360"/>
      </w:pPr>
      <w:rPr>
        <w:rFonts w:ascii="Times New Roman" w:hAnsi="Times New Roman" w:cs="Times New Roman"/>
      </w:rPr>
    </w:lvl>
    <w:lvl w:ilvl="8" w:tplc="FFFFFFFF">
      <w:start w:val="1"/>
      <w:numFmt w:val="decimal"/>
      <w:lvlText w:val="%9."/>
      <w:lvlJc w:val="left"/>
      <w:pPr>
        <w:tabs>
          <w:tab w:val="num" w:pos="6480"/>
        </w:tabs>
        <w:ind w:left="6480" w:right="6480" w:hanging="360"/>
      </w:pPr>
      <w:rPr>
        <w:rFonts w:ascii="Times New Roman" w:hAnsi="Times New Roman" w:cs="Times New Roman"/>
      </w:rPr>
    </w:lvl>
  </w:abstractNum>
  <w:abstractNum w:abstractNumId="3" w15:restartNumberingAfterBreak="0">
    <w:nsid w:val="044E5E2A"/>
    <w:multiLevelType w:val="multilevel"/>
    <w:tmpl w:val="1374C0A2"/>
    <w:lvl w:ilvl="0">
      <w:start w:val="1"/>
      <w:numFmt w:val="decimal"/>
      <w:pStyle w:val="1"/>
      <w:suff w:val="space"/>
      <w:lvlText w:val="פרק %1"/>
      <w:lvlJc w:val="left"/>
      <w:pPr>
        <w:ind w:left="284" w:firstLine="0"/>
      </w:pPr>
    </w:lvl>
    <w:lvl w:ilvl="1">
      <w:start w:val="1"/>
      <w:numFmt w:val="none"/>
      <w:pStyle w:val="2"/>
      <w:suff w:val="nothing"/>
      <w:lvlText w:val=""/>
      <w:lvlJc w:val="left"/>
      <w:pPr>
        <w:ind w:left="284" w:firstLine="0"/>
      </w:pPr>
    </w:lvl>
    <w:lvl w:ilvl="2">
      <w:start w:val="1"/>
      <w:numFmt w:val="none"/>
      <w:pStyle w:val="3"/>
      <w:suff w:val="nothing"/>
      <w:lvlText w:val=""/>
      <w:lvlJc w:val="left"/>
      <w:pPr>
        <w:ind w:left="284" w:firstLine="0"/>
      </w:pPr>
    </w:lvl>
    <w:lvl w:ilvl="3">
      <w:start w:val="1"/>
      <w:numFmt w:val="none"/>
      <w:pStyle w:val="4"/>
      <w:suff w:val="nothing"/>
      <w:lvlText w:val=""/>
      <w:lvlJc w:val="left"/>
      <w:pPr>
        <w:ind w:left="284" w:firstLine="0"/>
      </w:pPr>
    </w:lvl>
    <w:lvl w:ilvl="4">
      <w:start w:val="1"/>
      <w:numFmt w:val="none"/>
      <w:suff w:val="nothing"/>
      <w:lvlText w:val=""/>
      <w:lvlJc w:val="left"/>
      <w:pPr>
        <w:ind w:left="284" w:firstLine="0"/>
      </w:pPr>
    </w:lvl>
    <w:lvl w:ilvl="5">
      <w:start w:val="1"/>
      <w:numFmt w:val="none"/>
      <w:suff w:val="nothing"/>
      <w:lvlText w:val=""/>
      <w:lvlJc w:val="left"/>
      <w:pPr>
        <w:ind w:left="284" w:firstLine="0"/>
      </w:pPr>
    </w:lvl>
    <w:lvl w:ilvl="6">
      <w:start w:val="1"/>
      <w:numFmt w:val="none"/>
      <w:pStyle w:val="7"/>
      <w:suff w:val="nothing"/>
      <w:lvlText w:val=""/>
      <w:lvlJc w:val="left"/>
      <w:pPr>
        <w:ind w:left="284" w:firstLine="0"/>
      </w:pPr>
    </w:lvl>
    <w:lvl w:ilvl="7">
      <w:start w:val="1"/>
      <w:numFmt w:val="none"/>
      <w:pStyle w:val="8"/>
      <w:suff w:val="nothing"/>
      <w:lvlText w:val=""/>
      <w:lvlJc w:val="left"/>
      <w:pPr>
        <w:ind w:left="284" w:firstLine="0"/>
      </w:pPr>
    </w:lvl>
    <w:lvl w:ilvl="8">
      <w:start w:val="1"/>
      <w:numFmt w:val="none"/>
      <w:pStyle w:val="9"/>
      <w:suff w:val="nothing"/>
      <w:lvlText w:val=""/>
      <w:lvlJc w:val="left"/>
      <w:pPr>
        <w:ind w:left="284" w:firstLine="0"/>
      </w:pPr>
    </w:lvl>
  </w:abstractNum>
  <w:abstractNum w:abstractNumId="4" w15:restartNumberingAfterBreak="0">
    <w:nsid w:val="04A7227A"/>
    <w:multiLevelType w:val="singleLevel"/>
    <w:tmpl w:val="C07CD380"/>
    <w:lvl w:ilvl="0">
      <w:start w:val="1"/>
      <w:numFmt w:val="hebrew1"/>
      <w:lvlText w:val="%1."/>
      <w:lvlJc w:val="left"/>
      <w:pPr>
        <w:tabs>
          <w:tab w:val="num" w:pos="1494"/>
        </w:tabs>
        <w:ind w:left="1494" w:right="1494" w:hanging="570"/>
      </w:pPr>
      <w:rPr>
        <w:rFonts w:hint="default"/>
        <w:sz w:val="24"/>
      </w:rPr>
    </w:lvl>
  </w:abstractNum>
  <w:abstractNum w:abstractNumId="5" w15:restartNumberingAfterBreak="0">
    <w:nsid w:val="06C5757D"/>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08805017"/>
    <w:multiLevelType w:val="multilevel"/>
    <w:tmpl w:val="D31A0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pStyle w:val="6"/>
      <w:lvlText w:val="o"/>
      <w:lvlJc w:val="left"/>
      <w:pPr>
        <w:ind w:left="1728" w:hanging="648"/>
      </w:pPr>
      <w:rPr>
        <w:rFonts w:ascii="Courier New" w:hAnsi="Courier New" w:cs="Courier New"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96F242A"/>
    <w:multiLevelType w:val="multilevel"/>
    <w:tmpl w:val="82DA7C86"/>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hebrew1"/>
      <w:lvlText w:val="%5."/>
      <w:lvlJc w:val="left"/>
      <w:pPr>
        <w:ind w:left="2232" w:hanging="792"/>
      </w:pPr>
      <w:rPr>
        <w:rFonts w:asciiTheme="minorBidi" w:hAnsiTheme="minorBidi" w:cstheme="minorBidi" w:hint="default"/>
        <w:bCs w:val="0"/>
        <w:iCs w:val="0"/>
        <w:sz w:val="2"/>
        <w:szCs w:val="24"/>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9A66456"/>
    <w:multiLevelType w:val="multilevel"/>
    <w:tmpl w:val="9B3CE984"/>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hebrew1"/>
      <w:lvlText w:val="%5."/>
      <w:lvlJc w:val="left"/>
      <w:pPr>
        <w:ind w:left="2520" w:hanging="1080"/>
      </w:pPr>
      <w:rPr>
        <w:rFonts w:asciiTheme="minorBidi" w:hAnsiTheme="minorBidi" w:cstheme="minorBidi" w:hint="default"/>
        <w:bCs w:val="0"/>
        <w:iCs w:val="0"/>
        <w:sz w:val="2"/>
        <w:szCs w:val="24"/>
        <w:lang w:val="en-US"/>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C8D25D8"/>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10" w15:restartNumberingAfterBreak="0">
    <w:nsid w:val="0DF93092"/>
    <w:multiLevelType w:val="hybridMultilevel"/>
    <w:tmpl w:val="29F030FC"/>
    <w:lvl w:ilvl="0" w:tplc="B38450CC">
      <w:start w:val="2"/>
      <w:numFmt w:val="hebrew1"/>
      <w:lvlText w:val="%1."/>
      <w:lvlJc w:val="left"/>
      <w:pPr>
        <w:tabs>
          <w:tab w:val="num" w:pos="790"/>
        </w:tabs>
        <w:ind w:left="790" w:hanging="360"/>
      </w:pPr>
      <w:rPr>
        <w:rFonts w:cs="David" w:hint="cs"/>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4261DFB"/>
    <w:multiLevelType w:val="multilevel"/>
    <w:tmpl w:val="8F74C094"/>
    <w:lvl w:ilvl="0">
      <w:start w:val="1"/>
      <w:numFmt w:val="decimal"/>
      <w:pStyle w:val="40"/>
      <w:lvlText w:val="%1."/>
      <w:lvlJc w:val="left"/>
      <w:pPr>
        <w:tabs>
          <w:tab w:val="num" w:pos="360"/>
        </w:tabs>
        <w:ind w:left="360" w:hanging="360"/>
      </w:pPr>
      <w:rPr>
        <w:rFonts w:cs="David" w:hint="default"/>
        <w:b w:val="0"/>
        <w:bCs/>
        <w:i/>
        <w:iCs w:val="0"/>
        <w:strike w:val="0"/>
        <w:color w:val="auto"/>
        <w:sz w:val="24"/>
        <w:szCs w:val="24"/>
        <w:u w:val="none"/>
      </w:rPr>
    </w:lvl>
    <w:lvl w:ilvl="1">
      <w:start w:val="1"/>
      <w:numFmt w:val="decimal"/>
      <w:lvlText w:val="%1.%2."/>
      <w:lvlJc w:val="left"/>
      <w:pPr>
        <w:tabs>
          <w:tab w:val="num" w:pos="1141"/>
        </w:tabs>
        <w:ind w:left="916" w:hanging="207"/>
      </w:pPr>
      <w:rPr>
        <w:rFonts w:cs="David" w:hint="default"/>
        <w:b w:val="0"/>
        <w:bCs w:val="0"/>
        <w:iCs w:val="0"/>
        <w:color w:val="000000"/>
        <w:sz w:val="24"/>
        <w:szCs w:val="24"/>
        <w:u w:val="none"/>
        <w:lang w:bidi="he-IL"/>
      </w:rPr>
    </w:lvl>
    <w:lvl w:ilvl="2">
      <w:start w:val="1"/>
      <w:numFmt w:val="decimal"/>
      <w:lvlText w:val="%1.%2.%3."/>
      <w:lvlJc w:val="left"/>
      <w:pPr>
        <w:tabs>
          <w:tab w:val="num" w:pos="2160"/>
        </w:tabs>
        <w:ind w:left="1944" w:hanging="504"/>
      </w:pPr>
      <w:rPr>
        <w:rFonts w:cs="David" w:hint="default"/>
        <w:b w:val="0"/>
        <w:bCs w:val="0"/>
        <w:i w:val="0"/>
        <w:iCs w:val="0"/>
        <w:sz w:val="24"/>
        <w:szCs w:val="24"/>
        <w:u w:val="none"/>
      </w:rPr>
    </w:lvl>
    <w:lvl w:ilvl="3">
      <w:start w:val="1"/>
      <w:numFmt w:val="decimal"/>
      <w:lvlText w:val="%1.%2.%3.%4."/>
      <w:lvlJc w:val="left"/>
      <w:pPr>
        <w:tabs>
          <w:tab w:val="num" w:pos="1800"/>
        </w:tabs>
        <w:ind w:left="1728" w:hanging="648"/>
      </w:pPr>
      <w:rPr>
        <w:rFonts w:hint="default"/>
        <w:b w:val="0"/>
        <w:bCs w:val="0"/>
        <w:i w:val="0"/>
        <w:iCs w:val="0"/>
        <w:sz w:val="24"/>
        <w:szCs w:val="24"/>
        <w:u w:val="none"/>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18535CFF"/>
    <w:multiLevelType w:val="multilevel"/>
    <w:tmpl w:val="9B3CE984"/>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hebrew1"/>
      <w:lvlText w:val="%5."/>
      <w:lvlJc w:val="left"/>
      <w:pPr>
        <w:ind w:left="2520" w:hanging="1080"/>
      </w:pPr>
      <w:rPr>
        <w:rFonts w:asciiTheme="minorBidi" w:hAnsiTheme="minorBidi" w:cstheme="minorBidi" w:hint="default"/>
        <w:bCs w:val="0"/>
        <w:iCs w:val="0"/>
        <w:sz w:val="2"/>
        <w:szCs w:val="24"/>
        <w:lang w:val="en-US"/>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195C1785"/>
    <w:multiLevelType w:val="multilevel"/>
    <w:tmpl w:val="EB2A6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9B32631"/>
    <w:multiLevelType w:val="multilevel"/>
    <w:tmpl w:val="A8D6CD50"/>
    <w:lvl w:ilvl="0">
      <w:start w:val="1"/>
      <w:numFmt w:val="bullet"/>
      <w:lvlText w:val=""/>
      <w:lvlJc w:val="left"/>
      <w:pPr>
        <w:ind w:left="360" w:hanging="360"/>
      </w:pPr>
      <w:rPr>
        <w:rFonts w:ascii="Symbol" w:hAnsi="Symbol"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858"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922"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outline w:val="0"/>
        <w:shadow w:val="0"/>
        <w:emboss w:val="0"/>
        <w:imprint w:val="0"/>
        <w:noProof w:val="0"/>
        <w:vanish w:val="0"/>
        <w:color w:val="000000" w:themeColor="text1"/>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A085F23"/>
    <w:multiLevelType w:val="multilevel"/>
    <w:tmpl w:val="9B3CE984"/>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hebrew1"/>
      <w:lvlText w:val="%5."/>
      <w:lvlJc w:val="left"/>
      <w:pPr>
        <w:ind w:left="2520" w:hanging="1080"/>
      </w:pPr>
      <w:rPr>
        <w:rFonts w:asciiTheme="minorBidi" w:hAnsiTheme="minorBidi" w:cstheme="minorBidi" w:hint="default"/>
        <w:bCs w:val="0"/>
        <w:iCs w:val="0"/>
        <w:sz w:val="2"/>
        <w:szCs w:val="24"/>
        <w:lang w:val="en-US"/>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A3945F4"/>
    <w:multiLevelType w:val="multilevel"/>
    <w:tmpl w:val="970C18D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hebrew1"/>
      <w:lvlText w:val="%2."/>
      <w:lvlJc w:val="left"/>
      <w:pPr>
        <w:tabs>
          <w:tab w:val="num" w:pos="1152"/>
        </w:tabs>
        <w:ind w:left="1152" w:hanging="576"/>
      </w:pPr>
      <w:rPr>
        <w:rFonts w:hint="default"/>
        <w:b w:val="0"/>
        <w:bCs w:val="0"/>
        <w:i w:val="0"/>
        <w:iCs w:val="0"/>
        <w:sz w:val="18"/>
        <w:szCs w:val="20"/>
      </w:rPr>
    </w:lvl>
    <w:lvl w:ilvl="2">
      <w:start w:val="1"/>
      <w:numFmt w:val="decimal"/>
      <w:lvlText w:val="%1.%2.%3"/>
      <w:lvlJc w:val="left"/>
      <w:pPr>
        <w:tabs>
          <w:tab w:val="num" w:pos="2304"/>
        </w:tabs>
        <w:ind w:left="2304" w:hanging="576"/>
      </w:pPr>
      <w:rPr>
        <w:rFonts w:ascii="Times New Roman" w:hAnsi="Times New Roman" w:cs="David" w:hint="default"/>
        <w:b w:val="0"/>
        <w:bCs w:val="0"/>
        <w:i w:val="0"/>
        <w:iCs w:val="0"/>
        <w:sz w:val="18"/>
        <w:szCs w:val="20"/>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1B7A449B"/>
    <w:multiLevelType w:val="multilevel"/>
    <w:tmpl w:val="9B3CE984"/>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hebrew1"/>
      <w:lvlText w:val="%5."/>
      <w:lvlJc w:val="left"/>
      <w:pPr>
        <w:ind w:left="2520" w:hanging="1080"/>
      </w:pPr>
      <w:rPr>
        <w:rFonts w:asciiTheme="minorBidi" w:hAnsiTheme="minorBidi" w:cstheme="minorBidi" w:hint="default"/>
        <w:bCs w:val="0"/>
        <w:iCs w:val="0"/>
        <w:sz w:val="2"/>
        <w:szCs w:val="24"/>
        <w:lang w:val="en-US"/>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BE13E77"/>
    <w:multiLevelType w:val="hybridMultilevel"/>
    <w:tmpl w:val="37FAF560"/>
    <w:lvl w:ilvl="0" w:tplc="E35AA0F2">
      <w:start w:val="1"/>
      <w:numFmt w:val="bullet"/>
      <w:lvlText w:val=""/>
      <w:lvlJc w:val="left"/>
      <w:pPr>
        <w:tabs>
          <w:tab w:val="num" w:pos="720"/>
        </w:tabs>
        <w:ind w:left="720" w:hanging="360"/>
      </w:pPr>
      <w:rPr>
        <w:rFonts w:ascii="Wingdings 2" w:hAnsi="Wingdings 2" w:cs="Times New Roman" w:hint="default"/>
      </w:rPr>
    </w:lvl>
    <w:lvl w:ilvl="1" w:tplc="040D0019">
      <w:start w:val="1"/>
      <w:numFmt w:val="bullet"/>
      <w:lvlText w:val="o"/>
      <w:lvlJc w:val="left"/>
      <w:pPr>
        <w:tabs>
          <w:tab w:val="num" w:pos="1440"/>
        </w:tabs>
        <w:ind w:left="1440" w:hanging="360"/>
      </w:pPr>
      <w:rPr>
        <w:rFonts w:ascii="Courier New" w:hAnsi="Courier New" w:cs="Courier New" w:hint="default"/>
      </w:rPr>
    </w:lvl>
    <w:lvl w:ilvl="2" w:tplc="040D001B">
      <w:start w:val="1"/>
      <w:numFmt w:val="bullet"/>
      <w:lvlText w:val=""/>
      <w:lvlJc w:val="left"/>
      <w:pPr>
        <w:tabs>
          <w:tab w:val="num" w:pos="2160"/>
        </w:tabs>
        <w:ind w:left="2160" w:hanging="360"/>
      </w:pPr>
      <w:rPr>
        <w:rFonts w:ascii="Wingdings" w:hAnsi="Wingdings" w:cs="Times New Roman" w:hint="default"/>
      </w:rPr>
    </w:lvl>
    <w:lvl w:ilvl="3" w:tplc="040D000F">
      <w:start w:val="1"/>
      <w:numFmt w:val="bullet"/>
      <w:lvlText w:val=""/>
      <w:lvlJc w:val="left"/>
      <w:pPr>
        <w:tabs>
          <w:tab w:val="num" w:pos="2880"/>
        </w:tabs>
        <w:ind w:left="2880" w:hanging="360"/>
      </w:pPr>
      <w:rPr>
        <w:rFonts w:ascii="Symbol" w:hAnsi="Symbol" w:cs="Times New Roman" w:hint="default"/>
      </w:rPr>
    </w:lvl>
    <w:lvl w:ilvl="4" w:tplc="040D0019">
      <w:start w:val="1"/>
      <w:numFmt w:val="bullet"/>
      <w:lvlText w:val="o"/>
      <w:lvlJc w:val="left"/>
      <w:pPr>
        <w:tabs>
          <w:tab w:val="num" w:pos="3600"/>
        </w:tabs>
        <w:ind w:left="3600" w:hanging="360"/>
      </w:pPr>
      <w:rPr>
        <w:rFonts w:ascii="Courier New" w:hAnsi="Courier New" w:cs="Courier New" w:hint="default"/>
      </w:rPr>
    </w:lvl>
    <w:lvl w:ilvl="5" w:tplc="040D001B">
      <w:start w:val="1"/>
      <w:numFmt w:val="bullet"/>
      <w:lvlText w:val=""/>
      <w:lvlJc w:val="left"/>
      <w:pPr>
        <w:tabs>
          <w:tab w:val="num" w:pos="4320"/>
        </w:tabs>
        <w:ind w:left="4320" w:hanging="360"/>
      </w:pPr>
      <w:rPr>
        <w:rFonts w:ascii="Wingdings" w:hAnsi="Wingdings" w:cs="Times New Roman" w:hint="default"/>
      </w:rPr>
    </w:lvl>
    <w:lvl w:ilvl="6" w:tplc="040D000F">
      <w:start w:val="1"/>
      <w:numFmt w:val="bullet"/>
      <w:lvlText w:val=""/>
      <w:lvlJc w:val="left"/>
      <w:pPr>
        <w:tabs>
          <w:tab w:val="num" w:pos="5040"/>
        </w:tabs>
        <w:ind w:left="5040" w:hanging="360"/>
      </w:pPr>
      <w:rPr>
        <w:rFonts w:ascii="Symbol" w:hAnsi="Symbol" w:cs="Times New Roman" w:hint="default"/>
      </w:rPr>
    </w:lvl>
    <w:lvl w:ilvl="7" w:tplc="040D0019">
      <w:start w:val="1"/>
      <w:numFmt w:val="bullet"/>
      <w:lvlText w:val="o"/>
      <w:lvlJc w:val="left"/>
      <w:pPr>
        <w:tabs>
          <w:tab w:val="num" w:pos="5760"/>
        </w:tabs>
        <w:ind w:left="5760" w:hanging="360"/>
      </w:pPr>
      <w:rPr>
        <w:rFonts w:ascii="Courier New" w:hAnsi="Courier New" w:cs="Courier New" w:hint="default"/>
      </w:rPr>
    </w:lvl>
    <w:lvl w:ilvl="8" w:tplc="040D001B">
      <w:start w:val="1"/>
      <w:numFmt w:val="bullet"/>
      <w:lvlText w:val=""/>
      <w:lvlJc w:val="left"/>
      <w:pPr>
        <w:tabs>
          <w:tab w:val="num" w:pos="6480"/>
        </w:tabs>
        <w:ind w:left="6480" w:hanging="360"/>
      </w:pPr>
      <w:rPr>
        <w:rFonts w:ascii="Wingdings" w:hAnsi="Wingdings" w:cs="Times New Roman" w:hint="default"/>
      </w:rPr>
    </w:lvl>
  </w:abstractNum>
  <w:abstractNum w:abstractNumId="20" w15:restartNumberingAfterBreak="0">
    <w:nsid w:val="1CBD46D6"/>
    <w:multiLevelType w:val="hybridMultilevel"/>
    <w:tmpl w:val="678CE7A4"/>
    <w:lvl w:ilvl="0" w:tplc="853CB224">
      <w:start w:val="8"/>
      <w:numFmt w:val="bullet"/>
      <w:pStyle w:val="10"/>
      <w:lvlText w:val="-"/>
      <w:lvlJc w:val="left"/>
      <w:pPr>
        <w:tabs>
          <w:tab w:val="num" w:pos="1890"/>
        </w:tabs>
        <w:ind w:left="1890" w:hanging="360"/>
      </w:pPr>
      <w:rPr>
        <w:rFonts w:ascii="Arial" w:eastAsia="Times New Roman" w:hAnsi="Arial" w:cs="Arial" w:hint="default"/>
      </w:rPr>
    </w:lvl>
    <w:lvl w:ilvl="1" w:tplc="04090003" w:tentative="1">
      <w:start w:val="1"/>
      <w:numFmt w:val="bullet"/>
      <w:lvlText w:val="o"/>
      <w:lvlJc w:val="left"/>
      <w:pPr>
        <w:tabs>
          <w:tab w:val="num" w:pos="1710"/>
        </w:tabs>
        <w:ind w:left="1710" w:hanging="360"/>
      </w:pPr>
      <w:rPr>
        <w:rFonts w:ascii="Courier New" w:hAnsi="Courier New" w:cs="Courier New" w:hint="default"/>
      </w:rPr>
    </w:lvl>
    <w:lvl w:ilvl="2" w:tplc="04090005" w:tentative="1">
      <w:start w:val="1"/>
      <w:numFmt w:val="bullet"/>
      <w:lvlText w:val=""/>
      <w:lvlJc w:val="left"/>
      <w:pPr>
        <w:tabs>
          <w:tab w:val="num" w:pos="2430"/>
        </w:tabs>
        <w:ind w:left="2430" w:hanging="360"/>
      </w:pPr>
      <w:rPr>
        <w:rFonts w:ascii="Wingdings" w:hAnsi="Wingdings" w:hint="default"/>
      </w:rPr>
    </w:lvl>
    <w:lvl w:ilvl="3" w:tplc="04090001" w:tentative="1">
      <w:start w:val="1"/>
      <w:numFmt w:val="bullet"/>
      <w:lvlText w:val=""/>
      <w:lvlJc w:val="left"/>
      <w:pPr>
        <w:tabs>
          <w:tab w:val="num" w:pos="3150"/>
        </w:tabs>
        <w:ind w:left="3150" w:hanging="360"/>
      </w:pPr>
      <w:rPr>
        <w:rFonts w:ascii="Symbol" w:hAnsi="Symbol" w:hint="default"/>
      </w:rPr>
    </w:lvl>
    <w:lvl w:ilvl="4" w:tplc="04090003" w:tentative="1">
      <w:start w:val="1"/>
      <w:numFmt w:val="bullet"/>
      <w:lvlText w:val="o"/>
      <w:lvlJc w:val="left"/>
      <w:pPr>
        <w:tabs>
          <w:tab w:val="num" w:pos="3870"/>
        </w:tabs>
        <w:ind w:left="3870" w:hanging="360"/>
      </w:pPr>
      <w:rPr>
        <w:rFonts w:ascii="Courier New" w:hAnsi="Courier New" w:cs="Courier New" w:hint="default"/>
      </w:rPr>
    </w:lvl>
    <w:lvl w:ilvl="5" w:tplc="04090005" w:tentative="1">
      <w:start w:val="1"/>
      <w:numFmt w:val="bullet"/>
      <w:lvlText w:val=""/>
      <w:lvlJc w:val="left"/>
      <w:pPr>
        <w:tabs>
          <w:tab w:val="num" w:pos="4590"/>
        </w:tabs>
        <w:ind w:left="4590" w:hanging="360"/>
      </w:pPr>
      <w:rPr>
        <w:rFonts w:ascii="Wingdings" w:hAnsi="Wingdings" w:hint="default"/>
      </w:rPr>
    </w:lvl>
    <w:lvl w:ilvl="6" w:tplc="04090001" w:tentative="1">
      <w:start w:val="1"/>
      <w:numFmt w:val="bullet"/>
      <w:lvlText w:val=""/>
      <w:lvlJc w:val="left"/>
      <w:pPr>
        <w:tabs>
          <w:tab w:val="num" w:pos="5310"/>
        </w:tabs>
        <w:ind w:left="5310" w:hanging="360"/>
      </w:pPr>
      <w:rPr>
        <w:rFonts w:ascii="Symbol" w:hAnsi="Symbol" w:hint="default"/>
      </w:rPr>
    </w:lvl>
    <w:lvl w:ilvl="7" w:tplc="04090003" w:tentative="1">
      <w:start w:val="1"/>
      <w:numFmt w:val="bullet"/>
      <w:lvlText w:val="o"/>
      <w:lvlJc w:val="left"/>
      <w:pPr>
        <w:tabs>
          <w:tab w:val="num" w:pos="6030"/>
        </w:tabs>
        <w:ind w:left="6030" w:hanging="360"/>
      </w:pPr>
      <w:rPr>
        <w:rFonts w:ascii="Courier New" w:hAnsi="Courier New" w:cs="Courier New" w:hint="default"/>
      </w:rPr>
    </w:lvl>
    <w:lvl w:ilvl="8" w:tplc="04090005" w:tentative="1">
      <w:start w:val="1"/>
      <w:numFmt w:val="bullet"/>
      <w:lvlText w:val=""/>
      <w:lvlJc w:val="left"/>
      <w:pPr>
        <w:tabs>
          <w:tab w:val="num" w:pos="6750"/>
        </w:tabs>
        <w:ind w:left="6750" w:hanging="360"/>
      </w:pPr>
      <w:rPr>
        <w:rFonts w:ascii="Wingdings" w:hAnsi="Wingdings" w:hint="default"/>
      </w:rPr>
    </w:lvl>
  </w:abstractNum>
  <w:abstractNum w:abstractNumId="21" w15:restartNumberingAfterBreak="0">
    <w:nsid w:val="1E513642"/>
    <w:multiLevelType w:val="hybridMultilevel"/>
    <w:tmpl w:val="58D0A592"/>
    <w:lvl w:ilvl="0" w:tplc="6EEA6F62">
      <w:start w:val="1"/>
      <w:numFmt w:val="hebrew1"/>
      <w:lvlText w:val="%1."/>
      <w:lvlJc w:val="left"/>
      <w:pPr>
        <w:tabs>
          <w:tab w:val="num" w:pos="1410"/>
        </w:tabs>
        <w:ind w:left="1410" w:right="1410" w:hanging="390"/>
      </w:pPr>
      <w:rPr>
        <w:rFonts w:ascii="Times New Roman" w:hAnsi="Times New Roman" w:cs="David"/>
      </w:rPr>
    </w:lvl>
    <w:lvl w:ilvl="1" w:tplc="040D0019">
      <w:start w:val="1"/>
      <w:numFmt w:val="decimal"/>
      <w:lvlText w:val="%2."/>
      <w:lvlJc w:val="left"/>
      <w:pPr>
        <w:tabs>
          <w:tab w:val="num" w:pos="1440"/>
        </w:tabs>
        <w:ind w:left="1440" w:right="1440" w:hanging="360"/>
      </w:pPr>
      <w:rPr>
        <w:rFonts w:ascii="Times New Roman" w:hAnsi="Times New Roman" w:cs="Times New Roman"/>
      </w:rPr>
    </w:lvl>
    <w:lvl w:ilvl="2" w:tplc="040D001B">
      <w:start w:val="1"/>
      <w:numFmt w:val="decimal"/>
      <w:lvlText w:val="%3."/>
      <w:lvlJc w:val="left"/>
      <w:pPr>
        <w:tabs>
          <w:tab w:val="num" w:pos="2160"/>
        </w:tabs>
        <w:ind w:left="2160" w:right="2160" w:hanging="360"/>
      </w:pPr>
      <w:rPr>
        <w:rFonts w:ascii="Times New Roman" w:hAnsi="Times New Roman" w:cs="Times New Roman"/>
      </w:rPr>
    </w:lvl>
    <w:lvl w:ilvl="3" w:tplc="040D000F">
      <w:start w:val="1"/>
      <w:numFmt w:val="decimal"/>
      <w:lvlText w:val="%4."/>
      <w:lvlJc w:val="left"/>
      <w:pPr>
        <w:tabs>
          <w:tab w:val="num" w:pos="2880"/>
        </w:tabs>
        <w:ind w:left="2880" w:right="2880" w:hanging="360"/>
      </w:pPr>
      <w:rPr>
        <w:rFonts w:ascii="Times New Roman" w:hAnsi="Times New Roman" w:cs="Times New Roman"/>
      </w:rPr>
    </w:lvl>
    <w:lvl w:ilvl="4" w:tplc="040D0019">
      <w:start w:val="1"/>
      <w:numFmt w:val="decimal"/>
      <w:lvlText w:val="%5."/>
      <w:lvlJc w:val="left"/>
      <w:pPr>
        <w:tabs>
          <w:tab w:val="num" w:pos="3600"/>
        </w:tabs>
        <w:ind w:left="3600" w:right="3600" w:hanging="360"/>
      </w:pPr>
      <w:rPr>
        <w:rFonts w:ascii="Times New Roman" w:hAnsi="Times New Roman" w:cs="Times New Roman"/>
      </w:rPr>
    </w:lvl>
    <w:lvl w:ilvl="5" w:tplc="040D001B">
      <w:start w:val="1"/>
      <w:numFmt w:val="decimal"/>
      <w:lvlText w:val="%6."/>
      <w:lvlJc w:val="left"/>
      <w:pPr>
        <w:tabs>
          <w:tab w:val="num" w:pos="4320"/>
        </w:tabs>
        <w:ind w:left="4320" w:right="4320" w:hanging="360"/>
      </w:pPr>
      <w:rPr>
        <w:rFonts w:ascii="Times New Roman" w:hAnsi="Times New Roman" w:cs="Times New Roman"/>
      </w:rPr>
    </w:lvl>
    <w:lvl w:ilvl="6" w:tplc="040D000F">
      <w:start w:val="1"/>
      <w:numFmt w:val="decimal"/>
      <w:lvlText w:val="%7."/>
      <w:lvlJc w:val="left"/>
      <w:pPr>
        <w:tabs>
          <w:tab w:val="num" w:pos="5040"/>
        </w:tabs>
        <w:ind w:left="5040" w:right="5040" w:hanging="360"/>
      </w:pPr>
      <w:rPr>
        <w:rFonts w:ascii="Times New Roman" w:hAnsi="Times New Roman" w:cs="Times New Roman"/>
      </w:rPr>
    </w:lvl>
    <w:lvl w:ilvl="7" w:tplc="040D0019">
      <w:start w:val="1"/>
      <w:numFmt w:val="decimal"/>
      <w:lvlText w:val="%8."/>
      <w:lvlJc w:val="left"/>
      <w:pPr>
        <w:tabs>
          <w:tab w:val="num" w:pos="5760"/>
        </w:tabs>
        <w:ind w:left="5760" w:right="5760" w:hanging="360"/>
      </w:pPr>
      <w:rPr>
        <w:rFonts w:ascii="Times New Roman" w:hAnsi="Times New Roman" w:cs="Times New Roman"/>
      </w:rPr>
    </w:lvl>
    <w:lvl w:ilvl="8" w:tplc="040D001B">
      <w:start w:val="1"/>
      <w:numFmt w:val="decimal"/>
      <w:lvlText w:val="%9."/>
      <w:lvlJc w:val="left"/>
      <w:pPr>
        <w:tabs>
          <w:tab w:val="num" w:pos="6480"/>
        </w:tabs>
        <w:ind w:left="6480" w:right="6480" w:hanging="360"/>
      </w:pPr>
      <w:rPr>
        <w:rFonts w:ascii="Times New Roman" w:hAnsi="Times New Roman" w:cs="Times New Roman"/>
      </w:rPr>
    </w:lvl>
  </w:abstractNum>
  <w:abstractNum w:abstractNumId="22" w15:restartNumberingAfterBreak="0">
    <w:nsid w:val="1E8A510D"/>
    <w:multiLevelType w:val="multilevel"/>
    <w:tmpl w:val="FB160748"/>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1B302DB"/>
    <w:multiLevelType w:val="hybridMultilevel"/>
    <w:tmpl w:val="6FAC72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53D3CA0"/>
    <w:multiLevelType w:val="multilevel"/>
    <w:tmpl w:val="FB160748"/>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5975815"/>
    <w:multiLevelType w:val="hybridMultilevel"/>
    <w:tmpl w:val="387097B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5F1438B"/>
    <w:multiLevelType w:val="multilevel"/>
    <w:tmpl w:val="9B3CE984"/>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hebrew1"/>
      <w:lvlText w:val="%5."/>
      <w:lvlJc w:val="left"/>
      <w:pPr>
        <w:ind w:left="2520" w:hanging="1080"/>
      </w:pPr>
      <w:rPr>
        <w:rFonts w:asciiTheme="minorBidi" w:hAnsiTheme="minorBidi" w:cstheme="minorBidi" w:hint="default"/>
        <w:bCs w:val="0"/>
        <w:iCs w:val="0"/>
        <w:sz w:val="2"/>
        <w:szCs w:val="24"/>
        <w:lang w:val="en-US"/>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29363544"/>
    <w:multiLevelType w:val="hybridMultilevel"/>
    <w:tmpl w:val="99CC99DC"/>
    <w:styleLink w:val="11111112"/>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28" w15:restartNumberingAfterBreak="0">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29" w15:restartNumberingAfterBreak="0">
    <w:nsid w:val="2B307BA4"/>
    <w:multiLevelType w:val="multilevel"/>
    <w:tmpl w:val="F5D0CDEE"/>
    <w:lvl w:ilvl="0">
      <w:start w:val="1"/>
      <w:numFmt w:val="decimal"/>
      <w:pStyle w:val="a"/>
      <w:lvlText w:val="%1."/>
      <w:lvlJc w:val="right"/>
      <w:pPr>
        <w:tabs>
          <w:tab w:val="num" w:pos="360"/>
        </w:tabs>
        <w:ind w:left="360" w:right="360" w:hanging="72"/>
      </w:pPr>
      <w:rPr>
        <w:rFonts w:cs="Times New Roman"/>
      </w:rPr>
    </w:lvl>
    <w:lvl w:ilvl="1">
      <w:start w:val="1"/>
      <w:numFmt w:val="decimal"/>
      <w:lvlText w:val="%1.%2."/>
      <w:lvlJc w:val="right"/>
      <w:pPr>
        <w:tabs>
          <w:tab w:val="num" w:pos="794"/>
        </w:tabs>
        <w:ind w:left="794" w:right="794" w:hanging="57"/>
      </w:pPr>
      <w:rPr>
        <w:rFonts w:cs="Times New Roman"/>
      </w:rPr>
    </w:lvl>
    <w:lvl w:ilvl="2">
      <w:start w:val="1"/>
      <w:numFmt w:val="decimal"/>
      <w:lvlText w:val="%1.%2.%3."/>
      <w:lvlJc w:val="right"/>
      <w:pPr>
        <w:tabs>
          <w:tab w:val="num" w:pos="1531"/>
        </w:tabs>
        <w:ind w:left="1531" w:right="1531" w:hanging="170"/>
      </w:pPr>
      <w:rPr>
        <w:rFonts w:cs="Times New Roman"/>
      </w:rPr>
    </w:lvl>
    <w:lvl w:ilvl="3">
      <w:start w:val="1"/>
      <w:numFmt w:val="decimal"/>
      <w:lvlText w:val="%1.%2.%3.%4."/>
      <w:lvlJc w:val="right"/>
      <w:pPr>
        <w:tabs>
          <w:tab w:val="num" w:pos="2438"/>
        </w:tabs>
        <w:ind w:left="2438" w:right="2438" w:hanging="170"/>
      </w:pPr>
      <w:rPr>
        <w:rFonts w:cs="Times New Roman"/>
      </w:rPr>
    </w:lvl>
    <w:lvl w:ilvl="4">
      <w:start w:val="1"/>
      <w:numFmt w:val="decimal"/>
      <w:lvlText w:val="%1.%2.%3.%4.%5."/>
      <w:lvlJc w:val="right"/>
      <w:pPr>
        <w:tabs>
          <w:tab w:val="num" w:pos="3572"/>
        </w:tabs>
        <w:ind w:left="3572" w:right="3572" w:hanging="170"/>
      </w:pPr>
      <w:rPr>
        <w:rFonts w:cs="Times New Roman"/>
      </w:rPr>
    </w:lvl>
    <w:lvl w:ilvl="5">
      <w:start w:val="1"/>
      <w:numFmt w:val="decimal"/>
      <w:lvlText w:val="%1.%2.%3.%4.%5.%6."/>
      <w:lvlJc w:val="right"/>
      <w:pPr>
        <w:tabs>
          <w:tab w:val="num" w:pos="4876"/>
        </w:tabs>
        <w:ind w:left="4876" w:right="4876" w:hanging="170"/>
      </w:pPr>
      <w:rPr>
        <w:rFonts w:cs="Times New Roman"/>
      </w:rPr>
    </w:lvl>
    <w:lvl w:ilvl="6">
      <w:start w:val="1"/>
      <w:numFmt w:val="decimal"/>
      <w:lvlText w:val="%1.%2.%3.%4.%5.%6.%7."/>
      <w:lvlJc w:val="center"/>
      <w:pPr>
        <w:tabs>
          <w:tab w:val="num" w:pos="3240"/>
        </w:tabs>
        <w:ind w:left="3240" w:right="3240" w:hanging="1080"/>
      </w:pPr>
      <w:rPr>
        <w:rFonts w:cs="Times New Roman"/>
      </w:rPr>
    </w:lvl>
    <w:lvl w:ilvl="7">
      <w:start w:val="1"/>
      <w:numFmt w:val="decimal"/>
      <w:lvlText w:val="%1.%2.%3.%4.%5.%6.%7.%8."/>
      <w:lvlJc w:val="center"/>
      <w:pPr>
        <w:tabs>
          <w:tab w:val="num" w:pos="3744"/>
        </w:tabs>
        <w:ind w:left="3744" w:right="3744" w:hanging="1224"/>
      </w:pPr>
      <w:rPr>
        <w:rFonts w:cs="Times New Roman"/>
      </w:rPr>
    </w:lvl>
    <w:lvl w:ilvl="8">
      <w:start w:val="1"/>
      <w:numFmt w:val="lowerLetter"/>
      <w:lvlText w:val="%1.%2.%3.%4.%5.%6.%7.%8.%9."/>
      <w:lvlJc w:val="center"/>
      <w:pPr>
        <w:tabs>
          <w:tab w:val="num" w:pos="4320"/>
        </w:tabs>
        <w:ind w:left="4320" w:right="4320" w:hanging="1440"/>
      </w:pPr>
      <w:rPr>
        <w:rFonts w:cs="Times New Roman"/>
      </w:rPr>
    </w:lvl>
  </w:abstractNum>
  <w:abstractNum w:abstractNumId="30" w15:restartNumberingAfterBreak="0">
    <w:nsid w:val="2BB03B05"/>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31" w15:restartNumberingAfterBreak="0">
    <w:nsid w:val="2FC42DE8"/>
    <w:multiLevelType w:val="multilevel"/>
    <w:tmpl w:val="9B3CE984"/>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hebrew1"/>
      <w:lvlText w:val="%5."/>
      <w:lvlJc w:val="left"/>
      <w:pPr>
        <w:ind w:left="2520" w:hanging="1080"/>
      </w:pPr>
      <w:rPr>
        <w:rFonts w:asciiTheme="minorBidi" w:hAnsiTheme="minorBidi" w:cstheme="minorBidi" w:hint="default"/>
        <w:bCs w:val="0"/>
        <w:iCs w:val="0"/>
        <w:sz w:val="2"/>
        <w:szCs w:val="24"/>
        <w:lang w:val="en-US"/>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2FE052A7"/>
    <w:multiLevelType w:val="multilevel"/>
    <w:tmpl w:val="2C144A0A"/>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496"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13747BC"/>
    <w:multiLevelType w:val="hybridMultilevel"/>
    <w:tmpl w:val="C14E5560"/>
    <w:lvl w:ilvl="0" w:tplc="C7DA958E">
      <w:start w:val="1"/>
      <w:numFmt w:val="hebrew1"/>
      <w:lvlText w:val="%1."/>
      <w:lvlJc w:val="center"/>
      <w:pPr>
        <w:ind w:left="1088" w:hanging="360"/>
      </w:pPr>
      <w:rPr>
        <w:rFonts w:ascii="Arial" w:hAnsi="Arial" w:cs="Arial"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34"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5" w15:restartNumberingAfterBreak="0">
    <w:nsid w:val="32E54352"/>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6" w15:restartNumberingAfterBreak="0">
    <w:nsid w:val="330A35CB"/>
    <w:multiLevelType w:val="multilevel"/>
    <w:tmpl w:val="9B3CE984"/>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hebrew1"/>
      <w:lvlText w:val="%5."/>
      <w:lvlJc w:val="left"/>
      <w:pPr>
        <w:ind w:left="2520" w:hanging="1080"/>
      </w:pPr>
      <w:rPr>
        <w:rFonts w:asciiTheme="minorBidi" w:hAnsiTheme="minorBidi" w:cstheme="minorBidi" w:hint="default"/>
        <w:bCs w:val="0"/>
        <w:iCs w:val="0"/>
        <w:sz w:val="2"/>
        <w:szCs w:val="24"/>
        <w:lang w:val="en-US"/>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37E340B"/>
    <w:multiLevelType w:val="multilevel"/>
    <w:tmpl w:val="28B07680"/>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i w:val="0"/>
        <w:iCs w:val="0"/>
        <w:sz w:val="24"/>
        <w:szCs w:val="24"/>
      </w:rPr>
    </w:lvl>
    <w:lvl w:ilvl="3">
      <w:start w:val="1"/>
      <w:numFmt w:val="decimal"/>
      <w:lvlText w:val="%1.%2.%3.%4."/>
      <w:lvlJc w:val="left"/>
      <w:pPr>
        <w:ind w:left="1728" w:hanging="648"/>
      </w:pPr>
    </w:lvl>
    <w:lvl w:ilvl="4">
      <w:start w:val="1"/>
      <w:numFmt w:val="hebrew1"/>
      <w:lvlText w:val="%5."/>
      <w:lvlJc w:val="left"/>
      <w:pPr>
        <w:ind w:left="2232" w:hanging="792"/>
      </w:pPr>
      <w:rPr>
        <w:rFonts w:asciiTheme="minorBidi" w:hAnsiTheme="minorBidi" w:cstheme="minorBidi" w:hint="default"/>
        <w:bCs w:val="0"/>
        <w:iCs w:val="0"/>
        <w:sz w:val="2"/>
        <w:szCs w:val="24"/>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52F0190"/>
    <w:multiLevelType w:val="hybridMultilevel"/>
    <w:tmpl w:val="FAD2FE32"/>
    <w:lvl w:ilvl="0" w:tplc="07106D30">
      <w:start w:val="1"/>
      <w:numFmt w:val="hebrew1"/>
      <w:lvlText w:val="%1."/>
      <w:lvlJc w:val="left"/>
      <w:pPr>
        <w:tabs>
          <w:tab w:val="num" w:pos="868"/>
        </w:tabs>
        <w:ind w:left="868" w:hanging="360"/>
      </w:pPr>
      <w:rPr>
        <w:rFonts w:cs="David"/>
        <w:sz w:val="2"/>
        <w:szCs w:val="24"/>
      </w:rPr>
    </w:lvl>
    <w:lvl w:ilvl="1" w:tplc="BB9E4BBE">
      <w:start w:val="1"/>
      <w:numFmt w:val="hebrew1"/>
      <w:lvlText w:val="%2."/>
      <w:lvlJc w:val="left"/>
      <w:pPr>
        <w:tabs>
          <w:tab w:val="num" w:pos="1228"/>
        </w:tabs>
        <w:ind w:left="1228" w:hanging="360"/>
      </w:pPr>
      <w:rPr>
        <w:rFonts w:cs="David"/>
        <w:sz w:val="2"/>
        <w:szCs w:val="24"/>
      </w:rPr>
    </w:lvl>
    <w:lvl w:ilvl="2" w:tplc="040D001B">
      <w:start w:val="1"/>
      <w:numFmt w:val="decimal"/>
      <w:lvlText w:val="%3."/>
      <w:lvlJc w:val="left"/>
      <w:pPr>
        <w:tabs>
          <w:tab w:val="num" w:pos="1948"/>
        </w:tabs>
        <w:ind w:left="1948" w:hanging="360"/>
      </w:pPr>
      <w:rPr>
        <w:rFonts w:cs="Times New Roman"/>
      </w:rPr>
    </w:lvl>
    <w:lvl w:ilvl="3" w:tplc="660AE906">
      <w:start w:val="1"/>
      <w:numFmt w:val="decimal"/>
      <w:lvlText w:val="%4."/>
      <w:lvlJc w:val="left"/>
      <w:pPr>
        <w:tabs>
          <w:tab w:val="num" w:pos="148"/>
        </w:tabs>
        <w:ind w:left="148" w:hanging="360"/>
      </w:pPr>
      <w:rPr>
        <w:rFonts w:cs="David"/>
      </w:rPr>
    </w:lvl>
    <w:lvl w:ilvl="4" w:tplc="040D0019">
      <w:start w:val="1"/>
      <w:numFmt w:val="decimal"/>
      <w:lvlText w:val="%5."/>
      <w:lvlJc w:val="left"/>
      <w:pPr>
        <w:tabs>
          <w:tab w:val="num" w:pos="3388"/>
        </w:tabs>
        <w:ind w:left="3388" w:hanging="360"/>
      </w:pPr>
      <w:rPr>
        <w:rFonts w:cs="Times New Roman"/>
      </w:rPr>
    </w:lvl>
    <w:lvl w:ilvl="5" w:tplc="040D001B">
      <w:start w:val="1"/>
      <w:numFmt w:val="decimal"/>
      <w:lvlText w:val="%6."/>
      <w:lvlJc w:val="left"/>
      <w:pPr>
        <w:tabs>
          <w:tab w:val="num" w:pos="4108"/>
        </w:tabs>
        <w:ind w:left="4108" w:hanging="360"/>
      </w:pPr>
      <w:rPr>
        <w:rFonts w:cs="Times New Roman"/>
      </w:rPr>
    </w:lvl>
    <w:lvl w:ilvl="6" w:tplc="040D000F">
      <w:start w:val="1"/>
      <w:numFmt w:val="decimal"/>
      <w:lvlText w:val="%7."/>
      <w:lvlJc w:val="left"/>
      <w:pPr>
        <w:tabs>
          <w:tab w:val="num" w:pos="4828"/>
        </w:tabs>
        <w:ind w:left="4828" w:hanging="360"/>
      </w:pPr>
      <w:rPr>
        <w:rFonts w:cs="Times New Roman"/>
      </w:rPr>
    </w:lvl>
    <w:lvl w:ilvl="7" w:tplc="040D0019">
      <w:start w:val="1"/>
      <w:numFmt w:val="decimal"/>
      <w:lvlText w:val="%8."/>
      <w:lvlJc w:val="left"/>
      <w:pPr>
        <w:tabs>
          <w:tab w:val="num" w:pos="5548"/>
        </w:tabs>
        <w:ind w:left="5548" w:hanging="360"/>
      </w:pPr>
      <w:rPr>
        <w:rFonts w:cs="Times New Roman"/>
      </w:rPr>
    </w:lvl>
    <w:lvl w:ilvl="8" w:tplc="040D001B">
      <w:start w:val="1"/>
      <w:numFmt w:val="decimal"/>
      <w:lvlText w:val="%9."/>
      <w:lvlJc w:val="left"/>
      <w:pPr>
        <w:tabs>
          <w:tab w:val="num" w:pos="6268"/>
        </w:tabs>
        <w:ind w:left="6268" w:hanging="360"/>
      </w:pPr>
      <w:rPr>
        <w:rFonts w:cs="Times New Roman"/>
      </w:rPr>
    </w:lvl>
  </w:abstractNum>
  <w:abstractNum w:abstractNumId="39"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15:restartNumberingAfterBreak="0">
    <w:nsid w:val="3BD7570D"/>
    <w:multiLevelType w:val="hybridMultilevel"/>
    <w:tmpl w:val="2828FC18"/>
    <w:lvl w:ilvl="0" w:tplc="BD2CE1BE">
      <w:start w:val="1"/>
      <w:numFmt w:val="decimal"/>
      <w:lvlText w:val="(%1)"/>
      <w:lvlJc w:val="left"/>
      <w:pPr>
        <w:tabs>
          <w:tab w:val="num" w:pos="2490"/>
        </w:tabs>
        <w:ind w:left="2490" w:hanging="690"/>
      </w:pPr>
      <w:rPr>
        <w:rFonts w:ascii="Times New Roman" w:eastAsia="Times New Roman" w:hAnsi="Times New Roman" w:cs="Times New Roman"/>
      </w:rPr>
    </w:lvl>
    <w:lvl w:ilvl="1" w:tplc="04090019">
      <w:start w:val="1"/>
      <w:numFmt w:val="lowerLetter"/>
      <w:lvlText w:val="%2."/>
      <w:lvlJc w:val="left"/>
      <w:pPr>
        <w:tabs>
          <w:tab w:val="num" w:pos="2880"/>
        </w:tabs>
        <w:ind w:left="2880" w:hanging="360"/>
      </w:pPr>
    </w:lvl>
    <w:lvl w:ilvl="2" w:tplc="0409001B">
      <w:start w:val="1"/>
      <w:numFmt w:val="lowerRoman"/>
      <w:lvlText w:val="%3."/>
      <w:lvlJc w:val="right"/>
      <w:pPr>
        <w:tabs>
          <w:tab w:val="num" w:pos="3600"/>
        </w:tabs>
        <w:ind w:left="3600" w:hanging="180"/>
      </w:pPr>
    </w:lvl>
    <w:lvl w:ilvl="3" w:tplc="0409000F">
      <w:start w:val="1"/>
      <w:numFmt w:val="decimal"/>
      <w:lvlText w:val="%4."/>
      <w:lvlJc w:val="left"/>
      <w:pPr>
        <w:tabs>
          <w:tab w:val="num" w:pos="4320"/>
        </w:tabs>
        <w:ind w:left="4320" w:hanging="360"/>
      </w:pPr>
    </w:lvl>
    <w:lvl w:ilvl="4" w:tplc="04090019">
      <w:start w:val="1"/>
      <w:numFmt w:val="lowerLetter"/>
      <w:lvlText w:val="%5."/>
      <w:lvlJc w:val="left"/>
      <w:pPr>
        <w:tabs>
          <w:tab w:val="num" w:pos="5040"/>
        </w:tabs>
        <w:ind w:left="5040" w:hanging="360"/>
      </w:pPr>
    </w:lvl>
    <w:lvl w:ilvl="5" w:tplc="0409001B">
      <w:start w:val="1"/>
      <w:numFmt w:val="lowerRoman"/>
      <w:lvlText w:val="%6."/>
      <w:lvlJc w:val="right"/>
      <w:pPr>
        <w:tabs>
          <w:tab w:val="num" w:pos="5760"/>
        </w:tabs>
        <w:ind w:left="5760" w:hanging="180"/>
      </w:pPr>
    </w:lvl>
    <w:lvl w:ilvl="6" w:tplc="0409000F">
      <w:start w:val="1"/>
      <w:numFmt w:val="decimal"/>
      <w:lvlText w:val="%7."/>
      <w:lvlJc w:val="left"/>
      <w:pPr>
        <w:tabs>
          <w:tab w:val="num" w:pos="6480"/>
        </w:tabs>
        <w:ind w:left="6480" w:hanging="360"/>
      </w:pPr>
    </w:lvl>
    <w:lvl w:ilvl="7" w:tplc="04090019">
      <w:start w:val="1"/>
      <w:numFmt w:val="lowerLetter"/>
      <w:lvlText w:val="%8."/>
      <w:lvlJc w:val="left"/>
      <w:pPr>
        <w:tabs>
          <w:tab w:val="num" w:pos="7200"/>
        </w:tabs>
        <w:ind w:left="7200" w:hanging="360"/>
      </w:pPr>
    </w:lvl>
    <w:lvl w:ilvl="8" w:tplc="0409001B">
      <w:start w:val="1"/>
      <w:numFmt w:val="lowerRoman"/>
      <w:lvlText w:val="%9."/>
      <w:lvlJc w:val="right"/>
      <w:pPr>
        <w:tabs>
          <w:tab w:val="num" w:pos="7920"/>
        </w:tabs>
        <w:ind w:left="7920" w:hanging="180"/>
      </w:pPr>
    </w:lvl>
  </w:abstractNum>
  <w:abstractNum w:abstractNumId="41" w15:restartNumberingAfterBreak="0">
    <w:nsid w:val="3CC80D80"/>
    <w:multiLevelType w:val="multilevel"/>
    <w:tmpl w:val="E03CF9EC"/>
    <w:lvl w:ilvl="0">
      <w:start w:val="1"/>
      <w:numFmt w:val="decimal"/>
      <w:pStyle w:val="2Heading2h2h21"/>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lang w:val="en-US"/>
      </w:rPr>
    </w:lvl>
    <w:lvl w:ilvl="2">
      <w:start w:val="1"/>
      <w:numFmt w:val="decimal"/>
      <w:lvlText w:val="%1.%2.%3."/>
      <w:lvlJc w:val="left"/>
      <w:pPr>
        <w:tabs>
          <w:tab w:val="num" w:pos="1800"/>
        </w:tabs>
        <w:ind w:left="1224" w:hanging="504"/>
      </w:pPr>
      <w:rPr>
        <w:rFonts w:hint="default"/>
        <w:sz w:val="28"/>
        <w:szCs w:val="28"/>
        <w:lang w:val="en-US" w:bidi="he-IL"/>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rPr>
        <w:rFonts w:hint="default"/>
        <w:color w:val="auto"/>
      </w:rPr>
    </w:lvl>
    <w:lvl w:ilvl="5">
      <w:start w:val="1"/>
      <w:numFmt w:val="decimal"/>
      <w:lvlText w:val="%1.%2.%3.%4.%5.%6."/>
      <w:lvlJc w:val="left"/>
      <w:pPr>
        <w:tabs>
          <w:tab w:val="num" w:pos="3600"/>
        </w:tabs>
        <w:ind w:left="2736" w:hanging="936"/>
      </w:pPr>
      <w:rPr>
        <w:rFonts w:hint="default"/>
        <w:color w:val="auto"/>
        <w:lang w:val="en-US"/>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42" w15:restartNumberingAfterBreak="0">
    <w:nsid w:val="3CF831F0"/>
    <w:multiLevelType w:val="multilevel"/>
    <w:tmpl w:val="4322FABC"/>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i w:val="0"/>
        <w:iCs w:val="0"/>
        <w:sz w:val="24"/>
        <w:szCs w:val="24"/>
      </w:rPr>
    </w:lvl>
    <w:lvl w:ilvl="3">
      <w:start w:val="1"/>
      <w:numFmt w:val="decimal"/>
      <w:lvlText w:val="%1.%2.%3.%4."/>
      <w:lvlJc w:val="left"/>
      <w:pPr>
        <w:ind w:left="1728" w:hanging="648"/>
      </w:pPr>
    </w:lvl>
    <w:lvl w:ilvl="4">
      <w:start w:val="1"/>
      <w:numFmt w:val="hebrew1"/>
      <w:lvlText w:val="%5."/>
      <w:lvlJc w:val="left"/>
      <w:pPr>
        <w:ind w:left="2232" w:hanging="792"/>
      </w:pPr>
      <w:rPr>
        <w:rFonts w:asciiTheme="minorBidi" w:hAnsiTheme="minorBidi" w:cstheme="minorBidi" w:hint="default"/>
        <w:bCs w:val="0"/>
        <w:iCs w:val="0"/>
        <w:sz w:val="2"/>
        <w:szCs w:val="24"/>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E3E1511"/>
    <w:multiLevelType w:val="multilevel"/>
    <w:tmpl w:val="9AA2E7FC"/>
    <w:styleLink w:val="111111"/>
    <w:lvl w:ilvl="0">
      <w:start w:val="1"/>
      <w:numFmt w:val="hebrew1"/>
      <w:lvlText w:val="נספח %1': "/>
      <w:lvlJc w:val="left"/>
      <w:pPr>
        <w:tabs>
          <w:tab w:val="num" w:pos="1474"/>
        </w:tabs>
        <w:ind w:left="1474" w:hanging="1474"/>
      </w:pPr>
      <w:rPr>
        <w:rFonts w:ascii="Times New Roman" w:hAnsi="Times New Roman" w:cs="David" w:hint="default"/>
        <w:b/>
        <w:bCs/>
        <w:i w:val="0"/>
        <w:iCs w:val="0"/>
        <w:sz w:val="32"/>
        <w:szCs w:val="32"/>
      </w:rPr>
    </w:lvl>
    <w:lvl w:ilvl="1">
      <w:start w:val="1"/>
      <w:numFmt w:val="decimal"/>
      <w:lvlText w:val="%1.%2."/>
      <w:lvlJc w:val="left"/>
      <w:pPr>
        <w:tabs>
          <w:tab w:val="num" w:pos="567"/>
        </w:tabs>
        <w:ind w:left="567" w:hanging="567"/>
      </w:pPr>
      <w:rPr>
        <w:rFonts w:ascii="Times New Roman" w:hAnsi="Times New Roman" w:cs="David" w:hint="default"/>
        <w:b w:val="0"/>
        <w:bCs w:val="0"/>
        <w:i w:val="0"/>
        <w:iCs w:val="0"/>
        <w:sz w:val="24"/>
        <w:szCs w:val="24"/>
      </w:rPr>
    </w:lvl>
    <w:lvl w:ilvl="2">
      <w:start w:val="1"/>
      <w:numFmt w:val="decimal"/>
      <w:lvlText w:val="%1.%2.%3."/>
      <w:lvlJc w:val="left"/>
      <w:pPr>
        <w:tabs>
          <w:tab w:val="num" w:pos="1418"/>
        </w:tabs>
        <w:ind w:left="1418" w:hanging="851"/>
      </w:pPr>
      <w:rPr>
        <w:rFonts w:ascii="Times New Roman" w:hAnsi="Times New Roman" w:cs="David" w:hint="default"/>
        <w:b w:val="0"/>
        <w:bCs w:val="0"/>
        <w:i w:val="0"/>
        <w:iCs w:val="0"/>
        <w:sz w:val="24"/>
        <w:szCs w:val="24"/>
      </w:rPr>
    </w:lvl>
    <w:lvl w:ilvl="3">
      <w:start w:val="1"/>
      <w:numFmt w:val="decimal"/>
      <w:lvlText w:val="%1.%2.%3.%4."/>
      <w:lvlJc w:val="left"/>
      <w:pPr>
        <w:tabs>
          <w:tab w:val="num" w:pos="2438"/>
        </w:tabs>
        <w:ind w:left="2438" w:hanging="1020"/>
      </w:pPr>
      <w:rPr>
        <w:rFonts w:ascii="Times New Roman" w:hAnsi="Times New Roman" w:cs="David" w:hint="default"/>
        <w:b w:val="0"/>
        <w:bCs w:val="0"/>
        <w:i w:val="0"/>
        <w:iCs w:val="0"/>
        <w:sz w:val="24"/>
        <w:szCs w:val="24"/>
      </w:rPr>
    </w:lvl>
    <w:lvl w:ilvl="4">
      <w:start w:val="1"/>
      <w:numFmt w:val="hebrew1"/>
      <w:lvlText w:val="%5."/>
      <w:lvlJc w:val="left"/>
      <w:pPr>
        <w:tabs>
          <w:tab w:val="num" w:pos="3005"/>
        </w:tabs>
        <w:ind w:left="3005" w:hanging="567"/>
      </w:pPr>
      <w:rPr>
        <w:rFonts w:ascii="Times New Roman" w:hAnsi="Times New Roman" w:cs="David" w:hint="default"/>
        <w:b w:val="0"/>
        <w:bCs w:val="0"/>
        <w:i w:val="0"/>
        <w:iCs w:val="0"/>
        <w:sz w:val="24"/>
        <w:szCs w:val="24"/>
      </w:rPr>
    </w:lvl>
    <w:lvl w:ilvl="5">
      <w:start w:val="1"/>
      <w:numFmt w:val="decimal"/>
      <w:lvlText w:val="%6)"/>
      <w:lvlJc w:val="left"/>
      <w:pPr>
        <w:tabs>
          <w:tab w:val="num" w:pos="3459"/>
        </w:tabs>
        <w:ind w:left="3459" w:hanging="454"/>
      </w:pPr>
      <w:rPr>
        <w:rFonts w:ascii="Times New Roman" w:hAnsi="Times New Roman" w:cs="David" w:hint="default"/>
        <w:b w:val="0"/>
        <w:bCs w:val="0"/>
        <w:i w:val="0"/>
        <w:iCs w:val="0"/>
        <w:szCs w:val="24"/>
      </w:rPr>
    </w:lvl>
    <w:lvl w:ilvl="6">
      <w:start w:val="1"/>
      <w:numFmt w:val="hebrew1"/>
      <w:lvlText w:val="(%7)"/>
      <w:lvlJc w:val="left"/>
      <w:pPr>
        <w:tabs>
          <w:tab w:val="num" w:pos="3969"/>
        </w:tabs>
        <w:ind w:left="3969" w:hanging="51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4" w15:restartNumberingAfterBreak="0">
    <w:nsid w:val="46850F95"/>
    <w:multiLevelType w:val="hybridMultilevel"/>
    <w:tmpl w:val="8A76367E"/>
    <w:lvl w:ilvl="0" w:tplc="D7E64DFA">
      <w:start w:val="1"/>
      <w:numFmt w:val="hebrew1"/>
      <w:lvlText w:val="%1."/>
      <w:lvlJc w:val="left"/>
      <w:pPr>
        <w:tabs>
          <w:tab w:val="num" w:pos="790"/>
        </w:tabs>
        <w:ind w:left="790"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45" w15:restartNumberingAfterBreak="0">
    <w:nsid w:val="490B71F3"/>
    <w:multiLevelType w:val="multilevel"/>
    <w:tmpl w:val="4322FABC"/>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i w:val="0"/>
        <w:iCs w:val="0"/>
        <w:sz w:val="24"/>
        <w:szCs w:val="24"/>
      </w:rPr>
    </w:lvl>
    <w:lvl w:ilvl="3">
      <w:start w:val="1"/>
      <w:numFmt w:val="decimal"/>
      <w:lvlText w:val="%1.%2.%3.%4."/>
      <w:lvlJc w:val="left"/>
      <w:pPr>
        <w:ind w:left="1728" w:hanging="648"/>
      </w:pPr>
    </w:lvl>
    <w:lvl w:ilvl="4">
      <w:start w:val="1"/>
      <w:numFmt w:val="hebrew1"/>
      <w:lvlText w:val="%5."/>
      <w:lvlJc w:val="left"/>
      <w:pPr>
        <w:ind w:left="2232" w:hanging="792"/>
      </w:pPr>
      <w:rPr>
        <w:rFonts w:asciiTheme="minorBidi" w:hAnsiTheme="minorBidi" w:cstheme="minorBidi" w:hint="default"/>
        <w:bCs w:val="0"/>
        <w:iCs w:val="0"/>
        <w:sz w:val="2"/>
        <w:szCs w:val="24"/>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982558E"/>
    <w:multiLevelType w:val="multilevel"/>
    <w:tmpl w:val="243C96E4"/>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49DE079C"/>
    <w:multiLevelType w:val="multilevel"/>
    <w:tmpl w:val="3CBA245A"/>
    <w:lvl w:ilvl="0">
      <w:start w:val="1"/>
      <w:numFmt w:val="decimal"/>
      <w:lvlText w:val="%1."/>
      <w:lvlJc w:val="left"/>
      <w:pPr>
        <w:tabs>
          <w:tab w:val="num" w:pos="567"/>
        </w:tabs>
        <w:ind w:left="567" w:hanging="567"/>
      </w:pPr>
      <w:rPr>
        <w:rFonts w:hint="default"/>
      </w:rPr>
    </w:lvl>
    <w:lvl w:ilvl="1">
      <w:start w:val="1"/>
      <w:numFmt w:val="decimal"/>
      <w:pStyle w:val="21"/>
      <w:isLgl/>
      <w:lvlText w:val="%1.%2"/>
      <w:lvlJc w:val="left"/>
      <w:pPr>
        <w:tabs>
          <w:tab w:val="num" w:pos="1134"/>
        </w:tabs>
        <w:ind w:left="1134" w:hanging="567"/>
      </w:pPr>
      <w:rPr>
        <w:rFonts w:hint="default"/>
      </w:rPr>
    </w:lvl>
    <w:lvl w:ilvl="2">
      <w:start w:val="1"/>
      <w:numFmt w:val="decimal"/>
      <w:pStyle w:val="31"/>
      <w:isLgl/>
      <w:lvlText w:val="%1.%2.%3"/>
      <w:lvlJc w:val="left"/>
      <w:pPr>
        <w:tabs>
          <w:tab w:val="num" w:pos="2268"/>
        </w:tabs>
        <w:ind w:left="2268" w:hanging="1134"/>
      </w:pPr>
      <w:rPr>
        <w:rFonts w:hint="default"/>
      </w:rPr>
    </w:lvl>
    <w:lvl w:ilvl="3">
      <w:start w:val="1"/>
      <w:numFmt w:val="decimal"/>
      <w:pStyle w:val="41"/>
      <w:isLgl/>
      <w:lvlText w:val="%1.%2.%3.%4"/>
      <w:lvlJc w:val="left"/>
      <w:pPr>
        <w:tabs>
          <w:tab w:val="num" w:pos="3402"/>
        </w:tabs>
        <w:ind w:left="3402" w:hanging="1134"/>
      </w:pPr>
      <w:rPr>
        <w:rFonts w:hint="default"/>
      </w:rPr>
    </w:lvl>
    <w:lvl w:ilvl="4">
      <w:start w:val="1"/>
      <w:numFmt w:val="decimal"/>
      <w:isLgl/>
      <w:lvlText w:val="%1.%2.%3.%4.%5"/>
      <w:lvlJc w:val="left"/>
      <w:pPr>
        <w:tabs>
          <w:tab w:val="num" w:pos="5103"/>
        </w:tabs>
        <w:ind w:left="5103" w:hanging="1701"/>
      </w:pPr>
      <w:rPr>
        <w:rFonts w:hint="default"/>
      </w:rPr>
    </w:lvl>
    <w:lvl w:ilvl="5">
      <w:start w:val="1"/>
      <w:numFmt w:val="decimal"/>
      <w:isLgl/>
      <w:lvlText w:val="%1.%2.%3.%4.%5.%6"/>
      <w:lvlJc w:val="left"/>
      <w:pPr>
        <w:ind w:left="1742" w:hanging="1440"/>
      </w:pPr>
      <w:rPr>
        <w:rFonts w:hint="default"/>
      </w:rPr>
    </w:lvl>
    <w:lvl w:ilvl="6">
      <w:start w:val="1"/>
      <w:numFmt w:val="decimal"/>
      <w:isLgl/>
      <w:lvlText w:val="%1.%2.%3.%4.%5.%6.%7"/>
      <w:lvlJc w:val="left"/>
      <w:pPr>
        <w:ind w:left="2102" w:hanging="1800"/>
      </w:pPr>
      <w:rPr>
        <w:rFonts w:hint="default"/>
      </w:rPr>
    </w:lvl>
    <w:lvl w:ilvl="7">
      <w:start w:val="1"/>
      <w:numFmt w:val="decimal"/>
      <w:isLgl/>
      <w:lvlText w:val="%1.%2.%3.%4.%5.%6.%7.%8"/>
      <w:lvlJc w:val="left"/>
      <w:pPr>
        <w:ind w:left="2102" w:hanging="1800"/>
      </w:pPr>
      <w:rPr>
        <w:rFonts w:hint="default"/>
      </w:rPr>
    </w:lvl>
    <w:lvl w:ilvl="8">
      <w:start w:val="1"/>
      <w:numFmt w:val="decimal"/>
      <w:isLgl/>
      <w:lvlText w:val="%1.%2.%3.%4.%5.%6.%7.%8.%9"/>
      <w:lvlJc w:val="left"/>
      <w:pPr>
        <w:ind w:left="2462" w:hanging="2160"/>
      </w:pPr>
      <w:rPr>
        <w:rFonts w:hint="default"/>
      </w:rPr>
    </w:lvl>
  </w:abstractNum>
  <w:abstractNum w:abstractNumId="48" w15:restartNumberingAfterBreak="0">
    <w:nsid w:val="4AB306DA"/>
    <w:multiLevelType w:val="hybridMultilevel"/>
    <w:tmpl w:val="FB0C812C"/>
    <w:lvl w:ilvl="0" w:tplc="FFFFFFFF">
      <w:start w:val="1"/>
      <w:numFmt w:val="bullet"/>
      <w:lvlText w:val=""/>
      <w:lvlJc w:val="left"/>
      <w:pPr>
        <w:tabs>
          <w:tab w:val="num" w:pos="2589"/>
        </w:tabs>
        <w:ind w:left="2589" w:hanging="360"/>
      </w:pPr>
      <w:rPr>
        <w:rFonts w:ascii="Symbol" w:hAnsi="Symbol" w:hint="default"/>
      </w:rPr>
    </w:lvl>
    <w:lvl w:ilvl="1" w:tplc="FFFFFFFF" w:tentative="1">
      <w:start w:val="1"/>
      <w:numFmt w:val="bullet"/>
      <w:lvlText w:val="o"/>
      <w:lvlJc w:val="left"/>
      <w:pPr>
        <w:tabs>
          <w:tab w:val="num" w:pos="3309"/>
        </w:tabs>
        <w:ind w:left="3309" w:hanging="360"/>
      </w:pPr>
      <w:rPr>
        <w:rFonts w:ascii="Courier New" w:hAnsi="Courier New" w:cs="Courier New" w:hint="default"/>
      </w:rPr>
    </w:lvl>
    <w:lvl w:ilvl="2" w:tplc="FFFFFFFF" w:tentative="1">
      <w:start w:val="1"/>
      <w:numFmt w:val="bullet"/>
      <w:lvlText w:val=""/>
      <w:lvlJc w:val="left"/>
      <w:pPr>
        <w:tabs>
          <w:tab w:val="num" w:pos="4029"/>
        </w:tabs>
        <w:ind w:left="4029" w:hanging="360"/>
      </w:pPr>
      <w:rPr>
        <w:rFonts w:ascii="Wingdings" w:hAnsi="Wingdings" w:hint="default"/>
      </w:rPr>
    </w:lvl>
    <w:lvl w:ilvl="3" w:tplc="FFFFFFFF" w:tentative="1">
      <w:start w:val="1"/>
      <w:numFmt w:val="bullet"/>
      <w:lvlText w:val=""/>
      <w:lvlJc w:val="left"/>
      <w:pPr>
        <w:tabs>
          <w:tab w:val="num" w:pos="4749"/>
        </w:tabs>
        <w:ind w:left="4749" w:hanging="360"/>
      </w:pPr>
      <w:rPr>
        <w:rFonts w:ascii="Symbol" w:hAnsi="Symbol" w:hint="default"/>
      </w:rPr>
    </w:lvl>
    <w:lvl w:ilvl="4" w:tplc="FFFFFFFF" w:tentative="1">
      <w:start w:val="1"/>
      <w:numFmt w:val="bullet"/>
      <w:lvlText w:val="o"/>
      <w:lvlJc w:val="left"/>
      <w:pPr>
        <w:tabs>
          <w:tab w:val="num" w:pos="5469"/>
        </w:tabs>
        <w:ind w:left="5469" w:hanging="360"/>
      </w:pPr>
      <w:rPr>
        <w:rFonts w:ascii="Courier New" w:hAnsi="Courier New" w:cs="Courier New" w:hint="default"/>
      </w:rPr>
    </w:lvl>
    <w:lvl w:ilvl="5" w:tplc="FFFFFFFF" w:tentative="1">
      <w:start w:val="1"/>
      <w:numFmt w:val="bullet"/>
      <w:lvlText w:val=""/>
      <w:lvlJc w:val="left"/>
      <w:pPr>
        <w:tabs>
          <w:tab w:val="num" w:pos="6189"/>
        </w:tabs>
        <w:ind w:left="6189" w:hanging="360"/>
      </w:pPr>
      <w:rPr>
        <w:rFonts w:ascii="Wingdings" w:hAnsi="Wingdings" w:hint="default"/>
      </w:rPr>
    </w:lvl>
    <w:lvl w:ilvl="6" w:tplc="FFFFFFFF" w:tentative="1">
      <w:start w:val="1"/>
      <w:numFmt w:val="bullet"/>
      <w:lvlText w:val=""/>
      <w:lvlJc w:val="left"/>
      <w:pPr>
        <w:tabs>
          <w:tab w:val="num" w:pos="6909"/>
        </w:tabs>
        <w:ind w:left="6909" w:hanging="360"/>
      </w:pPr>
      <w:rPr>
        <w:rFonts w:ascii="Symbol" w:hAnsi="Symbol" w:hint="default"/>
      </w:rPr>
    </w:lvl>
    <w:lvl w:ilvl="7" w:tplc="FFFFFFFF" w:tentative="1">
      <w:start w:val="1"/>
      <w:numFmt w:val="bullet"/>
      <w:lvlText w:val="o"/>
      <w:lvlJc w:val="left"/>
      <w:pPr>
        <w:tabs>
          <w:tab w:val="num" w:pos="7629"/>
        </w:tabs>
        <w:ind w:left="7629" w:hanging="360"/>
      </w:pPr>
      <w:rPr>
        <w:rFonts w:ascii="Courier New" w:hAnsi="Courier New" w:cs="Courier New" w:hint="default"/>
      </w:rPr>
    </w:lvl>
    <w:lvl w:ilvl="8" w:tplc="FFFFFFFF" w:tentative="1">
      <w:start w:val="1"/>
      <w:numFmt w:val="bullet"/>
      <w:lvlText w:val=""/>
      <w:lvlJc w:val="left"/>
      <w:pPr>
        <w:tabs>
          <w:tab w:val="num" w:pos="8349"/>
        </w:tabs>
        <w:ind w:left="8349" w:hanging="360"/>
      </w:pPr>
      <w:rPr>
        <w:rFonts w:ascii="Wingdings" w:hAnsi="Wingdings" w:hint="default"/>
      </w:rPr>
    </w:lvl>
  </w:abstractNum>
  <w:abstractNum w:abstractNumId="49" w15:restartNumberingAfterBreak="0">
    <w:nsid w:val="4AEB6109"/>
    <w:multiLevelType w:val="multilevel"/>
    <w:tmpl w:val="0409001F"/>
    <w:styleLink w:val="11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D520483"/>
    <w:multiLevelType w:val="multilevel"/>
    <w:tmpl w:val="AF0CE2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503D7EAC"/>
    <w:multiLevelType w:val="multilevel"/>
    <w:tmpl w:val="8DD81080"/>
    <w:lvl w:ilvl="0">
      <w:start w:val="1"/>
      <w:numFmt w:val="decimal"/>
      <w:lvlText w:val="%1."/>
      <w:lvlJc w:val="left"/>
      <w:pPr>
        <w:ind w:left="360" w:hanging="360"/>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858"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922"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pStyle w:val="50"/>
      <w:lvlText w:val=""/>
      <w:lvlJc w:val="left"/>
      <w:pPr>
        <w:ind w:left="2232" w:hanging="792"/>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55A2E3B"/>
    <w:multiLevelType w:val="multilevel"/>
    <w:tmpl w:val="9B3CE984"/>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hebrew1"/>
      <w:lvlText w:val="%5."/>
      <w:lvlJc w:val="left"/>
      <w:pPr>
        <w:ind w:left="2520" w:hanging="1080"/>
      </w:pPr>
      <w:rPr>
        <w:rFonts w:asciiTheme="minorBidi" w:hAnsiTheme="minorBidi" w:cstheme="minorBidi" w:hint="default"/>
        <w:bCs w:val="0"/>
        <w:iCs w:val="0"/>
        <w:sz w:val="2"/>
        <w:szCs w:val="24"/>
        <w:lang w:val="en-US"/>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55920ECB"/>
    <w:multiLevelType w:val="multilevel"/>
    <w:tmpl w:val="9B3CE984"/>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hebrew1"/>
      <w:lvlText w:val="%5."/>
      <w:lvlJc w:val="left"/>
      <w:pPr>
        <w:ind w:left="2520" w:hanging="1080"/>
      </w:pPr>
      <w:rPr>
        <w:rFonts w:asciiTheme="minorBidi" w:hAnsiTheme="minorBidi" w:cstheme="minorBidi" w:hint="default"/>
        <w:bCs w:val="0"/>
        <w:iCs w:val="0"/>
        <w:sz w:val="2"/>
        <w:szCs w:val="24"/>
        <w:lang w:val="en-US"/>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55" w15:restartNumberingAfterBreak="0">
    <w:nsid w:val="5A510BFA"/>
    <w:multiLevelType w:val="hybridMultilevel"/>
    <w:tmpl w:val="D62AC52C"/>
    <w:lvl w:ilvl="0" w:tplc="32EAA4F8">
      <w:start w:val="1"/>
      <w:numFmt w:val="hebrew1"/>
      <w:lvlText w:val="%1."/>
      <w:lvlJc w:val="center"/>
      <w:pPr>
        <w:ind w:left="720" w:hanging="360"/>
      </w:pPr>
      <w:rPr>
        <w:lang w:val="en-US"/>
      </w:rPr>
    </w:lvl>
    <w:lvl w:ilvl="1" w:tplc="11F8952E">
      <w:start w:val="1"/>
      <w:numFmt w:val="hebrew1"/>
      <w:lvlText w:val="%2."/>
      <w:lvlJc w:val="left"/>
      <w:pPr>
        <w:ind w:left="1440" w:hanging="360"/>
      </w:pPr>
      <w:rPr>
        <w:rFonts w:ascii="Times New Roman" w:eastAsia="Times New Roman" w:hAnsi="Times New Roman" w:cs="David"/>
        <w:b w:val="0"/>
        <w:bCs w:val="0"/>
      </w:rPr>
    </w:lvl>
    <w:lvl w:ilvl="2" w:tplc="0409001B">
      <w:start w:val="1"/>
      <w:numFmt w:val="lowerRoman"/>
      <w:lvlText w:val="%3."/>
      <w:lvlJc w:val="right"/>
      <w:pPr>
        <w:ind w:left="2160" w:hanging="180"/>
      </w:pPr>
    </w:lvl>
    <w:lvl w:ilvl="3" w:tplc="D6E80A76">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B6C0196"/>
    <w:multiLevelType w:val="multilevel"/>
    <w:tmpl w:val="00FC1260"/>
    <w:lvl w:ilvl="0">
      <w:start w:val="1"/>
      <w:numFmt w:val="decimal"/>
      <w:lvlText w:val="%1."/>
      <w:lvlJc w:val="left"/>
      <w:pPr>
        <w:tabs>
          <w:tab w:val="num" w:pos="795"/>
        </w:tabs>
        <w:ind w:left="795" w:right="795" w:hanging="795"/>
      </w:pPr>
      <w:rPr>
        <w:rFonts w:hint="default"/>
        <w:b/>
        <w:bCs/>
        <w:sz w:val="24"/>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57" w15:restartNumberingAfterBreak="0">
    <w:nsid w:val="5EAF24B0"/>
    <w:multiLevelType w:val="multilevel"/>
    <w:tmpl w:val="03AE9986"/>
    <w:lvl w:ilvl="0">
      <w:start w:val="1"/>
      <w:numFmt w:val="decimal"/>
      <w:lvlText w:val="%1."/>
      <w:lvlJc w:val="left"/>
      <w:pPr>
        <w:ind w:left="360" w:hanging="360"/>
      </w:pPr>
      <w:rPr>
        <w:rFonts w:ascii="Arial" w:hAnsi="Arial" w:cs="Arial" w:hint="default"/>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5F005412"/>
    <w:multiLevelType w:val="hybridMultilevel"/>
    <w:tmpl w:val="2828FC18"/>
    <w:lvl w:ilvl="0" w:tplc="BD2CE1BE">
      <w:start w:val="1"/>
      <w:numFmt w:val="decimal"/>
      <w:lvlText w:val="(%1)"/>
      <w:lvlJc w:val="left"/>
      <w:pPr>
        <w:tabs>
          <w:tab w:val="num" w:pos="2490"/>
        </w:tabs>
        <w:ind w:left="2490" w:hanging="690"/>
      </w:pPr>
      <w:rPr>
        <w:rFonts w:ascii="Times New Roman" w:eastAsia="Times New Roman" w:hAnsi="Times New Roman" w:cs="Times New Roman"/>
      </w:r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59" w15:restartNumberingAfterBreak="0">
    <w:nsid w:val="612104D4"/>
    <w:multiLevelType w:val="multilevel"/>
    <w:tmpl w:val="DBEA6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61413EC8"/>
    <w:multiLevelType w:val="multilevel"/>
    <w:tmpl w:val="E0D026E6"/>
    <w:lvl w:ilvl="0">
      <w:start w:val="1"/>
      <w:numFmt w:val="decimal"/>
      <w:pStyle w:val="a0"/>
      <w:lvlText w:val="%1."/>
      <w:lvlJc w:val="left"/>
      <w:pPr>
        <w:tabs>
          <w:tab w:val="num" w:pos="567"/>
        </w:tabs>
        <w:ind w:left="567" w:right="567" w:hanging="567"/>
      </w:pPr>
      <w:rPr>
        <w:rFonts w:hint="default"/>
      </w:rPr>
    </w:lvl>
    <w:lvl w:ilvl="1">
      <w:start w:val="1"/>
      <w:numFmt w:val="hebrew1"/>
      <w:lvlText w:val="%2)"/>
      <w:lvlJc w:val="left"/>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decimal"/>
      <w:lvlText w:val="%5."/>
      <w:lvlJc w:val="left"/>
      <w:pPr>
        <w:tabs>
          <w:tab w:val="num" w:pos="2835"/>
        </w:tabs>
        <w:ind w:left="2835" w:right="2835" w:hanging="567"/>
      </w:pPr>
      <w:rPr>
        <w:rFonts w:hint="default"/>
      </w:rPr>
    </w:lvl>
    <w:lvl w:ilvl="5">
      <w:start w:val="1"/>
      <w:numFmt w:val="hebrew1"/>
      <w:lvlText w:val="%6)"/>
      <w:lvlJc w:val="left"/>
      <w:pPr>
        <w:tabs>
          <w:tab w:val="num" w:pos="3402"/>
        </w:tabs>
        <w:ind w:left="3402" w:right="3402" w:hanging="567"/>
      </w:pPr>
      <w:rPr>
        <w:rFonts w:hint="default"/>
      </w:rPr>
    </w:lvl>
    <w:lvl w:ilvl="6">
      <w:start w:val="1"/>
      <w:numFmt w:val="decimal"/>
      <w:lvlText w:val="%7."/>
      <w:lvlJc w:val="left"/>
      <w:pPr>
        <w:tabs>
          <w:tab w:val="num" w:pos="3969"/>
        </w:tabs>
        <w:ind w:left="3969" w:right="3969" w:hanging="567"/>
      </w:pPr>
      <w:rPr>
        <w:rFonts w:hint="default"/>
      </w:rPr>
    </w:lvl>
    <w:lvl w:ilvl="7">
      <w:start w:val="1"/>
      <w:numFmt w:val="hebrew1"/>
      <w:lvlText w:val="%8)"/>
      <w:lvlJc w:val="left"/>
      <w:pPr>
        <w:tabs>
          <w:tab w:val="num" w:pos="4536"/>
        </w:tabs>
        <w:ind w:left="4536" w:right="4536" w:hanging="567"/>
      </w:pPr>
      <w:rPr>
        <w:rFonts w:hint="default"/>
      </w:rPr>
    </w:lvl>
    <w:lvl w:ilvl="8">
      <w:start w:val="1"/>
      <w:numFmt w:val="decimal"/>
      <w:lvlText w:val="%9."/>
      <w:lvlJc w:val="left"/>
      <w:pPr>
        <w:tabs>
          <w:tab w:val="num" w:pos="5103"/>
        </w:tabs>
        <w:ind w:left="5103" w:right="5103" w:hanging="567"/>
      </w:pPr>
      <w:rPr>
        <w:rFonts w:hint="default"/>
      </w:rPr>
    </w:lvl>
  </w:abstractNum>
  <w:abstractNum w:abstractNumId="61" w15:restartNumberingAfterBreak="0">
    <w:nsid w:val="62ED6036"/>
    <w:multiLevelType w:val="multilevel"/>
    <w:tmpl w:val="84DED5B6"/>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rPr>
        <w:i w:val="0"/>
        <w:i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3" w15:restartNumberingAfterBreak="0">
    <w:nsid w:val="668C55DE"/>
    <w:multiLevelType w:val="multilevel"/>
    <w:tmpl w:val="5AF6FE6C"/>
    <w:lvl w:ilvl="0">
      <w:start w:val="1"/>
      <w:numFmt w:val="decimal"/>
      <w:pStyle w:val="12"/>
      <w:lvlText w:val="%1."/>
      <w:lvlJc w:val="left"/>
      <w:pPr>
        <w:ind w:left="360" w:hanging="360"/>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2"/>
      <w:lvlText w:val="%1.%2."/>
      <w:lvlJc w:val="left"/>
      <w:pPr>
        <w:ind w:left="858"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2"/>
      <w:lvlText w:val="%1.%2.%3."/>
      <w:lvlJc w:val="left"/>
      <w:pPr>
        <w:ind w:left="1922"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2"/>
      <w:lvlText w:val="%1.%2.%3.%4."/>
      <w:lvlJc w:val="left"/>
      <w:pPr>
        <w:ind w:left="1728" w:hanging="648"/>
      </w:pPr>
      <w:rPr>
        <w:b w:val="0"/>
        <w:bCs w:val="0"/>
        <w:i w:val="0"/>
        <w:iCs w:val="0"/>
        <w:caps w:val="0"/>
        <w:smallCaps w:val="0"/>
        <w:strike w:val="0"/>
        <w:dstrike w:val="0"/>
        <w:outline w:val="0"/>
        <w:shadow w:val="0"/>
        <w:emboss w:val="0"/>
        <w:imprint w:val="0"/>
        <w:noProof w:val="0"/>
        <w:vanish w:val="0"/>
        <w:color w:val="000000" w:themeColor="text1"/>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60"/>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67CF341F"/>
    <w:multiLevelType w:val="multilevel"/>
    <w:tmpl w:val="9B3CE984"/>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hebrew1"/>
      <w:lvlText w:val="%5."/>
      <w:lvlJc w:val="left"/>
      <w:pPr>
        <w:ind w:left="2520" w:hanging="1080"/>
      </w:pPr>
      <w:rPr>
        <w:rFonts w:asciiTheme="minorBidi" w:hAnsiTheme="minorBidi" w:cstheme="minorBidi" w:hint="default"/>
        <w:bCs w:val="0"/>
        <w:iCs w:val="0"/>
        <w:sz w:val="2"/>
        <w:szCs w:val="24"/>
        <w:lang w:val="en-US"/>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68A5629C"/>
    <w:multiLevelType w:val="hybridMultilevel"/>
    <w:tmpl w:val="B4FA8570"/>
    <w:lvl w:ilvl="0" w:tplc="04090001">
      <w:start w:val="1"/>
      <w:numFmt w:val="bullet"/>
      <w:lvlText w:val=""/>
      <w:lvlJc w:val="left"/>
      <w:pPr>
        <w:tabs>
          <w:tab w:val="num" w:pos="4680"/>
        </w:tabs>
        <w:ind w:left="4680" w:right="2700" w:hanging="360"/>
      </w:pPr>
      <w:rPr>
        <w:rFonts w:ascii="Symbol" w:hAnsi="Symbol" w:hint="default"/>
      </w:rPr>
    </w:lvl>
    <w:lvl w:ilvl="1" w:tplc="04090013">
      <w:start w:val="1"/>
      <w:numFmt w:val="hebrew1"/>
      <w:lvlText w:val="%2."/>
      <w:lvlJc w:val="center"/>
      <w:pPr>
        <w:tabs>
          <w:tab w:val="num" w:pos="5400"/>
        </w:tabs>
        <w:ind w:left="5400" w:hanging="360"/>
      </w:pPr>
      <w:rPr>
        <w:rFonts w:hint="default"/>
      </w:rPr>
    </w:lvl>
    <w:lvl w:ilvl="2" w:tplc="04090001">
      <w:start w:val="1"/>
      <w:numFmt w:val="bullet"/>
      <w:lvlText w:val=""/>
      <w:lvlJc w:val="left"/>
      <w:pPr>
        <w:tabs>
          <w:tab w:val="num" w:pos="6120"/>
        </w:tabs>
        <w:ind w:left="6120" w:right="4140" w:hanging="180"/>
      </w:pPr>
      <w:rPr>
        <w:rFonts w:ascii="Symbol" w:hAnsi="Symbol" w:hint="default"/>
      </w:rPr>
    </w:lvl>
    <w:lvl w:ilvl="3" w:tplc="040D000F">
      <w:start w:val="1"/>
      <w:numFmt w:val="decimal"/>
      <w:lvlText w:val="%4."/>
      <w:lvlJc w:val="left"/>
      <w:pPr>
        <w:tabs>
          <w:tab w:val="num" w:pos="6840"/>
        </w:tabs>
        <w:ind w:left="6840" w:right="4860" w:hanging="360"/>
      </w:pPr>
    </w:lvl>
    <w:lvl w:ilvl="4" w:tplc="040D0019">
      <w:start w:val="1"/>
      <w:numFmt w:val="lowerLetter"/>
      <w:lvlText w:val="%5."/>
      <w:lvlJc w:val="left"/>
      <w:pPr>
        <w:tabs>
          <w:tab w:val="num" w:pos="7560"/>
        </w:tabs>
        <w:ind w:left="7560" w:right="5580" w:hanging="360"/>
      </w:pPr>
    </w:lvl>
    <w:lvl w:ilvl="5" w:tplc="040D001B" w:tentative="1">
      <w:start w:val="1"/>
      <w:numFmt w:val="lowerRoman"/>
      <w:lvlText w:val="%6."/>
      <w:lvlJc w:val="right"/>
      <w:pPr>
        <w:tabs>
          <w:tab w:val="num" w:pos="8280"/>
        </w:tabs>
        <w:ind w:left="8280" w:right="6300" w:hanging="180"/>
      </w:pPr>
    </w:lvl>
    <w:lvl w:ilvl="6" w:tplc="040D000F" w:tentative="1">
      <w:start w:val="1"/>
      <w:numFmt w:val="decimal"/>
      <w:lvlText w:val="%7."/>
      <w:lvlJc w:val="left"/>
      <w:pPr>
        <w:tabs>
          <w:tab w:val="num" w:pos="9000"/>
        </w:tabs>
        <w:ind w:left="9000" w:right="7020" w:hanging="360"/>
      </w:pPr>
    </w:lvl>
    <w:lvl w:ilvl="7" w:tplc="040D0019" w:tentative="1">
      <w:start w:val="1"/>
      <w:numFmt w:val="lowerLetter"/>
      <w:lvlText w:val="%8."/>
      <w:lvlJc w:val="left"/>
      <w:pPr>
        <w:tabs>
          <w:tab w:val="num" w:pos="9720"/>
        </w:tabs>
        <w:ind w:left="9720" w:right="7740" w:hanging="360"/>
      </w:pPr>
    </w:lvl>
    <w:lvl w:ilvl="8" w:tplc="040D001B" w:tentative="1">
      <w:start w:val="1"/>
      <w:numFmt w:val="lowerRoman"/>
      <w:lvlText w:val="%9."/>
      <w:lvlJc w:val="right"/>
      <w:pPr>
        <w:tabs>
          <w:tab w:val="num" w:pos="10440"/>
        </w:tabs>
        <w:ind w:left="10440" w:right="8460" w:hanging="180"/>
      </w:pPr>
    </w:lvl>
  </w:abstractNum>
  <w:abstractNum w:abstractNumId="66" w15:restartNumberingAfterBreak="0">
    <w:nsid w:val="6C5411F6"/>
    <w:multiLevelType w:val="hybridMultilevel"/>
    <w:tmpl w:val="8CB45FFC"/>
    <w:lvl w:ilvl="0" w:tplc="FFFFFFFF">
      <w:start w:val="1"/>
      <w:numFmt w:val="hebrew1"/>
      <w:lvlText w:val="%1."/>
      <w:lvlJc w:val="left"/>
      <w:pPr>
        <w:tabs>
          <w:tab w:val="num" w:pos="1410"/>
        </w:tabs>
        <w:ind w:left="1410" w:right="1410" w:hanging="390"/>
      </w:pPr>
      <w:rPr>
        <w:rFonts w:ascii="Times New Roman" w:hAnsi="Times New Roman" w:cs="David"/>
      </w:rPr>
    </w:lvl>
    <w:lvl w:ilvl="1" w:tplc="FFFFFFFF">
      <w:start w:val="4"/>
      <w:numFmt w:val="decimal"/>
      <w:lvlText w:val="%2."/>
      <w:lvlJc w:val="left"/>
      <w:pPr>
        <w:tabs>
          <w:tab w:val="num" w:pos="2460"/>
        </w:tabs>
        <w:ind w:left="2460" w:right="2460" w:hanging="720"/>
      </w:pPr>
      <w:rPr>
        <w:rFonts w:ascii="Times New Roman" w:hAnsi="Times New Roman" w:cs="Times New Roman"/>
      </w:rPr>
    </w:lvl>
    <w:lvl w:ilvl="2" w:tplc="FFFFFFFF">
      <w:start w:val="1"/>
      <w:numFmt w:val="decimal"/>
      <w:lvlText w:val="%3."/>
      <w:lvlJc w:val="left"/>
      <w:pPr>
        <w:tabs>
          <w:tab w:val="num" w:pos="2160"/>
        </w:tabs>
        <w:ind w:left="2160" w:right="2160" w:hanging="360"/>
      </w:pPr>
      <w:rPr>
        <w:rFonts w:ascii="Times New Roman" w:hAnsi="Times New Roman" w:cs="Times New Roman"/>
      </w:rPr>
    </w:lvl>
    <w:lvl w:ilvl="3" w:tplc="FFFFFFFF">
      <w:start w:val="1"/>
      <w:numFmt w:val="decimal"/>
      <w:lvlText w:val="%4."/>
      <w:lvlJc w:val="left"/>
      <w:pPr>
        <w:tabs>
          <w:tab w:val="num" w:pos="2880"/>
        </w:tabs>
        <w:ind w:left="2880" w:right="2880" w:hanging="360"/>
      </w:pPr>
      <w:rPr>
        <w:rFonts w:ascii="Times New Roman" w:hAnsi="Times New Roman" w:cs="Times New Roman"/>
      </w:rPr>
    </w:lvl>
    <w:lvl w:ilvl="4" w:tplc="FFFFFFFF">
      <w:start w:val="1"/>
      <w:numFmt w:val="decimal"/>
      <w:lvlText w:val="%5."/>
      <w:lvlJc w:val="left"/>
      <w:pPr>
        <w:tabs>
          <w:tab w:val="num" w:pos="3600"/>
        </w:tabs>
        <w:ind w:left="3600" w:right="3600" w:hanging="360"/>
      </w:pPr>
      <w:rPr>
        <w:rFonts w:ascii="Times New Roman" w:hAnsi="Times New Roman" w:cs="Times New Roman"/>
      </w:rPr>
    </w:lvl>
    <w:lvl w:ilvl="5" w:tplc="FFFFFFFF">
      <w:start w:val="1"/>
      <w:numFmt w:val="decimal"/>
      <w:lvlText w:val="%6."/>
      <w:lvlJc w:val="left"/>
      <w:pPr>
        <w:tabs>
          <w:tab w:val="num" w:pos="4320"/>
        </w:tabs>
        <w:ind w:left="4320" w:right="4320" w:hanging="360"/>
      </w:pPr>
      <w:rPr>
        <w:rFonts w:ascii="Times New Roman" w:hAnsi="Times New Roman" w:cs="Times New Roman"/>
      </w:rPr>
    </w:lvl>
    <w:lvl w:ilvl="6" w:tplc="FFFFFFFF">
      <w:start w:val="1"/>
      <w:numFmt w:val="decimal"/>
      <w:lvlText w:val="%7."/>
      <w:lvlJc w:val="left"/>
      <w:pPr>
        <w:tabs>
          <w:tab w:val="num" w:pos="5040"/>
        </w:tabs>
        <w:ind w:left="5040" w:right="5040" w:hanging="360"/>
      </w:pPr>
      <w:rPr>
        <w:rFonts w:ascii="Times New Roman" w:hAnsi="Times New Roman" w:cs="Times New Roman"/>
      </w:rPr>
    </w:lvl>
    <w:lvl w:ilvl="7" w:tplc="FFFFFFFF">
      <w:start w:val="1"/>
      <w:numFmt w:val="decimal"/>
      <w:lvlText w:val="%8."/>
      <w:lvlJc w:val="left"/>
      <w:pPr>
        <w:tabs>
          <w:tab w:val="num" w:pos="5760"/>
        </w:tabs>
        <w:ind w:left="5760" w:right="5760" w:hanging="360"/>
      </w:pPr>
      <w:rPr>
        <w:rFonts w:ascii="Times New Roman" w:hAnsi="Times New Roman" w:cs="Times New Roman"/>
      </w:rPr>
    </w:lvl>
    <w:lvl w:ilvl="8" w:tplc="FFFFFFFF">
      <w:start w:val="1"/>
      <w:numFmt w:val="decimal"/>
      <w:lvlText w:val="%9."/>
      <w:lvlJc w:val="left"/>
      <w:pPr>
        <w:tabs>
          <w:tab w:val="num" w:pos="6480"/>
        </w:tabs>
        <w:ind w:left="6480" w:right="6480" w:hanging="360"/>
      </w:pPr>
      <w:rPr>
        <w:rFonts w:ascii="Times New Roman" w:hAnsi="Times New Roman" w:cs="Times New Roman"/>
      </w:rPr>
    </w:lvl>
  </w:abstractNum>
  <w:abstractNum w:abstractNumId="6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2E86E43"/>
    <w:multiLevelType w:val="multilevel"/>
    <w:tmpl w:val="AF527036"/>
    <w:lvl w:ilvl="0">
      <w:start w:val="1"/>
      <w:numFmt w:val="decimal"/>
      <w:lvlText w:val="%1."/>
      <w:lvlJc w:val="left"/>
      <w:pPr>
        <w:ind w:left="360" w:hanging="360"/>
      </w:pPr>
    </w:lvl>
    <w:lvl w:ilvl="1">
      <w:start w:val="1"/>
      <w:numFmt w:val="decimal"/>
      <w:lvlText w:val="%1.%2."/>
      <w:lvlJc w:val="left"/>
      <w:pPr>
        <w:ind w:left="858" w:hanging="432"/>
      </w:pPr>
      <w:rPr>
        <w:sz w:val="24"/>
        <w:szCs w:val="24"/>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lowerRoman"/>
      <w:lvlText w:val="%5."/>
      <w:lvlJc w:val="righ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735F4967"/>
    <w:multiLevelType w:val="hybridMultilevel"/>
    <w:tmpl w:val="6C2079BA"/>
    <w:lvl w:ilvl="0" w:tplc="04090001">
      <w:start w:val="1"/>
      <w:numFmt w:val="hebrew1"/>
      <w:lvlText w:val="%1."/>
      <w:lvlJc w:val="center"/>
      <w:pPr>
        <w:tabs>
          <w:tab w:val="num" w:pos="1080"/>
        </w:tabs>
        <w:ind w:left="1080" w:right="1080" w:hanging="360"/>
      </w:pPr>
      <w:rPr>
        <w:rFonts w:ascii="Times New Roman" w:hAnsi="Times New Roman" w:cs="Times New Roman"/>
      </w:rPr>
    </w:lvl>
    <w:lvl w:ilvl="1" w:tplc="04090003">
      <w:start w:val="14"/>
      <w:numFmt w:val="decimal"/>
      <w:lvlText w:val="%2."/>
      <w:lvlJc w:val="left"/>
      <w:pPr>
        <w:tabs>
          <w:tab w:val="num" w:pos="2160"/>
        </w:tabs>
        <w:ind w:left="2160" w:right="2160" w:hanging="720"/>
      </w:pPr>
      <w:rPr>
        <w:rFonts w:ascii="Times New Roman" w:hAnsi="Times New Roman" w:cs="Times New Roman" w:hint="default"/>
      </w:rPr>
    </w:lvl>
    <w:lvl w:ilvl="2" w:tplc="04090005">
      <w:start w:val="2"/>
      <w:numFmt w:val="hebrew1"/>
      <w:lvlText w:val="%3)"/>
      <w:lvlJc w:val="left"/>
      <w:pPr>
        <w:tabs>
          <w:tab w:val="num" w:pos="2700"/>
        </w:tabs>
        <w:ind w:left="2700" w:right="2700" w:hanging="360"/>
      </w:pPr>
      <w:rPr>
        <w:rFonts w:ascii="Times New Roman" w:hAnsi="Times New Roman" w:cs="Times New Roman" w:hint="default"/>
      </w:rPr>
    </w:lvl>
    <w:lvl w:ilvl="3" w:tplc="04090001">
      <w:start w:val="1"/>
      <w:numFmt w:val="hebrew1"/>
      <w:lvlText w:val="%4."/>
      <w:lvlJc w:val="center"/>
      <w:pPr>
        <w:tabs>
          <w:tab w:val="num" w:pos="3240"/>
        </w:tabs>
        <w:ind w:left="3240" w:right="3240" w:hanging="360"/>
      </w:pPr>
      <w:rPr>
        <w:rFonts w:ascii="Times New Roman" w:hAnsi="Times New Roman" w:cs="Times New Roman"/>
      </w:rPr>
    </w:lvl>
    <w:lvl w:ilvl="4" w:tplc="04090003">
      <w:start w:val="1"/>
      <w:numFmt w:val="lowerLetter"/>
      <w:lvlText w:val="%5."/>
      <w:lvlJc w:val="left"/>
      <w:pPr>
        <w:tabs>
          <w:tab w:val="num" w:pos="3960"/>
        </w:tabs>
        <w:ind w:left="3960" w:right="3960" w:hanging="360"/>
      </w:pPr>
      <w:rPr>
        <w:rFonts w:ascii="Times New Roman" w:hAnsi="Times New Roman" w:cs="Times New Roman"/>
      </w:rPr>
    </w:lvl>
    <w:lvl w:ilvl="5" w:tplc="04090005">
      <w:start w:val="1"/>
      <w:numFmt w:val="lowerRoman"/>
      <w:lvlText w:val="%6."/>
      <w:lvlJc w:val="right"/>
      <w:pPr>
        <w:tabs>
          <w:tab w:val="num" w:pos="4680"/>
        </w:tabs>
        <w:ind w:left="4680" w:right="4680" w:hanging="180"/>
      </w:pPr>
      <w:rPr>
        <w:rFonts w:ascii="Times New Roman" w:hAnsi="Times New Roman" w:cs="Times New Roman"/>
      </w:rPr>
    </w:lvl>
    <w:lvl w:ilvl="6" w:tplc="04090001">
      <w:start w:val="1"/>
      <w:numFmt w:val="decimal"/>
      <w:lvlText w:val="%7."/>
      <w:lvlJc w:val="left"/>
      <w:pPr>
        <w:tabs>
          <w:tab w:val="num" w:pos="5400"/>
        </w:tabs>
        <w:ind w:left="5400" w:right="5400" w:hanging="360"/>
      </w:pPr>
      <w:rPr>
        <w:rFonts w:ascii="Times New Roman" w:hAnsi="Times New Roman" w:cs="Times New Roman"/>
      </w:rPr>
    </w:lvl>
    <w:lvl w:ilvl="7" w:tplc="04090003">
      <w:start w:val="1"/>
      <w:numFmt w:val="lowerLetter"/>
      <w:lvlText w:val="%8."/>
      <w:lvlJc w:val="left"/>
      <w:pPr>
        <w:tabs>
          <w:tab w:val="num" w:pos="6120"/>
        </w:tabs>
        <w:ind w:left="6120" w:right="6120" w:hanging="360"/>
      </w:pPr>
      <w:rPr>
        <w:rFonts w:ascii="Times New Roman" w:hAnsi="Times New Roman" w:cs="Times New Roman"/>
      </w:rPr>
    </w:lvl>
    <w:lvl w:ilvl="8" w:tplc="04090005">
      <w:start w:val="1"/>
      <w:numFmt w:val="lowerRoman"/>
      <w:lvlText w:val="%9."/>
      <w:lvlJc w:val="right"/>
      <w:pPr>
        <w:tabs>
          <w:tab w:val="num" w:pos="6840"/>
        </w:tabs>
        <w:ind w:left="6840" w:right="6840" w:hanging="180"/>
      </w:pPr>
      <w:rPr>
        <w:rFonts w:ascii="Times New Roman" w:hAnsi="Times New Roman" w:cs="Times New Roman"/>
      </w:rPr>
    </w:lvl>
  </w:abstractNum>
  <w:abstractNum w:abstractNumId="70" w15:restartNumberingAfterBreak="0">
    <w:nsid w:val="73886E1C"/>
    <w:multiLevelType w:val="multilevel"/>
    <w:tmpl w:val="9E386C0C"/>
    <w:lvl w:ilvl="0">
      <w:start w:val="1"/>
      <w:numFmt w:val="decimal"/>
      <w:lvlText w:val="%1."/>
      <w:lvlJc w:val="left"/>
      <w:pPr>
        <w:tabs>
          <w:tab w:val="num" w:pos="360"/>
        </w:tabs>
        <w:ind w:left="360" w:hanging="360"/>
      </w:pPr>
      <w:rPr>
        <w:rFonts w:ascii="Times New Roman" w:hAnsi="Times New Roman" w:cs="Times New Roman"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1" w15:restartNumberingAfterBreak="0">
    <w:nsid w:val="73915D3C"/>
    <w:multiLevelType w:val="multilevel"/>
    <w:tmpl w:val="49BC25FA"/>
    <w:lvl w:ilvl="0">
      <w:start w:val="1"/>
      <w:numFmt w:val="decimal"/>
      <w:pStyle w:val="a1"/>
      <w:lvlText w:val="%1."/>
      <w:lvlJc w:val="left"/>
      <w:pPr>
        <w:tabs>
          <w:tab w:val="num" w:pos="720"/>
        </w:tabs>
        <w:ind w:left="720" w:hanging="720"/>
      </w:pPr>
      <w:rPr>
        <w:rFonts w:hint="default"/>
      </w:rPr>
    </w:lvl>
    <w:lvl w:ilvl="1">
      <w:start w:val="1"/>
      <w:numFmt w:val="decimal"/>
      <w:lvlText w:val="%2."/>
      <w:lvlJc w:val="left"/>
      <w:pPr>
        <w:tabs>
          <w:tab w:val="num" w:pos="1211"/>
        </w:tabs>
        <w:ind w:left="1211" w:hanging="360"/>
      </w:pPr>
      <w:rPr>
        <w:rFonts w:hint="default"/>
      </w:rPr>
    </w:lvl>
    <w:lvl w:ilvl="2">
      <w:start w:val="1"/>
      <w:numFmt w:val="decimal"/>
      <w:isLgl/>
      <w:lvlText w:val="%1.%2.%3"/>
      <w:lvlJc w:val="left"/>
      <w:pPr>
        <w:tabs>
          <w:tab w:val="num" w:pos="2421"/>
        </w:tabs>
        <w:ind w:left="2421" w:hanging="720"/>
      </w:pPr>
      <w:rPr>
        <w:rFonts w:hint="default"/>
      </w:rPr>
    </w:lvl>
    <w:lvl w:ilvl="3">
      <w:start w:val="1"/>
      <w:numFmt w:val="decimal"/>
      <w:isLgl/>
      <w:lvlText w:val="%1.%2.%3.%4"/>
      <w:lvlJc w:val="left"/>
      <w:pPr>
        <w:tabs>
          <w:tab w:val="num" w:pos="1530"/>
        </w:tabs>
        <w:ind w:left="153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72" w15:restartNumberingAfterBreak="0">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3" w15:restartNumberingAfterBreak="0">
    <w:nsid w:val="78CE4E09"/>
    <w:multiLevelType w:val="hybridMultilevel"/>
    <w:tmpl w:val="1B16836C"/>
    <w:lvl w:ilvl="0" w:tplc="DF6CF6FE">
      <w:start w:val="1"/>
      <w:numFmt w:val="hebrew1"/>
      <w:pStyle w:val="a2"/>
      <w:lvlText w:val="%1."/>
      <w:lvlJc w:val="left"/>
      <w:pPr>
        <w:tabs>
          <w:tab w:val="num" w:pos="3705"/>
        </w:tabs>
        <w:ind w:left="3705" w:hanging="360"/>
      </w:pPr>
      <w:rPr>
        <w:rFonts w:hint="cs"/>
      </w:rPr>
    </w:lvl>
    <w:lvl w:ilvl="1" w:tplc="17CEB086">
      <w:start w:val="1"/>
      <w:numFmt w:val="bullet"/>
      <w:lvlText w:val=""/>
      <w:lvlJc w:val="left"/>
      <w:pPr>
        <w:tabs>
          <w:tab w:val="num" w:pos="4292"/>
        </w:tabs>
        <w:ind w:left="4292" w:hanging="227"/>
      </w:pPr>
      <w:rPr>
        <w:rFonts w:ascii="Symbol" w:hAnsi="Symbol" w:hint="default"/>
      </w:rPr>
    </w:lvl>
    <w:lvl w:ilvl="2" w:tplc="B3F0ADCE">
      <w:start w:val="1"/>
      <w:numFmt w:val="bullet"/>
      <w:lvlText w:val=""/>
      <w:lvlJc w:val="left"/>
      <w:pPr>
        <w:tabs>
          <w:tab w:val="num" w:pos="4875"/>
        </w:tabs>
        <w:ind w:left="4875" w:hanging="396"/>
      </w:pPr>
      <w:rPr>
        <w:rFonts w:ascii="Wingdings" w:hAnsi="Wingdings" w:hint="default"/>
      </w:rPr>
    </w:lvl>
    <w:lvl w:ilvl="3" w:tplc="4F48DCD2" w:tentative="1">
      <w:start w:val="1"/>
      <w:numFmt w:val="bullet"/>
      <w:lvlText w:val=""/>
      <w:lvlJc w:val="left"/>
      <w:pPr>
        <w:tabs>
          <w:tab w:val="num" w:pos="5865"/>
        </w:tabs>
        <w:ind w:left="5865" w:hanging="360"/>
      </w:pPr>
      <w:rPr>
        <w:rFonts w:ascii="Symbol" w:hAnsi="Symbol" w:hint="default"/>
      </w:rPr>
    </w:lvl>
    <w:lvl w:ilvl="4" w:tplc="1910D4D4" w:tentative="1">
      <w:start w:val="1"/>
      <w:numFmt w:val="bullet"/>
      <w:lvlText w:val="o"/>
      <w:lvlJc w:val="left"/>
      <w:pPr>
        <w:tabs>
          <w:tab w:val="num" w:pos="6585"/>
        </w:tabs>
        <w:ind w:left="6585" w:hanging="360"/>
      </w:pPr>
      <w:rPr>
        <w:rFonts w:ascii="Courier New" w:hAnsi="Courier New" w:hint="default"/>
      </w:rPr>
    </w:lvl>
    <w:lvl w:ilvl="5" w:tplc="56C2BF68" w:tentative="1">
      <w:start w:val="1"/>
      <w:numFmt w:val="bullet"/>
      <w:lvlText w:val=""/>
      <w:lvlJc w:val="left"/>
      <w:pPr>
        <w:tabs>
          <w:tab w:val="num" w:pos="7305"/>
        </w:tabs>
        <w:ind w:left="7305" w:hanging="360"/>
      </w:pPr>
      <w:rPr>
        <w:rFonts w:ascii="Wingdings" w:hAnsi="Wingdings" w:hint="default"/>
      </w:rPr>
    </w:lvl>
    <w:lvl w:ilvl="6" w:tplc="8E50088A" w:tentative="1">
      <w:start w:val="1"/>
      <w:numFmt w:val="bullet"/>
      <w:lvlText w:val=""/>
      <w:lvlJc w:val="left"/>
      <w:pPr>
        <w:tabs>
          <w:tab w:val="num" w:pos="8025"/>
        </w:tabs>
        <w:ind w:left="8025" w:hanging="360"/>
      </w:pPr>
      <w:rPr>
        <w:rFonts w:ascii="Symbol" w:hAnsi="Symbol" w:hint="default"/>
      </w:rPr>
    </w:lvl>
    <w:lvl w:ilvl="7" w:tplc="1B34FB20" w:tentative="1">
      <w:start w:val="1"/>
      <w:numFmt w:val="bullet"/>
      <w:lvlText w:val="o"/>
      <w:lvlJc w:val="left"/>
      <w:pPr>
        <w:tabs>
          <w:tab w:val="num" w:pos="8745"/>
        </w:tabs>
        <w:ind w:left="8745" w:hanging="360"/>
      </w:pPr>
      <w:rPr>
        <w:rFonts w:ascii="Courier New" w:hAnsi="Courier New" w:hint="default"/>
      </w:rPr>
    </w:lvl>
    <w:lvl w:ilvl="8" w:tplc="C3029B30" w:tentative="1">
      <w:start w:val="1"/>
      <w:numFmt w:val="bullet"/>
      <w:lvlText w:val=""/>
      <w:lvlJc w:val="left"/>
      <w:pPr>
        <w:tabs>
          <w:tab w:val="num" w:pos="9465"/>
        </w:tabs>
        <w:ind w:left="9465" w:hanging="360"/>
      </w:pPr>
      <w:rPr>
        <w:rFonts w:ascii="Wingdings" w:hAnsi="Wingdings" w:hint="default"/>
      </w:rPr>
    </w:lvl>
  </w:abstractNum>
  <w:abstractNum w:abstractNumId="74" w15:restartNumberingAfterBreak="0">
    <w:nsid w:val="790B6CD3"/>
    <w:multiLevelType w:val="multilevel"/>
    <w:tmpl w:val="A2426E70"/>
    <w:lvl w:ilvl="0">
      <w:start w:val="1"/>
      <w:numFmt w:val="decimal"/>
      <w:pStyle w:val="13"/>
      <w:lvlText w:val="%1."/>
      <w:lvlJc w:val="left"/>
      <w:pPr>
        <w:tabs>
          <w:tab w:val="num" w:pos="360"/>
        </w:tabs>
        <w:ind w:left="360" w:right="360" w:hanging="360"/>
      </w:pPr>
      <w:rPr>
        <w:rFonts w:hint="default"/>
      </w:rPr>
    </w:lvl>
    <w:lvl w:ilvl="1">
      <w:start w:val="1"/>
      <w:numFmt w:val="decimal"/>
      <w:pStyle w:val="23"/>
      <w:lvlText w:val="%1.%2."/>
      <w:lvlJc w:val="left"/>
      <w:pPr>
        <w:tabs>
          <w:tab w:val="num" w:pos="1080"/>
        </w:tabs>
        <w:ind w:left="792" w:right="792" w:hanging="432"/>
      </w:pPr>
      <w:rPr>
        <w:rFonts w:hint="default"/>
      </w:rPr>
    </w:lvl>
    <w:lvl w:ilvl="2">
      <w:start w:val="1"/>
      <w:numFmt w:val="decimal"/>
      <w:lvlText w:val="%1.%2.%3."/>
      <w:lvlJc w:val="left"/>
      <w:pPr>
        <w:tabs>
          <w:tab w:val="num" w:pos="1800"/>
        </w:tabs>
        <w:ind w:left="1224" w:right="1224" w:hanging="504"/>
      </w:pPr>
      <w:rPr>
        <w:rFonts w:hint="default"/>
        <w:b w:val="0"/>
        <w:bCs w:val="0"/>
      </w:rPr>
    </w:lvl>
    <w:lvl w:ilvl="3">
      <w:start w:val="1"/>
      <w:numFmt w:val="bullet"/>
      <w:lvlText w:val="-"/>
      <w:lvlJc w:val="left"/>
      <w:pPr>
        <w:tabs>
          <w:tab w:val="num" w:pos="1364"/>
        </w:tabs>
        <w:ind w:left="1364" w:hanging="284"/>
      </w:pPr>
      <w:rPr>
        <w:rFonts w:ascii="Arial" w:eastAsia="Times New Roman" w:hAnsi="Arial" w:cs="Arial"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60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bullet"/>
      <w:lvlText w:val=""/>
      <w:lvlJc w:val="left"/>
      <w:pPr>
        <w:tabs>
          <w:tab w:val="num" w:pos="4680"/>
        </w:tabs>
        <w:ind w:left="3744" w:right="3744" w:hanging="1224"/>
      </w:pPr>
      <w:rPr>
        <w:rFonts w:ascii="Symbol" w:hAnsi="Symbol" w:hint="default"/>
      </w:rPr>
    </w:lvl>
    <w:lvl w:ilvl="8">
      <w:start w:val="1"/>
      <w:numFmt w:val="decimal"/>
      <w:lvlText w:val="%1.%2.%3.%4.%5.%6.%7.%8.%9."/>
      <w:lvlJc w:val="left"/>
      <w:pPr>
        <w:tabs>
          <w:tab w:val="num" w:pos="5400"/>
        </w:tabs>
        <w:ind w:left="4320" w:right="4320" w:hanging="1440"/>
      </w:pPr>
      <w:rPr>
        <w:rFonts w:hint="default"/>
      </w:rPr>
    </w:lvl>
  </w:abstractNum>
  <w:abstractNum w:abstractNumId="75" w15:restartNumberingAfterBreak="0">
    <w:nsid w:val="7B3F6CA8"/>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6" w15:restartNumberingAfterBreak="0">
    <w:nsid w:val="7E81689E"/>
    <w:multiLevelType w:val="hybridMultilevel"/>
    <w:tmpl w:val="1806F3E8"/>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D58E3ACA">
      <w:start w:val="1"/>
      <w:numFmt w:val="bullet"/>
      <w:pStyle w:val="70"/>
      <w:lvlText w:val=""/>
      <w:lvlJc w:val="left"/>
      <w:pPr>
        <w:ind w:left="3240" w:hanging="360"/>
      </w:pPr>
      <w:rPr>
        <w:rFonts w:ascii="Symbol" w:hAnsi="Symbol"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7" w15:restartNumberingAfterBreak="0">
    <w:nsid w:val="7ED15DB2"/>
    <w:multiLevelType w:val="hybridMultilevel"/>
    <w:tmpl w:val="3732DEF2"/>
    <w:lvl w:ilvl="0" w:tplc="C1B02AA4">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78" w15:restartNumberingAfterBreak="0">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63"/>
  </w:num>
  <w:num w:numId="2">
    <w:abstractNumId w:val="3"/>
  </w:num>
  <w:num w:numId="3">
    <w:abstractNumId w:val="50"/>
  </w:num>
  <w:num w:numId="4">
    <w:abstractNumId w:val="20"/>
  </w:num>
  <w:num w:numId="5">
    <w:abstractNumId w:val="0"/>
  </w:num>
  <w:num w:numId="6">
    <w:abstractNumId w:val="73"/>
  </w:num>
  <w:num w:numId="7">
    <w:abstractNumId w:val="43"/>
  </w:num>
  <w:num w:numId="8">
    <w:abstractNumId w:val="29"/>
  </w:num>
  <w:num w:numId="9">
    <w:abstractNumId w:val="41"/>
  </w:num>
  <w:num w:numId="10">
    <w:abstractNumId w:val="74"/>
  </w:num>
  <w:num w:numId="11">
    <w:abstractNumId w:val="47"/>
  </w:num>
  <w:num w:numId="12">
    <w:abstractNumId w:val="60"/>
  </w:num>
  <w:num w:numId="1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6"/>
  </w:num>
  <w:num w:numId="16">
    <w:abstractNumId w:val="51"/>
  </w:num>
  <w:num w:numId="17">
    <w:abstractNumId w:val="6"/>
  </w:num>
  <w:num w:numId="18">
    <w:abstractNumId w:val="15"/>
  </w:num>
  <w:num w:numId="19">
    <w:abstractNumId w:val="49"/>
  </w:num>
  <w:num w:numId="20">
    <w:abstractNumId w:val="71"/>
  </w:num>
  <w:num w:numId="21">
    <w:abstractNumId w:val="34"/>
  </w:num>
  <w:num w:numId="22">
    <w:abstractNumId w:val="12"/>
  </w:num>
  <w:num w:numId="23">
    <w:abstractNumId w:val="27"/>
  </w:num>
  <w:num w:numId="24">
    <w:abstractNumId w:val="65"/>
  </w:num>
  <w:num w:numId="25">
    <w:abstractNumId w:val="48"/>
  </w:num>
  <w:num w:numId="26">
    <w:abstractNumId w:val="32"/>
  </w:num>
  <w:num w:numId="27">
    <w:abstractNumId w:val="16"/>
  </w:num>
  <w:num w:numId="2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1"/>
  </w:num>
  <w:num w:numId="3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3"/>
  </w:num>
  <w:num w:numId="32">
    <w:abstractNumId w:val="23"/>
  </w:num>
  <w:num w:numId="33">
    <w:abstractNumId w:val="46"/>
  </w:num>
  <w:num w:numId="34">
    <w:abstractNumId w:val="26"/>
  </w:num>
  <w:num w:numId="35">
    <w:abstractNumId w:val="53"/>
  </w:num>
  <w:num w:numId="36">
    <w:abstractNumId w:val="13"/>
  </w:num>
  <w:num w:numId="37">
    <w:abstractNumId w:val="36"/>
  </w:num>
  <w:num w:numId="38">
    <w:abstractNumId w:val="18"/>
  </w:num>
  <w:num w:numId="39">
    <w:abstractNumId w:val="8"/>
  </w:num>
  <w:num w:numId="40">
    <w:abstractNumId w:val="31"/>
  </w:num>
  <w:num w:numId="41">
    <w:abstractNumId w:val="52"/>
  </w:num>
  <w:num w:numId="42">
    <w:abstractNumId w:val="24"/>
  </w:num>
  <w:num w:numId="43">
    <w:abstractNumId w:val="7"/>
  </w:num>
  <w:num w:numId="44">
    <w:abstractNumId w:val="22"/>
  </w:num>
  <w:num w:numId="45">
    <w:abstractNumId w:val="37"/>
  </w:num>
  <w:num w:numId="4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5"/>
  </w:num>
  <w:num w:numId="48">
    <w:abstractNumId w:val="68"/>
  </w:num>
  <w:num w:numId="49">
    <w:abstractNumId w:val="42"/>
  </w:num>
  <w:num w:numId="50">
    <w:abstractNumId w:val="64"/>
  </w:num>
  <w:num w:numId="51">
    <w:abstractNumId w:val="69"/>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66"/>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
  </w:num>
  <w:num w:numId="55">
    <w:abstractNumId w:val="25"/>
  </w:num>
  <w:num w:numId="5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4"/>
  </w:num>
  <w:num w:numId="58">
    <w:abstractNumId w:val="17"/>
  </w:num>
  <w:num w:numId="59">
    <w:abstractNumId w:val="62"/>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
  </w:num>
  <w:num w:numId="62">
    <w:abstractNumId w:val="55"/>
  </w:num>
  <w:num w:numId="63">
    <w:abstractNumId w:val="67"/>
  </w:num>
  <w:num w:numId="6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8"/>
  </w:num>
  <w:num w:numId="66">
    <w:abstractNumId w:val="11"/>
  </w:num>
  <w:num w:numId="67">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9"/>
  </w:num>
  <w:num w:numId="69">
    <w:abstractNumId w:val="56"/>
  </w:num>
  <w:num w:numId="70">
    <w:abstractNumId w:val="54"/>
  </w:num>
  <w:num w:numId="71">
    <w:abstractNumId w:val="4"/>
  </w:num>
  <w:num w:numId="72">
    <w:abstractNumId w:val="78"/>
  </w:num>
  <w:num w:numId="73">
    <w:abstractNumId w:val="58"/>
  </w:num>
  <w:num w:numId="74">
    <w:abstractNumId w:val="75"/>
  </w:num>
  <w:num w:numId="75">
    <w:abstractNumId w:val="10"/>
  </w:num>
  <w:num w:numId="76">
    <w:abstractNumId w:val="9"/>
  </w:num>
  <w:num w:numId="77">
    <w:abstractNumId w:val="30"/>
  </w:num>
  <w:num w:numId="78">
    <w:abstractNumId w:val="77"/>
  </w:num>
  <w:num w:numId="79">
    <w:abstractNumId w:val="5"/>
  </w:num>
  <w:num w:numId="80">
    <w:abstractNumId w:val="35"/>
  </w:num>
  <w:num w:numId="8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7"/>
  </w:num>
  <w:num w:numId="8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4"/>
  </w:num>
  <w:num w:numId="86">
    <w:abstractNumId w:val="59"/>
  </w:num>
  <w:num w:numId="87">
    <w:abstractNumId w:val="63"/>
  </w:num>
  <w:num w:numId="88">
    <w:abstractNumId w:val="63"/>
  </w:num>
  <w:num w:numId="89">
    <w:abstractNumId w:val="63"/>
  </w:num>
  <w:num w:numId="90">
    <w:abstractNumId w:val="63"/>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grammar="clean"/>
  <w:defaultTabStop w:val="720"/>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75CB"/>
    <w:rsid w:val="000014E4"/>
    <w:rsid w:val="00002005"/>
    <w:rsid w:val="00002BC7"/>
    <w:rsid w:val="00005A99"/>
    <w:rsid w:val="000075DB"/>
    <w:rsid w:val="00007E22"/>
    <w:rsid w:val="00007F59"/>
    <w:rsid w:val="0001162B"/>
    <w:rsid w:val="00012678"/>
    <w:rsid w:val="00012BC4"/>
    <w:rsid w:val="00012EA9"/>
    <w:rsid w:val="000134C6"/>
    <w:rsid w:val="000144DB"/>
    <w:rsid w:val="00015617"/>
    <w:rsid w:val="000169EB"/>
    <w:rsid w:val="00020F5B"/>
    <w:rsid w:val="00023698"/>
    <w:rsid w:val="00023785"/>
    <w:rsid w:val="0002496C"/>
    <w:rsid w:val="00024D34"/>
    <w:rsid w:val="00027754"/>
    <w:rsid w:val="00034F76"/>
    <w:rsid w:val="000410A2"/>
    <w:rsid w:val="000410D5"/>
    <w:rsid w:val="00043955"/>
    <w:rsid w:val="00044772"/>
    <w:rsid w:val="00045CA9"/>
    <w:rsid w:val="0004719C"/>
    <w:rsid w:val="000478FD"/>
    <w:rsid w:val="00050646"/>
    <w:rsid w:val="00050984"/>
    <w:rsid w:val="00050E48"/>
    <w:rsid w:val="000525A6"/>
    <w:rsid w:val="000526C9"/>
    <w:rsid w:val="00054BAE"/>
    <w:rsid w:val="000577AA"/>
    <w:rsid w:val="00057F4F"/>
    <w:rsid w:val="00063B49"/>
    <w:rsid w:val="0006537A"/>
    <w:rsid w:val="00066A00"/>
    <w:rsid w:val="000678B8"/>
    <w:rsid w:val="00070D62"/>
    <w:rsid w:val="00070EF2"/>
    <w:rsid w:val="00072D78"/>
    <w:rsid w:val="00074ABB"/>
    <w:rsid w:val="00082D3C"/>
    <w:rsid w:val="000832F9"/>
    <w:rsid w:val="000878A0"/>
    <w:rsid w:val="00087B2F"/>
    <w:rsid w:val="00090399"/>
    <w:rsid w:val="00092152"/>
    <w:rsid w:val="000948BB"/>
    <w:rsid w:val="00095BE1"/>
    <w:rsid w:val="00097909"/>
    <w:rsid w:val="000A0659"/>
    <w:rsid w:val="000A1508"/>
    <w:rsid w:val="000A345E"/>
    <w:rsid w:val="000A383C"/>
    <w:rsid w:val="000A49B0"/>
    <w:rsid w:val="000A5E98"/>
    <w:rsid w:val="000A6FD8"/>
    <w:rsid w:val="000B26E1"/>
    <w:rsid w:val="000B6ED0"/>
    <w:rsid w:val="000B6FF2"/>
    <w:rsid w:val="000C0C4A"/>
    <w:rsid w:val="000C20BB"/>
    <w:rsid w:val="000C2E34"/>
    <w:rsid w:val="000C3A7B"/>
    <w:rsid w:val="000C4A4B"/>
    <w:rsid w:val="000C74AD"/>
    <w:rsid w:val="000D2826"/>
    <w:rsid w:val="000D3069"/>
    <w:rsid w:val="000D3E65"/>
    <w:rsid w:val="000D59B6"/>
    <w:rsid w:val="000E1F1E"/>
    <w:rsid w:val="000E34B1"/>
    <w:rsid w:val="000E3BB9"/>
    <w:rsid w:val="000E404E"/>
    <w:rsid w:val="000E612B"/>
    <w:rsid w:val="000E74AF"/>
    <w:rsid w:val="000E7A9D"/>
    <w:rsid w:val="000F1F2B"/>
    <w:rsid w:val="000F2052"/>
    <w:rsid w:val="000F2713"/>
    <w:rsid w:val="000F2856"/>
    <w:rsid w:val="000F507F"/>
    <w:rsid w:val="000F5541"/>
    <w:rsid w:val="0010141F"/>
    <w:rsid w:val="001019D6"/>
    <w:rsid w:val="00101EED"/>
    <w:rsid w:val="0010291A"/>
    <w:rsid w:val="00104269"/>
    <w:rsid w:val="00106842"/>
    <w:rsid w:val="00106BB1"/>
    <w:rsid w:val="0010707F"/>
    <w:rsid w:val="001072EC"/>
    <w:rsid w:val="001109D0"/>
    <w:rsid w:val="00110BE8"/>
    <w:rsid w:val="00111593"/>
    <w:rsid w:val="00113D3E"/>
    <w:rsid w:val="00116872"/>
    <w:rsid w:val="00116A88"/>
    <w:rsid w:val="001175CB"/>
    <w:rsid w:val="0012010D"/>
    <w:rsid w:val="001213DD"/>
    <w:rsid w:val="001216F3"/>
    <w:rsid w:val="001223DA"/>
    <w:rsid w:val="00122D37"/>
    <w:rsid w:val="001230DF"/>
    <w:rsid w:val="00124A6D"/>
    <w:rsid w:val="00124DD3"/>
    <w:rsid w:val="00130048"/>
    <w:rsid w:val="001315A8"/>
    <w:rsid w:val="001361B6"/>
    <w:rsid w:val="00137E15"/>
    <w:rsid w:val="001416B3"/>
    <w:rsid w:val="001430CC"/>
    <w:rsid w:val="001434AD"/>
    <w:rsid w:val="00145436"/>
    <w:rsid w:val="0014689A"/>
    <w:rsid w:val="00146C00"/>
    <w:rsid w:val="001477E5"/>
    <w:rsid w:val="0015203C"/>
    <w:rsid w:val="00152ACE"/>
    <w:rsid w:val="00153C6E"/>
    <w:rsid w:val="0015401E"/>
    <w:rsid w:val="00156BCD"/>
    <w:rsid w:val="00164BA5"/>
    <w:rsid w:val="001653D1"/>
    <w:rsid w:val="00165F89"/>
    <w:rsid w:val="0016601D"/>
    <w:rsid w:val="00166408"/>
    <w:rsid w:val="00167E45"/>
    <w:rsid w:val="00170FA5"/>
    <w:rsid w:val="001725AD"/>
    <w:rsid w:val="0017266C"/>
    <w:rsid w:val="00172D64"/>
    <w:rsid w:val="00174950"/>
    <w:rsid w:val="00175984"/>
    <w:rsid w:val="001801C6"/>
    <w:rsid w:val="001803B2"/>
    <w:rsid w:val="00181CEF"/>
    <w:rsid w:val="00185528"/>
    <w:rsid w:val="00194884"/>
    <w:rsid w:val="001A2683"/>
    <w:rsid w:val="001A398E"/>
    <w:rsid w:val="001A3A73"/>
    <w:rsid w:val="001A6D27"/>
    <w:rsid w:val="001B0294"/>
    <w:rsid w:val="001B1371"/>
    <w:rsid w:val="001B2D28"/>
    <w:rsid w:val="001B34F7"/>
    <w:rsid w:val="001B60A5"/>
    <w:rsid w:val="001C0D2E"/>
    <w:rsid w:val="001C3BD6"/>
    <w:rsid w:val="001C667F"/>
    <w:rsid w:val="001D057A"/>
    <w:rsid w:val="001D07AE"/>
    <w:rsid w:val="001D2AD3"/>
    <w:rsid w:val="001D4609"/>
    <w:rsid w:val="001D4738"/>
    <w:rsid w:val="001D4947"/>
    <w:rsid w:val="001D4AB5"/>
    <w:rsid w:val="001D5C72"/>
    <w:rsid w:val="001E011F"/>
    <w:rsid w:val="001E16B4"/>
    <w:rsid w:val="001E2865"/>
    <w:rsid w:val="001E30CC"/>
    <w:rsid w:val="001E3BC7"/>
    <w:rsid w:val="001E40F3"/>
    <w:rsid w:val="001E410D"/>
    <w:rsid w:val="001E4B3F"/>
    <w:rsid w:val="001E5B9A"/>
    <w:rsid w:val="001E637D"/>
    <w:rsid w:val="001E673F"/>
    <w:rsid w:val="001E6E33"/>
    <w:rsid w:val="001F0D11"/>
    <w:rsid w:val="001F1B7E"/>
    <w:rsid w:val="001F7A95"/>
    <w:rsid w:val="001F7C0B"/>
    <w:rsid w:val="001F7F34"/>
    <w:rsid w:val="00201CB5"/>
    <w:rsid w:val="00203EC6"/>
    <w:rsid w:val="00205729"/>
    <w:rsid w:val="00211C61"/>
    <w:rsid w:val="00213232"/>
    <w:rsid w:val="00216680"/>
    <w:rsid w:val="002179FD"/>
    <w:rsid w:val="00217BE3"/>
    <w:rsid w:val="00220804"/>
    <w:rsid w:val="00221236"/>
    <w:rsid w:val="0022188E"/>
    <w:rsid w:val="002229CC"/>
    <w:rsid w:val="00223620"/>
    <w:rsid w:val="00223728"/>
    <w:rsid w:val="002237B6"/>
    <w:rsid w:val="00223F19"/>
    <w:rsid w:val="00224CDA"/>
    <w:rsid w:val="00230C74"/>
    <w:rsid w:val="00232378"/>
    <w:rsid w:val="00233694"/>
    <w:rsid w:val="00237EA6"/>
    <w:rsid w:val="002407A4"/>
    <w:rsid w:val="00241841"/>
    <w:rsid w:val="00241EA2"/>
    <w:rsid w:val="00242F12"/>
    <w:rsid w:val="0024314E"/>
    <w:rsid w:val="00250198"/>
    <w:rsid w:val="002501F5"/>
    <w:rsid w:val="00250440"/>
    <w:rsid w:val="0025096C"/>
    <w:rsid w:val="002516B1"/>
    <w:rsid w:val="002524A0"/>
    <w:rsid w:val="00252F48"/>
    <w:rsid w:val="002531A2"/>
    <w:rsid w:val="00253273"/>
    <w:rsid w:val="00253DCF"/>
    <w:rsid w:val="002565C1"/>
    <w:rsid w:val="0025797F"/>
    <w:rsid w:val="00260772"/>
    <w:rsid w:val="00262030"/>
    <w:rsid w:val="00263A46"/>
    <w:rsid w:val="00264A4E"/>
    <w:rsid w:val="00266016"/>
    <w:rsid w:val="002678A3"/>
    <w:rsid w:val="00267ED4"/>
    <w:rsid w:val="002710EF"/>
    <w:rsid w:val="00271C21"/>
    <w:rsid w:val="00274182"/>
    <w:rsid w:val="002749A9"/>
    <w:rsid w:val="00274F59"/>
    <w:rsid w:val="00276186"/>
    <w:rsid w:val="002764A9"/>
    <w:rsid w:val="00276F51"/>
    <w:rsid w:val="00280A50"/>
    <w:rsid w:val="00280D8E"/>
    <w:rsid w:val="002811D6"/>
    <w:rsid w:val="00281589"/>
    <w:rsid w:val="0028282C"/>
    <w:rsid w:val="0028377D"/>
    <w:rsid w:val="00283B07"/>
    <w:rsid w:val="002877DD"/>
    <w:rsid w:val="002905AB"/>
    <w:rsid w:val="00290B46"/>
    <w:rsid w:val="00290FA9"/>
    <w:rsid w:val="00293374"/>
    <w:rsid w:val="0029400A"/>
    <w:rsid w:val="00297993"/>
    <w:rsid w:val="00297B6D"/>
    <w:rsid w:val="002A0DA7"/>
    <w:rsid w:val="002A1221"/>
    <w:rsid w:val="002A16FB"/>
    <w:rsid w:val="002A1BAA"/>
    <w:rsid w:val="002A216C"/>
    <w:rsid w:val="002A2B85"/>
    <w:rsid w:val="002A52FF"/>
    <w:rsid w:val="002A6240"/>
    <w:rsid w:val="002A77D4"/>
    <w:rsid w:val="002A7858"/>
    <w:rsid w:val="002A796A"/>
    <w:rsid w:val="002B086F"/>
    <w:rsid w:val="002B109A"/>
    <w:rsid w:val="002B1595"/>
    <w:rsid w:val="002B30EF"/>
    <w:rsid w:val="002B481A"/>
    <w:rsid w:val="002C0657"/>
    <w:rsid w:val="002C2201"/>
    <w:rsid w:val="002C229A"/>
    <w:rsid w:val="002C2304"/>
    <w:rsid w:val="002C247A"/>
    <w:rsid w:val="002C32A5"/>
    <w:rsid w:val="002C49F7"/>
    <w:rsid w:val="002C58B3"/>
    <w:rsid w:val="002C5913"/>
    <w:rsid w:val="002C5B62"/>
    <w:rsid w:val="002C61B6"/>
    <w:rsid w:val="002D2EF7"/>
    <w:rsid w:val="002D4F8C"/>
    <w:rsid w:val="002D6321"/>
    <w:rsid w:val="002D6993"/>
    <w:rsid w:val="002D7CB8"/>
    <w:rsid w:val="002D7FAE"/>
    <w:rsid w:val="002E2041"/>
    <w:rsid w:val="002E3142"/>
    <w:rsid w:val="002E368D"/>
    <w:rsid w:val="002E6F1A"/>
    <w:rsid w:val="002E6F72"/>
    <w:rsid w:val="002F0649"/>
    <w:rsid w:val="002F2921"/>
    <w:rsid w:val="002F3154"/>
    <w:rsid w:val="002F3E0F"/>
    <w:rsid w:val="002F4217"/>
    <w:rsid w:val="002F44F4"/>
    <w:rsid w:val="002F45E0"/>
    <w:rsid w:val="002F5028"/>
    <w:rsid w:val="002F5125"/>
    <w:rsid w:val="0030298C"/>
    <w:rsid w:val="003029CC"/>
    <w:rsid w:val="003041E5"/>
    <w:rsid w:val="00304EB6"/>
    <w:rsid w:val="00305D9A"/>
    <w:rsid w:val="00305DA9"/>
    <w:rsid w:val="00310575"/>
    <w:rsid w:val="00310780"/>
    <w:rsid w:val="00311588"/>
    <w:rsid w:val="003179EC"/>
    <w:rsid w:val="00317E10"/>
    <w:rsid w:val="00320DFF"/>
    <w:rsid w:val="00321A90"/>
    <w:rsid w:val="00321EDC"/>
    <w:rsid w:val="00322AD2"/>
    <w:rsid w:val="00322C42"/>
    <w:rsid w:val="00326E3B"/>
    <w:rsid w:val="00327E70"/>
    <w:rsid w:val="00331AC6"/>
    <w:rsid w:val="00331C8C"/>
    <w:rsid w:val="00332D78"/>
    <w:rsid w:val="003333D2"/>
    <w:rsid w:val="00333537"/>
    <w:rsid w:val="00333538"/>
    <w:rsid w:val="00333AD5"/>
    <w:rsid w:val="00334780"/>
    <w:rsid w:val="003417F9"/>
    <w:rsid w:val="003427A2"/>
    <w:rsid w:val="00343C67"/>
    <w:rsid w:val="003469E2"/>
    <w:rsid w:val="00346EEF"/>
    <w:rsid w:val="003500E5"/>
    <w:rsid w:val="00351A55"/>
    <w:rsid w:val="00357049"/>
    <w:rsid w:val="003571EA"/>
    <w:rsid w:val="003600A8"/>
    <w:rsid w:val="003605A4"/>
    <w:rsid w:val="00360BCE"/>
    <w:rsid w:val="00362919"/>
    <w:rsid w:val="003636A1"/>
    <w:rsid w:val="00365A31"/>
    <w:rsid w:val="003665DA"/>
    <w:rsid w:val="00367549"/>
    <w:rsid w:val="003714C1"/>
    <w:rsid w:val="00372089"/>
    <w:rsid w:val="00372EBC"/>
    <w:rsid w:val="00373D55"/>
    <w:rsid w:val="00374280"/>
    <w:rsid w:val="00374318"/>
    <w:rsid w:val="00376ED1"/>
    <w:rsid w:val="0038029C"/>
    <w:rsid w:val="00381706"/>
    <w:rsid w:val="00384379"/>
    <w:rsid w:val="0038463F"/>
    <w:rsid w:val="00385B4B"/>
    <w:rsid w:val="003945FD"/>
    <w:rsid w:val="00396EAF"/>
    <w:rsid w:val="003A08DB"/>
    <w:rsid w:val="003A0D1D"/>
    <w:rsid w:val="003A1B28"/>
    <w:rsid w:val="003A22C7"/>
    <w:rsid w:val="003A58C5"/>
    <w:rsid w:val="003A7396"/>
    <w:rsid w:val="003A79BB"/>
    <w:rsid w:val="003A7A29"/>
    <w:rsid w:val="003A7A61"/>
    <w:rsid w:val="003B0270"/>
    <w:rsid w:val="003B0C74"/>
    <w:rsid w:val="003B0D57"/>
    <w:rsid w:val="003B4EB5"/>
    <w:rsid w:val="003B5C10"/>
    <w:rsid w:val="003B5E1E"/>
    <w:rsid w:val="003B6183"/>
    <w:rsid w:val="003B6F7E"/>
    <w:rsid w:val="003C0620"/>
    <w:rsid w:val="003D349A"/>
    <w:rsid w:val="003D3804"/>
    <w:rsid w:val="003D48D3"/>
    <w:rsid w:val="003D5B76"/>
    <w:rsid w:val="003D78DE"/>
    <w:rsid w:val="003E0A39"/>
    <w:rsid w:val="003E12BD"/>
    <w:rsid w:val="003E2B73"/>
    <w:rsid w:val="003E4367"/>
    <w:rsid w:val="003E4B4B"/>
    <w:rsid w:val="003E6589"/>
    <w:rsid w:val="003E70F6"/>
    <w:rsid w:val="003E7C45"/>
    <w:rsid w:val="003F41A6"/>
    <w:rsid w:val="003F4EF9"/>
    <w:rsid w:val="003F5EC4"/>
    <w:rsid w:val="003F70AC"/>
    <w:rsid w:val="0040158F"/>
    <w:rsid w:val="004016C9"/>
    <w:rsid w:val="0040239D"/>
    <w:rsid w:val="0040360A"/>
    <w:rsid w:val="00403631"/>
    <w:rsid w:val="0040435E"/>
    <w:rsid w:val="004054F1"/>
    <w:rsid w:val="00406B6C"/>
    <w:rsid w:val="004072FE"/>
    <w:rsid w:val="004076FA"/>
    <w:rsid w:val="00407A75"/>
    <w:rsid w:val="00410AAB"/>
    <w:rsid w:val="00411601"/>
    <w:rsid w:val="00412713"/>
    <w:rsid w:val="00412734"/>
    <w:rsid w:val="0041280F"/>
    <w:rsid w:val="0041389A"/>
    <w:rsid w:val="00413E59"/>
    <w:rsid w:val="004142A7"/>
    <w:rsid w:val="00416F93"/>
    <w:rsid w:val="00417B4D"/>
    <w:rsid w:val="0042303B"/>
    <w:rsid w:val="00423736"/>
    <w:rsid w:val="00423BF0"/>
    <w:rsid w:val="00425FFF"/>
    <w:rsid w:val="00426DDA"/>
    <w:rsid w:val="0042740E"/>
    <w:rsid w:val="00430277"/>
    <w:rsid w:val="004322F6"/>
    <w:rsid w:val="004358FC"/>
    <w:rsid w:val="00440817"/>
    <w:rsid w:val="00440BFD"/>
    <w:rsid w:val="00443CBA"/>
    <w:rsid w:val="004442AD"/>
    <w:rsid w:val="00446F0D"/>
    <w:rsid w:val="00450C97"/>
    <w:rsid w:val="0045105A"/>
    <w:rsid w:val="00451A16"/>
    <w:rsid w:val="00452A66"/>
    <w:rsid w:val="0045454E"/>
    <w:rsid w:val="00454711"/>
    <w:rsid w:val="00456188"/>
    <w:rsid w:val="0045697A"/>
    <w:rsid w:val="00456991"/>
    <w:rsid w:val="00456F77"/>
    <w:rsid w:val="0045730E"/>
    <w:rsid w:val="00457FFB"/>
    <w:rsid w:val="0046197A"/>
    <w:rsid w:val="00461DE0"/>
    <w:rsid w:val="004632B7"/>
    <w:rsid w:val="004633C7"/>
    <w:rsid w:val="004635A8"/>
    <w:rsid w:val="00464500"/>
    <w:rsid w:val="00464B2E"/>
    <w:rsid w:val="0046563B"/>
    <w:rsid w:val="0046637A"/>
    <w:rsid w:val="00466C1D"/>
    <w:rsid w:val="00467318"/>
    <w:rsid w:val="00467AC1"/>
    <w:rsid w:val="004728A9"/>
    <w:rsid w:val="00474530"/>
    <w:rsid w:val="004748C4"/>
    <w:rsid w:val="00476D5E"/>
    <w:rsid w:val="004812F1"/>
    <w:rsid w:val="00481745"/>
    <w:rsid w:val="004817CA"/>
    <w:rsid w:val="00481BB5"/>
    <w:rsid w:val="00482D4D"/>
    <w:rsid w:val="0048502E"/>
    <w:rsid w:val="00490118"/>
    <w:rsid w:val="004918BF"/>
    <w:rsid w:val="00495861"/>
    <w:rsid w:val="004961B8"/>
    <w:rsid w:val="00496333"/>
    <w:rsid w:val="00497441"/>
    <w:rsid w:val="00497FCD"/>
    <w:rsid w:val="004A0BA1"/>
    <w:rsid w:val="004A0EA7"/>
    <w:rsid w:val="004A1620"/>
    <w:rsid w:val="004A1D13"/>
    <w:rsid w:val="004A2B9F"/>
    <w:rsid w:val="004A303A"/>
    <w:rsid w:val="004B02A4"/>
    <w:rsid w:val="004B0997"/>
    <w:rsid w:val="004B1C9A"/>
    <w:rsid w:val="004C2C96"/>
    <w:rsid w:val="004C3BB9"/>
    <w:rsid w:val="004C520D"/>
    <w:rsid w:val="004C63A2"/>
    <w:rsid w:val="004C649D"/>
    <w:rsid w:val="004C6CA8"/>
    <w:rsid w:val="004C78AB"/>
    <w:rsid w:val="004C78E1"/>
    <w:rsid w:val="004D280A"/>
    <w:rsid w:val="004D2B20"/>
    <w:rsid w:val="004D2B6B"/>
    <w:rsid w:val="004D5796"/>
    <w:rsid w:val="004D5A8D"/>
    <w:rsid w:val="004E14B1"/>
    <w:rsid w:val="004E1D29"/>
    <w:rsid w:val="004E3CF4"/>
    <w:rsid w:val="004E5BC0"/>
    <w:rsid w:val="004E5E73"/>
    <w:rsid w:val="004E75A5"/>
    <w:rsid w:val="004F1177"/>
    <w:rsid w:val="004F11EE"/>
    <w:rsid w:val="004F3723"/>
    <w:rsid w:val="004F3AC4"/>
    <w:rsid w:val="004F3D19"/>
    <w:rsid w:val="004F3DDD"/>
    <w:rsid w:val="004F44F0"/>
    <w:rsid w:val="004F4922"/>
    <w:rsid w:val="004F56B3"/>
    <w:rsid w:val="004F625C"/>
    <w:rsid w:val="004F76FC"/>
    <w:rsid w:val="004F779A"/>
    <w:rsid w:val="004F7C39"/>
    <w:rsid w:val="005001A0"/>
    <w:rsid w:val="005006C2"/>
    <w:rsid w:val="005010EC"/>
    <w:rsid w:val="005028FA"/>
    <w:rsid w:val="00503398"/>
    <w:rsid w:val="005043A6"/>
    <w:rsid w:val="005063D1"/>
    <w:rsid w:val="00506425"/>
    <w:rsid w:val="00506DC9"/>
    <w:rsid w:val="00510478"/>
    <w:rsid w:val="00510C0C"/>
    <w:rsid w:val="00511561"/>
    <w:rsid w:val="00511F56"/>
    <w:rsid w:val="00513131"/>
    <w:rsid w:val="00515015"/>
    <w:rsid w:val="00516037"/>
    <w:rsid w:val="005163C0"/>
    <w:rsid w:val="0051651F"/>
    <w:rsid w:val="00517070"/>
    <w:rsid w:val="00521816"/>
    <w:rsid w:val="005219B6"/>
    <w:rsid w:val="005263B6"/>
    <w:rsid w:val="0052664B"/>
    <w:rsid w:val="00526F7B"/>
    <w:rsid w:val="005303E8"/>
    <w:rsid w:val="00530571"/>
    <w:rsid w:val="005316B2"/>
    <w:rsid w:val="00533922"/>
    <w:rsid w:val="00535534"/>
    <w:rsid w:val="005357F3"/>
    <w:rsid w:val="00536597"/>
    <w:rsid w:val="00536E55"/>
    <w:rsid w:val="005400BB"/>
    <w:rsid w:val="00540718"/>
    <w:rsid w:val="00540F9A"/>
    <w:rsid w:val="005429E7"/>
    <w:rsid w:val="005443FC"/>
    <w:rsid w:val="005447FE"/>
    <w:rsid w:val="00544EF6"/>
    <w:rsid w:val="00545477"/>
    <w:rsid w:val="00550BCE"/>
    <w:rsid w:val="00550EA7"/>
    <w:rsid w:val="005515A4"/>
    <w:rsid w:val="00554AB8"/>
    <w:rsid w:val="005639AC"/>
    <w:rsid w:val="00564F8D"/>
    <w:rsid w:val="0056672B"/>
    <w:rsid w:val="00567739"/>
    <w:rsid w:val="005712A9"/>
    <w:rsid w:val="00571676"/>
    <w:rsid w:val="005745C0"/>
    <w:rsid w:val="00575604"/>
    <w:rsid w:val="00575F66"/>
    <w:rsid w:val="0058103F"/>
    <w:rsid w:val="005843D5"/>
    <w:rsid w:val="005848FE"/>
    <w:rsid w:val="00586CC9"/>
    <w:rsid w:val="005874C8"/>
    <w:rsid w:val="00593F10"/>
    <w:rsid w:val="005941C7"/>
    <w:rsid w:val="005950A4"/>
    <w:rsid w:val="00597458"/>
    <w:rsid w:val="005A10B3"/>
    <w:rsid w:val="005A1522"/>
    <w:rsid w:val="005A181A"/>
    <w:rsid w:val="005A1E9D"/>
    <w:rsid w:val="005A1EFD"/>
    <w:rsid w:val="005A2A31"/>
    <w:rsid w:val="005A30A8"/>
    <w:rsid w:val="005A32F2"/>
    <w:rsid w:val="005A4B6B"/>
    <w:rsid w:val="005A57BA"/>
    <w:rsid w:val="005A6AB9"/>
    <w:rsid w:val="005A6BC4"/>
    <w:rsid w:val="005B09E5"/>
    <w:rsid w:val="005B14C4"/>
    <w:rsid w:val="005B2F5B"/>
    <w:rsid w:val="005B4374"/>
    <w:rsid w:val="005B485D"/>
    <w:rsid w:val="005B5A40"/>
    <w:rsid w:val="005B62DB"/>
    <w:rsid w:val="005B7659"/>
    <w:rsid w:val="005B77D2"/>
    <w:rsid w:val="005B7E36"/>
    <w:rsid w:val="005C1D24"/>
    <w:rsid w:val="005C3467"/>
    <w:rsid w:val="005C3A60"/>
    <w:rsid w:val="005C4C6C"/>
    <w:rsid w:val="005C69BB"/>
    <w:rsid w:val="005D0B56"/>
    <w:rsid w:val="005D318D"/>
    <w:rsid w:val="005D66FC"/>
    <w:rsid w:val="005D74E5"/>
    <w:rsid w:val="005E055B"/>
    <w:rsid w:val="005E16CB"/>
    <w:rsid w:val="005E198B"/>
    <w:rsid w:val="005E1CE4"/>
    <w:rsid w:val="005E27E5"/>
    <w:rsid w:val="005E32A9"/>
    <w:rsid w:val="005E3E32"/>
    <w:rsid w:val="005E47DA"/>
    <w:rsid w:val="005F1549"/>
    <w:rsid w:val="005F1F3A"/>
    <w:rsid w:val="005F32F8"/>
    <w:rsid w:val="005F3FCF"/>
    <w:rsid w:val="005F622B"/>
    <w:rsid w:val="005F6E4D"/>
    <w:rsid w:val="005F70F6"/>
    <w:rsid w:val="005F78E2"/>
    <w:rsid w:val="006024F4"/>
    <w:rsid w:val="00602F5E"/>
    <w:rsid w:val="006034FC"/>
    <w:rsid w:val="00603FA2"/>
    <w:rsid w:val="00607746"/>
    <w:rsid w:val="006101A8"/>
    <w:rsid w:val="006106C8"/>
    <w:rsid w:val="00611071"/>
    <w:rsid w:val="00611DCA"/>
    <w:rsid w:val="006135EE"/>
    <w:rsid w:val="00617265"/>
    <w:rsid w:val="00617E66"/>
    <w:rsid w:val="00621835"/>
    <w:rsid w:val="00623DC2"/>
    <w:rsid w:val="00624E77"/>
    <w:rsid w:val="00626186"/>
    <w:rsid w:val="00632534"/>
    <w:rsid w:val="00634150"/>
    <w:rsid w:val="006345E3"/>
    <w:rsid w:val="0063471B"/>
    <w:rsid w:val="0064082E"/>
    <w:rsid w:val="00640D55"/>
    <w:rsid w:val="00641612"/>
    <w:rsid w:val="0064256B"/>
    <w:rsid w:val="006429DB"/>
    <w:rsid w:val="006469DB"/>
    <w:rsid w:val="0065016D"/>
    <w:rsid w:val="00650500"/>
    <w:rsid w:val="00651D0F"/>
    <w:rsid w:val="00651D53"/>
    <w:rsid w:val="00652848"/>
    <w:rsid w:val="00652E16"/>
    <w:rsid w:val="0065357B"/>
    <w:rsid w:val="00653D8F"/>
    <w:rsid w:val="00654A0D"/>
    <w:rsid w:val="006557F1"/>
    <w:rsid w:val="00656CEA"/>
    <w:rsid w:val="00657158"/>
    <w:rsid w:val="006609DC"/>
    <w:rsid w:val="006613A8"/>
    <w:rsid w:val="00662223"/>
    <w:rsid w:val="0066293A"/>
    <w:rsid w:val="00663095"/>
    <w:rsid w:val="006632B4"/>
    <w:rsid w:val="006639C1"/>
    <w:rsid w:val="00665689"/>
    <w:rsid w:val="00666428"/>
    <w:rsid w:val="00666D87"/>
    <w:rsid w:val="00666EFC"/>
    <w:rsid w:val="00667170"/>
    <w:rsid w:val="00667F90"/>
    <w:rsid w:val="006705AF"/>
    <w:rsid w:val="006722DD"/>
    <w:rsid w:val="0067271F"/>
    <w:rsid w:val="0067658D"/>
    <w:rsid w:val="0067659E"/>
    <w:rsid w:val="00676B04"/>
    <w:rsid w:val="00677E18"/>
    <w:rsid w:val="00681220"/>
    <w:rsid w:val="00682304"/>
    <w:rsid w:val="00683014"/>
    <w:rsid w:val="00683183"/>
    <w:rsid w:val="00686115"/>
    <w:rsid w:val="00687CD5"/>
    <w:rsid w:val="00692736"/>
    <w:rsid w:val="00692BAC"/>
    <w:rsid w:val="006947A2"/>
    <w:rsid w:val="00694D50"/>
    <w:rsid w:val="00695113"/>
    <w:rsid w:val="006A14A0"/>
    <w:rsid w:val="006A2937"/>
    <w:rsid w:val="006A302F"/>
    <w:rsid w:val="006A545F"/>
    <w:rsid w:val="006A79C4"/>
    <w:rsid w:val="006A7CCF"/>
    <w:rsid w:val="006B084E"/>
    <w:rsid w:val="006B1613"/>
    <w:rsid w:val="006B456D"/>
    <w:rsid w:val="006B55CF"/>
    <w:rsid w:val="006C03DE"/>
    <w:rsid w:val="006C12EE"/>
    <w:rsid w:val="006C2957"/>
    <w:rsid w:val="006C5B4B"/>
    <w:rsid w:val="006D3649"/>
    <w:rsid w:val="006D3F60"/>
    <w:rsid w:val="006E0BEE"/>
    <w:rsid w:val="006E3941"/>
    <w:rsid w:val="006E3F2B"/>
    <w:rsid w:val="006E443B"/>
    <w:rsid w:val="006E4FA3"/>
    <w:rsid w:val="006E6741"/>
    <w:rsid w:val="006E6B9D"/>
    <w:rsid w:val="006E7913"/>
    <w:rsid w:val="006F10C8"/>
    <w:rsid w:val="006F2B62"/>
    <w:rsid w:val="006F54E6"/>
    <w:rsid w:val="007013A0"/>
    <w:rsid w:val="00704462"/>
    <w:rsid w:val="00706147"/>
    <w:rsid w:val="00707163"/>
    <w:rsid w:val="00711B49"/>
    <w:rsid w:val="007129C4"/>
    <w:rsid w:val="00713C23"/>
    <w:rsid w:val="007159E6"/>
    <w:rsid w:val="00717B57"/>
    <w:rsid w:val="00726A36"/>
    <w:rsid w:val="0073238D"/>
    <w:rsid w:val="007330D4"/>
    <w:rsid w:val="007331C9"/>
    <w:rsid w:val="007342AF"/>
    <w:rsid w:val="007344E6"/>
    <w:rsid w:val="00734E5A"/>
    <w:rsid w:val="0073538B"/>
    <w:rsid w:val="00735F17"/>
    <w:rsid w:val="00743332"/>
    <w:rsid w:val="007435E3"/>
    <w:rsid w:val="007445D2"/>
    <w:rsid w:val="007450A4"/>
    <w:rsid w:val="007466F7"/>
    <w:rsid w:val="007474E1"/>
    <w:rsid w:val="00750106"/>
    <w:rsid w:val="00750849"/>
    <w:rsid w:val="00750887"/>
    <w:rsid w:val="00750FBB"/>
    <w:rsid w:val="00752471"/>
    <w:rsid w:val="00753708"/>
    <w:rsid w:val="00755075"/>
    <w:rsid w:val="007559E8"/>
    <w:rsid w:val="00756A54"/>
    <w:rsid w:val="00756E0D"/>
    <w:rsid w:val="00756E41"/>
    <w:rsid w:val="00757E80"/>
    <w:rsid w:val="0076038A"/>
    <w:rsid w:val="007614F2"/>
    <w:rsid w:val="00761EAE"/>
    <w:rsid w:val="007630E1"/>
    <w:rsid w:val="00763A43"/>
    <w:rsid w:val="00770D30"/>
    <w:rsid w:val="00771C8C"/>
    <w:rsid w:val="00772155"/>
    <w:rsid w:val="0077612A"/>
    <w:rsid w:val="007762F3"/>
    <w:rsid w:val="00776F13"/>
    <w:rsid w:val="0077713A"/>
    <w:rsid w:val="0077713F"/>
    <w:rsid w:val="00780CFB"/>
    <w:rsid w:val="007816AA"/>
    <w:rsid w:val="0078231D"/>
    <w:rsid w:val="007823E9"/>
    <w:rsid w:val="00784C61"/>
    <w:rsid w:val="007854A7"/>
    <w:rsid w:val="00785560"/>
    <w:rsid w:val="00790F7B"/>
    <w:rsid w:val="00790F8E"/>
    <w:rsid w:val="007918C3"/>
    <w:rsid w:val="00794423"/>
    <w:rsid w:val="0079486B"/>
    <w:rsid w:val="00796794"/>
    <w:rsid w:val="00796B16"/>
    <w:rsid w:val="007971F1"/>
    <w:rsid w:val="007A0039"/>
    <w:rsid w:val="007A0080"/>
    <w:rsid w:val="007A1D42"/>
    <w:rsid w:val="007A2192"/>
    <w:rsid w:val="007A23B8"/>
    <w:rsid w:val="007A32D6"/>
    <w:rsid w:val="007A45DE"/>
    <w:rsid w:val="007A71B0"/>
    <w:rsid w:val="007B1790"/>
    <w:rsid w:val="007B2447"/>
    <w:rsid w:val="007B552F"/>
    <w:rsid w:val="007B5B51"/>
    <w:rsid w:val="007B657F"/>
    <w:rsid w:val="007B725C"/>
    <w:rsid w:val="007B76DC"/>
    <w:rsid w:val="007C0A8D"/>
    <w:rsid w:val="007C0B21"/>
    <w:rsid w:val="007C1B28"/>
    <w:rsid w:val="007C3206"/>
    <w:rsid w:val="007C3DE9"/>
    <w:rsid w:val="007C452A"/>
    <w:rsid w:val="007C5C38"/>
    <w:rsid w:val="007C5E0B"/>
    <w:rsid w:val="007C6E19"/>
    <w:rsid w:val="007C7AAA"/>
    <w:rsid w:val="007D0307"/>
    <w:rsid w:val="007D4584"/>
    <w:rsid w:val="007D4AB2"/>
    <w:rsid w:val="007D4CB3"/>
    <w:rsid w:val="007D585D"/>
    <w:rsid w:val="007D63DC"/>
    <w:rsid w:val="007D68B4"/>
    <w:rsid w:val="007E16BC"/>
    <w:rsid w:val="007E4D00"/>
    <w:rsid w:val="007E4FBD"/>
    <w:rsid w:val="007E605F"/>
    <w:rsid w:val="007E700D"/>
    <w:rsid w:val="007F512B"/>
    <w:rsid w:val="007F52F7"/>
    <w:rsid w:val="007F5F89"/>
    <w:rsid w:val="007F7315"/>
    <w:rsid w:val="00800B0B"/>
    <w:rsid w:val="00801894"/>
    <w:rsid w:val="00801D8F"/>
    <w:rsid w:val="0080256D"/>
    <w:rsid w:val="008028E9"/>
    <w:rsid w:val="008035F9"/>
    <w:rsid w:val="00803F9D"/>
    <w:rsid w:val="00804146"/>
    <w:rsid w:val="008042B7"/>
    <w:rsid w:val="008048BA"/>
    <w:rsid w:val="008058B8"/>
    <w:rsid w:val="0081061F"/>
    <w:rsid w:val="00810895"/>
    <w:rsid w:val="00813469"/>
    <w:rsid w:val="0081352D"/>
    <w:rsid w:val="008138B4"/>
    <w:rsid w:val="00815630"/>
    <w:rsid w:val="008205C9"/>
    <w:rsid w:val="008231FE"/>
    <w:rsid w:val="00830300"/>
    <w:rsid w:val="00831D8E"/>
    <w:rsid w:val="008320C0"/>
    <w:rsid w:val="00833008"/>
    <w:rsid w:val="008331A1"/>
    <w:rsid w:val="008360E4"/>
    <w:rsid w:val="00837D60"/>
    <w:rsid w:val="00840D84"/>
    <w:rsid w:val="00840E98"/>
    <w:rsid w:val="00843EC6"/>
    <w:rsid w:val="008479D1"/>
    <w:rsid w:val="008509D7"/>
    <w:rsid w:val="0085502C"/>
    <w:rsid w:val="008628A4"/>
    <w:rsid w:val="00864E8E"/>
    <w:rsid w:val="0086509D"/>
    <w:rsid w:val="00865B44"/>
    <w:rsid w:val="00865F37"/>
    <w:rsid w:val="00867FDC"/>
    <w:rsid w:val="008718BD"/>
    <w:rsid w:val="00871ADE"/>
    <w:rsid w:val="00872F17"/>
    <w:rsid w:val="008737F9"/>
    <w:rsid w:val="00873A51"/>
    <w:rsid w:val="00873A5F"/>
    <w:rsid w:val="00873DA4"/>
    <w:rsid w:val="00875298"/>
    <w:rsid w:val="00876A4E"/>
    <w:rsid w:val="00880A73"/>
    <w:rsid w:val="00881D3C"/>
    <w:rsid w:val="00887191"/>
    <w:rsid w:val="00887194"/>
    <w:rsid w:val="00887EC1"/>
    <w:rsid w:val="00890932"/>
    <w:rsid w:val="0089174A"/>
    <w:rsid w:val="00892277"/>
    <w:rsid w:val="00892646"/>
    <w:rsid w:val="00894716"/>
    <w:rsid w:val="00895604"/>
    <w:rsid w:val="0089788E"/>
    <w:rsid w:val="008A034B"/>
    <w:rsid w:val="008A1698"/>
    <w:rsid w:val="008A2271"/>
    <w:rsid w:val="008A47BA"/>
    <w:rsid w:val="008A7B20"/>
    <w:rsid w:val="008B0ABC"/>
    <w:rsid w:val="008B11C6"/>
    <w:rsid w:val="008B168D"/>
    <w:rsid w:val="008B1E3D"/>
    <w:rsid w:val="008B1EE0"/>
    <w:rsid w:val="008B2A74"/>
    <w:rsid w:val="008B331A"/>
    <w:rsid w:val="008B34BE"/>
    <w:rsid w:val="008B4AE2"/>
    <w:rsid w:val="008B5135"/>
    <w:rsid w:val="008B6455"/>
    <w:rsid w:val="008B71CF"/>
    <w:rsid w:val="008C10CF"/>
    <w:rsid w:val="008C37B4"/>
    <w:rsid w:val="008C4DC0"/>
    <w:rsid w:val="008C539A"/>
    <w:rsid w:val="008C58B4"/>
    <w:rsid w:val="008C5A97"/>
    <w:rsid w:val="008C6CB1"/>
    <w:rsid w:val="008D252C"/>
    <w:rsid w:val="008D5260"/>
    <w:rsid w:val="008E0725"/>
    <w:rsid w:val="008E2607"/>
    <w:rsid w:val="008E3C51"/>
    <w:rsid w:val="008E531A"/>
    <w:rsid w:val="008E63BC"/>
    <w:rsid w:val="008E6F55"/>
    <w:rsid w:val="008E71F4"/>
    <w:rsid w:val="008E7AF9"/>
    <w:rsid w:val="008E7EB7"/>
    <w:rsid w:val="008F1CD3"/>
    <w:rsid w:val="008F343D"/>
    <w:rsid w:val="008F43A0"/>
    <w:rsid w:val="008F47C4"/>
    <w:rsid w:val="008F4E4A"/>
    <w:rsid w:val="008F68ED"/>
    <w:rsid w:val="009009C7"/>
    <w:rsid w:val="00900D70"/>
    <w:rsid w:val="0090103B"/>
    <w:rsid w:val="009015EF"/>
    <w:rsid w:val="0090358C"/>
    <w:rsid w:val="00904215"/>
    <w:rsid w:val="00905A1F"/>
    <w:rsid w:val="00906EA9"/>
    <w:rsid w:val="00907C3D"/>
    <w:rsid w:val="00911669"/>
    <w:rsid w:val="009119B8"/>
    <w:rsid w:val="009130E6"/>
    <w:rsid w:val="00915AFB"/>
    <w:rsid w:val="009170CF"/>
    <w:rsid w:val="009177A0"/>
    <w:rsid w:val="00917904"/>
    <w:rsid w:val="009205C3"/>
    <w:rsid w:val="00922855"/>
    <w:rsid w:val="00923DAB"/>
    <w:rsid w:val="00925183"/>
    <w:rsid w:val="00926E92"/>
    <w:rsid w:val="00927EDA"/>
    <w:rsid w:val="00931D5E"/>
    <w:rsid w:val="009322D4"/>
    <w:rsid w:val="00933195"/>
    <w:rsid w:val="00940563"/>
    <w:rsid w:val="00943943"/>
    <w:rsid w:val="00944AB7"/>
    <w:rsid w:val="00945F52"/>
    <w:rsid w:val="00947623"/>
    <w:rsid w:val="00947641"/>
    <w:rsid w:val="009503F9"/>
    <w:rsid w:val="00952F20"/>
    <w:rsid w:val="00954421"/>
    <w:rsid w:val="00954431"/>
    <w:rsid w:val="00954A7B"/>
    <w:rsid w:val="0095593A"/>
    <w:rsid w:val="00960D32"/>
    <w:rsid w:val="009616CE"/>
    <w:rsid w:val="009632B0"/>
    <w:rsid w:val="00966102"/>
    <w:rsid w:val="00966BBD"/>
    <w:rsid w:val="00970D00"/>
    <w:rsid w:val="00971BEA"/>
    <w:rsid w:val="00972622"/>
    <w:rsid w:val="00972D9E"/>
    <w:rsid w:val="009735F4"/>
    <w:rsid w:val="00975B5C"/>
    <w:rsid w:val="009761D3"/>
    <w:rsid w:val="00976248"/>
    <w:rsid w:val="00980A0D"/>
    <w:rsid w:val="00981356"/>
    <w:rsid w:val="00985100"/>
    <w:rsid w:val="00991BFA"/>
    <w:rsid w:val="009923F2"/>
    <w:rsid w:val="00993E75"/>
    <w:rsid w:val="00996585"/>
    <w:rsid w:val="009973FE"/>
    <w:rsid w:val="009A1F49"/>
    <w:rsid w:val="009A231F"/>
    <w:rsid w:val="009A64C3"/>
    <w:rsid w:val="009B151A"/>
    <w:rsid w:val="009B42EE"/>
    <w:rsid w:val="009B5662"/>
    <w:rsid w:val="009B57BA"/>
    <w:rsid w:val="009B5CB6"/>
    <w:rsid w:val="009B67ED"/>
    <w:rsid w:val="009B6855"/>
    <w:rsid w:val="009B7E17"/>
    <w:rsid w:val="009C0448"/>
    <w:rsid w:val="009C0FAF"/>
    <w:rsid w:val="009C28C6"/>
    <w:rsid w:val="009C3AD1"/>
    <w:rsid w:val="009C5D91"/>
    <w:rsid w:val="009C757C"/>
    <w:rsid w:val="009D0447"/>
    <w:rsid w:val="009D0490"/>
    <w:rsid w:val="009D2617"/>
    <w:rsid w:val="009D2F1A"/>
    <w:rsid w:val="009D2F1B"/>
    <w:rsid w:val="009D7278"/>
    <w:rsid w:val="009D74BF"/>
    <w:rsid w:val="009E21C8"/>
    <w:rsid w:val="009E388B"/>
    <w:rsid w:val="009E4211"/>
    <w:rsid w:val="009E5633"/>
    <w:rsid w:val="009F0BB0"/>
    <w:rsid w:val="009F0F86"/>
    <w:rsid w:val="009F105B"/>
    <w:rsid w:val="009F18C4"/>
    <w:rsid w:val="009F2931"/>
    <w:rsid w:val="009F2F01"/>
    <w:rsid w:val="009F3C72"/>
    <w:rsid w:val="009F4CA3"/>
    <w:rsid w:val="009F5641"/>
    <w:rsid w:val="00A019C8"/>
    <w:rsid w:val="00A0286F"/>
    <w:rsid w:val="00A051BF"/>
    <w:rsid w:val="00A0619B"/>
    <w:rsid w:val="00A0643A"/>
    <w:rsid w:val="00A10EF0"/>
    <w:rsid w:val="00A1219E"/>
    <w:rsid w:val="00A15683"/>
    <w:rsid w:val="00A2395F"/>
    <w:rsid w:val="00A26D4F"/>
    <w:rsid w:val="00A2723B"/>
    <w:rsid w:val="00A2786B"/>
    <w:rsid w:val="00A336C9"/>
    <w:rsid w:val="00A35CB1"/>
    <w:rsid w:val="00A37CAB"/>
    <w:rsid w:val="00A413F2"/>
    <w:rsid w:val="00A4168B"/>
    <w:rsid w:val="00A4254B"/>
    <w:rsid w:val="00A45C8C"/>
    <w:rsid w:val="00A470F9"/>
    <w:rsid w:val="00A508F0"/>
    <w:rsid w:val="00A511B7"/>
    <w:rsid w:val="00A524BF"/>
    <w:rsid w:val="00A54874"/>
    <w:rsid w:val="00A5546F"/>
    <w:rsid w:val="00A55487"/>
    <w:rsid w:val="00A566D9"/>
    <w:rsid w:val="00A569C1"/>
    <w:rsid w:val="00A571A6"/>
    <w:rsid w:val="00A60507"/>
    <w:rsid w:val="00A62F35"/>
    <w:rsid w:val="00A63E94"/>
    <w:rsid w:val="00A6512B"/>
    <w:rsid w:val="00A66F10"/>
    <w:rsid w:val="00A67694"/>
    <w:rsid w:val="00A713A1"/>
    <w:rsid w:val="00A74D5D"/>
    <w:rsid w:val="00A7575F"/>
    <w:rsid w:val="00A75D9C"/>
    <w:rsid w:val="00A77363"/>
    <w:rsid w:val="00A779C8"/>
    <w:rsid w:val="00A80739"/>
    <w:rsid w:val="00A815AD"/>
    <w:rsid w:val="00A815C0"/>
    <w:rsid w:val="00A82F06"/>
    <w:rsid w:val="00A8562F"/>
    <w:rsid w:val="00A857B8"/>
    <w:rsid w:val="00A86175"/>
    <w:rsid w:val="00A86CEE"/>
    <w:rsid w:val="00A8798F"/>
    <w:rsid w:val="00A900EB"/>
    <w:rsid w:val="00A9067F"/>
    <w:rsid w:val="00A92134"/>
    <w:rsid w:val="00A93A14"/>
    <w:rsid w:val="00A949EE"/>
    <w:rsid w:val="00A959B5"/>
    <w:rsid w:val="00A974AE"/>
    <w:rsid w:val="00A97B75"/>
    <w:rsid w:val="00AA15ED"/>
    <w:rsid w:val="00AA3369"/>
    <w:rsid w:val="00AA4990"/>
    <w:rsid w:val="00AA5C35"/>
    <w:rsid w:val="00AA6F1C"/>
    <w:rsid w:val="00AA7BB7"/>
    <w:rsid w:val="00AA7E31"/>
    <w:rsid w:val="00AB0535"/>
    <w:rsid w:val="00AB141A"/>
    <w:rsid w:val="00AB17DE"/>
    <w:rsid w:val="00AB28CE"/>
    <w:rsid w:val="00AB2A2F"/>
    <w:rsid w:val="00AB37FA"/>
    <w:rsid w:val="00AB4202"/>
    <w:rsid w:val="00AB529D"/>
    <w:rsid w:val="00AC2022"/>
    <w:rsid w:val="00AC568A"/>
    <w:rsid w:val="00AC798F"/>
    <w:rsid w:val="00AC7F63"/>
    <w:rsid w:val="00AD02DC"/>
    <w:rsid w:val="00AD1CB1"/>
    <w:rsid w:val="00AD4441"/>
    <w:rsid w:val="00AD61A8"/>
    <w:rsid w:val="00AD66F5"/>
    <w:rsid w:val="00AD690B"/>
    <w:rsid w:val="00AD7C12"/>
    <w:rsid w:val="00AE0B5F"/>
    <w:rsid w:val="00AE1A5E"/>
    <w:rsid w:val="00AE1CAB"/>
    <w:rsid w:val="00AE2C11"/>
    <w:rsid w:val="00AE2D13"/>
    <w:rsid w:val="00AE30EF"/>
    <w:rsid w:val="00AE31D9"/>
    <w:rsid w:val="00AE3996"/>
    <w:rsid w:val="00AE4B38"/>
    <w:rsid w:val="00AF2F33"/>
    <w:rsid w:val="00AF3526"/>
    <w:rsid w:val="00AF69CE"/>
    <w:rsid w:val="00B01A30"/>
    <w:rsid w:val="00B01E93"/>
    <w:rsid w:val="00B02AAF"/>
    <w:rsid w:val="00B02F21"/>
    <w:rsid w:val="00B03B58"/>
    <w:rsid w:val="00B05518"/>
    <w:rsid w:val="00B05958"/>
    <w:rsid w:val="00B10981"/>
    <w:rsid w:val="00B109C6"/>
    <w:rsid w:val="00B10E51"/>
    <w:rsid w:val="00B11B58"/>
    <w:rsid w:val="00B135E0"/>
    <w:rsid w:val="00B140D0"/>
    <w:rsid w:val="00B14CDC"/>
    <w:rsid w:val="00B168C7"/>
    <w:rsid w:val="00B16BD4"/>
    <w:rsid w:val="00B17A93"/>
    <w:rsid w:val="00B21AF4"/>
    <w:rsid w:val="00B235F8"/>
    <w:rsid w:val="00B23ECF"/>
    <w:rsid w:val="00B2574E"/>
    <w:rsid w:val="00B26225"/>
    <w:rsid w:val="00B27ACB"/>
    <w:rsid w:val="00B31F4F"/>
    <w:rsid w:val="00B32652"/>
    <w:rsid w:val="00B33EF6"/>
    <w:rsid w:val="00B343BE"/>
    <w:rsid w:val="00B34454"/>
    <w:rsid w:val="00B363B7"/>
    <w:rsid w:val="00B36786"/>
    <w:rsid w:val="00B36831"/>
    <w:rsid w:val="00B36947"/>
    <w:rsid w:val="00B40CA8"/>
    <w:rsid w:val="00B41110"/>
    <w:rsid w:val="00B41178"/>
    <w:rsid w:val="00B4165D"/>
    <w:rsid w:val="00B420E1"/>
    <w:rsid w:val="00B4219E"/>
    <w:rsid w:val="00B438F3"/>
    <w:rsid w:val="00B44496"/>
    <w:rsid w:val="00B45546"/>
    <w:rsid w:val="00B46F13"/>
    <w:rsid w:val="00B46FCE"/>
    <w:rsid w:val="00B514BA"/>
    <w:rsid w:val="00B516FD"/>
    <w:rsid w:val="00B53135"/>
    <w:rsid w:val="00B53CC8"/>
    <w:rsid w:val="00B5498C"/>
    <w:rsid w:val="00B5754A"/>
    <w:rsid w:val="00B619AA"/>
    <w:rsid w:val="00B641B7"/>
    <w:rsid w:val="00B6538B"/>
    <w:rsid w:val="00B65597"/>
    <w:rsid w:val="00B66FBF"/>
    <w:rsid w:val="00B670BF"/>
    <w:rsid w:val="00B70BFF"/>
    <w:rsid w:val="00B70FC7"/>
    <w:rsid w:val="00B71620"/>
    <w:rsid w:val="00B811DE"/>
    <w:rsid w:val="00B81DDA"/>
    <w:rsid w:val="00B85897"/>
    <w:rsid w:val="00B914B2"/>
    <w:rsid w:val="00B91B2A"/>
    <w:rsid w:val="00B924A9"/>
    <w:rsid w:val="00B95A97"/>
    <w:rsid w:val="00B95FDC"/>
    <w:rsid w:val="00B960CC"/>
    <w:rsid w:val="00B96C02"/>
    <w:rsid w:val="00B9731C"/>
    <w:rsid w:val="00B973AA"/>
    <w:rsid w:val="00B97687"/>
    <w:rsid w:val="00BA0541"/>
    <w:rsid w:val="00BA1565"/>
    <w:rsid w:val="00BA2676"/>
    <w:rsid w:val="00BA3926"/>
    <w:rsid w:val="00BA3D90"/>
    <w:rsid w:val="00BA3F7D"/>
    <w:rsid w:val="00BA4C47"/>
    <w:rsid w:val="00BA5CE8"/>
    <w:rsid w:val="00BB0BF3"/>
    <w:rsid w:val="00BB0E44"/>
    <w:rsid w:val="00BB1288"/>
    <w:rsid w:val="00BB24CA"/>
    <w:rsid w:val="00BB4105"/>
    <w:rsid w:val="00BB4342"/>
    <w:rsid w:val="00BB4977"/>
    <w:rsid w:val="00BB510D"/>
    <w:rsid w:val="00BB58D7"/>
    <w:rsid w:val="00BB6CAB"/>
    <w:rsid w:val="00BC29F3"/>
    <w:rsid w:val="00BC2C2C"/>
    <w:rsid w:val="00BC36B8"/>
    <w:rsid w:val="00BC55A0"/>
    <w:rsid w:val="00BC5BEC"/>
    <w:rsid w:val="00BC6F57"/>
    <w:rsid w:val="00BC72FF"/>
    <w:rsid w:val="00BC743F"/>
    <w:rsid w:val="00BC7DCC"/>
    <w:rsid w:val="00BC7FFE"/>
    <w:rsid w:val="00BD03B9"/>
    <w:rsid w:val="00BD3DCF"/>
    <w:rsid w:val="00BD495D"/>
    <w:rsid w:val="00BD5F04"/>
    <w:rsid w:val="00BD7829"/>
    <w:rsid w:val="00BD7B87"/>
    <w:rsid w:val="00BE03BC"/>
    <w:rsid w:val="00BE0AF9"/>
    <w:rsid w:val="00BE1B2E"/>
    <w:rsid w:val="00BE1C65"/>
    <w:rsid w:val="00BE2F09"/>
    <w:rsid w:val="00BE3BDB"/>
    <w:rsid w:val="00BE5A71"/>
    <w:rsid w:val="00BE6EC3"/>
    <w:rsid w:val="00BF0198"/>
    <w:rsid w:val="00BF03AB"/>
    <w:rsid w:val="00BF04B0"/>
    <w:rsid w:val="00BF1009"/>
    <w:rsid w:val="00BF12EF"/>
    <w:rsid w:val="00BF2100"/>
    <w:rsid w:val="00BF2323"/>
    <w:rsid w:val="00BF2EA5"/>
    <w:rsid w:val="00BF4F64"/>
    <w:rsid w:val="00BF65C9"/>
    <w:rsid w:val="00BF6AEC"/>
    <w:rsid w:val="00BF76F9"/>
    <w:rsid w:val="00C0094E"/>
    <w:rsid w:val="00C00F66"/>
    <w:rsid w:val="00C02E89"/>
    <w:rsid w:val="00C042AF"/>
    <w:rsid w:val="00C050AC"/>
    <w:rsid w:val="00C0610A"/>
    <w:rsid w:val="00C07552"/>
    <w:rsid w:val="00C106F6"/>
    <w:rsid w:val="00C10849"/>
    <w:rsid w:val="00C109BD"/>
    <w:rsid w:val="00C15A07"/>
    <w:rsid w:val="00C15B53"/>
    <w:rsid w:val="00C15D1B"/>
    <w:rsid w:val="00C16354"/>
    <w:rsid w:val="00C20F44"/>
    <w:rsid w:val="00C21AE2"/>
    <w:rsid w:val="00C2211A"/>
    <w:rsid w:val="00C240E8"/>
    <w:rsid w:val="00C250FD"/>
    <w:rsid w:val="00C25B7A"/>
    <w:rsid w:val="00C2634C"/>
    <w:rsid w:val="00C31D66"/>
    <w:rsid w:val="00C3289D"/>
    <w:rsid w:val="00C34212"/>
    <w:rsid w:val="00C34C12"/>
    <w:rsid w:val="00C35790"/>
    <w:rsid w:val="00C35FC9"/>
    <w:rsid w:val="00C377B0"/>
    <w:rsid w:val="00C41174"/>
    <w:rsid w:val="00C42AF2"/>
    <w:rsid w:val="00C4367F"/>
    <w:rsid w:val="00C43CBD"/>
    <w:rsid w:val="00C44A9E"/>
    <w:rsid w:val="00C466B3"/>
    <w:rsid w:val="00C5015E"/>
    <w:rsid w:val="00C513B7"/>
    <w:rsid w:val="00C515D1"/>
    <w:rsid w:val="00C53B4E"/>
    <w:rsid w:val="00C53DC4"/>
    <w:rsid w:val="00C54101"/>
    <w:rsid w:val="00C549EC"/>
    <w:rsid w:val="00C56BC3"/>
    <w:rsid w:val="00C57193"/>
    <w:rsid w:val="00C5796B"/>
    <w:rsid w:val="00C61B11"/>
    <w:rsid w:val="00C678C7"/>
    <w:rsid w:val="00C679A8"/>
    <w:rsid w:val="00C71CE0"/>
    <w:rsid w:val="00C71D61"/>
    <w:rsid w:val="00C72705"/>
    <w:rsid w:val="00C727AA"/>
    <w:rsid w:val="00C7401E"/>
    <w:rsid w:val="00C74948"/>
    <w:rsid w:val="00C74CB5"/>
    <w:rsid w:val="00C76A1A"/>
    <w:rsid w:val="00C9016D"/>
    <w:rsid w:val="00C90359"/>
    <w:rsid w:val="00C9145C"/>
    <w:rsid w:val="00C923EB"/>
    <w:rsid w:val="00C934F3"/>
    <w:rsid w:val="00C93E08"/>
    <w:rsid w:val="00C957F5"/>
    <w:rsid w:val="00C974A8"/>
    <w:rsid w:val="00C975EE"/>
    <w:rsid w:val="00CA00D9"/>
    <w:rsid w:val="00CA0FFD"/>
    <w:rsid w:val="00CA1D3F"/>
    <w:rsid w:val="00CA1F83"/>
    <w:rsid w:val="00CA2EB8"/>
    <w:rsid w:val="00CB197C"/>
    <w:rsid w:val="00CB31EC"/>
    <w:rsid w:val="00CB35AB"/>
    <w:rsid w:val="00CB3D19"/>
    <w:rsid w:val="00CC249F"/>
    <w:rsid w:val="00CC3465"/>
    <w:rsid w:val="00CC3805"/>
    <w:rsid w:val="00CC491F"/>
    <w:rsid w:val="00CC5D6E"/>
    <w:rsid w:val="00CC610A"/>
    <w:rsid w:val="00CC7370"/>
    <w:rsid w:val="00CD069B"/>
    <w:rsid w:val="00CD2031"/>
    <w:rsid w:val="00CD25F4"/>
    <w:rsid w:val="00CD33F3"/>
    <w:rsid w:val="00CD46C8"/>
    <w:rsid w:val="00CE0A14"/>
    <w:rsid w:val="00CE36D8"/>
    <w:rsid w:val="00CE58B1"/>
    <w:rsid w:val="00CF0A29"/>
    <w:rsid w:val="00CF1BE5"/>
    <w:rsid w:val="00CF2974"/>
    <w:rsid w:val="00CF2ACA"/>
    <w:rsid w:val="00CF52BB"/>
    <w:rsid w:val="00CF5358"/>
    <w:rsid w:val="00CF71CD"/>
    <w:rsid w:val="00CF76F0"/>
    <w:rsid w:val="00D00FF6"/>
    <w:rsid w:val="00D01393"/>
    <w:rsid w:val="00D01B68"/>
    <w:rsid w:val="00D0247B"/>
    <w:rsid w:val="00D02FE5"/>
    <w:rsid w:val="00D06A12"/>
    <w:rsid w:val="00D06A64"/>
    <w:rsid w:val="00D11BE9"/>
    <w:rsid w:val="00D11E0C"/>
    <w:rsid w:val="00D12001"/>
    <w:rsid w:val="00D14402"/>
    <w:rsid w:val="00D144CF"/>
    <w:rsid w:val="00D14FF8"/>
    <w:rsid w:val="00D1529B"/>
    <w:rsid w:val="00D17176"/>
    <w:rsid w:val="00D23B4C"/>
    <w:rsid w:val="00D249B4"/>
    <w:rsid w:val="00D24CDF"/>
    <w:rsid w:val="00D25C7C"/>
    <w:rsid w:val="00D31A0F"/>
    <w:rsid w:val="00D3231F"/>
    <w:rsid w:val="00D331F8"/>
    <w:rsid w:val="00D34A8F"/>
    <w:rsid w:val="00D35DEF"/>
    <w:rsid w:val="00D35F82"/>
    <w:rsid w:val="00D367E7"/>
    <w:rsid w:val="00D36B70"/>
    <w:rsid w:val="00D40F7D"/>
    <w:rsid w:val="00D41F09"/>
    <w:rsid w:val="00D42036"/>
    <w:rsid w:val="00D4262E"/>
    <w:rsid w:val="00D443FA"/>
    <w:rsid w:val="00D44D40"/>
    <w:rsid w:val="00D46B11"/>
    <w:rsid w:val="00D50911"/>
    <w:rsid w:val="00D5119A"/>
    <w:rsid w:val="00D5409E"/>
    <w:rsid w:val="00D55485"/>
    <w:rsid w:val="00D55B01"/>
    <w:rsid w:val="00D570D2"/>
    <w:rsid w:val="00D57D65"/>
    <w:rsid w:val="00D60DE8"/>
    <w:rsid w:val="00D61456"/>
    <w:rsid w:val="00D62BCE"/>
    <w:rsid w:val="00D64825"/>
    <w:rsid w:val="00D65141"/>
    <w:rsid w:val="00D65638"/>
    <w:rsid w:val="00D6616A"/>
    <w:rsid w:val="00D6766E"/>
    <w:rsid w:val="00D704BE"/>
    <w:rsid w:val="00D70B68"/>
    <w:rsid w:val="00D716C3"/>
    <w:rsid w:val="00D73036"/>
    <w:rsid w:val="00D73F64"/>
    <w:rsid w:val="00D745B5"/>
    <w:rsid w:val="00D83175"/>
    <w:rsid w:val="00D83286"/>
    <w:rsid w:val="00D8750F"/>
    <w:rsid w:val="00D91723"/>
    <w:rsid w:val="00D91EC4"/>
    <w:rsid w:val="00D932BE"/>
    <w:rsid w:val="00D9355F"/>
    <w:rsid w:val="00D952EC"/>
    <w:rsid w:val="00D95EA6"/>
    <w:rsid w:val="00D95F38"/>
    <w:rsid w:val="00D9687A"/>
    <w:rsid w:val="00D96DEC"/>
    <w:rsid w:val="00D97932"/>
    <w:rsid w:val="00DA1136"/>
    <w:rsid w:val="00DA4371"/>
    <w:rsid w:val="00DA4E89"/>
    <w:rsid w:val="00DA759C"/>
    <w:rsid w:val="00DA7867"/>
    <w:rsid w:val="00DA7A5F"/>
    <w:rsid w:val="00DA7B65"/>
    <w:rsid w:val="00DA7C35"/>
    <w:rsid w:val="00DB0264"/>
    <w:rsid w:val="00DB0398"/>
    <w:rsid w:val="00DB07DA"/>
    <w:rsid w:val="00DB2324"/>
    <w:rsid w:val="00DB2E12"/>
    <w:rsid w:val="00DB3B1D"/>
    <w:rsid w:val="00DB3B5D"/>
    <w:rsid w:val="00DB4BFE"/>
    <w:rsid w:val="00DB667F"/>
    <w:rsid w:val="00DB673C"/>
    <w:rsid w:val="00DB675A"/>
    <w:rsid w:val="00DC0148"/>
    <w:rsid w:val="00DC0563"/>
    <w:rsid w:val="00DC5090"/>
    <w:rsid w:val="00DC67C3"/>
    <w:rsid w:val="00DD0011"/>
    <w:rsid w:val="00DD22EC"/>
    <w:rsid w:val="00DD32A2"/>
    <w:rsid w:val="00DD6522"/>
    <w:rsid w:val="00DD6A5C"/>
    <w:rsid w:val="00DD6D18"/>
    <w:rsid w:val="00DD796F"/>
    <w:rsid w:val="00DD7FDD"/>
    <w:rsid w:val="00DE02B2"/>
    <w:rsid w:val="00DE0460"/>
    <w:rsid w:val="00DE1C66"/>
    <w:rsid w:val="00DE1CC2"/>
    <w:rsid w:val="00DE1FA9"/>
    <w:rsid w:val="00DE2CF0"/>
    <w:rsid w:val="00DE3F6E"/>
    <w:rsid w:val="00DE56E6"/>
    <w:rsid w:val="00DE5E6F"/>
    <w:rsid w:val="00DE6394"/>
    <w:rsid w:val="00DF1D28"/>
    <w:rsid w:val="00DF1DE5"/>
    <w:rsid w:val="00DF4781"/>
    <w:rsid w:val="00DF5EE7"/>
    <w:rsid w:val="00DF6423"/>
    <w:rsid w:val="00DF6C49"/>
    <w:rsid w:val="00DF7731"/>
    <w:rsid w:val="00DF7B79"/>
    <w:rsid w:val="00E001EB"/>
    <w:rsid w:val="00E03C4B"/>
    <w:rsid w:val="00E04ABC"/>
    <w:rsid w:val="00E04EA1"/>
    <w:rsid w:val="00E0515C"/>
    <w:rsid w:val="00E116A5"/>
    <w:rsid w:val="00E12000"/>
    <w:rsid w:val="00E120B3"/>
    <w:rsid w:val="00E13732"/>
    <w:rsid w:val="00E150C6"/>
    <w:rsid w:val="00E155DC"/>
    <w:rsid w:val="00E21524"/>
    <w:rsid w:val="00E22306"/>
    <w:rsid w:val="00E22939"/>
    <w:rsid w:val="00E22E11"/>
    <w:rsid w:val="00E2317C"/>
    <w:rsid w:val="00E243ED"/>
    <w:rsid w:val="00E2503C"/>
    <w:rsid w:val="00E25332"/>
    <w:rsid w:val="00E30A27"/>
    <w:rsid w:val="00E31DAF"/>
    <w:rsid w:val="00E3396F"/>
    <w:rsid w:val="00E34059"/>
    <w:rsid w:val="00E3512D"/>
    <w:rsid w:val="00E36B03"/>
    <w:rsid w:val="00E370BE"/>
    <w:rsid w:val="00E371BF"/>
    <w:rsid w:val="00E40A4C"/>
    <w:rsid w:val="00E41FA4"/>
    <w:rsid w:val="00E43DD4"/>
    <w:rsid w:val="00E44DBD"/>
    <w:rsid w:val="00E47436"/>
    <w:rsid w:val="00E50419"/>
    <w:rsid w:val="00E540F6"/>
    <w:rsid w:val="00E56364"/>
    <w:rsid w:val="00E57662"/>
    <w:rsid w:val="00E61255"/>
    <w:rsid w:val="00E61FD2"/>
    <w:rsid w:val="00E6236D"/>
    <w:rsid w:val="00E62967"/>
    <w:rsid w:val="00E63421"/>
    <w:rsid w:val="00E63422"/>
    <w:rsid w:val="00E64DA8"/>
    <w:rsid w:val="00E67098"/>
    <w:rsid w:val="00E67E74"/>
    <w:rsid w:val="00E70707"/>
    <w:rsid w:val="00E71152"/>
    <w:rsid w:val="00E73EFC"/>
    <w:rsid w:val="00E75609"/>
    <w:rsid w:val="00E75E56"/>
    <w:rsid w:val="00E77AFD"/>
    <w:rsid w:val="00E80CA3"/>
    <w:rsid w:val="00E813F5"/>
    <w:rsid w:val="00E81D0B"/>
    <w:rsid w:val="00E81E2C"/>
    <w:rsid w:val="00E8358B"/>
    <w:rsid w:val="00E835DD"/>
    <w:rsid w:val="00E842A4"/>
    <w:rsid w:val="00E846CA"/>
    <w:rsid w:val="00E86DDB"/>
    <w:rsid w:val="00E879D7"/>
    <w:rsid w:val="00E93366"/>
    <w:rsid w:val="00E94579"/>
    <w:rsid w:val="00E95488"/>
    <w:rsid w:val="00E96150"/>
    <w:rsid w:val="00E96ECA"/>
    <w:rsid w:val="00EA0696"/>
    <w:rsid w:val="00EA222D"/>
    <w:rsid w:val="00EA2DFC"/>
    <w:rsid w:val="00EA3B87"/>
    <w:rsid w:val="00EA577C"/>
    <w:rsid w:val="00EA5C10"/>
    <w:rsid w:val="00EA73CB"/>
    <w:rsid w:val="00EB1487"/>
    <w:rsid w:val="00EB1E00"/>
    <w:rsid w:val="00EB1E27"/>
    <w:rsid w:val="00EB4866"/>
    <w:rsid w:val="00EC09B7"/>
    <w:rsid w:val="00EC3456"/>
    <w:rsid w:val="00EC4315"/>
    <w:rsid w:val="00EC46BB"/>
    <w:rsid w:val="00EC48EA"/>
    <w:rsid w:val="00EC4941"/>
    <w:rsid w:val="00EC5EF0"/>
    <w:rsid w:val="00EC6705"/>
    <w:rsid w:val="00ED088F"/>
    <w:rsid w:val="00ED0D53"/>
    <w:rsid w:val="00ED23DB"/>
    <w:rsid w:val="00EE11A3"/>
    <w:rsid w:val="00EE1C91"/>
    <w:rsid w:val="00EE1CD7"/>
    <w:rsid w:val="00EE2109"/>
    <w:rsid w:val="00EE2256"/>
    <w:rsid w:val="00EE2AA0"/>
    <w:rsid w:val="00EE326F"/>
    <w:rsid w:val="00EE4DD4"/>
    <w:rsid w:val="00EE65A6"/>
    <w:rsid w:val="00EE6AFE"/>
    <w:rsid w:val="00EF1454"/>
    <w:rsid w:val="00EF28EB"/>
    <w:rsid w:val="00EF2F56"/>
    <w:rsid w:val="00EF4270"/>
    <w:rsid w:val="00EF4445"/>
    <w:rsid w:val="00EF4DEF"/>
    <w:rsid w:val="00EF5071"/>
    <w:rsid w:val="00EF5109"/>
    <w:rsid w:val="00EF689B"/>
    <w:rsid w:val="00EF70E6"/>
    <w:rsid w:val="00EF72A4"/>
    <w:rsid w:val="00EF7B01"/>
    <w:rsid w:val="00F0163A"/>
    <w:rsid w:val="00F0275D"/>
    <w:rsid w:val="00F02FF2"/>
    <w:rsid w:val="00F04A47"/>
    <w:rsid w:val="00F05ED7"/>
    <w:rsid w:val="00F1145A"/>
    <w:rsid w:val="00F11FDD"/>
    <w:rsid w:val="00F13971"/>
    <w:rsid w:val="00F14B19"/>
    <w:rsid w:val="00F162BA"/>
    <w:rsid w:val="00F17FD9"/>
    <w:rsid w:val="00F2161C"/>
    <w:rsid w:val="00F21F1A"/>
    <w:rsid w:val="00F22051"/>
    <w:rsid w:val="00F23EDD"/>
    <w:rsid w:val="00F24288"/>
    <w:rsid w:val="00F25B6A"/>
    <w:rsid w:val="00F25C56"/>
    <w:rsid w:val="00F2626A"/>
    <w:rsid w:val="00F276A9"/>
    <w:rsid w:val="00F30FC9"/>
    <w:rsid w:val="00F31A45"/>
    <w:rsid w:val="00F3256B"/>
    <w:rsid w:val="00F35B7E"/>
    <w:rsid w:val="00F36892"/>
    <w:rsid w:val="00F4042D"/>
    <w:rsid w:val="00F41935"/>
    <w:rsid w:val="00F42D47"/>
    <w:rsid w:val="00F440F9"/>
    <w:rsid w:val="00F4570A"/>
    <w:rsid w:val="00F475FE"/>
    <w:rsid w:val="00F47E3D"/>
    <w:rsid w:val="00F52D8C"/>
    <w:rsid w:val="00F55036"/>
    <w:rsid w:val="00F55B37"/>
    <w:rsid w:val="00F56360"/>
    <w:rsid w:val="00F57FEC"/>
    <w:rsid w:val="00F60BAF"/>
    <w:rsid w:val="00F613F9"/>
    <w:rsid w:val="00F61744"/>
    <w:rsid w:val="00F6174E"/>
    <w:rsid w:val="00F63180"/>
    <w:rsid w:val="00F6618C"/>
    <w:rsid w:val="00F679FA"/>
    <w:rsid w:val="00F679FB"/>
    <w:rsid w:val="00F72A8F"/>
    <w:rsid w:val="00F760BB"/>
    <w:rsid w:val="00F76FB8"/>
    <w:rsid w:val="00F77131"/>
    <w:rsid w:val="00F86973"/>
    <w:rsid w:val="00F86D41"/>
    <w:rsid w:val="00F87FC9"/>
    <w:rsid w:val="00F904A1"/>
    <w:rsid w:val="00F91ABD"/>
    <w:rsid w:val="00F943BC"/>
    <w:rsid w:val="00FA0756"/>
    <w:rsid w:val="00FA1709"/>
    <w:rsid w:val="00FA1E7C"/>
    <w:rsid w:val="00FA2EAF"/>
    <w:rsid w:val="00FA45AC"/>
    <w:rsid w:val="00FB26C7"/>
    <w:rsid w:val="00FB29F8"/>
    <w:rsid w:val="00FB3013"/>
    <w:rsid w:val="00FB3E98"/>
    <w:rsid w:val="00FB4123"/>
    <w:rsid w:val="00FB596F"/>
    <w:rsid w:val="00FB5A71"/>
    <w:rsid w:val="00FC05B6"/>
    <w:rsid w:val="00FC060D"/>
    <w:rsid w:val="00FC2AE4"/>
    <w:rsid w:val="00FC3061"/>
    <w:rsid w:val="00FC33FB"/>
    <w:rsid w:val="00FC4173"/>
    <w:rsid w:val="00FD0799"/>
    <w:rsid w:val="00FD5369"/>
    <w:rsid w:val="00FE0EE8"/>
    <w:rsid w:val="00FE217E"/>
    <w:rsid w:val="00FE242B"/>
    <w:rsid w:val="00FE4549"/>
    <w:rsid w:val="00FE5C59"/>
    <w:rsid w:val="00FE6452"/>
    <w:rsid w:val="00FF00BB"/>
    <w:rsid w:val="00FF35BA"/>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3009"/>
    <o:shapelayout v:ext="edit">
      <o:idmap v:ext="edit" data="1"/>
    </o:shapelayout>
  </w:shapeDefaults>
  <w:decimalSymbol w:val="."/>
  <w:listSeparator w:val=","/>
  <w14:docId w14:val="2D36F249"/>
  <w15:docId w15:val="{14273423-CFFA-4A3E-998C-621E23779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B109C6"/>
    <w:pPr>
      <w:bidi/>
      <w:spacing w:after="200" w:line="276" w:lineRule="auto"/>
    </w:pPr>
    <w:rPr>
      <w:sz w:val="22"/>
      <w:szCs w:val="22"/>
    </w:rPr>
  </w:style>
  <w:style w:type="paragraph" w:styleId="1">
    <w:name w:val="heading 1"/>
    <w:aliases w:val="Heading 1 Char,טנדו 2 ללא"/>
    <w:basedOn w:val="a3"/>
    <w:next w:val="a3"/>
    <w:link w:val="14"/>
    <w:uiPriority w:val="9"/>
    <w:qFormat/>
    <w:rsid w:val="002531A2"/>
    <w:pPr>
      <w:keepNext/>
      <w:keepLines/>
      <w:numPr>
        <w:numId w:val="2"/>
      </w:numPr>
      <w:spacing w:before="480" w:after="0" w:line="360" w:lineRule="auto"/>
      <w:outlineLvl w:val="0"/>
    </w:pPr>
    <w:rPr>
      <w:rFonts w:ascii="Arial" w:eastAsia="Times New Roman" w:hAnsi="Arial" w:cs="Times New Roman"/>
      <w:b/>
      <w:bCs/>
      <w:sz w:val="28"/>
      <w:szCs w:val="28"/>
      <w:u w:val="single"/>
    </w:rPr>
  </w:style>
  <w:style w:type="paragraph" w:styleId="2">
    <w:name w:val="heading 2"/>
    <w:aliases w:val="h2,h21,רמה 2,א2,Heading,כותרת 1.1Heading 2"/>
    <w:basedOn w:val="a3"/>
    <w:next w:val="a3"/>
    <w:link w:val="24"/>
    <w:qFormat/>
    <w:rsid w:val="002531A2"/>
    <w:pPr>
      <w:keepNext/>
      <w:keepLines/>
      <w:numPr>
        <w:ilvl w:val="1"/>
        <w:numId w:val="2"/>
      </w:numPr>
      <w:spacing w:before="200" w:after="0"/>
      <w:outlineLvl w:val="1"/>
    </w:pPr>
    <w:rPr>
      <w:rFonts w:ascii="Cambria" w:eastAsia="Times New Roman" w:hAnsi="Cambria" w:cs="Times New Roman"/>
      <w:b/>
      <w:bCs/>
      <w:color w:val="4F81BD"/>
      <w:sz w:val="26"/>
      <w:szCs w:val="26"/>
    </w:rPr>
  </w:style>
  <w:style w:type="paragraph" w:styleId="3">
    <w:name w:val="heading 3"/>
    <w:aliases w:val="טנדו הבהרה"/>
    <w:basedOn w:val="a3"/>
    <w:next w:val="a3"/>
    <w:link w:val="33"/>
    <w:uiPriority w:val="9"/>
    <w:qFormat/>
    <w:rsid w:val="002531A2"/>
    <w:pPr>
      <w:keepNext/>
      <w:keepLines/>
      <w:numPr>
        <w:ilvl w:val="2"/>
        <w:numId w:val="2"/>
      </w:numPr>
      <w:spacing w:before="200" w:after="0"/>
      <w:outlineLvl w:val="2"/>
    </w:pPr>
    <w:rPr>
      <w:rFonts w:ascii="Cambria" w:eastAsia="Times New Roman" w:hAnsi="Cambria" w:cs="Times New Roman"/>
      <w:b/>
      <w:bCs/>
      <w:color w:val="4F81BD"/>
    </w:rPr>
  </w:style>
  <w:style w:type="paragraph" w:styleId="4">
    <w:name w:val="heading 4"/>
    <w:aliases w:val="Heading 4 Char Char,Heading 4 Char,Heading 4 תו תו,Heading 4 תו תו תו תו,Heading 4hh,Heading 4 4,רמה 4- אבג"/>
    <w:basedOn w:val="a3"/>
    <w:next w:val="a3"/>
    <w:link w:val="43"/>
    <w:uiPriority w:val="9"/>
    <w:qFormat/>
    <w:rsid w:val="002531A2"/>
    <w:pPr>
      <w:keepNext/>
      <w:keepLines/>
      <w:numPr>
        <w:ilvl w:val="3"/>
        <w:numId w:val="2"/>
      </w:numPr>
      <w:spacing w:before="200" w:after="0"/>
      <w:outlineLvl w:val="3"/>
    </w:pPr>
    <w:rPr>
      <w:rFonts w:ascii="Cambria" w:eastAsia="Times New Roman" w:hAnsi="Cambria" w:cs="Times New Roman"/>
      <w:b/>
      <w:bCs/>
      <w:i/>
      <w:iCs/>
      <w:color w:val="4F81BD"/>
    </w:rPr>
  </w:style>
  <w:style w:type="paragraph" w:styleId="51">
    <w:name w:val="heading 5"/>
    <w:aliases w:val="רמה 5- IV"/>
    <w:basedOn w:val="a4"/>
    <w:next w:val="a3"/>
    <w:link w:val="52"/>
    <w:qFormat/>
    <w:rsid w:val="003636A1"/>
    <w:pPr>
      <w:spacing w:line="360" w:lineRule="auto"/>
      <w:ind w:left="858" w:hanging="432"/>
      <w:outlineLvl w:val="4"/>
    </w:pPr>
    <w:rPr>
      <w:rFonts w:ascii="David" w:hAnsi="David" w:cs="David"/>
      <w:sz w:val="28"/>
      <w:szCs w:val="28"/>
    </w:rPr>
  </w:style>
  <w:style w:type="paragraph" w:styleId="60">
    <w:name w:val="heading 6"/>
    <w:basedOn w:val="a4"/>
    <w:next w:val="a3"/>
    <w:link w:val="61"/>
    <w:qFormat/>
    <w:rsid w:val="0064256B"/>
    <w:pPr>
      <w:numPr>
        <w:ilvl w:val="4"/>
        <w:numId w:val="1"/>
      </w:numPr>
      <w:spacing w:line="360" w:lineRule="auto"/>
      <w:outlineLvl w:val="5"/>
    </w:pPr>
    <w:rPr>
      <w:rFonts w:ascii="David" w:hAnsi="David" w:cstheme="minorBidi"/>
      <w:sz w:val="28"/>
      <w:szCs w:val="24"/>
    </w:rPr>
  </w:style>
  <w:style w:type="paragraph" w:styleId="7">
    <w:name w:val="heading 7"/>
    <w:basedOn w:val="a3"/>
    <w:next w:val="a3"/>
    <w:link w:val="71"/>
    <w:qFormat/>
    <w:rsid w:val="002531A2"/>
    <w:pPr>
      <w:keepNext/>
      <w:keepLines/>
      <w:numPr>
        <w:ilvl w:val="6"/>
        <w:numId w:val="2"/>
      </w:numPr>
      <w:spacing w:before="200" w:after="0"/>
      <w:outlineLvl w:val="6"/>
    </w:pPr>
    <w:rPr>
      <w:rFonts w:ascii="Cambria" w:eastAsia="Times New Roman" w:hAnsi="Cambria" w:cs="Times New Roman"/>
      <w:i/>
      <w:iCs/>
      <w:color w:val="404040"/>
    </w:rPr>
  </w:style>
  <w:style w:type="paragraph" w:styleId="8">
    <w:name w:val="heading 8"/>
    <w:basedOn w:val="a3"/>
    <w:next w:val="a3"/>
    <w:link w:val="80"/>
    <w:qFormat/>
    <w:rsid w:val="002531A2"/>
    <w:pPr>
      <w:keepNext/>
      <w:keepLines/>
      <w:numPr>
        <w:ilvl w:val="7"/>
        <w:numId w:val="2"/>
      </w:numPr>
      <w:spacing w:before="200" w:after="0"/>
      <w:outlineLvl w:val="7"/>
    </w:pPr>
    <w:rPr>
      <w:rFonts w:ascii="Cambria" w:eastAsia="Times New Roman" w:hAnsi="Cambria" w:cs="Times New Roman"/>
      <w:color w:val="404040"/>
      <w:sz w:val="20"/>
      <w:szCs w:val="20"/>
    </w:rPr>
  </w:style>
  <w:style w:type="paragraph" w:styleId="9">
    <w:name w:val="heading 9"/>
    <w:basedOn w:val="a3"/>
    <w:next w:val="a3"/>
    <w:link w:val="90"/>
    <w:qFormat/>
    <w:rsid w:val="002531A2"/>
    <w:pPr>
      <w:keepNext/>
      <w:keepLines/>
      <w:numPr>
        <w:ilvl w:val="8"/>
        <w:numId w:val="2"/>
      </w:numPr>
      <w:spacing w:before="200" w:after="0"/>
      <w:outlineLvl w:val="8"/>
    </w:pPr>
    <w:rPr>
      <w:rFonts w:ascii="Cambria" w:eastAsia="Times New Roman" w:hAnsi="Cambria" w:cs="Times New Roman"/>
      <w:i/>
      <w:iCs/>
      <w:color w:val="404040"/>
      <w:sz w:val="20"/>
      <w:szCs w:val="20"/>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4">
    <w:name w:val="כותרת 1 תו"/>
    <w:aliases w:val="Heading 1 Char תו,טנדו 2 ללא תו"/>
    <w:link w:val="1"/>
    <w:uiPriority w:val="9"/>
    <w:rsid w:val="002531A2"/>
    <w:rPr>
      <w:rFonts w:ascii="Arial" w:eastAsia="Times New Roman" w:hAnsi="Arial" w:cs="Times New Roman"/>
      <w:b/>
      <w:bCs/>
      <w:sz w:val="28"/>
      <w:szCs w:val="28"/>
      <w:u w:val="single"/>
    </w:rPr>
  </w:style>
  <w:style w:type="character" w:customStyle="1" w:styleId="24">
    <w:name w:val="כותרת 2 תו"/>
    <w:aliases w:val="h2 תו,h21 תו,רמה 2 תו,א2 תו,Heading תו,כותרת 1.1Heading 2 תו"/>
    <w:link w:val="2"/>
    <w:rsid w:val="002531A2"/>
    <w:rPr>
      <w:rFonts w:ascii="Cambria" w:eastAsia="Times New Roman" w:hAnsi="Cambria" w:cs="Times New Roman"/>
      <w:b/>
      <w:bCs/>
      <w:color w:val="4F81BD"/>
      <w:sz w:val="26"/>
      <w:szCs w:val="26"/>
    </w:rPr>
  </w:style>
  <w:style w:type="character" w:customStyle="1" w:styleId="33">
    <w:name w:val="כותרת 3 תו"/>
    <w:aliases w:val="טנדו הבהרה תו"/>
    <w:link w:val="3"/>
    <w:uiPriority w:val="9"/>
    <w:rsid w:val="002531A2"/>
    <w:rPr>
      <w:rFonts w:ascii="Cambria" w:eastAsia="Times New Roman" w:hAnsi="Cambria" w:cs="Times New Roman"/>
      <w:b/>
      <w:bCs/>
      <w:color w:val="4F81BD"/>
      <w:sz w:val="22"/>
      <w:szCs w:val="22"/>
    </w:rPr>
  </w:style>
  <w:style w:type="character" w:customStyle="1" w:styleId="43">
    <w:name w:val="כותרת 4 תו"/>
    <w:aliases w:val="Heading 4 Char Char תו,Heading 4 Char תו,Heading 4 תו תו תו,Heading 4 תו תו תו תו תו,Heading 4hh תו,Heading 4 4 תו,רמה 4- אבג תו"/>
    <w:link w:val="4"/>
    <w:uiPriority w:val="9"/>
    <w:rsid w:val="002531A2"/>
    <w:rPr>
      <w:rFonts w:ascii="Cambria" w:eastAsia="Times New Roman" w:hAnsi="Cambria" w:cs="Times New Roman"/>
      <w:b/>
      <w:bCs/>
      <w:i/>
      <w:iCs/>
      <w:color w:val="4F81BD"/>
      <w:sz w:val="22"/>
      <w:szCs w:val="22"/>
    </w:rPr>
  </w:style>
  <w:style w:type="character" w:customStyle="1" w:styleId="52">
    <w:name w:val="כותרת 5 תו"/>
    <w:aliases w:val="רמה 5- IV תו"/>
    <w:link w:val="51"/>
    <w:rsid w:val="003636A1"/>
    <w:rPr>
      <w:rFonts w:ascii="David" w:hAnsi="David" w:cs="David"/>
      <w:sz w:val="28"/>
      <w:szCs w:val="28"/>
    </w:rPr>
  </w:style>
  <w:style w:type="character" w:customStyle="1" w:styleId="61">
    <w:name w:val="כותרת 6 תו"/>
    <w:link w:val="60"/>
    <w:rsid w:val="0064256B"/>
    <w:rPr>
      <w:rFonts w:ascii="David" w:hAnsi="David" w:cstheme="minorBidi"/>
      <w:sz w:val="28"/>
      <w:szCs w:val="24"/>
    </w:rPr>
  </w:style>
  <w:style w:type="character" w:customStyle="1" w:styleId="71">
    <w:name w:val="כותרת 7 תו"/>
    <w:link w:val="7"/>
    <w:rsid w:val="002531A2"/>
    <w:rPr>
      <w:rFonts w:ascii="Cambria" w:eastAsia="Times New Roman" w:hAnsi="Cambria" w:cs="Times New Roman"/>
      <w:i/>
      <w:iCs/>
      <w:color w:val="404040"/>
      <w:sz w:val="22"/>
      <w:szCs w:val="22"/>
    </w:rPr>
  </w:style>
  <w:style w:type="character" w:customStyle="1" w:styleId="80">
    <w:name w:val="כותרת 8 תו"/>
    <w:link w:val="8"/>
    <w:rsid w:val="002531A2"/>
    <w:rPr>
      <w:rFonts w:ascii="Cambria" w:eastAsia="Times New Roman" w:hAnsi="Cambria" w:cs="Times New Roman"/>
      <w:color w:val="404040"/>
    </w:rPr>
  </w:style>
  <w:style w:type="character" w:customStyle="1" w:styleId="90">
    <w:name w:val="כותרת 9 תו"/>
    <w:link w:val="9"/>
    <w:rsid w:val="002531A2"/>
    <w:rPr>
      <w:rFonts w:ascii="Cambria" w:eastAsia="Times New Roman" w:hAnsi="Cambria" w:cs="Times New Roman"/>
      <w:i/>
      <w:iCs/>
      <w:color w:val="404040"/>
    </w:rPr>
  </w:style>
  <w:style w:type="paragraph" w:styleId="a4">
    <w:name w:val="List Paragraph"/>
    <w:basedOn w:val="a3"/>
    <w:link w:val="a8"/>
    <w:uiPriority w:val="99"/>
    <w:qFormat/>
    <w:rsid w:val="005712A9"/>
    <w:pPr>
      <w:ind w:left="720"/>
      <w:contextualSpacing/>
    </w:pPr>
  </w:style>
  <w:style w:type="paragraph" w:styleId="TOC1">
    <w:name w:val="toc 1"/>
    <w:basedOn w:val="a3"/>
    <w:next w:val="a3"/>
    <w:autoRedefine/>
    <w:uiPriority w:val="39"/>
    <w:unhideWhenUsed/>
    <w:qFormat/>
    <w:rsid w:val="00683183"/>
    <w:pPr>
      <w:tabs>
        <w:tab w:val="left" w:pos="84"/>
        <w:tab w:val="right" w:leader="dot" w:pos="8296"/>
      </w:tabs>
      <w:spacing w:after="100"/>
      <w:ind w:left="-483"/>
    </w:pPr>
    <w:rPr>
      <w:rFonts w:ascii="Arial" w:hAnsi="Arial"/>
      <w:bCs/>
      <w:noProof/>
      <w:color w:val="4F81BD"/>
      <w:sz w:val="24"/>
      <w:szCs w:val="24"/>
    </w:rPr>
  </w:style>
  <w:style w:type="paragraph" w:styleId="TOC2">
    <w:name w:val="toc 2"/>
    <w:basedOn w:val="a3"/>
    <w:next w:val="a3"/>
    <w:uiPriority w:val="39"/>
    <w:unhideWhenUsed/>
    <w:qFormat/>
    <w:rsid w:val="00926E92"/>
    <w:pPr>
      <w:tabs>
        <w:tab w:val="left" w:pos="793"/>
        <w:tab w:val="right" w:leader="dot" w:pos="8296"/>
      </w:tabs>
      <w:spacing w:after="100"/>
      <w:ind w:left="84"/>
    </w:pPr>
  </w:style>
  <w:style w:type="character" w:styleId="Hyperlink">
    <w:name w:val="Hyperlink"/>
    <w:uiPriority w:val="99"/>
    <w:unhideWhenUsed/>
    <w:rsid w:val="005712A9"/>
    <w:rPr>
      <w:color w:val="0000FF"/>
      <w:u w:val="single"/>
    </w:rPr>
  </w:style>
  <w:style w:type="paragraph" w:styleId="TOC3">
    <w:name w:val="toc 3"/>
    <w:basedOn w:val="a3"/>
    <w:next w:val="a3"/>
    <w:autoRedefine/>
    <w:uiPriority w:val="39"/>
    <w:unhideWhenUsed/>
    <w:rsid w:val="00A470F9"/>
    <w:pPr>
      <w:tabs>
        <w:tab w:val="left" w:pos="1502"/>
        <w:tab w:val="right" w:leader="dot" w:pos="8296"/>
      </w:tabs>
      <w:spacing w:after="100"/>
      <w:ind w:left="793"/>
    </w:pPr>
  </w:style>
  <w:style w:type="paragraph" w:styleId="a9">
    <w:name w:val="Balloon Text"/>
    <w:basedOn w:val="a3"/>
    <w:link w:val="aa"/>
    <w:uiPriority w:val="99"/>
    <w:semiHidden/>
    <w:unhideWhenUsed/>
    <w:rsid w:val="00881D3C"/>
    <w:pPr>
      <w:spacing w:after="0" w:line="240" w:lineRule="auto"/>
    </w:pPr>
    <w:rPr>
      <w:rFonts w:ascii="Tahoma" w:hAnsi="Tahoma" w:cs="Tahoma"/>
      <w:sz w:val="16"/>
      <w:szCs w:val="16"/>
    </w:rPr>
  </w:style>
  <w:style w:type="character" w:customStyle="1" w:styleId="aa">
    <w:name w:val="טקסט בלונים תו"/>
    <w:link w:val="a9"/>
    <w:uiPriority w:val="99"/>
    <w:semiHidden/>
    <w:rsid w:val="00881D3C"/>
    <w:rPr>
      <w:rFonts w:ascii="Tahoma" w:hAnsi="Tahoma" w:cs="Tahoma"/>
      <w:sz w:val="16"/>
      <w:szCs w:val="16"/>
    </w:rPr>
  </w:style>
  <w:style w:type="paragraph" w:customStyle="1" w:styleId="Normal1">
    <w:name w:val="Normal1"/>
    <w:basedOn w:val="a3"/>
    <w:rsid w:val="00F57FEC"/>
    <w:pPr>
      <w:bidi w:val="0"/>
      <w:spacing w:after="0" w:line="360" w:lineRule="auto"/>
    </w:pPr>
    <w:rPr>
      <w:rFonts w:ascii="Times New Roman" w:eastAsia="Times New Roman" w:hAnsi="Times New Roman" w:cs="Levenim MT"/>
      <w:sz w:val="24"/>
      <w:szCs w:val="24"/>
    </w:rPr>
  </w:style>
  <w:style w:type="paragraph" w:styleId="ab">
    <w:name w:val="header"/>
    <w:aliases w:val="1"/>
    <w:basedOn w:val="a3"/>
    <w:link w:val="ac"/>
    <w:unhideWhenUsed/>
    <w:rsid w:val="00B03B58"/>
    <w:pPr>
      <w:tabs>
        <w:tab w:val="center" w:pos="4153"/>
        <w:tab w:val="right" w:pos="8306"/>
      </w:tabs>
      <w:spacing w:after="0" w:line="240" w:lineRule="auto"/>
    </w:pPr>
  </w:style>
  <w:style w:type="character" w:customStyle="1" w:styleId="ac">
    <w:name w:val="כותרת עליונה תו"/>
    <w:aliases w:val="1 תו"/>
    <w:basedOn w:val="a5"/>
    <w:link w:val="ab"/>
    <w:rsid w:val="00B03B58"/>
  </w:style>
  <w:style w:type="paragraph" w:styleId="ad">
    <w:name w:val="footer"/>
    <w:basedOn w:val="a3"/>
    <w:link w:val="ae"/>
    <w:unhideWhenUsed/>
    <w:rsid w:val="00B03B58"/>
    <w:pPr>
      <w:tabs>
        <w:tab w:val="center" w:pos="4153"/>
        <w:tab w:val="right" w:pos="8306"/>
      </w:tabs>
      <w:spacing w:after="0" w:line="240" w:lineRule="auto"/>
    </w:pPr>
  </w:style>
  <w:style w:type="character" w:customStyle="1" w:styleId="ae">
    <w:name w:val="כותרת תחתונה תו"/>
    <w:basedOn w:val="a5"/>
    <w:link w:val="ad"/>
    <w:rsid w:val="00B03B58"/>
  </w:style>
  <w:style w:type="paragraph" w:styleId="af">
    <w:name w:val="caption"/>
    <w:basedOn w:val="a3"/>
    <w:next w:val="a3"/>
    <w:uiPriority w:val="35"/>
    <w:qFormat/>
    <w:rsid w:val="002531A2"/>
    <w:rPr>
      <w:b/>
      <w:bCs/>
      <w:sz w:val="20"/>
      <w:szCs w:val="20"/>
    </w:rPr>
  </w:style>
  <w:style w:type="character" w:styleId="af0">
    <w:name w:val="Emphasis"/>
    <w:uiPriority w:val="20"/>
    <w:qFormat/>
    <w:rsid w:val="00516037"/>
    <w:rPr>
      <w:i/>
      <w:iCs/>
    </w:rPr>
  </w:style>
  <w:style w:type="character" w:customStyle="1" w:styleId="apple-converted-space">
    <w:name w:val="apple-converted-space"/>
    <w:basedOn w:val="a5"/>
    <w:rsid w:val="00516037"/>
  </w:style>
  <w:style w:type="paragraph" w:styleId="TOC4">
    <w:name w:val="toc 4"/>
    <w:basedOn w:val="a3"/>
    <w:next w:val="a3"/>
    <w:autoRedefine/>
    <w:uiPriority w:val="39"/>
    <w:unhideWhenUsed/>
    <w:rsid w:val="005E32A9"/>
    <w:pPr>
      <w:spacing w:after="100"/>
      <w:ind w:left="660"/>
    </w:pPr>
    <w:rPr>
      <w:rFonts w:eastAsia="Times New Roman"/>
    </w:rPr>
  </w:style>
  <w:style w:type="paragraph" w:styleId="TOC5">
    <w:name w:val="toc 5"/>
    <w:basedOn w:val="a3"/>
    <w:next w:val="a3"/>
    <w:autoRedefine/>
    <w:uiPriority w:val="39"/>
    <w:unhideWhenUsed/>
    <w:rsid w:val="005E32A9"/>
    <w:pPr>
      <w:spacing w:after="100"/>
      <w:ind w:left="880"/>
    </w:pPr>
    <w:rPr>
      <w:rFonts w:eastAsia="Times New Roman"/>
    </w:rPr>
  </w:style>
  <w:style w:type="paragraph" w:styleId="TOC6">
    <w:name w:val="toc 6"/>
    <w:basedOn w:val="a3"/>
    <w:next w:val="a3"/>
    <w:autoRedefine/>
    <w:uiPriority w:val="39"/>
    <w:unhideWhenUsed/>
    <w:rsid w:val="005E32A9"/>
    <w:pPr>
      <w:spacing w:after="100"/>
      <w:ind w:left="1100"/>
    </w:pPr>
    <w:rPr>
      <w:rFonts w:eastAsia="Times New Roman"/>
    </w:rPr>
  </w:style>
  <w:style w:type="paragraph" w:styleId="TOC7">
    <w:name w:val="toc 7"/>
    <w:basedOn w:val="a3"/>
    <w:next w:val="a3"/>
    <w:autoRedefine/>
    <w:uiPriority w:val="39"/>
    <w:unhideWhenUsed/>
    <w:rsid w:val="005E32A9"/>
    <w:pPr>
      <w:spacing w:after="100"/>
      <w:ind w:left="1320"/>
    </w:pPr>
    <w:rPr>
      <w:rFonts w:eastAsia="Times New Roman"/>
    </w:rPr>
  </w:style>
  <w:style w:type="paragraph" w:styleId="TOC8">
    <w:name w:val="toc 8"/>
    <w:basedOn w:val="a3"/>
    <w:next w:val="a3"/>
    <w:autoRedefine/>
    <w:uiPriority w:val="39"/>
    <w:unhideWhenUsed/>
    <w:rsid w:val="005E32A9"/>
    <w:pPr>
      <w:spacing w:after="100"/>
      <w:ind w:left="1540"/>
    </w:pPr>
    <w:rPr>
      <w:rFonts w:eastAsia="Times New Roman"/>
    </w:rPr>
  </w:style>
  <w:style w:type="paragraph" w:styleId="TOC9">
    <w:name w:val="toc 9"/>
    <w:basedOn w:val="a3"/>
    <w:next w:val="a3"/>
    <w:autoRedefine/>
    <w:uiPriority w:val="39"/>
    <w:unhideWhenUsed/>
    <w:rsid w:val="005E32A9"/>
    <w:pPr>
      <w:spacing w:after="100"/>
      <w:ind w:left="1760"/>
    </w:pPr>
    <w:rPr>
      <w:rFonts w:eastAsia="Times New Roman"/>
    </w:rPr>
  </w:style>
  <w:style w:type="paragraph" w:customStyle="1" w:styleId="15">
    <w:name w:val="נורמל 1"/>
    <w:basedOn w:val="a3"/>
    <w:rsid w:val="006947A2"/>
    <w:pPr>
      <w:spacing w:before="80" w:after="80" w:line="360" w:lineRule="auto"/>
      <w:ind w:left="227"/>
      <w:jc w:val="both"/>
    </w:pPr>
    <w:rPr>
      <w:rFonts w:ascii="Arial" w:eastAsia="Times New Roman" w:hAnsi="Arial" w:cs="David"/>
      <w:color w:val="000000"/>
      <w:sz w:val="24"/>
      <w:szCs w:val="24"/>
    </w:rPr>
  </w:style>
  <w:style w:type="paragraph" w:styleId="34">
    <w:name w:val="Body Text 3"/>
    <w:basedOn w:val="a3"/>
    <w:link w:val="35"/>
    <w:rsid w:val="009616CE"/>
    <w:pPr>
      <w:tabs>
        <w:tab w:val="left" w:pos="3589"/>
      </w:tabs>
      <w:spacing w:after="0" w:line="240" w:lineRule="auto"/>
      <w:jc w:val="both"/>
    </w:pPr>
    <w:rPr>
      <w:rFonts w:ascii="Tahoma" w:eastAsia="Times New Roman" w:hAnsi="Tahoma" w:cs="Tahoma"/>
    </w:rPr>
  </w:style>
  <w:style w:type="character" w:customStyle="1" w:styleId="35">
    <w:name w:val="גוף טקסט 3 תו"/>
    <w:link w:val="34"/>
    <w:rsid w:val="009616CE"/>
    <w:rPr>
      <w:rFonts w:ascii="Tahoma" w:eastAsia="Times New Roman" w:hAnsi="Tahoma" w:cs="Tahoma"/>
    </w:rPr>
  </w:style>
  <w:style w:type="paragraph" w:styleId="af1">
    <w:name w:val="Body Text Indent"/>
    <w:basedOn w:val="a3"/>
    <w:link w:val="af2"/>
    <w:rsid w:val="00F47E3D"/>
    <w:pPr>
      <w:spacing w:after="0" w:line="240" w:lineRule="auto"/>
      <w:ind w:left="1260" w:hanging="720"/>
    </w:pPr>
    <w:rPr>
      <w:rFonts w:ascii="Times New Roman" w:eastAsia="Times New Roman" w:hAnsi="Times New Roman" w:cs="Times New Roman"/>
      <w:sz w:val="24"/>
      <w:szCs w:val="24"/>
      <w:lang w:eastAsia="he-IL"/>
    </w:rPr>
  </w:style>
  <w:style w:type="character" w:customStyle="1" w:styleId="af2">
    <w:name w:val="כניסה בגוף טקסט תו"/>
    <w:link w:val="af1"/>
    <w:rsid w:val="00F47E3D"/>
    <w:rPr>
      <w:rFonts w:ascii="Times New Roman" w:eastAsia="Times New Roman" w:hAnsi="Times New Roman" w:cs="Times New Roman"/>
      <w:sz w:val="24"/>
      <w:szCs w:val="24"/>
      <w:lang w:eastAsia="he-IL"/>
    </w:rPr>
  </w:style>
  <w:style w:type="table" w:styleId="af3">
    <w:name w:val="Table Grid"/>
    <w:aliases w:val="טקסט טבלה תחתונה"/>
    <w:basedOn w:val="a6"/>
    <w:uiPriority w:val="59"/>
    <w:rsid w:val="00F47E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harChar1">
    <w:name w:val="Char Char1"/>
    <w:basedOn w:val="a3"/>
    <w:rsid w:val="00F47E3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styleId="af4">
    <w:name w:val="Body Text"/>
    <w:basedOn w:val="a3"/>
    <w:link w:val="af5"/>
    <w:unhideWhenUsed/>
    <w:rsid w:val="00F47E3D"/>
    <w:pPr>
      <w:spacing w:after="120"/>
    </w:pPr>
  </w:style>
  <w:style w:type="character" w:customStyle="1" w:styleId="af5">
    <w:name w:val="גוף טקסט תו"/>
    <w:link w:val="af4"/>
    <w:rsid w:val="00F47E3D"/>
    <w:rPr>
      <w:rFonts w:ascii="Calibri" w:eastAsia="Calibri" w:hAnsi="Calibri" w:cs="Arial"/>
    </w:rPr>
  </w:style>
  <w:style w:type="paragraph" w:customStyle="1" w:styleId="25">
    <w:name w:val="טקסט 2.5"/>
    <w:basedOn w:val="a3"/>
    <w:rsid w:val="00F47E3D"/>
    <w:pPr>
      <w:widowControl w:val="0"/>
      <w:autoSpaceDE w:val="0"/>
      <w:autoSpaceDN w:val="0"/>
      <w:adjustRightInd w:val="0"/>
      <w:spacing w:after="120" w:line="360" w:lineRule="auto"/>
      <w:ind w:left="1418"/>
      <w:jc w:val="both"/>
      <w:outlineLvl w:val="0"/>
    </w:pPr>
    <w:rPr>
      <w:rFonts w:ascii="Times New Roman" w:eastAsia="Times New Roman" w:hAnsi="Times New Roman" w:cs="David"/>
      <w:sz w:val="24"/>
      <w:szCs w:val="24"/>
    </w:rPr>
  </w:style>
  <w:style w:type="character" w:customStyle="1" w:styleId="EmailStyle491">
    <w:name w:val="EmailStyle491"/>
    <w:rsid w:val="00F47E3D"/>
    <w:rPr>
      <w:rFonts w:ascii="Arial" w:hAnsi="Arial" w:cs="Arial"/>
      <w:color w:val="000000"/>
      <w:sz w:val="20"/>
    </w:rPr>
  </w:style>
  <w:style w:type="paragraph" w:customStyle="1" w:styleId="Head3">
    <w:name w:val="Head3"/>
    <w:basedOn w:val="3"/>
    <w:next w:val="4"/>
    <w:rsid w:val="00F47E3D"/>
    <w:pPr>
      <w:keepNext w:val="0"/>
      <w:keepLines w:val="0"/>
      <w:numPr>
        <w:ilvl w:val="0"/>
        <w:numId w:val="0"/>
      </w:numPr>
      <w:tabs>
        <w:tab w:val="num" w:pos="680"/>
      </w:tabs>
      <w:spacing w:before="120" w:line="240" w:lineRule="auto"/>
      <w:ind w:left="1418" w:right="851" w:hanging="851"/>
      <w:jc w:val="both"/>
    </w:pPr>
    <w:rPr>
      <w:rFonts w:ascii="Arial" w:hAnsi="Arial" w:cs="Arial"/>
      <w:i/>
      <w:iCs/>
      <w:color w:val="auto"/>
      <w:sz w:val="28"/>
      <w:szCs w:val="28"/>
    </w:rPr>
  </w:style>
  <w:style w:type="paragraph" w:customStyle="1" w:styleId="CharChar3">
    <w:name w:val="Char Char3"/>
    <w:basedOn w:val="a3"/>
    <w:rsid w:val="00F47E3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character" w:styleId="af6">
    <w:name w:val="page number"/>
    <w:basedOn w:val="a5"/>
    <w:rsid w:val="00F47E3D"/>
  </w:style>
  <w:style w:type="character" w:styleId="FollowedHyperlink">
    <w:name w:val="FollowedHyperlink"/>
    <w:rsid w:val="00F47E3D"/>
    <w:rPr>
      <w:color w:val="800080"/>
      <w:u w:val="single"/>
    </w:rPr>
  </w:style>
  <w:style w:type="paragraph" w:customStyle="1" w:styleId="10">
    <w:name w:val="דן1"/>
    <w:basedOn w:val="a3"/>
    <w:autoRedefine/>
    <w:rsid w:val="00F47E3D"/>
    <w:pPr>
      <w:numPr>
        <w:numId w:val="4"/>
      </w:numPr>
      <w:tabs>
        <w:tab w:val="clear" w:pos="1890"/>
      </w:tabs>
      <w:spacing w:after="0" w:line="360" w:lineRule="auto"/>
      <w:ind w:left="30" w:right="630" w:hanging="540"/>
    </w:pPr>
    <w:rPr>
      <w:rFonts w:ascii="Arial" w:eastAsia="Times New Roman" w:hAnsi="Arial"/>
      <w:sz w:val="28"/>
      <w:szCs w:val="28"/>
      <w:lang w:eastAsia="he-IL"/>
    </w:rPr>
  </w:style>
  <w:style w:type="paragraph" w:customStyle="1" w:styleId="StyleHeading5LatinTahomaComplexTahoma">
    <w:name w:val="Style Heading 5 + (Latin) Tahoma (Complex) Tahoma"/>
    <w:basedOn w:val="51"/>
    <w:link w:val="StyleHeading5LatinTahomaComplexTahomaChar"/>
    <w:autoRedefine/>
    <w:rsid w:val="00F47E3D"/>
    <w:pPr>
      <w:tabs>
        <w:tab w:val="num" w:pos="3969"/>
        <w:tab w:val="left" w:pos="8978"/>
      </w:tabs>
      <w:spacing w:line="240" w:lineRule="auto"/>
      <w:ind w:left="3969" w:hanging="1984"/>
    </w:pPr>
    <w:rPr>
      <w:rFonts w:ascii="Tahoma" w:hAnsi="Tahoma" w:cs="Tahoma"/>
    </w:rPr>
  </w:style>
  <w:style w:type="character" w:customStyle="1" w:styleId="StyleHeading5LatinTahomaComplexTahomaChar">
    <w:name w:val="Style Heading 5 + (Latin) Tahoma (Complex) Tahoma Char"/>
    <w:link w:val="StyleHeading5LatinTahomaComplexTahoma"/>
    <w:rsid w:val="00F47E3D"/>
    <w:rPr>
      <w:rFonts w:ascii="Tahoma" w:eastAsia="Times New Roman" w:hAnsi="Tahoma" w:cs="Tahoma"/>
      <w:sz w:val="28"/>
      <w:szCs w:val="28"/>
    </w:rPr>
  </w:style>
  <w:style w:type="paragraph" w:customStyle="1" w:styleId="StyleStyleHeading4ComplexLevenimMTLatinTahomaCom">
    <w:name w:val="Style Style Heading 4 + (Complex) Levenim MT + (Latin) Tahoma (Com..."/>
    <w:basedOn w:val="4"/>
    <w:link w:val="StyleStyleHeading4ComplexLevenimMTLatinTahomaComChar"/>
    <w:autoRedefine/>
    <w:rsid w:val="00F47E3D"/>
    <w:pPr>
      <w:keepNext w:val="0"/>
      <w:keepLines w:val="0"/>
      <w:numPr>
        <w:ilvl w:val="0"/>
        <w:numId w:val="0"/>
      </w:numPr>
      <w:tabs>
        <w:tab w:val="num" w:pos="3119"/>
        <w:tab w:val="left" w:pos="8836"/>
      </w:tabs>
      <w:spacing w:before="60" w:line="240" w:lineRule="auto"/>
      <w:ind w:left="3119" w:hanging="1418"/>
    </w:pPr>
    <w:rPr>
      <w:rFonts w:ascii="Tahoma" w:hAnsi="Tahoma" w:cs="Tahoma"/>
      <w:b w:val="0"/>
      <w:bCs w:val="0"/>
      <w:i w:val="0"/>
      <w:iCs w:val="0"/>
      <w:color w:val="auto"/>
      <w:sz w:val="28"/>
      <w:szCs w:val="28"/>
    </w:rPr>
  </w:style>
  <w:style w:type="character" w:customStyle="1" w:styleId="StyleStyleHeading4ComplexLevenimMTLatinTahomaComChar">
    <w:name w:val="Style Style Heading 4 + (Complex) Levenim MT + (Latin) Tahoma (Com... Char"/>
    <w:link w:val="StyleStyleHeading4ComplexLevenimMTLatinTahomaCom"/>
    <w:rsid w:val="00F47E3D"/>
    <w:rPr>
      <w:rFonts w:ascii="Tahoma" w:eastAsia="Times New Roman" w:hAnsi="Tahoma" w:cs="Tahoma"/>
      <w:sz w:val="28"/>
      <w:szCs w:val="28"/>
    </w:rPr>
  </w:style>
  <w:style w:type="paragraph" w:styleId="5">
    <w:name w:val="List Bullet 5"/>
    <w:basedOn w:val="a3"/>
    <w:autoRedefine/>
    <w:rsid w:val="00F47E3D"/>
    <w:pPr>
      <w:numPr>
        <w:numId w:val="5"/>
      </w:numPr>
      <w:tabs>
        <w:tab w:val="clear" w:pos="1492"/>
      </w:tabs>
      <w:spacing w:after="0" w:line="240" w:lineRule="auto"/>
      <w:ind w:left="4016" w:right="851" w:hanging="283"/>
    </w:pPr>
    <w:rPr>
      <w:rFonts w:ascii="Tahoma" w:eastAsia="Times New Roman" w:hAnsi="Tahoma" w:cs="Tahoma"/>
      <w:i/>
      <w:iCs/>
      <w:sz w:val="28"/>
      <w:szCs w:val="28"/>
    </w:rPr>
  </w:style>
  <w:style w:type="paragraph" w:customStyle="1" w:styleId="CharChar">
    <w:name w:val="Char Char"/>
    <w:basedOn w:val="a3"/>
    <w:rsid w:val="00F47E3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styleId="a2">
    <w:name w:val="Block Text"/>
    <w:basedOn w:val="a3"/>
    <w:rsid w:val="00F47E3D"/>
    <w:pPr>
      <w:numPr>
        <w:numId w:val="6"/>
      </w:numPr>
      <w:spacing w:after="0" w:line="240" w:lineRule="exact"/>
      <w:ind w:right="1785"/>
      <w:jc w:val="both"/>
      <w:outlineLvl w:val="0"/>
    </w:pPr>
    <w:rPr>
      <w:rFonts w:ascii="Arial" w:eastAsia="Times New Roman" w:hAnsi="Arial"/>
      <w:i/>
      <w:iCs/>
      <w:sz w:val="28"/>
      <w:szCs w:val="28"/>
      <w:lang w:eastAsia="he-IL"/>
    </w:rPr>
  </w:style>
  <w:style w:type="paragraph" w:customStyle="1" w:styleId="CharChar2">
    <w:name w:val="Char Char2"/>
    <w:basedOn w:val="a3"/>
    <w:rsid w:val="00F47E3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CharCharCharChar1">
    <w:name w:val="Char Char תו תו Char Char תו תו Char Char1"/>
    <w:basedOn w:val="a3"/>
    <w:rsid w:val="00F47E3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character" w:styleId="af7">
    <w:name w:val="annotation reference"/>
    <w:semiHidden/>
    <w:rsid w:val="00F47E3D"/>
    <w:rPr>
      <w:sz w:val="16"/>
      <w:szCs w:val="16"/>
    </w:rPr>
  </w:style>
  <w:style w:type="paragraph" w:styleId="af8">
    <w:name w:val="annotation text"/>
    <w:basedOn w:val="a3"/>
    <w:link w:val="af9"/>
    <w:semiHidden/>
    <w:rsid w:val="00F47E3D"/>
    <w:pPr>
      <w:spacing w:after="0" w:line="240" w:lineRule="auto"/>
    </w:pPr>
    <w:rPr>
      <w:rFonts w:ascii="Tahoma" w:eastAsia="Times New Roman" w:hAnsi="Tahoma" w:cs="Tahoma"/>
      <w:sz w:val="20"/>
      <w:szCs w:val="20"/>
    </w:rPr>
  </w:style>
  <w:style w:type="character" w:customStyle="1" w:styleId="af9">
    <w:name w:val="טקסט הערה תו"/>
    <w:link w:val="af8"/>
    <w:semiHidden/>
    <w:rsid w:val="00F47E3D"/>
    <w:rPr>
      <w:rFonts w:ascii="Tahoma" w:eastAsia="Times New Roman" w:hAnsi="Tahoma" w:cs="Tahoma"/>
      <w:sz w:val="20"/>
      <w:szCs w:val="20"/>
    </w:rPr>
  </w:style>
  <w:style w:type="paragraph" w:styleId="afa">
    <w:name w:val="annotation subject"/>
    <w:basedOn w:val="af8"/>
    <w:next w:val="af8"/>
    <w:link w:val="afb"/>
    <w:semiHidden/>
    <w:rsid w:val="00F47E3D"/>
    <w:rPr>
      <w:b/>
      <w:bCs/>
    </w:rPr>
  </w:style>
  <w:style w:type="character" w:customStyle="1" w:styleId="afb">
    <w:name w:val="נושא הערה תו"/>
    <w:link w:val="afa"/>
    <w:semiHidden/>
    <w:rsid w:val="00F47E3D"/>
    <w:rPr>
      <w:rFonts w:ascii="Tahoma" w:eastAsia="Times New Roman" w:hAnsi="Tahoma" w:cs="Tahoma"/>
      <w:b/>
      <w:bCs/>
      <w:sz w:val="20"/>
      <w:szCs w:val="20"/>
    </w:rPr>
  </w:style>
  <w:style w:type="paragraph" w:customStyle="1" w:styleId="CharCharCharCharChar">
    <w:name w:val="Char תו תו תו Char Char תו תו Char Char"/>
    <w:basedOn w:val="a3"/>
    <w:rsid w:val="00F47E3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numbering" w:styleId="111111">
    <w:name w:val="Outline List 2"/>
    <w:basedOn w:val="a7"/>
    <w:rsid w:val="00F47E3D"/>
    <w:pPr>
      <w:numPr>
        <w:numId w:val="7"/>
      </w:numPr>
    </w:pPr>
  </w:style>
  <w:style w:type="paragraph" w:customStyle="1" w:styleId="afc">
    <w:name w:val="נורמלי"/>
    <w:rsid w:val="00F47E3D"/>
    <w:pPr>
      <w:bidi/>
      <w:jc w:val="both"/>
    </w:pPr>
    <w:rPr>
      <w:rFonts w:ascii="Times New Roman" w:eastAsia="Times New Roman" w:hAnsi="Times New Roman" w:cs="Miriam"/>
      <w:noProof/>
      <w:sz w:val="24"/>
      <w:szCs w:val="24"/>
      <w:lang w:eastAsia="he-IL"/>
    </w:rPr>
  </w:style>
  <w:style w:type="paragraph" w:styleId="afd">
    <w:name w:val="Normal Indent"/>
    <w:basedOn w:val="a3"/>
    <w:rsid w:val="00F47E3D"/>
    <w:pPr>
      <w:spacing w:after="0" w:line="240" w:lineRule="auto"/>
      <w:ind w:right="720"/>
    </w:pPr>
    <w:rPr>
      <w:rFonts w:ascii="Tahoma" w:eastAsia="Times New Roman" w:hAnsi="Tahoma" w:cs="Tahoma"/>
      <w:sz w:val="24"/>
      <w:szCs w:val="28"/>
      <w:lang w:eastAsia="he-IL"/>
    </w:rPr>
  </w:style>
  <w:style w:type="paragraph" w:styleId="afe">
    <w:name w:val="Title"/>
    <w:basedOn w:val="a3"/>
    <w:link w:val="aff"/>
    <w:qFormat/>
    <w:rsid w:val="00F47E3D"/>
    <w:pPr>
      <w:tabs>
        <w:tab w:val="num" w:pos="648"/>
      </w:tabs>
      <w:spacing w:after="0" w:line="360" w:lineRule="auto"/>
      <w:ind w:left="360" w:hanging="72"/>
      <w:jc w:val="center"/>
    </w:pPr>
    <w:rPr>
      <w:rFonts w:ascii="Times New Roman" w:eastAsia="Times New Roman" w:hAnsi="Times New Roman" w:cs="David"/>
      <w:sz w:val="24"/>
      <w:szCs w:val="28"/>
      <w:lang w:eastAsia="he-IL"/>
    </w:rPr>
  </w:style>
  <w:style w:type="character" w:customStyle="1" w:styleId="aff">
    <w:name w:val="כותרת טקסט תו"/>
    <w:link w:val="afe"/>
    <w:rsid w:val="00F47E3D"/>
    <w:rPr>
      <w:rFonts w:ascii="Times New Roman" w:eastAsia="Times New Roman" w:hAnsi="Times New Roman" w:cs="David"/>
      <w:sz w:val="24"/>
      <w:szCs w:val="28"/>
      <w:lang w:eastAsia="he-IL"/>
    </w:rPr>
  </w:style>
  <w:style w:type="paragraph" w:styleId="aff0">
    <w:name w:val="Document Map"/>
    <w:basedOn w:val="a3"/>
    <w:link w:val="aff1"/>
    <w:rsid w:val="00F47E3D"/>
    <w:pPr>
      <w:shd w:val="clear" w:color="auto" w:fill="000080"/>
      <w:spacing w:after="0" w:line="240" w:lineRule="auto"/>
    </w:pPr>
    <w:rPr>
      <w:rFonts w:ascii="Tahoma" w:eastAsia="Times New Roman" w:hAnsi="Times New Roman" w:cs="Miriam"/>
      <w:sz w:val="24"/>
      <w:szCs w:val="28"/>
      <w:lang w:eastAsia="he-IL"/>
    </w:rPr>
  </w:style>
  <w:style w:type="character" w:customStyle="1" w:styleId="aff1">
    <w:name w:val="מפת מסמך תו"/>
    <w:link w:val="aff0"/>
    <w:rsid w:val="00F47E3D"/>
    <w:rPr>
      <w:rFonts w:ascii="Tahoma" w:eastAsia="Times New Roman" w:hAnsi="Times New Roman" w:cs="Miriam"/>
      <w:sz w:val="24"/>
      <w:szCs w:val="28"/>
      <w:shd w:val="clear" w:color="auto" w:fill="000080"/>
      <w:lang w:eastAsia="he-IL"/>
    </w:rPr>
  </w:style>
  <w:style w:type="paragraph" w:customStyle="1" w:styleId="a">
    <w:name w:val="סעיף ראשי"/>
    <w:basedOn w:val="a3"/>
    <w:rsid w:val="00F47E3D"/>
    <w:pPr>
      <w:numPr>
        <w:numId w:val="8"/>
      </w:numPr>
      <w:spacing w:after="0" w:line="240" w:lineRule="auto"/>
      <w:ind w:right="0"/>
    </w:pPr>
    <w:rPr>
      <w:rFonts w:ascii="Times New Roman" w:eastAsia="Times New Roman" w:hAnsi="Times New Roman" w:cs="David"/>
      <w:sz w:val="24"/>
      <w:szCs w:val="28"/>
    </w:rPr>
  </w:style>
  <w:style w:type="paragraph" w:styleId="Index1">
    <w:name w:val="index 1"/>
    <w:basedOn w:val="a3"/>
    <w:next w:val="a3"/>
    <w:autoRedefine/>
    <w:rsid w:val="00F47E3D"/>
    <w:pPr>
      <w:spacing w:after="0" w:line="240" w:lineRule="auto"/>
      <w:ind w:left="240" w:hanging="240"/>
    </w:pPr>
    <w:rPr>
      <w:rFonts w:ascii="Times New Roman" w:eastAsia="Times New Roman" w:hAnsi="Times New Roman" w:cs="Times New Roman"/>
      <w:sz w:val="18"/>
      <w:szCs w:val="18"/>
      <w:lang w:eastAsia="he-IL"/>
    </w:rPr>
  </w:style>
  <w:style w:type="paragraph" w:customStyle="1" w:styleId="Head1">
    <w:name w:val="Head1"/>
    <w:basedOn w:val="1"/>
    <w:rsid w:val="00F47E3D"/>
    <w:pPr>
      <w:keepNext w:val="0"/>
      <w:keepLines w:val="0"/>
      <w:numPr>
        <w:numId w:val="0"/>
      </w:numPr>
      <w:spacing w:before="240" w:line="240" w:lineRule="auto"/>
      <w:ind w:left="360" w:right="851" w:hanging="360"/>
      <w:jc w:val="both"/>
      <w:outlineLvl w:val="9"/>
    </w:pPr>
    <w:rPr>
      <w:rFonts w:ascii="Times New Roman" w:hAnsi="Times New Roman" w:cs="Miriam"/>
      <w:color w:val="800000"/>
      <w:sz w:val="36"/>
      <w:szCs w:val="36"/>
    </w:rPr>
  </w:style>
  <w:style w:type="character" w:styleId="aff2">
    <w:name w:val="Strong"/>
    <w:uiPriority w:val="22"/>
    <w:qFormat/>
    <w:rsid w:val="00F47E3D"/>
    <w:rPr>
      <w:b/>
      <w:bCs/>
    </w:rPr>
  </w:style>
  <w:style w:type="paragraph" w:customStyle="1" w:styleId="styleheading5latintahomacomplextahoma0">
    <w:name w:val="styleheading5latintahomacomplextahoma"/>
    <w:basedOn w:val="a3"/>
    <w:rsid w:val="00F47E3D"/>
    <w:pPr>
      <w:spacing w:after="0" w:line="240" w:lineRule="auto"/>
      <w:ind w:left="1995" w:right="-142" w:hanging="567"/>
      <w:jc w:val="both"/>
    </w:pPr>
    <w:rPr>
      <w:rFonts w:ascii="Tahoma" w:eastAsia="Times New Roman" w:hAnsi="Tahoma" w:cs="Tahoma"/>
      <w:sz w:val="28"/>
      <w:szCs w:val="28"/>
    </w:rPr>
  </w:style>
  <w:style w:type="paragraph" w:customStyle="1" w:styleId="Head5CharChar">
    <w:name w:val="Head5 Char Char"/>
    <w:basedOn w:val="51"/>
    <w:link w:val="Head5CharCharChar"/>
    <w:rsid w:val="00F47E3D"/>
    <w:pPr>
      <w:tabs>
        <w:tab w:val="left" w:pos="1418"/>
        <w:tab w:val="num" w:pos="2773"/>
      </w:tabs>
      <w:spacing w:before="240" w:line="240" w:lineRule="auto"/>
      <w:ind w:left="2467" w:hanging="908"/>
      <w:jc w:val="both"/>
    </w:pPr>
    <w:rPr>
      <w:rFonts w:ascii="Times New Roman" w:hAnsi="Times New Roman"/>
      <w:szCs w:val="24"/>
    </w:rPr>
  </w:style>
  <w:style w:type="character" w:customStyle="1" w:styleId="Head5CharCharChar">
    <w:name w:val="Head5 Char Char Char"/>
    <w:link w:val="Head5CharChar"/>
    <w:rsid w:val="00F47E3D"/>
    <w:rPr>
      <w:rFonts w:ascii="Times New Roman" w:eastAsia="Times New Roman" w:hAnsi="Times New Roman" w:cs="David"/>
      <w:szCs w:val="24"/>
    </w:rPr>
  </w:style>
  <w:style w:type="paragraph" w:customStyle="1" w:styleId="Head3Char">
    <w:name w:val="Head3 Char"/>
    <w:basedOn w:val="3"/>
    <w:rsid w:val="00F47E3D"/>
    <w:pPr>
      <w:keepNext w:val="0"/>
      <w:keepLines w:val="0"/>
      <w:numPr>
        <w:ilvl w:val="0"/>
        <w:numId w:val="0"/>
      </w:numPr>
      <w:tabs>
        <w:tab w:val="num" w:pos="851"/>
      </w:tabs>
      <w:spacing w:before="240" w:line="240" w:lineRule="auto"/>
      <w:ind w:left="851" w:hanging="851"/>
      <w:jc w:val="both"/>
    </w:pPr>
    <w:rPr>
      <w:rFonts w:ascii="Times New Roman" w:hAnsi="Times New Roman" w:cs="David"/>
      <w:b w:val="0"/>
      <w:bCs w:val="0"/>
      <w:color w:val="auto"/>
      <w:sz w:val="24"/>
      <w:szCs w:val="24"/>
    </w:rPr>
  </w:style>
  <w:style w:type="paragraph" w:styleId="Index2">
    <w:name w:val="index 2"/>
    <w:basedOn w:val="a3"/>
    <w:next w:val="a3"/>
    <w:autoRedefine/>
    <w:rsid w:val="00F47E3D"/>
    <w:pPr>
      <w:spacing w:after="0" w:line="240" w:lineRule="auto"/>
      <w:ind w:left="480" w:hanging="240"/>
    </w:pPr>
    <w:rPr>
      <w:rFonts w:ascii="Times New Roman" w:eastAsia="Times New Roman" w:hAnsi="Times New Roman" w:cs="Times New Roman"/>
      <w:sz w:val="18"/>
      <w:szCs w:val="18"/>
      <w:lang w:eastAsia="he-IL"/>
    </w:rPr>
  </w:style>
  <w:style w:type="paragraph" w:styleId="Index3">
    <w:name w:val="index 3"/>
    <w:basedOn w:val="a3"/>
    <w:next w:val="a3"/>
    <w:autoRedefine/>
    <w:rsid w:val="00F47E3D"/>
    <w:pPr>
      <w:spacing w:after="0" w:line="240" w:lineRule="auto"/>
      <w:ind w:left="720" w:hanging="240"/>
    </w:pPr>
    <w:rPr>
      <w:rFonts w:ascii="Times New Roman" w:eastAsia="Times New Roman" w:hAnsi="Times New Roman" w:cs="Times New Roman"/>
      <w:sz w:val="18"/>
      <w:szCs w:val="18"/>
      <w:lang w:eastAsia="he-IL"/>
    </w:rPr>
  </w:style>
  <w:style w:type="paragraph" w:styleId="Index4">
    <w:name w:val="index 4"/>
    <w:basedOn w:val="a3"/>
    <w:next w:val="a3"/>
    <w:autoRedefine/>
    <w:rsid w:val="00F47E3D"/>
    <w:pPr>
      <w:spacing w:after="0" w:line="240" w:lineRule="auto"/>
      <w:ind w:left="960" w:hanging="240"/>
    </w:pPr>
    <w:rPr>
      <w:rFonts w:ascii="Times New Roman" w:eastAsia="Times New Roman" w:hAnsi="Times New Roman" w:cs="Times New Roman"/>
      <w:sz w:val="18"/>
      <w:szCs w:val="18"/>
      <w:lang w:eastAsia="he-IL"/>
    </w:rPr>
  </w:style>
  <w:style w:type="paragraph" w:styleId="Index5">
    <w:name w:val="index 5"/>
    <w:basedOn w:val="a3"/>
    <w:next w:val="a3"/>
    <w:autoRedefine/>
    <w:rsid w:val="00F47E3D"/>
    <w:pPr>
      <w:spacing w:after="0" w:line="240" w:lineRule="auto"/>
      <w:ind w:left="1200" w:hanging="240"/>
    </w:pPr>
    <w:rPr>
      <w:rFonts w:ascii="Times New Roman" w:eastAsia="Times New Roman" w:hAnsi="Times New Roman" w:cs="Times New Roman"/>
      <w:sz w:val="18"/>
      <w:szCs w:val="18"/>
      <w:lang w:eastAsia="he-IL"/>
    </w:rPr>
  </w:style>
  <w:style w:type="paragraph" w:styleId="Index6">
    <w:name w:val="index 6"/>
    <w:basedOn w:val="a3"/>
    <w:next w:val="a3"/>
    <w:autoRedefine/>
    <w:rsid w:val="00F47E3D"/>
    <w:pPr>
      <w:spacing w:after="0" w:line="240" w:lineRule="auto"/>
      <w:ind w:left="1440" w:hanging="240"/>
    </w:pPr>
    <w:rPr>
      <w:rFonts w:ascii="Times New Roman" w:eastAsia="Times New Roman" w:hAnsi="Times New Roman" w:cs="Times New Roman"/>
      <w:sz w:val="18"/>
      <w:szCs w:val="18"/>
      <w:lang w:eastAsia="he-IL"/>
    </w:rPr>
  </w:style>
  <w:style w:type="paragraph" w:styleId="Index7">
    <w:name w:val="index 7"/>
    <w:basedOn w:val="a3"/>
    <w:next w:val="a3"/>
    <w:autoRedefine/>
    <w:rsid w:val="00F47E3D"/>
    <w:pPr>
      <w:spacing w:after="0" w:line="240" w:lineRule="auto"/>
      <w:ind w:left="1680" w:hanging="240"/>
    </w:pPr>
    <w:rPr>
      <w:rFonts w:ascii="Times New Roman" w:eastAsia="Times New Roman" w:hAnsi="Times New Roman" w:cs="Times New Roman"/>
      <w:sz w:val="18"/>
      <w:szCs w:val="18"/>
      <w:lang w:eastAsia="he-IL"/>
    </w:rPr>
  </w:style>
  <w:style w:type="paragraph" w:styleId="Index8">
    <w:name w:val="index 8"/>
    <w:basedOn w:val="a3"/>
    <w:next w:val="a3"/>
    <w:autoRedefine/>
    <w:rsid w:val="00F47E3D"/>
    <w:pPr>
      <w:spacing w:after="0" w:line="240" w:lineRule="auto"/>
      <w:ind w:left="1920" w:hanging="240"/>
    </w:pPr>
    <w:rPr>
      <w:rFonts w:ascii="Times New Roman" w:eastAsia="Times New Roman" w:hAnsi="Times New Roman" w:cs="Times New Roman"/>
      <w:sz w:val="18"/>
      <w:szCs w:val="18"/>
      <w:lang w:eastAsia="he-IL"/>
    </w:rPr>
  </w:style>
  <w:style w:type="paragraph" w:styleId="Index9">
    <w:name w:val="index 9"/>
    <w:basedOn w:val="a3"/>
    <w:next w:val="a3"/>
    <w:autoRedefine/>
    <w:rsid w:val="00F47E3D"/>
    <w:pPr>
      <w:spacing w:after="0" w:line="240" w:lineRule="auto"/>
      <w:ind w:left="2160" w:hanging="240"/>
    </w:pPr>
    <w:rPr>
      <w:rFonts w:ascii="Times New Roman" w:eastAsia="Times New Roman" w:hAnsi="Times New Roman" w:cs="Times New Roman"/>
      <w:sz w:val="18"/>
      <w:szCs w:val="18"/>
      <w:lang w:eastAsia="he-IL"/>
    </w:rPr>
  </w:style>
  <w:style w:type="paragraph" w:styleId="aff3">
    <w:name w:val="index heading"/>
    <w:basedOn w:val="a3"/>
    <w:next w:val="Index1"/>
    <w:rsid w:val="00F47E3D"/>
    <w:pPr>
      <w:spacing w:before="240" w:after="120" w:line="240" w:lineRule="auto"/>
      <w:jc w:val="center"/>
    </w:pPr>
    <w:rPr>
      <w:rFonts w:ascii="Times New Roman" w:eastAsia="Times New Roman" w:hAnsi="Times New Roman" w:cs="Times New Roman"/>
      <w:b/>
      <w:bCs/>
      <w:sz w:val="26"/>
      <w:szCs w:val="26"/>
      <w:lang w:eastAsia="he-IL"/>
    </w:rPr>
  </w:style>
  <w:style w:type="paragraph" w:customStyle="1" w:styleId="1CharCharChar">
    <w:name w:val="תו1 Char תו תו תו תו תו תו תו תו תו תו תו תו תו Char תו תו Char תו"/>
    <w:basedOn w:val="a3"/>
    <w:rsid w:val="00F47E3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2Heading2h2h21">
    <w:name w:val="סגנון כותרת 2Heading 2h2h21 + יישור מבוזר לשפה התאילנדית"/>
    <w:basedOn w:val="2"/>
    <w:autoRedefine/>
    <w:rsid w:val="00F47E3D"/>
    <w:pPr>
      <w:keepNext w:val="0"/>
      <w:keepLines w:val="0"/>
      <w:numPr>
        <w:ilvl w:val="0"/>
        <w:numId w:val="9"/>
      </w:numPr>
      <w:spacing w:before="240" w:after="120" w:line="240" w:lineRule="auto"/>
      <w:ind w:right="794"/>
    </w:pPr>
    <w:rPr>
      <w:rFonts w:ascii="Times New" w:hAnsi="Times New" w:cs="David"/>
      <w:b w:val="0"/>
      <w:bCs w:val="0"/>
      <w:color w:val="auto"/>
      <w:sz w:val="22"/>
      <w:szCs w:val="24"/>
      <w:u w:val="single"/>
    </w:rPr>
  </w:style>
  <w:style w:type="paragraph" w:customStyle="1" w:styleId="Heading5">
    <w:name w:val="סגנון Heading 5 + יישור מבוזר לשפה התאילנדית"/>
    <w:basedOn w:val="51"/>
    <w:rsid w:val="00F47E3D"/>
    <w:pPr>
      <w:spacing w:before="120" w:after="120" w:line="240" w:lineRule="auto"/>
      <w:ind w:left="0" w:firstLine="0"/>
    </w:pPr>
    <w:rPr>
      <w:rFonts w:ascii="Times New" w:hAnsi="Times New"/>
      <w:sz w:val="24"/>
    </w:rPr>
  </w:style>
  <w:style w:type="paragraph" w:customStyle="1" w:styleId="StyleHeading2BoldUnderline">
    <w:name w:val="Style Heading 2 + Bold Underline"/>
    <w:basedOn w:val="2"/>
    <w:link w:val="StyleHeading2BoldUnderlineChar"/>
    <w:autoRedefine/>
    <w:rsid w:val="00F47E3D"/>
    <w:pPr>
      <w:keepNext w:val="0"/>
      <w:keepLines w:val="0"/>
      <w:numPr>
        <w:ilvl w:val="0"/>
        <w:numId w:val="0"/>
      </w:numPr>
      <w:spacing w:before="0" w:line="360" w:lineRule="auto"/>
      <w:ind w:left="1285" w:right="792" w:hanging="576"/>
      <w:jc w:val="both"/>
    </w:pPr>
    <w:rPr>
      <w:rFonts w:ascii="Arial" w:hAnsi="Arial" w:cs="Arial"/>
      <w:b w:val="0"/>
      <w:bCs w:val="0"/>
      <w:color w:val="auto"/>
      <w:sz w:val="24"/>
      <w:szCs w:val="24"/>
      <w:u w:val="single"/>
      <w:lang w:eastAsia="he-IL"/>
    </w:rPr>
  </w:style>
  <w:style w:type="character" w:customStyle="1" w:styleId="StyleHeading2BoldUnderlineChar">
    <w:name w:val="Style Heading 2 + Bold Underline Char"/>
    <w:link w:val="StyleHeading2BoldUnderline"/>
    <w:rsid w:val="00F47E3D"/>
    <w:rPr>
      <w:rFonts w:ascii="Arial" w:eastAsia="Times New Roman" w:hAnsi="Arial" w:cs="Arial"/>
      <w:sz w:val="24"/>
      <w:szCs w:val="24"/>
      <w:u w:val="single"/>
      <w:lang w:eastAsia="he-IL"/>
    </w:rPr>
  </w:style>
  <w:style w:type="paragraph" w:customStyle="1" w:styleId="13">
    <w:name w:val="סגנון1"/>
    <w:basedOn w:val="a3"/>
    <w:qFormat/>
    <w:rsid w:val="00F47E3D"/>
    <w:pPr>
      <w:numPr>
        <w:numId w:val="10"/>
      </w:numPr>
      <w:spacing w:after="0" w:line="360" w:lineRule="auto"/>
      <w:ind w:left="568" w:hanging="567"/>
      <w:jc w:val="both"/>
    </w:pPr>
    <w:rPr>
      <w:rFonts w:ascii="Arial" w:eastAsia="Times New Roman" w:hAnsi="Arial"/>
      <w:b/>
      <w:bCs/>
      <w:noProof/>
      <w:sz w:val="26"/>
      <w:szCs w:val="26"/>
      <w:lang w:eastAsia="he-IL"/>
    </w:rPr>
  </w:style>
  <w:style w:type="paragraph" w:customStyle="1" w:styleId="23">
    <w:name w:val="סגנון2"/>
    <w:basedOn w:val="a3"/>
    <w:link w:val="26"/>
    <w:qFormat/>
    <w:rsid w:val="00F47E3D"/>
    <w:pPr>
      <w:numPr>
        <w:ilvl w:val="1"/>
        <w:numId w:val="10"/>
      </w:numPr>
      <w:spacing w:after="0" w:line="360" w:lineRule="auto"/>
    </w:pPr>
    <w:rPr>
      <w:rFonts w:ascii="Arial" w:eastAsia="Times New Roman" w:hAnsi="Arial"/>
      <w:noProof/>
      <w:sz w:val="26"/>
      <w:szCs w:val="26"/>
      <w:lang w:eastAsia="he-IL"/>
    </w:rPr>
  </w:style>
  <w:style w:type="character" w:customStyle="1" w:styleId="26">
    <w:name w:val="סגנון2 תו"/>
    <w:link w:val="23"/>
    <w:rsid w:val="00F47E3D"/>
    <w:rPr>
      <w:rFonts w:ascii="Arial" w:eastAsia="Times New Roman" w:hAnsi="Arial"/>
      <w:noProof/>
      <w:sz w:val="26"/>
      <w:szCs w:val="26"/>
      <w:lang w:eastAsia="he-IL"/>
    </w:rPr>
  </w:style>
  <w:style w:type="paragraph" w:customStyle="1" w:styleId="16">
    <w:name w:val="דרישה1"/>
    <w:basedOn w:val="12"/>
    <w:next w:val="22"/>
    <w:link w:val="17"/>
    <w:qFormat/>
    <w:rsid w:val="003A1B28"/>
    <w:pPr>
      <w:numPr>
        <w:numId w:val="0"/>
      </w:numPr>
      <w:ind w:left="858" w:hanging="432"/>
    </w:pPr>
  </w:style>
  <w:style w:type="paragraph" w:customStyle="1" w:styleId="21">
    <w:name w:val="דרישה2"/>
    <w:basedOn w:val="a3"/>
    <w:link w:val="27"/>
    <w:qFormat/>
    <w:rsid w:val="00F47E3D"/>
    <w:pPr>
      <w:numPr>
        <w:ilvl w:val="1"/>
        <w:numId w:val="11"/>
      </w:numPr>
      <w:spacing w:after="0" w:line="360" w:lineRule="auto"/>
      <w:jc w:val="both"/>
    </w:pPr>
    <w:rPr>
      <w:rFonts w:ascii="Arial" w:eastAsia="Times New Roman" w:hAnsi="Arial"/>
      <w:noProof/>
      <w:sz w:val="26"/>
      <w:szCs w:val="26"/>
      <w:lang w:eastAsia="he-IL"/>
    </w:rPr>
  </w:style>
  <w:style w:type="paragraph" w:customStyle="1" w:styleId="31">
    <w:name w:val="דרישה3"/>
    <w:basedOn w:val="a3"/>
    <w:qFormat/>
    <w:rsid w:val="00F47E3D"/>
    <w:pPr>
      <w:numPr>
        <w:ilvl w:val="2"/>
        <w:numId w:val="11"/>
      </w:numPr>
      <w:tabs>
        <w:tab w:val="left" w:pos="2210"/>
      </w:tabs>
      <w:spacing w:after="0" w:line="360" w:lineRule="auto"/>
      <w:jc w:val="both"/>
    </w:pPr>
    <w:rPr>
      <w:rFonts w:ascii="Arial" w:eastAsia="Times New Roman" w:hAnsi="Arial"/>
      <w:noProof/>
      <w:sz w:val="26"/>
      <w:szCs w:val="26"/>
      <w:lang w:eastAsia="he-IL"/>
    </w:rPr>
  </w:style>
  <w:style w:type="paragraph" w:customStyle="1" w:styleId="41">
    <w:name w:val="דרישה4"/>
    <w:basedOn w:val="a3"/>
    <w:link w:val="44"/>
    <w:qFormat/>
    <w:rsid w:val="00F47E3D"/>
    <w:pPr>
      <w:numPr>
        <w:ilvl w:val="3"/>
        <w:numId w:val="11"/>
      </w:numPr>
      <w:spacing w:after="0" w:line="360" w:lineRule="auto"/>
      <w:jc w:val="both"/>
    </w:pPr>
    <w:rPr>
      <w:rFonts w:ascii="Arial" w:eastAsia="Times New Roman" w:hAnsi="Arial"/>
      <w:noProof/>
      <w:sz w:val="26"/>
      <w:szCs w:val="26"/>
      <w:lang w:eastAsia="he-IL"/>
    </w:rPr>
  </w:style>
  <w:style w:type="character" w:customStyle="1" w:styleId="44">
    <w:name w:val="דרישה4 תו"/>
    <w:link w:val="41"/>
    <w:rsid w:val="00F47E3D"/>
    <w:rPr>
      <w:rFonts w:ascii="Arial" w:eastAsia="Times New Roman" w:hAnsi="Arial"/>
      <w:noProof/>
      <w:sz w:val="26"/>
      <w:szCs w:val="26"/>
      <w:lang w:eastAsia="he-IL"/>
    </w:rPr>
  </w:style>
  <w:style w:type="character" w:customStyle="1" w:styleId="longtext1">
    <w:name w:val="long_text1"/>
    <w:rsid w:val="00F47E3D"/>
    <w:rPr>
      <w:sz w:val="20"/>
      <w:szCs w:val="20"/>
    </w:rPr>
  </w:style>
  <w:style w:type="paragraph" w:customStyle="1" w:styleId="I2">
    <w:name w:val="I2"/>
    <w:basedOn w:val="a3"/>
    <w:rsid w:val="00F47E3D"/>
    <w:pPr>
      <w:overflowPunct w:val="0"/>
      <w:autoSpaceDE w:val="0"/>
      <w:autoSpaceDN w:val="0"/>
      <w:adjustRightInd w:val="0"/>
      <w:spacing w:after="0" w:line="240" w:lineRule="auto"/>
      <w:ind w:left="960"/>
    </w:pPr>
    <w:rPr>
      <w:rFonts w:ascii="Courier" w:eastAsia="Times New Roman" w:hAnsi="Courier" w:cs="NarkisTam Light"/>
      <w:bCs/>
      <w:sz w:val="20"/>
      <w:szCs w:val="24"/>
    </w:rPr>
  </w:style>
  <w:style w:type="paragraph" w:customStyle="1" w:styleId="msonormalcxspmiddle">
    <w:name w:val="msonormalcxspmiddle"/>
    <w:basedOn w:val="a3"/>
    <w:rsid w:val="00F47E3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cxsplast">
    <w:name w:val="msonormalcxsplast"/>
    <w:basedOn w:val="a3"/>
    <w:rsid w:val="00F47E3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0">
    <w:name w:val="ליאת"/>
    <w:basedOn w:val="a3"/>
    <w:autoRedefine/>
    <w:rsid w:val="00F47E3D"/>
    <w:pPr>
      <w:numPr>
        <w:numId w:val="12"/>
      </w:numPr>
      <w:bidi w:val="0"/>
      <w:spacing w:after="0" w:line="360" w:lineRule="auto"/>
      <w:ind w:right="0"/>
    </w:pPr>
    <w:rPr>
      <w:rFonts w:ascii="Times New Roman" w:eastAsia="Times New Roman" w:hAnsi="Times New Roman" w:cs="David"/>
      <w:sz w:val="24"/>
      <w:szCs w:val="24"/>
    </w:rPr>
  </w:style>
  <w:style w:type="paragraph" w:customStyle="1" w:styleId="aff4">
    <w:name w:val="כותרת נושא"/>
    <w:basedOn w:val="aff5"/>
    <w:rsid w:val="00F47E3D"/>
    <w:pPr>
      <w:bidi w:val="0"/>
      <w:snapToGrid w:val="0"/>
      <w:spacing w:before="120" w:after="360" w:line="360" w:lineRule="auto"/>
      <w:outlineLvl w:val="9"/>
    </w:pPr>
    <w:rPr>
      <w:rFonts w:ascii="Times New Roman" w:hAnsi="Times New Roman" w:cs="Narkisim"/>
      <w:b/>
      <w:bCs/>
      <w:spacing w:val="70"/>
      <w:sz w:val="32"/>
      <w:szCs w:val="32"/>
    </w:rPr>
  </w:style>
  <w:style w:type="paragraph" w:styleId="aff5">
    <w:name w:val="Subtitle"/>
    <w:basedOn w:val="a3"/>
    <w:next w:val="a3"/>
    <w:link w:val="aff6"/>
    <w:uiPriority w:val="11"/>
    <w:qFormat/>
    <w:rsid w:val="00F47E3D"/>
    <w:pPr>
      <w:spacing w:after="60"/>
      <w:jc w:val="center"/>
      <w:outlineLvl w:val="1"/>
    </w:pPr>
    <w:rPr>
      <w:rFonts w:ascii="Cambria" w:eastAsia="Times New Roman" w:hAnsi="Cambria" w:cs="Times New Roman"/>
      <w:sz w:val="24"/>
      <w:szCs w:val="24"/>
    </w:rPr>
  </w:style>
  <w:style w:type="character" w:customStyle="1" w:styleId="aff6">
    <w:name w:val="כותרת משנה תו"/>
    <w:link w:val="aff5"/>
    <w:uiPriority w:val="11"/>
    <w:rsid w:val="00F47E3D"/>
    <w:rPr>
      <w:rFonts w:ascii="Cambria" w:eastAsia="Times New Roman" w:hAnsi="Cambria" w:cs="Times New Roman"/>
      <w:sz w:val="24"/>
      <w:szCs w:val="24"/>
    </w:rPr>
  </w:style>
  <w:style w:type="paragraph" w:customStyle="1" w:styleId="aff7">
    <w:name w:val="סגנון טנדו"/>
    <w:basedOn w:val="a4"/>
    <w:link w:val="aff8"/>
    <w:qFormat/>
    <w:rsid w:val="008F68ED"/>
    <w:pPr>
      <w:spacing w:line="360" w:lineRule="auto"/>
      <w:ind w:left="360" w:hanging="360"/>
      <w:outlineLvl w:val="0"/>
    </w:pPr>
    <w:rPr>
      <w:rFonts w:ascii="Arial" w:eastAsiaTheme="minorHAnsi" w:hAnsi="Arial"/>
      <w:b/>
      <w:bCs/>
      <w:color w:val="548DD4" w:themeColor="text2" w:themeTint="99"/>
      <w:sz w:val="28"/>
      <w:szCs w:val="28"/>
      <w:u w:val="single"/>
    </w:rPr>
  </w:style>
  <w:style w:type="character" w:customStyle="1" w:styleId="a8">
    <w:name w:val="פיסקת רשימה תו"/>
    <w:basedOn w:val="a5"/>
    <w:link w:val="a4"/>
    <w:uiPriority w:val="99"/>
    <w:rsid w:val="008F68ED"/>
    <w:rPr>
      <w:sz w:val="22"/>
      <w:szCs w:val="22"/>
    </w:rPr>
  </w:style>
  <w:style w:type="character" w:customStyle="1" w:styleId="aff8">
    <w:name w:val="סגנון טנדו תו"/>
    <w:basedOn w:val="a8"/>
    <w:link w:val="aff7"/>
    <w:rsid w:val="003D48D3"/>
    <w:rPr>
      <w:rFonts w:ascii="Arial" w:eastAsiaTheme="minorHAnsi" w:hAnsi="Arial"/>
      <w:b/>
      <w:bCs/>
      <w:color w:val="548DD4" w:themeColor="text2" w:themeTint="99"/>
      <w:sz w:val="28"/>
      <w:szCs w:val="28"/>
      <w:u w:val="single"/>
    </w:rPr>
  </w:style>
  <w:style w:type="character" w:customStyle="1" w:styleId="FontStyle31">
    <w:name w:val="Font Style31"/>
    <w:basedOn w:val="a5"/>
    <w:uiPriority w:val="99"/>
    <w:rsid w:val="00A66F10"/>
    <w:rPr>
      <w:rFonts w:ascii="Calibri" w:hAnsi="Calibri" w:cs="Calibri"/>
      <w:sz w:val="20"/>
      <w:szCs w:val="20"/>
      <w:lang w:val="he-IL" w:bidi="he-IL"/>
    </w:rPr>
  </w:style>
  <w:style w:type="paragraph" w:customStyle="1" w:styleId="Style11">
    <w:name w:val="Style11"/>
    <w:basedOn w:val="a3"/>
    <w:uiPriority w:val="99"/>
    <w:rsid w:val="00A66F10"/>
    <w:pPr>
      <w:widowControl w:val="0"/>
      <w:autoSpaceDE w:val="0"/>
      <w:autoSpaceDN w:val="0"/>
      <w:adjustRightInd w:val="0"/>
      <w:spacing w:after="0" w:line="312" w:lineRule="exact"/>
      <w:ind w:hanging="350"/>
    </w:pPr>
    <w:rPr>
      <w:rFonts w:eastAsia="Times New Roman" w:cs="Times New Roman"/>
      <w:sz w:val="24"/>
      <w:szCs w:val="24"/>
      <w:lang w:val="he-IL"/>
    </w:rPr>
  </w:style>
  <w:style w:type="paragraph" w:styleId="aff9">
    <w:name w:val="footnote text"/>
    <w:basedOn w:val="a3"/>
    <w:link w:val="affa"/>
    <w:uiPriority w:val="99"/>
    <w:unhideWhenUsed/>
    <w:rsid w:val="0041280F"/>
    <w:pPr>
      <w:spacing w:after="0" w:line="240" w:lineRule="auto"/>
    </w:pPr>
    <w:rPr>
      <w:sz w:val="20"/>
      <w:szCs w:val="20"/>
    </w:rPr>
  </w:style>
  <w:style w:type="character" w:customStyle="1" w:styleId="affa">
    <w:name w:val="טקסט הערת שוליים תו"/>
    <w:basedOn w:val="a5"/>
    <w:link w:val="aff9"/>
    <w:uiPriority w:val="99"/>
    <w:rsid w:val="0041280F"/>
  </w:style>
  <w:style w:type="character" w:styleId="affb">
    <w:name w:val="footnote reference"/>
    <w:basedOn w:val="a5"/>
    <w:uiPriority w:val="99"/>
    <w:unhideWhenUsed/>
    <w:rsid w:val="0041280F"/>
    <w:rPr>
      <w:vertAlign w:val="superscript"/>
    </w:rPr>
  </w:style>
  <w:style w:type="paragraph" w:styleId="affc">
    <w:name w:val="No Spacing"/>
    <w:basedOn w:val="a3"/>
    <w:uiPriority w:val="99"/>
    <w:qFormat/>
    <w:rsid w:val="003571EA"/>
    <w:pPr>
      <w:bidi w:val="0"/>
      <w:spacing w:after="0" w:line="240" w:lineRule="auto"/>
    </w:pPr>
    <w:rPr>
      <w:rFonts w:eastAsia="Times New Roman"/>
      <w:sz w:val="20"/>
      <w:szCs w:val="20"/>
    </w:rPr>
  </w:style>
  <w:style w:type="paragraph" w:customStyle="1" w:styleId="12">
    <w:name w:val="טנדו 1"/>
    <w:basedOn w:val="a4"/>
    <w:next w:val="22"/>
    <w:link w:val="18"/>
    <w:qFormat/>
    <w:rsid w:val="00683183"/>
    <w:pPr>
      <w:numPr>
        <w:numId w:val="1"/>
      </w:numPr>
      <w:spacing w:line="360" w:lineRule="auto"/>
      <w:ind w:left="509" w:hanging="425"/>
      <w:outlineLvl w:val="0"/>
    </w:pPr>
    <w:rPr>
      <w:rFonts w:ascii="Arial" w:hAnsi="Arial"/>
      <w:b/>
      <w:bCs/>
      <w:sz w:val="24"/>
      <w:szCs w:val="24"/>
      <w:u w:val="single"/>
    </w:rPr>
  </w:style>
  <w:style w:type="paragraph" w:customStyle="1" w:styleId="22">
    <w:name w:val="טנדו 2"/>
    <w:basedOn w:val="a4"/>
    <w:next w:val="32"/>
    <w:link w:val="28"/>
    <w:qFormat/>
    <w:rsid w:val="00BF76F9"/>
    <w:pPr>
      <w:numPr>
        <w:ilvl w:val="1"/>
        <w:numId w:val="1"/>
      </w:numPr>
      <w:spacing w:after="0" w:line="360" w:lineRule="auto"/>
      <w:ind w:left="1218" w:hanging="850"/>
      <w:outlineLvl w:val="1"/>
    </w:pPr>
    <w:rPr>
      <w:rFonts w:ascii="Arial" w:hAnsi="Arial"/>
      <w:sz w:val="24"/>
      <w:szCs w:val="24"/>
      <w:u w:val="single"/>
    </w:rPr>
  </w:style>
  <w:style w:type="character" w:customStyle="1" w:styleId="28">
    <w:name w:val="טנדו 2 תו"/>
    <w:basedOn w:val="a5"/>
    <w:link w:val="22"/>
    <w:rsid w:val="00BF76F9"/>
    <w:rPr>
      <w:rFonts w:ascii="Arial" w:hAnsi="Arial"/>
      <w:sz w:val="24"/>
      <w:szCs w:val="24"/>
      <w:u w:val="single"/>
    </w:rPr>
  </w:style>
  <w:style w:type="paragraph" w:customStyle="1" w:styleId="32">
    <w:name w:val="טנדו 3"/>
    <w:basedOn w:val="a4"/>
    <w:link w:val="36"/>
    <w:qFormat/>
    <w:rsid w:val="008E7EB7"/>
    <w:pPr>
      <w:numPr>
        <w:ilvl w:val="2"/>
        <w:numId w:val="1"/>
      </w:numPr>
      <w:spacing w:line="360" w:lineRule="auto"/>
      <w:ind w:left="2336" w:hanging="1080"/>
    </w:pPr>
    <w:rPr>
      <w:rFonts w:ascii="Arial" w:hAnsi="Arial"/>
      <w:noProof/>
      <w:sz w:val="24"/>
      <w:szCs w:val="24"/>
    </w:rPr>
  </w:style>
  <w:style w:type="paragraph" w:customStyle="1" w:styleId="42">
    <w:name w:val="טנדו 4"/>
    <w:basedOn w:val="a4"/>
    <w:link w:val="45"/>
    <w:qFormat/>
    <w:rsid w:val="0056672B"/>
    <w:pPr>
      <w:numPr>
        <w:ilvl w:val="3"/>
        <w:numId w:val="1"/>
      </w:numPr>
      <w:spacing w:line="360" w:lineRule="auto"/>
      <w:ind w:left="3506" w:hanging="1278"/>
      <w:outlineLvl w:val="2"/>
    </w:pPr>
    <w:rPr>
      <w:rFonts w:ascii="Arial" w:hAnsi="Arial"/>
      <w:sz w:val="24"/>
      <w:szCs w:val="24"/>
    </w:rPr>
  </w:style>
  <w:style w:type="character" w:customStyle="1" w:styleId="36">
    <w:name w:val="טנדו 3 תו"/>
    <w:basedOn w:val="a5"/>
    <w:link w:val="32"/>
    <w:rsid w:val="008E7EB7"/>
    <w:rPr>
      <w:rFonts w:ascii="Arial" w:hAnsi="Arial"/>
      <w:noProof/>
      <w:sz w:val="24"/>
      <w:szCs w:val="24"/>
    </w:rPr>
  </w:style>
  <w:style w:type="character" w:customStyle="1" w:styleId="45">
    <w:name w:val="טנדו 4 תו"/>
    <w:basedOn w:val="a5"/>
    <w:link w:val="42"/>
    <w:rsid w:val="0056672B"/>
    <w:rPr>
      <w:rFonts w:ascii="Arial" w:hAnsi="Arial"/>
      <w:sz w:val="24"/>
      <w:szCs w:val="24"/>
    </w:rPr>
  </w:style>
  <w:style w:type="paragraph" w:customStyle="1" w:styleId="50">
    <w:name w:val="טנדו 5"/>
    <w:basedOn w:val="a4"/>
    <w:link w:val="53"/>
    <w:qFormat/>
    <w:rsid w:val="0056672B"/>
    <w:pPr>
      <w:numPr>
        <w:ilvl w:val="4"/>
        <w:numId w:val="16"/>
      </w:numPr>
      <w:ind w:left="3866" w:hanging="335"/>
      <w:outlineLvl w:val="2"/>
    </w:pPr>
    <w:rPr>
      <w:rFonts w:ascii="Arial" w:hAnsi="Arial"/>
      <w:sz w:val="24"/>
      <w:szCs w:val="24"/>
    </w:rPr>
  </w:style>
  <w:style w:type="character" w:customStyle="1" w:styleId="53">
    <w:name w:val="טנדו 5 תו"/>
    <w:basedOn w:val="a5"/>
    <w:link w:val="50"/>
    <w:rsid w:val="0056672B"/>
    <w:rPr>
      <w:rFonts w:ascii="Arial" w:hAnsi="Arial"/>
      <w:sz w:val="24"/>
      <w:szCs w:val="24"/>
    </w:rPr>
  </w:style>
  <w:style w:type="paragraph" w:customStyle="1" w:styleId="affd">
    <w:name w:val="טנדו פסקה ריקה"/>
    <w:basedOn w:val="a3"/>
    <w:link w:val="affe"/>
    <w:qFormat/>
    <w:rsid w:val="00BF0198"/>
    <w:pPr>
      <w:widowControl w:val="0"/>
      <w:autoSpaceDE w:val="0"/>
      <w:autoSpaceDN w:val="0"/>
      <w:adjustRightInd w:val="0"/>
      <w:spacing w:after="0" w:line="240" w:lineRule="auto"/>
      <w:ind w:left="1076"/>
      <w:jc w:val="both"/>
      <w:outlineLvl w:val="0"/>
    </w:pPr>
    <w:rPr>
      <w:rFonts w:ascii="Arial" w:eastAsia="Times New Roman" w:hAnsi="Arial"/>
      <w:sz w:val="24"/>
      <w:szCs w:val="24"/>
    </w:rPr>
  </w:style>
  <w:style w:type="character" w:customStyle="1" w:styleId="affe">
    <w:name w:val="טנדו פסקה ריקה תו"/>
    <w:basedOn w:val="a5"/>
    <w:link w:val="affd"/>
    <w:rsid w:val="00BF0198"/>
    <w:rPr>
      <w:rFonts w:ascii="Arial" w:eastAsia="Times New Roman" w:hAnsi="Arial"/>
      <w:sz w:val="24"/>
      <w:szCs w:val="24"/>
    </w:rPr>
  </w:style>
  <w:style w:type="character" w:customStyle="1" w:styleId="5Char">
    <w:name w:val="טנדו 5 Char"/>
    <w:basedOn w:val="a5"/>
    <w:rsid w:val="00947641"/>
    <w:rPr>
      <w:rFonts w:ascii="Arial" w:hAnsi="Arial" w:cs="Arial"/>
    </w:rPr>
  </w:style>
  <w:style w:type="character" w:customStyle="1" w:styleId="18">
    <w:name w:val="טנדו 1 תו"/>
    <w:basedOn w:val="a5"/>
    <w:link w:val="12"/>
    <w:rsid w:val="00683183"/>
    <w:rPr>
      <w:rFonts w:ascii="Arial" w:hAnsi="Arial"/>
      <w:b/>
      <w:bCs/>
      <w:sz w:val="24"/>
      <w:szCs w:val="24"/>
      <w:u w:val="single"/>
    </w:rPr>
  </w:style>
  <w:style w:type="paragraph" w:customStyle="1" w:styleId="6">
    <w:name w:val="טנדו 6"/>
    <w:basedOn w:val="a4"/>
    <w:qFormat/>
    <w:rsid w:val="005B14C4"/>
    <w:pPr>
      <w:numPr>
        <w:ilvl w:val="3"/>
        <w:numId w:val="17"/>
      </w:numPr>
      <w:spacing w:after="0" w:line="360" w:lineRule="auto"/>
      <w:ind w:left="4195" w:hanging="425"/>
      <w:outlineLvl w:val="2"/>
    </w:pPr>
    <w:rPr>
      <w:rFonts w:ascii="Arial" w:eastAsia="Times New Roman" w:hAnsi="Arial"/>
      <w:sz w:val="24"/>
      <w:szCs w:val="24"/>
    </w:rPr>
  </w:style>
  <w:style w:type="paragraph" w:customStyle="1" w:styleId="70">
    <w:name w:val="טנדו 7"/>
    <w:basedOn w:val="a3"/>
    <w:rsid w:val="00593F10"/>
    <w:pPr>
      <w:numPr>
        <w:ilvl w:val="2"/>
        <w:numId w:val="15"/>
      </w:numPr>
      <w:spacing w:after="0" w:line="360" w:lineRule="auto"/>
    </w:pPr>
    <w:rPr>
      <w:rFonts w:ascii="Arial" w:eastAsia="Times New Roman" w:hAnsi="Arial"/>
      <w:sz w:val="28"/>
      <w:szCs w:val="28"/>
    </w:rPr>
  </w:style>
  <w:style w:type="paragraph" w:customStyle="1" w:styleId="29">
    <w:name w:val="מ2"/>
    <w:basedOn w:val="a4"/>
    <w:link w:val="2a"/>
    <w:qFormat/>
    <w:rsid w:val="00593F10"/>
    <w:pPr>
      <w:spacing w:line="360" w:lineRule="auto"/>
      <w:ind w:left="792" w:hanging="432"/>
      <w:outlineLvl w:val="1"/>
    </w:pPr>
    <w:rPr>
      <w:rFonts w:asciiTheme="minorBidi" w:eastAsiaTheme="minorHAnsi" w:hAnsiTheme="minorBidi"/>
      <w:sz w:val="24"/>
      <w:szCs w:val="24"/>
      <w:u w:val="single"/>
    </w:rPr>
  </w:style>
  <w:style w:type="paragraph" w:customStyle="1" w:styleId="37">
    <w:name w:val="מ3"/>
    <w:basedOn w:val="a4"/>
    <w:link w:val="38"/>
    <w:qFormat/>
    <w:rsid w:val="00593F10"/>
    <w:pPr>
      <w:spacing w:line="360" w:lineRule="auto"/>
      <w:ind w:left="1224" w:hanging="504"/>
      <w:outlineLvl w:val="2"/>
    </w:pPr>
    <w:rPr>
      <w:rFonts w:asciiTheme="minorBidi" w:eastAsiaTheme="minorHAnsi" w:hAnsiTheme="minorBidi"/>
      <w:sz w:val="24"/>
      <w:szCs w:val="24"/>
      <w:u w:val="single"/>
    </w:rPr>
  </w:style>
  <w:style w:type="character" w:customStyle="1" w:styleId="2a">
    <w:name w:val="מ2 תו"/>
    <w:basedOn w:val="a8"/>
    <w:link w:val="29"/>
    <w:rsid w:val="00593F10"/>
    <w:rPr>
      <w:rFonts w:asciiTheme="minorBidi" w:eastAsiaTheme="minorHAnsi" w:hAnsiTheme="minorBidi"/>
      <w:sz w:val="24"/>
      <w:szCs w:val="24"/>
      <w:u w:val="single"/>
    </w:rPr>
  </w:style>
  <w:style w:type="paragraph" w:customStyle="1" w:styleId="46">
    <w:name w:val="מ4"/>
    <w:basedOn w:val="a4"/>
    <w:link w:val="47"/>
    <w:qFormat/>
    <w:rsid w:val="00593F10"/>
    <w:pPr>
      <w:spacing w:line="360" w:lineRule="auto"/>
      <w:ind w:left="2632" w:hanging="648"/>
      <w:outlineLvl w:val="2"/>
    </w:pPr>
    <w:rPr>
      <w:rFonts w:asciiTheme="minorBidi" w:eastAsiaTheme="minorHAnsi" w:hAnsiTheme="minorBidi"/>
      <w:sz w:val="24"/>
      <w:szCs w:val="24"/>
    </w:rPr>
  </w:style>
  <w:style w:type="character" w:customStyle="1" w:styleId="38">
    <w:name w:val="מ3 תו"/>
    <w:basedOn w:val="a8"/>
    <w:link w:val="37"/>
    <w:rsid w:val="00593F10"/>
    <w:rPr>
      <w:rFonts w:asciiTheme="minorBidi" w:eastAsiaTheme="minorHAnsi" w:hAnsiTheme="minorBidi"/>
      <w:sz w:val="24"/>
      <w:szCs w:val="24"/>
      <w:u w:val="single"/>
    </w:rPr>
  </w:style>
  <w:style w:type="character" w:customStyle="1" w:styleId="47">
    <w:name w:val="מ4 תו"/>
    <w:basedOn w:val="a8"/>
    <w:link w:val="46"/>
    <w:rsid w:val="00593F10"/>
    <w:rPr>
      <w:rFonts w:asciiTheme="minorBidi" w:eastAsiaTheme="minorHAnsi" w:hAnsiTheme="minorBidi"/>
      <w:sz w:val="24"/>
      <w:szCs w:val="24"/>
    </w:rPr>
  </w:style>
  <w:style w:type="numbering" w:customStyle="1" w:styleId="19">
    <w:name w:val="ללא רשימה1"/>
    <w:next w:val="a7"/>
    <w:uiPriority w:val="99"/>
    <w:semiHidden/>
    <w:unhideWhenUsed/>
    <w:rsid w:val="00593F10"/>
  </w:style>
  <w:style w:type="paragraph" w:customStyle="1" w:styleId="Pa1">
    <w:name w:val="Pa1"/>
    <w:basedOn w:val="a3"/>
    <w:next w:val="a3"/>
    <w:uiPriority w:val="99"/>
    <w:rsid w:val="00593F10"/>
    <w:pPr>
      <w:autoSpaceDE w:val="0"/>
      <w:autoSpaceDN w:val="0"/>
      <w:bidi w:val="0"/>
      <w:adjustRightInd w:val="0"/>
      <w:spacing w:after="0" w:line="241" w:lineRule="atLeast"/>
    </w:pPr>
    <w:rPr>
      <w:rFonts w:eastAsiaTheme="minorHAnsi"/>
      <w:sz w:val="24"/>
      <w:szCs w:val="24"/>
    </w:rPr>
  </w:style>
  <w:style w:type="character" w:customStyle="1" w:styleId="A60">
    <w:name w:val="A6"/>
    <w:uiPriority w:val="99"/>
    <w:rsid w:val="00593F10"/>
    <w:rPr>
      <w:rFonts w:cs="Calibri"/>
      <w:color w:val="000000"/>
      <w:sz w:val="18"/>
      <w:szCs w:val="18"/>
    </w:rPr>
  </w:style>
  <w:style w:type="numbering" w:customStyle="1" w:styleId="1111111">
    <w:name w:val="1 / 1.1 / 1.1.11"/>
    <w:basedOn w:val="a7"/>
    <w:next w:val="111111"/>
    <w:rsid w:val="00593F10"/>
  </w:style>
  <w:style w:type="paragraph" w:customStyle="1" w:styleId="CharChar0">
    <w:name w:val="Char Char תו תו"/>
    <w:basedOn w:val="a3"/>
    <w:rsid w:val="00F55036"/>
    <w:pPr>
      <w:bidi w:val="0"/>
      <w:spacing w:after="160" w:line="240" w:lineRule="exact"/>
      <w:jc w:val="both"/>
    </w:pPr>
    <w:rPr>
      <w:rFonts w:ascii="Verdana" w:eastAsia="Times New Roman" w:hAnsi="Verdana" w:cs="FrankRuehl"/>
      <w:noProof/>
      <w:sz w:val="16"/>
      <w:szCs w:val="20"/>
      <w:lang w:bidi="ar-SA"/>
    </w:rPr>
  </w:style>
  <w:style w:type="paragraph" w:styleId="afff">
    <w:name w:val="Revision"/>
    <w:hidden/>
    <w:uiPriority w:val="99"/>
    <w:semiHidden/>
    <w:rsid w:val="00F55036"/>
    <w:rPr>
      <w:sz w:val="22"/>
      <w:szCs w:val="22"/>
    </w:rPr>
  </w:style>
  <w:style w:type="paragraph" w:styleId="2b">
    <w:name w:val="Body Text Indent 2"/>
    <w:basedOn w:val="a3"/>
    <w:link w:val="2c"/>
    <w:rsid w:val="00F55036"/>
    <w:pPr>
      <w:spacing w:after="120" w:line="480" w:lineRule="auto"/>
      <w:ind w:left="283"/>
    </w:pPr>
    <w:rPr>
      <w:rFonts w:ascii="Times New Roman" w:eastAsia="Times New Roman" w:hAnsi="Times New Roman" w:cs="Times New Roman"/>
      <w:sz w:val="24"/>
      <w:szCs w:val="24"/>
      <w:lang w:eastAsia="he-IL"/>
    </w:rPr>
  </w:style>
  <w:style w:type="character" w:customStyle="1" w:styleId="2c">
    <w:name w:val="כניסה בגוף טקסט 2 תו"/>
    <w:basedOn w:val="a5"/>
    <w:link w:val="2b"/>
    <w:rsid w:val="00F55036"/>
    <w:rPr>
      <w:rFonts w:ascii="Times New Roman" w:eastAsia="Times New Roman" w:hAnsi="Times New Roman" w:cs="Times New Roman"/>
      <w:sz w:val="24"/>
      <w:szCs w:val="24"/>
      <w:lang w:eastAsia="he-IL"/>
    </w:rPr>
  </w:style>
  <w:style w:type="paragraph" w:styleId="NormalWeb">
    <w:name w:val="Normal (Web)"/>
    <w:basedOn w:val="a3"/>
    <w:rsid w:val="00F55036"/>
    <w:pPr>
      <w:overflowPunct w:val="0"/>
      <w:autoSpaceDE w:val="0"/>
      <w:autoSpaceDN w:val="0"/>
      <w:bidi w:val="0"/>
      <w:adjustRightInd w:val="0"/>
      <w:spacing w:before="100" w:after="100" w:line="300" w:lineRule="atLeast"/>
      <w:textAlignment w:val="baseline"/>
    </w:pPr>
    <w:rPr>
      <w:rFonts w:ascii="Times New Roman" w:eastAsia="Times New Roman" w:hAnsi="Times New Roman" w:cs="David"/>
      <w:sz w:val="24"/>
      <w:szCs w:val="24"/>
    </w:rPr>
  </w:style>
  <w:style w:type="paragraph" w:customStyle="1" w:styleId="ListParagraph1">
    <w:name w:val="List Paragraph1"/>
    <w:basedOn w:val="a4"/>
    <w:qFormat/>
    <w:rsid w:val="00F55036"/>
    <w:pPr>
      <w:spacing w:line="360" w:lineRule="auto"/>
      <w:ind w:left="368"/>
      <w:jc w:val="both"/>
      <w:outlineLvl w:val="0"/>
    </w:pPr>
    <w:rPr>
      <w:rFonts w:asciiTheme="minorBidi" w:hAnsiTheme="minorBidi" w:cstheme="minorBidi"/>
      <w:sz w:val="26"/>
      <w:szCs w:val="26"/>
    </w:rPr>
  </w:style>
  <w:style w:type="paragraph" w:customStyle="1" w:styleId="1a">
    <w:name w:val="פיסקת רשימה1"/>
    <w:basedOn w:val="a3"/>
    <w:uiPriority w:val="34"/>
    <w:qFormat/>
    <w:rsid w:val="00F55036"/>
    <w:pPr>
      <w:spacing w:after="0" w:line="240" w:lineRule="auto"/>
      <w:ind w:left="720"/>
    </w:pPr>
    <w:rPr>
      <w:rFonts w:ascii="Times New Roman" w:eastAsia="Times New Roman" w:hAnsi="Times New Roman"/>
      <w:sz w:val="24"/>
      <w:szCs w:val="24"/>
      <w:lang w:eastAsia="he-IL"/>
    </w:rPr>
  </w:style>
  <w:style w:type="paragraph" w:customStyle="1" w:styleId="afff0">
    <w:name w:val="נורמל"/>
    <w:basedOn w:val="a3"/>
    <w:rsid w:val="00F55036"/>
    <w:pPr>
      <w:tabs>
        <w:tab w:val="left" w:pos="720"/>
        <w:tab w:val="left" w:pos="1440"/>
        <w:tab w:val="left" w:pos="2160"/>
        <w:tab w:val="left" w:pos="2549"/>
        <w:tab w:val="left" w:pos="2880"/>
        <w:tab w:val="left" w:pos="3600"/>
        <w:tab w:val="left" w:pos="4320"/>
        <w:tab w:val="left" w:pos="5040"/>
        <w:tab w:val="center" w:pos="7200"/>
        <w:tab w:val="center" w:pos="7920"/>
        <w:tab w:val="left" w:pos="8640"/>
      </w:tabs>
      <w:spacing w:after="0" w:line="240" w:lineRule="auto"/>
      <w:jc w:val="both"/>
    </w:pPr>
    <w:rPr>
      <w:rFonts w:ascii="Times New Roman" w:eastAsia="Times New Roman" w:hAnsi="Times New Roman" w:cs="Times New Roman"/>
      <w:sz w:val="24"/>
      <w:szCs w:val="24"/>
      <w:lang w:eastAsia="he-IL"/>
    </w:rPr>
  </w:style>
  <w:style w:type="character" w:customStyle="1" w:styleId="PlaceholderText1">
    <w:name w:val="Placeholder Text1"/>
    <w:semiHidden/>
    <w:rsid w:val="00F55036"/>
    <w:rPr>
      <w:rFonts w:cs="Times New Roman"/>
      <w:color w:val="808080"/>
    </w:rPr>
  </w:style>
  <w:style w:type="character" w:customStyle="1" w:styleId="afff1">
    <w:name w:val="טקסט סעיף תו תו"/>
    <w:link w:val="afff2"/>
    <w:rsid w:val="00F55036"/>
    <w:rPr>
      <w:rFonts w:ascii="Arial" w:hAnsi="Arial"/>
    </w:rPr>
  </w:style>
  <w:style w:type="paragraph" w:customStyle="1" w:styleId="afff2">
    <w:name w:val="טקסט סעיף תו"/>
    <w:basedOn w:val="a3"/>
    <w:link w:val="afff1"/>
    <w:rsid w:val="00F55036"/>
    <w:pPr>
      <w:tabs>
        <w:tab w:val="num" w:pos="1107"/>
      </w:tabs>
      <w:spacing w:after="0" w:line="360" w:lineRule="auto"/>
      <w:ind w:left="1107" w:hanging="567"/>
      <w:jc w:val="both"/>
    </w:pPr>
    <w:rPr>
      <w:rFonts w:ascii="Arial" w:hAnsi="Arial"/>
      <w:sz w:val="20"/>
      <w:szCs w:val="20"/>
    </w:rPr>
  </w:style>
  <w:style w:type="paragraph" w:customStyle="1" w:styleId="P00">
    <w:name w:val="P00"/>
    <w:rsid w:val="00F5503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customStyle="1" w:styleId="afff3">
    <w:name w:val="תת סעיף"/>
    <w:basedOn w:val="a3"/>
    <w:rsid w:val="00F55036"/>
    <w:pPr>
      <w:spacing w:after="0" w:line="360" w:lineRule="auto"/>
      <w:jc w:val="both"/>
    </w:pPr>
    <w:rPr>
      <w:rFonts w:ascii="Times New Roman" w:eastAsia="Times New Roman" w:hAnsi="Times New Roman"/>
    </w:rPr>
  </w:style>
  <w:style w:type="paragraph" w:customStyle="1" w:styleId="afff4">
    <w:name w:val="כותרת סעיף"/>
    <w:basedOn w:val="a3"/>
    <w:rsid w:val="00F55036"/>
    <w:pPr>
      <w:tabs>
        <w:tab w:val="num" w:pos="567"/>
      </w:tabs>
      <w:spacing w:before="240" w:after="0" w:line="360" w:lineRule="auto"/>
      <w:ind w:left="567" w:hanging="567"/>
      <w:jc w:val="both"/>
    </w:pPr>
    <w:rPr>
      <w:rFonts w:ascii="Arial" w:eastAsia="Times New Roman" w:hAnsi="Arial"/>
      <w:b/>
      <w:bCs/>
      <w:color w:val="1B3461"/>
    </w:rPr>
  </w:style>
  <w:style w:type="paragraph" w:customStyle="1" w:styleId="afff5">
    <w:name w:val="טקסט סעיף תו תו תו תו"/>
    <w:basedOn w:val="a3"/>
    <w:link w:val="afff6"/>
    <w:rsid w:val="00F55036"/>
    <w:pPr>
      <w:tabs>
        <w:tab w:val="num" w:pos="1107"/>
      </w:tabs>
      <w:spacing w:after="0" w:line="360" w:lineRule="auto"/>
      <w:ind w:left="1107" w:hanging="567"/>
      <w:jc w:val="both"/>
    </w:pPr>
    <w:rPr>
      <w:rFonts w:ascii="Arial" w:eastAsia="Times New Roman" w:hAnsi="Arial"/>
    </w:rPr>
  </w:style>
  <w:style w:type="paragraph" w:customStyle="1" w:styleId="1b">
    <w:name w:val="תת סעיף1"/>
    <w:basedOn w:val="afff3"/>
    <w:rsid w:val="00F55036"/>
    <w:pPr>
      <w:tabs>
        <w:tab w:val="num" w:pos="2835"/>
      </w:tabs>
      <w:ind w:left="2835" w:hanging="850"/>
    </w:pPr>
  </w:style>
  <w:style w:type="paragraph" w:customStyle="1" w:styleId="afff7">
    <w:name w:val="כותרת טבלת נספחים"/>
    <w:basedOn w:val="a3"/>
    <w:rsid w:val="00F55036"/>
    <w:pPr>
      <w:spacing w:after="0" w:line="240" w:lineRule="auto"/>
      <w:jc w:val="center"/>
    </w:pPr>
    <w:rPr>
      <w:rFonts w:ascii="Arial" w:eastAsia="Times New Roman" w:hAnsi="Arial"/>
      <w:b/>
      <w:color w:val="1B3461"/>
      <w:sz w:val="28"/>
    </w:rPr>
  </w:style>
  <w:style w:type="paragraph" w:customStyle="1" w:styleId="afff8">
    <w:name w:val="שם הוראה"/>
    <w:basedOn w:val="a3"/>
    <w:rsid w:val="00F55036"/>
    <w:pPr>
      <w:spacing w:after="0" w:line="240" w:lineRule="auto"/>
      <w:jc w:val="both"/>
    </w:pPr>
    <w:rPr>
      <w:rFonts w:ascii="Arial" w:eastAsia="Times New Roman" w:hAnsi="Arial"/>
      <w:b/>
      <w:bCs/>
      <w:color w:val="FFFFFF"/>
      <w:sz w:val="28"/>
      <w:szCs w:val="28"/>
    </w:rPr>
  </w:style>
  <w:style w:type="paragraph" w:customStyle="1" w:styleId="afff9">
    <w:name w:val="טקסט רץ טבלה עליונה"/>
    <w:basedOn w:val="a3"/>
    <w:rsid w:val="00F55036"/>
    <w:pPr>
      <w:spacing w:after="0" w:line="240" w:lineRule="auto"/>
      <w:jc w:val="both"/>
    </w:pPr>
    <w:rPr>
      <w:rFonts w:ascii="Arial" w:eastAsia="Times New Roman" w:hAnsi="Arial"/>
      <w:sz w:val="20"/>
      <w:szCs w:val="20"/>
    </w:rPr>
  </w:style>
  <w:style w:type="character" w:customStyle="1" w:styleId="afff6">
    <w:name w:val="טקסט סעיף תו תו תו תו תו"/>
    <w:link w:val="afff5"/>
    <w:rsid w:val="00F55036"/>
    <w:rPr>
      <w:rFonts w:ascii="Arial" w:eastAsia="Times New Roman" w:hAnsi="Arial"/>
      <w:sz w:val="22"/>
      <w:szCs w:val="22"/>
    </w:rPr>
  </w:style>
  <w:style w:type="paragraph" w:customStyle="1" w:styleId="afffa">
    <w:name w:val="טקסט סעיף"/>
    <w:basedOn w:val="a3"/>
    <w:rsid w:val="00F55036"/>
    <w:pPr>
      <w:tabs>
        <w:tab w:val="num" w:pos="1107"/>
      </w:tabs>
      <w:spacing w:after="0" w:line="360" w:lineRule="auto"/>
      <w:ind w:left="1107" w:hanging="567"/>
      <w:jc w:val="both"/>
    </w:pPr>
    <w:rPr>
      <w:rFonts w:ascii="Arial" w:eastAsia="Times New Roman" w:hAnsi="Arial"/>
    </w:rPr>
  </w:style>
  <w:style w:type="paragraph" w:customStyle="1" w:styleId="a1">
    <w:name w:val="עמית"/>
    <w:basedOn w:val="a3"/>
    <w:link w:val="afffb"/>
    <w:rsid w:val="00F55036"/>
    <w:pPr>
      <w:numPr>
        <w:numId w:val="20"/>
      </w:numPr>
      <w:spacing w:after="0" w:line="360" w:lineRule="auto"/>
      <w:jc w:val="both"/>
    </w:pPr>
    <w:rPr>
      <w:rFonts w:ascii="Arial" w:eastAsia="Times New Roman" w:hAnsi="Arial"/>
      <w:noProof/>
      <w:sz w:val="36"/>
      <w:szCs w:val="36"/>
      <w:lang w:eastAsia="he-IL"/>
    </w:rPr>
  </w:style>
  <w:style w:type="character" w:customStyle="1" w:styleId="afffb">
    <w:name w:val="עמית תו"/>
    <w:link w:val="a1"/>
    <w:rsid w:val="00F55036"/>
    <w:rPr>
      <w:rFonts w:ascii="Arial" w:eastAsia="Times New Roman" w:hAnsi="Arial"/>
      <w:noProof/>
      <w:sz w:val="36"/>
      <w:szCs w:val="36"/>
      <w:lang w:eastAsia="he-IL"/>
    </w:rPr>
  </w:style>
  <w:style w:type="paragraph" w:customStyle="1" w:styleId="afffc">
    <w:name w:val="כותרת שם נספח"/>
    <w:basedOn w:val="a3"/>
    <w:rsid w:val="00F55036"/>
    <w:pPr>
      <w:spacing w:before="240" w:after="0" w:line="360" w:lineRule="auto"/>
      <w:jc w:val="both"/>
    </w:pPr>
    <w:rPr>
      <w:rFonts w:ascii="Arial" w:eastAsia="Times New Roman" w:hAnsi="Arial"/>
      <w:b/>
      <w:bCs/>
      <w:color w:val="1B3461"/>
      <w:sz w:val="26"/>
      <w:szCs w:val="26"/>
    </w:rPr>
  </w:style>
  <w:style w:type="paragraph" w:customStyle="1" w:styleId="afffd">
    <w:name w:val="טקסט נספח"/>
    <w:basedOn w:val="afffc"/>
    <w:rsid w:val="00F55036"/>
    <w:rPr>
      <w:rFonts w:cs="David"/>
      <w:b w:val="0"/>
      <w:bCs w:val="0"/>
      <w:color w:val="auto"/>
      <w:sz w:val="22"/>
      <w:szCs w:val="22"/>
    </w:rPr>
  </w:style>
  <w:style w:type="character" w:customStyle="1" w:styleId="afffe">
    <w:name w:val="טקסט סעיף מודגש תו"/>
    <w:link w:val="affff"/>
    <w:locked/>
    <w:rsid w:val="00F55036"/>
    <w:rPr>
      <w:rFonts w:ascii="Arial" w:hAnsi="Arial"/>
      <w:b/>
      <w:bCs/>
    </w:rPr>
  </w:style>
  <w:style w:type="paragraph" w:customStyle="1" w:styleId="affff">
    <w:name w:val="טקסט סעיף מודגש"/>
    <w:basedOn w:val="afff5"/>
    <w:link w:val="afffe"/>
    <w:rsid w:val="00F55036"/>
    <w:pPr>
      <w:numPr>
        <w:ilvl w:val="1"/>
      </w:numPr>
      <w:tabs>
        <w:tab w:val="num" w:pos="1107"/>
      </w:tabs>
      <w:ind w:left="1107" w:hanging="567"/>
    </w:pPr>
    <w:rPr>
      <w:rFonts w:eastAsia="Calibri"/>
      <w:b/>
      <w:bCs/>
      <w:sz w:val="20"/>
      <w:szCs w:val="20"/>
    </w:rPr>
  </w:style>
  <w:style w:type="character" w:customStyle="1" w:styleId="CharChar4">
    <w:name w:val="הדגשת צבע תו Char Char"/>
    <w:link w:val="Char"/>
    <w:locked/>
    <w:rsid w:val="00F55036"/>
    <w:rPr>
      <w:rFonts w:ascii="Arial" w:hAnsi="Arial"/>
      <w:shd w:val="clear" w:color="auto" w:fill="DEE7F6"/>
    </w:rPr>
  </w:style>
  <w:style w:type="paragraph" w:customStyle="1" w:styleId="Char">
    <w:name w:val="הדגשת צבע תו Char"/>
    <w:basedOn w:val="afff5"/>
    <w:link w:val="CharChar4"/>
    <w:rsid w:val="00F55036"/>
    <w:pPr>
      <w:numPr>
        <w:ilvl w:val="1"/>
      </w:numPr>
      <w:shd w:val="clear" w:color="auto" w:fill="DEE7F6"/>
      <w:tabs>
        <w:tab w:val="num" w:pos="1107"/>
      </w:tabs>
      <w:ind w:left="1107" w:hanging="567"/>
    </w:pPr>
    <w:rPr>
      <w:rFonts w:eastAsia="Calibri"/>
      <w:sz w:val="20"/>
      <w:szCs w:val="20"/>
    </w:rPr>
  </w:style>
  <w:style w:type="character" w:customStyle="1" w:styleId="affff0">
    <w:name w:val="אייקון החשוב ביותר תו"/>
    <w:link w:val="affff1"/>
    <w:locked/>
    <w:rsid w:val="00F55036"/>
    <w:rPr>
      <w:rFonts w:ascii="Wingdings" w:hAnsi="Wingdings"/>
      <w:color w:val="5EA740"/>
      <w:position w:val="-4"/>
      <w:sz w:val="28"/>
      <w:szCs w:val="28"/>
    </w:rPr>
  </w:style>
  <w:style w:type="paragraph" w:customStyle="1" w:styleId="affff1">
    <w:name w:val="אייקון החשוב ביותר"/>
    <w:basedOn w:val="afff5"/>
    <w:link w:val="affff0"/>
    <w:rsid w:val="00F55036"/>
    <w:pPr>
      <w:numPr>
        <w:ilvl w:val="1"/>
      </w:numPr>
      <w:tabs>
        <w:tab w:val="num" w:pos="1107"/>
      </w:tabs>
      <w:ind w:left="1107" w:hanging="567"/>
    </w:pPr>
    <w:rPr>
      <w:rFonts w:ascii="Wingdings" w:eastAsia="Calibri" w:hAnsi="Wingdings"/>
      <w:color w:val="5EA740"/>
      <w:position w:val="-4"/>
      <w:sz w:val="28"/>
      <w:szCs w:val="28"/>
    </w:rPr>
  </w:style>
  <w:style w:type="character" w:customStyle="1" w:styleId="affff2">
    <w:name w:val="אייקון רישום/דיווח תו"/>
    <w:link w:val="affff3"/>
    <w:locked/>
    <w:rsid w:val="00F55036"/>
    <w:rPr>
      <w:rFonts w:ascii="Wingdings" w:hAnsi="Wingdings"/>
      <w:color w:val="800080"/>
      <w:position w:val="-4"/>
      <w:sz w:val="28"/>
      <w:szCs w:val="28"/>
    </w:rPr>
  </w:style>
  <w:style w:type="paragraph" w:customStyle="1" w:styleId="affff3">
    <w:name w:val="אייקון רישום/דיווח"/>
    <w:basedOn w:val="afff5"/>
    <w:link w:val="affff2"/>
    <w:rsid w:val="00F55036"/>
    <w:pPr>
      <w:numPr>
        <w:ilvl w:val="1"/>
      </w:numPr>
      <w:tabs>
        <w:tab w:val="num" w:pos="1107"/>
      </w:tabs>
      <w:ind w:left="1107" w:hanging="567"/>
    </w:pPr>
    <w:rPr>
      <w:rFonts w:ascii="Wingdings" w:eastAsia="Calibri" w:hAnsi="Wingdings"/>
      <w:color w:val="800080"/>
      <w:position w:val="-4"/>
      <w:sz w:val="28"/>
      <w:szCs w:val="28"/>
    </w:rPr>
  </w:style>
  <w:style w:type="character" w:customStyle="1" w:styleId="affff4">
    <w:name w:val="אייקון מערכות מידע תו"/>
    <w:link w:val="affff5"/>
    <w:locked/>
    <w:rsid w:val="00F55036"/>
    <w:rPr>
      <w:rFonts w:ascii="Wingdings" w:hAnsi="Wingdings"/>
      <w:color w:val="36A6E8"/>
      <w:position w:val="-4"/>
      <w:sz w:val="28"/>
      <w:szCs w:val="28"/>
    </w:rPr>
  </w:style>
  <w:style w:type="paragraph" w:customStyle="1" w:styleId="affff5">
    <w:name w:val="אייקון מערכות מידע"/>
    <w:basedOn w:val="afff5"/>
    <w:link w:val="affff4"/>
    <w:rsid w:val="00F55036"/>
    <w:pPr>
      <w:numPr>
        <w:ilvl w:val="1"/>
      </w:numPr>
      <w:tabs>
        <w:tab w:val="num" w:pos="1107"/>
      </w:tabs>
      <w:ind w:left="1107" w:hanging="567"/>
    </w:pPr>
    <w:rPr>
      <w:rFonts w:ascii="Wingdings" w:eastAsia="Calibri" w:hAnsi="Wingdings"/>
      <w:color w:val="36A6E8"/>
      <w:position w:val="-4"/>
      <w:sz w:val="28"/>
      <w:szCs w:val="28"/>
    </w:rPr>
  </w:style>
  <w:style w:type="character" w:customStyle="1" w:styleId="CharCharChar">
    <w:name w:val="אייקון אסור לעשות תו Char Char Char"/>
    <w:link w:val="CharChar5"/>
    <w:locked/>
    <w:rsid w:val="00F55036"/>
    <w:rPr>
      <w:rFonts w:ascii="Wingdings" w:hAnsi="Wingdings"/>
      <w:color w:val="A81229"/>
      <w:position w:val="-4"/>
      <w:sz w:val="28"/>
      <w:szCs w:val="28"/>
    </w:rPr>
  </w:style>
  <w:style w:type="paragraph" w:customStyle="1" w:styleId="CharChar5">
    <w:name w:val="אייקון אסור לעשות תו Char Char"/>
    <w:basedOn w:val="afff5"/>
    <w:link w:val="CharCharChar"/>
    <w:rsid w:val="00F55036"/>
    <w:pPr>
      <w:numPr>
        <w:ilvl w:val="1"/>
      </w:numPr>
      <w:tabs>
        <w:tab w:val="num" w:pos="1107"/>
      </w:tabs>
      <w:ind w:left="1107" w:hanging="567"/>
    </w:pPr>
    <w:rPr>
      <w:rFonts w:ascii="Wingdings" w:eastAsia="Calibri" w:hAnsi="Wingdings"/>
      <w:color w:val="A81229"/>
      <w:position w:val="-4"/>
      <w:sz w:val="28"/>
      <w:szCs w:val="28"/>
    </w:rPr>
  </w:style>
  <w:style w:type="paragraph" w:customStyle="1" w:styleId="211111">
    <w:name w:val="תת סעיף2 1.1.1.1.1"/>
    <w:basedOn w:val="1b"/>
    <w:rsid w:val="00F55036"/>
    <w:pPr>
      <w:tabs>
        <w:tab w:val="clear" w:pos="2835"/>
        <w:tab w:val="num" w:pos="2700"/>
        <w:tab w:val="num" w:pos="4253"/>
      </w:tabs>
      <w:ind w:left="3969" w:hanging="1134"/>
    </w:pPr>
  </w:style>
  <w:style w:type="paragraph" w:customStyle="1" w:styleId="Para5">
    <w:name w:val="Para5"/>
    <w:basedOn w:val="a3"/>
    <w:rsid w:val="00F55036"/>
    <w:pPr>
      <w:overflowPunct w:val="0"/>
      <w:autoSpaceDE w:val="0"/>
      <w:autoSpaceDN w:val="0"/>
      <w:adjustRightInd w:val="0"/>
      <w:spacing w:after="0" w:line="240" w:lineRule="auto"/>
      <w:ind w:left="3232"/>
      <w:jc w:val="both"/>
    </w:pPr>
    <w:rPr>
      <w:rFonts w:ascii="Times New Roman" w:eastAsia="Times New Roman" w:hAnsi="Times New Roman" w:cs="FrankRuehl"/>
      <w:noProof/>
      <w:sz w:val="24"/>
      <w:szCs w:val="26"/>
      <w:lang w:eastAsia="he-IL"/>
    </w:rPr>
  </w:style>
  <w:style w:type="paragraph" w:customStyle="1" w:styleId="Title1">
    <w:name w:val="Title1"/>
    <w:basedOn w:val="a3"/>
    <w:next w:val="a3"/>
    <w:rsid w:val="00F55036"/>
    <w:pPr>
      <w:overflowPunct w:val="0"/>
      <w:autoSpaceDE w:val="0"/>
      <w:autoSpaceDN w:val="0"/>
      <w:adjustRightInd w:val="0"/>
      <w:spacing w:after="240" w:line="240" w:lineRule="auto"/>
      <w:jc w:val="center"/>
    </w:pPr>
    <w:rPr>
      <w:rFonts w:ascii="Times New Roman" w:eastAsia="Times New Roman" w:hAnsi="Times New Roman" w:cs="FrankRuehl"/>
      <w:b/>
      <w:bCs/>
      <w:sz w:val="40"/>
      <w:szCs w:val="48"/>
      <w:lang w:eastAsia="he-IL"/>
    </w:rPr>
  </w:style>
  <w:style w:type="paragraph" w:customStyle="1" w:styleId="P11">
    <w:name w:val="P11"/>
    <w:basedOn w:val="P00"/>
    <w:rsid w:val="00F55036"/>
    <w:pPr>
      <w:tabs>
        <w:tab w:val="clear" w:pos="624"/>
      </w:tabs>
      <w:ind w:right="624"/>
    </w:pPr>
  </w:style>
  <w:style w:type="paragraph" w:customStyle="1" w:styleId="Char3">
    <w:name w:val="Char3"/>
    <w:basedOn w:val="a3"/>
    <w:rsid w:val="00F55036"/>
    <w:pPr>
      <w:bidi w:val="0"/>
      <w:spacing w:after="160" w:line="240" w:lineRule="exact"/>
      <w:jc w:val="both"/>
    </w:pPr>
    <w:rPr>
      <w:rFonts w:ascii="Verdana" w:eastAsia="Times New Roman" w:hAnsi="Verdana" w:cs="FrankRuehl"/>
      <w:sz w:val="16"/>
      <w:szCs w:val="20"/>
      <w:lang w:bidi="ar-SA"/>
    </w:rPr>
  </w:style>
  <w:style w:type="character" w:customStyle="1" w:styleId="TableText">
    <w:name w:val="Table Text תו"/>
    <w:link w:val="TableText0"/>
    <w:locked/>
    <w:rsid w:val="00F55036"/>
    <w:rPr>
      <w:rFonts w:ascii="Arial" w:eastAsia="Arial Unicode MS" w:hAnsi="Arial"/>
      <w:color w:val="000000"/>
      <w:szCs w:val="26"/>
      <w:lang w:val="x-none" w:eastAsia="ja-JP"/>
    </w:rPr>
  </w:style>
  <w:style w:type="paragraph" w:customStyle="1" w:styleId="TableText0">
    <w:name w:val="Table Text"/>
    <w:basedOn w:val="a3"/>
    <w:link w:val="TableText"/>
    <w:rsid w:val="00F55036"/>
    <w:pPr>
      <w:keepLines/>
      <w:widowControl w:val="0"/>
      <w:tabs>
        <w:tab w:val="left" w:pos="624"/>
        <w:tab w:val="left" w:pos="1247"/>
      </w:tabs>
      <w:autoSpaceDE w:val="0"/>
      <w:autoSpaceDN w:val="0"/>
      <w:adjustRightInd w:val="0"/>
      <w:snapToGrid w:val="0"/>
      <w:spacing w:after="0" w:line="360" w:lineRule="auto"/>
      <w:ind w:right="57"/>
    </w:pPr>
    <w:rPr>
      <w:rFonts w:ascii="Arial" w:eastAsia="Arial Unicode MS" w:hAnsi="Arial"/>
      <w:color w:val="000000"/>
      <w:sz w:val="20"/>
      <w:szCs w:val="26"/>
      <w:lang w:val="x-none" w:eastAsia="ja-JP"/>
    </w:rPr>
  </w:style>
  <w:style w:type="paragraph" w:customStyle="1" w:styleId="TableBlock">
    <w:name w:val="Table Block"/>
    <w:basedOn w:val="TableText0"/>
    <w:rsid w:val="00F55036"/>
    <w:pPr>
      <w:ind w:right="0"/>
      <w:jc w:val="both"/>
    </w:pPr>
  </w:style>
  <w:style w:type="paragraph" w:customStyle="1" w:styleId="TableHead">
    <w:name w:val="Table Head"/>
    <w:basedOn w:val="TableText0"/>
    <w:rsid w:val="00F55036"/>
    <w:pPr>
      <w:ind w:right="0"/>
      <w:jc w:val="center"/>
    </w:pPr>
    <w:rPr>
      <w:b/>
      <w:bCs/>
    </w:rPr>
  </w:style>
  <w:style w:type="paragraph" w:customStyle="1" w:styleId="TableSideHeading">
    <w:name w:val="Table SideHeading"/>
    <w:basedOn w:val="TableText0"/>
    <w:rsid w:val="00F55036"/>
  </w:style>
  <w:style w:type="character" w:customStyle="1" w:styleId="Char0">
    <w:name w:val="טקסט סעיף Char"/>
    <w:rsid w:val="00F55036"/>
    <w:rPr>
      <w:rFonts w:ascii="Arial" w:hAnsi="Arial" w:cs="Arial" w:hint="default"/>
      <w:sz w:val="22"/>
      <w:szCs w:val="22"/>
      <w:lang w:val="en-US" w:eastAsia="en-US" w:bidi="he-IL"/>
    </w:rPr>
  </w:style>
  <w:style w:type="character" w:customStyle="1" w:styleId="default">
    <w:name w:val="default"/>
    <w:rsid w:val="00F55036"/>
    <w:rPr>
      <w:rFonts w:ascii="Times New Roman" w:hAnsi="Times New Roman" w:cs="Times New Roman" w:hint="default"/>
      <w:sz w:val="26"/>
      <w:szCs w:val="26"/>
    </w:rPr>
  </w:style>
  <w:style w:type="table" w:customStyle="1" w:styleId="1c">
    <w:name w:val="טקסט טבלה תחתונה1"/>
    <w:basedOn w:val="a6"/>
    <w:next w:val="af3"/>
    <w:rsid w:val="00F55036"/>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d">
    <w:name w:val="ללא רשימה2"/>
    <w:next w:val="a7"/>
    <w:semiHidden/>
    <w:unhideWhenUsed/>
    <w:rsid w:val="00F55036"/>
  </w:style>
  <w:style w:type="paragraph" w:customStyle="1" w:styleId="Char31">
    <w:name w:val="Char31"/>
    <w:basedOn w:val="a3"/>
    <w:rsid w:val="00F55036"/>
    <w:pPr>
      <w:bidi w:val="0"/>
      <w:spacing w:after="160" w:line="240" w:lineRule="exact"/>
      <w:jc w:val="both"/>
    </w:pPr>
    <w:rPr>
      <w:rFonts w:ascii="Verdana" w:eastAsia="Times New Roman" w:hAnsi="Verdana" w:cs="FrankRuehl"/>
      <w:sz w:val="16"/>
      <w:szCs w:val="20"/>
      <w:lang w:bidi="ar-SA"/>
    </w:rPr>
  </w:style>
  <w:style w:type="numbering" w:customStyle="1" w:styleId="39">
    <w:name w:val="ללא רשימה3"/>
    <w:next w:val="a7"/>
    <w:uiPriority w:val="99"/>
    <w:semiHidden/>
    <w:unhideWhenUsed/>
    <w:rsid w:val="00F55036"/>
  </w:style>
  <w:style w:type="numbering" w:customStyle="1" w:styleId="110">
    <w:name w:val="ללא רשימה11"/>
    <w:next w:val="a7"/>
    <w:uiPriority w:val="99"/>
    <w:semiHidden/>
    <w:unhideWhenUsed/>
    <w:rsid w:val="00F55036"/>
  </w:style>
  <w:style w:type="table" w:customStyle="1" w:styleId="2e">
    <w:name w:val="טקסט טבלה תחתונה2"/>
    <w:basedOn w:val="a6"/>
    <w:next w:val="af3"/>
    <w:rsid w:val="00F5503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
    <w:name w:val="1 / 1.1 / 1.1.12"/>
    <w:basedOn w:val="a7"/>
    <w:next w:val="111111"/>
    <w:rsid w:val="00F55036"/>
  </w:style>
  <w:style w:type="numbering" w:customStyle="1" w:styleId="111">
    <w:name w:val="ללא רשימה111"/>
    <w:next w:val="a7"/>
    <w:uiPriority w:val="99"/>
    <w:semiHidden/>
    <w:unhideWhenUsed/>
    <w:rsid w:val="00F55036"/>
  </w:style>
  <w:style w:type="table" w:customStyle="1" w:styleId="112">
    <w:name w:val="טקסט טבלה תחתונה11"/>
    <w:basedOn w:val="a6"/>
    <w:next w:val="af3"/>
    <w:rsid w:val="00F55036"/>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7"/>
    <w:next w:val="111111"/>
    <w:rsid w:val="00F55036"/>
    <w:pPr>
      <w:numPr>
        <w:numId w:val="19"/>
      </w:numPr>
    </w:pPr>
  </w:style>
  <w:style w:type="numbering" w:customStyle="1" w:styleId="210">
    <w:name w:val="ללא רשימה21"/>
    <w:next w:val="a7"/>
    <w:semiHidden/>
    <w:unhideWhenUsed/>
    <w:rsid w:val="00F55036"/>
  </w:style>
  <w:style w:type="paragraph" w:customStyle="1" w:styleId="20">
    <w:name w:val="מיספור2"/>
    <w:basedOn w:val="a3"/>
    <w:next w:val="a3"/>
    <w:rsid w:val="00F55036"/>
    <w:pPr>
      <w:numPr>
        <w:ilvl w:val="1"/>
        <w:numId w:val="21"/>
      </w:numPr>
      <w:spacing w:before="120" w:after="60" w:line="240" w:lineRule="auto"/>
      <w:jc w:val="both"/>
    </w:pPr>
    <w:rPr>
      <w:rFonts w:ascii="Times New Roman" w:eastAsia="Times New Roman" w:hAnsi="Times New Roman" w:cs="David"/>
      <w:sz w:val="20"/>
      <w:szCs w:val="24"/>
      <w:lang w:eastAsia="he-IL"/>
    </w:rPr>
  </w:style>
  <w:style w:type="paragraph" w:customStyle="1" w:styleId="11">
    <w:name w:val="מספור1"/>
    <w:basedOn w:val="a3"/>
    <w:next w:val="a3"/>
    <w:link w:val="1d"/>
    <w:autoRedefine/>
    <w:rsid w:val="00F55036"/>
    <w:pPr>
      <w:numPr>
        <w:numId w:val="21"/>
      </w:numPr>
      <w:tabs>
        <w:tab w:val="left" w:pos="34"/>
        <w:tab w:val="left" w:pos="8640"/>
      </w:tabs>
      <w:spacing w:before="120" w:after="60" w:line="240" w:lineRule="auto"/>
      <w:jc w:val="both"/>
    </w:pPr>
    <w:rPr>
      <w:rFonts w:ascii="Times New Roman" w:eastAsia="Times New Roman" w:hAnsi="Times New Roman" w:cs="Times New Roman"/>
      <w:color w:val="000000"/>
      <w:sz w:val="20"/>
      <w:szCs w:val="24"/>
      <w:lang w:val="x-none" w:eastAsia="x-none"/>
    </w:rPr>
  </w:style>
  <w:style w:type="character" w:customStyle="1" w:styleId="1d">
    <w:name w:val="מספור1 תו"/>
    <w:link w:val="11"/>
    <w:rsid w:val="00F55036"/>
    <w:rPr>
      <w:rFonts w:ascii="Times New Roman" w:eastAsia="Times New Roman" w:hAnsi="Times New Roman" w:cs="Times New Roman"/>
      <w:color w:val="000000"/>
      <w:szCs w:val="24"/>
      <w:lang w:val="x-none" w:eastAsia="x-none"/>
    </w:rPr>
  </w:style>
  <w:style w:type="paragraph" w:customStyle="1" w:styleId="30">
    <w:name w:val="מספור3"/>
    <w:basedOn w:val="a3"/>
    <w:next w:val="a3"/>
    <w:rsid w:val="00F55036"/>
    <w:pPr>
      <w:numPr>
        <w:ilvl w:val="2"/>
        <w:numId w:val="2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40">
    <w:name w:val="יוסי רמה 4"/>
    <w:basedOn w:val="a3"/>
    <w:rsid w:val="00F55036"/>
    <w:pPr>
      <w:widowControl w:val="0"/>
      <w:numPr>
        <w:numId w:val="22"/>
      </w:numPr>
      <w:spacing w:before="120" w:after="120" w:line="360" w:lineRule="auto"/>
      <w:jc w:val="both"/>
    </w:pPr>
    <w:rPr>
      <w:rFonts w:ascii="Arial" w:eastAsia="Times New Roman" w:hAnsi="Arial" w:cs="David"/>
      <w:sz w:val="28"/>
      <w:szCs w:val="28"/>
    </w:rPr>
  </w:style>
  <w:style w:type="numbering" w:customStyle="1" w:styleId="11111112">
    <w:name w:val="1 / 1.1 / 1.1.112"/>
    <w:basedOn w:val="a7"/>
    <w:next w:val="111111"/>
    <w:rsid w:val="00F55036"/>
    <w:pPr>
      <w:numPr>
        <w:numId w:val="23"/>
      </w:numPr>
    </w:pPr>
  </w:style>
  <w:style w:type="character" w:customStyle="1" w:styleId="-5">
    <w:name w:val="יוסי רמה - 5 תו"/>
    <w:rsid w:val="00F55036"/>
    <w:rPr>
      <w:rFonts w:ascii="Arial" w:hAnsi="Arial" w:cs="Arial"/>
      <w:sz w:val="24"/>
      <w:szCs w:val="24"/>
      <w:lang w:val="en-US" w:eastAsia="en-US" w:bidi="he-IL"/>
    </w:rPr>
  </w:style>
  <w:style w:type="table" w:customStyle="1" w:styleId="3a">
    <w:name w:val="טקסט טבלה תחתונה3"/>
    <w:basedOn w:val="a6"/>
    <w:next w:val="af3"/>
    <w:rsid w:val="00F5503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
    <w:name w:val="דרישה 2 ללא"/>
    <w:basedOn w:val="21"/>
    <w:link w:val="2f0"/>
    <w:qFormat/>
    <w:rsid w:val="00F55036"/>
    <w:pPr>
      <w:numPr>
        <w:ilvl w:val="0"/>
        <w:numId w:val="0"/>
      </w:numPr>
      <w:ind w:left="1360"/>
      <w:contextualSpacing/>
      <w:outlineLvl w:val="0"/>
    </w:pPr>
    <w:rPr>
      <w:rFonts w:cstheme="minorBidi"/>
      <w:color w:val="365F91"/>
      <w:u w:val="single"/>
    </w:rPr>
  </w:style>
  <w:style w:type="paragraph" w:styleId="affff6">
    <w:name w:val="endnote text"/>
    <w:basedOn w:val="a3"/>
    <w:link w:val="affff7"/>
    <w:uiPriority w:val="99"/>
    <w:semiHidden/>
    <w:unhideWhenUsed/>
    <w:rsid w:val="00F55036"/>
    <w:pPr>
      <w:spacing w:after="0" w:line="240" w:lineRule="auto"/>
    </w:pPr>
    <w:rPr>
      <w:sz w:val="20"/>
      <w:szCs w:val="20"/>
    </w:rPr>
  </w:style>
  <w:style w:type="character" w:customStyle="1" w:styleId="affff7">
    <w:name w:val="טקסט הערת סיום תו"/>
    <w:basedOn w:val="a5"/>
    <w:link w:val="affff6"/>
    <w:uiPriority w:val="99"/>
    <w:semiHidden/>
    <w:rsid w:val="00F55036"/>
  </w:style>
  <w:style w:type="character" w:customStyle="1" w:styleId="17">
    <w:name w:val="דרישה1 תו"/>
    <w:basedOn w:val="a8"/>
    <w:link w:val="16"/>
    <w:rsid w:val="00F55036"/>
    <w:rPr>
      <w:rFonts w:ascii="Arial" w:hAnsi="Arial"/>
      <w:b/>
      <w:bCs/>
      <w:color w:val="365F91"/>
      <w:sz w:val="24"/>
      <w:szCs w:val="24"/>
      <w:u w:val="single"/>
    </w:rPr>
  </w:style>
  <w:style w:type="character" w:customStyle="1" w:styleId="27">
    <w:name w:val="דרישה2 תו"/>
    <w:basedOn w:val="17"/>
    <w:link w:val="21"/>
    <w:rsid w:val="00F55036"/>
    <w:rPr>
      <w:rFonts w:ascii="Arial" w:eastAsia="Times New Roman" w:hAnsi="Arial"/>
      <w:b w:val="0"/>
      <w:bCs w:val="0"/>
      <w:noProof/>
      <w:color w:val="365F91"/>
      <w:sz w:val="26"/>
      <w:szCs w:val="26"/>
      <w:u w:val="single"/>
      <w:lang w:eastAsia="he-IL"/>
    </w:rPr>
  </w:style>
  <w:style w:type="character" w:customStyle="1" w:styleId="2f0">
    <w:name w:val="דרישה 2 ללא תו"/>
    <w:basedOn w:val="27"/>
    <w:link w:val="2f"/>
    <w:rsid w:val="00F55036"/>
    <w:rPr>
      <w:rFonts w:ascii="Arial" w:eastAsia="Times New Roman" w:hAnsi="Arial" w:cstheme="minorBidi"/>
      <w:b w:val="0"/>
      <w:bCs w:val="0"/>
      <w:noProof/>
      <w:color w:val="365F91"/>
      <w:sz w:val="26"/>
      <w:szCs w:val="26"/>
      <w:u w:val="single"/>
      <w:lang w:eastAsia="he-IL"/>
    </w:rPr>
  </w:style>
  <w:style w:type="character" w:styleId="affff8">
    <w:name w:val="endnote reference"/>
    <w:basedOn w:val="a5"/>
    <w:uiPriority w:val="99"/>
    <w:semiHidden/>
    <w:unhideWhenUsed/>
    <w:rsid w:val="00F55036"/>
    <w:rPr>
      <w:vertAlign w:val="superscript"/>
    </w:rPr>
  </w:style>
  <w:style w:type="paragraph" w:customStyle="1" w:styleId="2f1">
    <w:name w:val="טנדו 2 ללא מספור"/>
    <w:basedOn w:val="22"/>
    <w:link w:val="2f2"/>
    <w:qFormat/>
    <w:rsid w:val="00683183"/>
    <w:pPr>
      <w:numPr>
        <w:ilvl w:val="0"/>
        <w:numId w:val="0"/>
      </w:numPr>
      <w:ind w:left="1218"/>
    </w:pPr>
    <w:rPr>
      <w:u w:val="none"/>
    </w:rPr>
  </w:style>
  <w:style w:type="character" w:customStyle="1" w:styleId="2f2">
    <w:name w:val="טנדו 2 ללא מספור תו"/>
    <w:basedOn w:val="28"/>
    <w:link w:val="2f1"/>
    <w:rsid w:val="00683183"/>
    <w:rPr>
      <w:rFonts w:ascii="Arial" w:hAnsi="Arial"/>
      <w:sz w:val="24"/>
      <w:szCs w:val="24"/>
      <w:u w:val="single"/>
    </w:rPr>
  </w:style>
  <w:style w:type="character" w:customStyle="1" w:styleId="1e">
    <w:name w:val="אזכור לא מזוהה1"/>
    <w:basedOn w:val="a5"/>
    <w:uiPriority w:val="99"/>
    <w:semiHidden/>
    <w:unhideWhenUsed/>
    <w:rsid w:val="00E6236D"/>
    <w:rPr>
      <w:color w:val="605E5C"/>
      <w:shd w:val="clear" w:color="auto" w:fill="E1DFDD"/>
    </w:rPr>
  </w:style>
  <w:style w:type="character" w:customStyle="1" w:styleId="UnresolvedMention">
    <w:name w:val="Unresolved Mention"/>
    <w:basedOn w:val="a5"/>
    <w:uiPriority w:val="99"/>
    <w:semiHidden/>
    <w:unhideWhenUsed/>
    <w:rsid w:val="009130E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11451">
      <w:bodyDiv w:val="1"/>
      <w:marLeft w:val="0"/>
      <w:marRight w:val="0"/>
      <w:marTop w:val="0"/>
      <w:marBottom w:val="0"/>
      <w:divBdr>
        <w:top w:val="none" w:sz="0" w:space="0" w:color="auto"/>
        <w:left w:val="none" w:sz="0" w:space="0" w:color="auto"/>
        <w:bottom w:val="none" w:sz="0" w:space="0" w:color="auto"/>
        <w:right w:val="none" w:sz="0" w:space="0" w:color="auto"/>
      </w:divBdr>
    </w:div>
    <w:div w:id="139152156">
      <w:bodyDiv w:val="1"/>
      <w:marLeft w:val="0"/>
      <w:marRight w:val="0"/>
      <w:marTop w:val="0"/>
      <w:marBottom w:val="0"/>
      <w:divBdr>
        <w:top w:val="none" w:sz="0" w:space="0" w:color="auto"/>
        <w:left w:val="none" w:sz="0" w:space="0" w:color="auto"/>
        <w:bottom w:val="none" w:sz="0" w:space="0" w:color="auto"/>
        <w:right w:val="none" w:sz="0" w:space="0" w:color="auto"/>
      </w:divBdr>
    </w:div>
    <w:div w:id="199055089">
      <w:bodyDiv w:val="1"/>
      <w:marLeft w:val="0"/>
      <w:marRight w:val="0"/>
      <w:marTop w:val="0"/>
      <w:marBottom w:val="0"/>
      <w:divBdr>
        <w:top w:val="none" w:sz="0" w:space="0" w:color="auto"/>
        <w:left w:val="none" w:sz="0" w:space="0" w:color="auto"/>
        <w:bottom w:val="none" w:sz="0" w:space="0" w:color="auto"/>
        <w:right w:val="none" w:sz="0" w:space="0" w:color="auto"/>
      </w:divBdr>
    </w:div>
    <w:div w:id="233974226">
      <w:bodyDiv w:val="1"/>
      <w:marLeft w:val="0"/>
      <w:marRight w:val="0"/>
      <w:marTop w:val="0"/>
      <w:marBottom w:val="0"/>
      <w:divBdr>
        <w:top w:val="none" w:sz="0" w:space="0" w:color="auto"/>
        <w:left w:val="none" w:sz="0" w:space="0" w:color="auto"/>
        <w:bottom w:val="none" w:sz="0" w:space="0" w:color="auto"/>
        <w:right w:val="none" w:sz="0" w:space="0" w:color="auto"/>
      </w:divBdr>
    </w:div>
    <w:div w:id="264307624">
      <w:bodyDiv w:val="1"/>
      <w:marLeft w:val="0"/>
      <w:marRight w:val="0"/>
      <w:marTop w:val="0"/>
      <w:marBottom w:val="0"/>
      <w:divBdr>
        <w:top w:val="none" w:sz="0" w:space="0" w:color="auto"/>
        <w:left w:val="none" w:sz="0" w:space="0" w:color="auto"/>
        <w:bottom w:val="none" w:sz="0" w:space="0" w:color="auto"/>
        <w:right w:val="none" w:sz="0" w:space="0" w:color="auto"/>
      </w:divBdr>
    </w:div>
    <w:div w:id="283508841">
      <w:bodyDiv w:val="1"/>
      <w:marLeft w:val="0"/>
      <w:marRight w:val="0"/>
      <w:marTop w:val="0"/>
      <w:marBottom w:val="0"/>
      <w:divBdr>
        <w:top w:val="none" w:sz="0" w:space="0" w:color="auto"/>
        <w:left w:val="none" w:sz="0" w:space="0" w:color="auto"/>
        <w:bottom w:val="none" w:sz="0" w:space="0" w:color="auto"/>
        <w:right w:val="none" w:sz="0" w:space="0" w:color="auto"/>
      </w:divBdr>
    </w:div>
    <w:div w:id="312370408">
      <w:bodyDiv w:val="1"/>
      <w:marLeft w:val="0"/>
      <w:marRight w:val="0"/>
      <w:marTop w:val="0"/>
      <w:marBottom w:val="0"/>
      <w:divBdr>
        <w:top w:val="none" w:sz="0" w:space="0" w:color="auto"/>
        <w:left w:val="none" w:sz="0" w:space="0" w:color="auto"/>
        <w:bottom w:val="none" w:sz="0" w:space="0" w:color="auto"/>
        <w:right w:val="none" w:sz="0" w:space="0" w:color="auto"/>
      </w:divBdr>
    </w:div>
    <w:div w:id="315962477">
      <w:bodyDiv w:val="1"/>
      <w:marLeft w:val="0"/>
      <w:marRight w:val="0"/>
      <w:marTop w:val="0"/>
      <w:marBottom w:val="0"/>
      <w:divBdr>
        <w:top w:val="none" w:sz="0" w:space="0" w:color="auto"/>
        <w:left w:val="none" w:sz="0" w:space="0" w:color="auto"/>
        <w:bottom w:val="none" w:sz="0" w:space="0" w:color="auto"/>
        <w:right w:val="none" w:sz="0" w:space="0" w:color="auto"/>
      </w:divBdr>
    </w:div>
    <w:div w:id="347566577">
      <w:bodyDiv w:val="1"/>
      <w:marLeft w:val="0"/>
      <w:marRight w:val="0"/>
      <w:marTop w:val="0"/>
      <w:marBottom w:val="0"/>
      <w:divBdr>
        <w:top w:val="none" w:sz="0" w:space="0" w:color="auto"/>
        <w:left w:val="none" w:sz="0" w:space="0" w:color="auto"/>
        <w:bottom w:val="none" w:sz="0" w:space="0" w:color="auto"/>
        <w:right w:val="none" w:sz="0" w:space="0" w:color="auto"/>
      </w:divBdr>
    </w:div>
    <w:div w:id="351223808">
      <w:bodyDiv w:val="1"/>
      <w:marLeft w:val="0"/>
      <w:marRight w:val="0"/>
      <w:marTop w:val="0"/>
      <w:marBottom w:val="0"/>
      <w:divBdr>
        <w:top w:val="none" w:sz="0" w:space="0" w:color="auto"/>
        <w:left w:val="none" w:sz="0" w:space="0" w:color="auto"/>
        <w:bottom w:val="none" w:sz="0" w:space="0" w:color="auto"/>
        <w:right w:val="none" w:sz="0" w:space="0" w:color="auto"/>
      </w:divBdr>
    </w:div>
    <w:div w:id="471404846">
      <w:bodyDiv w:val="1"/>
      <w:marLeft w:val="0"/>
      <w:marRight w:val="0"/>
      <w:marTop w:val="0"/>
      <w:marBottom w:val="0"/>
      <w:divBdr>
        <w:top w:val="none" w:sz="0" w:space="0" w:color="auto"/>
        <w:left w:val="none" w:sz="0" w:space="0" w:color="auto"/>
        <w:bottom w:val="none" w:sz="0" w:space="0" w:color="auto"/>
        <w:right w:val="none" w:sz="0" w:space="0" w:color="auto"/>
      </w:divBdr>
    </w:div>
    <w:div w:id="529683042">
      <w:bodyDiv w:val="1"/>
      <w:marLeft w:val="0"/>
      <w:marRight w:val="0"/>
      <w:marTop w:val="0"/>
      <w:marBottom w:val="0"/>
      <w:divBdr>
        <w:top w:val="none" w:sz="0" w:space="0" w:color="auto"/>
        <w:left w:val="none" w:sz="0" w:space="0" w:color="auto"/>
        <w:bottom w:val="none" w:sz="0" w:space="0" w:color="auto"/>
        <w:right w:val="none" w:sz="0" w:space="0" w:color="auto"/>
      </w:divBdr>
    </w:div>
    <w:div w:id="606619263">
      <w:bodyDiv w:val="1"/>
      <w:marLeft w:val="0"/>
      <w:marRight w:val="0"/>
      <w:marTop w:val="0"/>
      <w:marBottom w:val="0"/>
      <w:divBdr>
        <w:top w:val="none" w:sz="0" w:space="0" w:color="auto"/>
        <w:left w:val="none" w:sz="0" w:space="0" w:color="auto"/>
        <w:bottom w:val="none" w:sz="0" w:space="0" w:color="auto"/>
        <w:right w:val="none" w:sz="0" w:space="0" w:color="auto"/>
      </w:divBdr>
    </w:div>
    <w:div w:id="677586409">
      <w:bodyDiv w:val="1"/>
      <w:marLeft w:val="0"/>
      <w:marRight w:val="0"/>
      <w:marTop w:val="0"/>
      <w:marBottom w:val="0"/>
      <w:divBdr>
        <w:top w:val="none" w:sz="0" w:space="0" w:color="auto"/>
        <w:left w:val="none" w:sz="0" w:space="0" w:color="auto"/>
        <w:bottom w:val="none" w:sz="0" w:space="0" w:color="auto"/>
        <w:right w:val="none" w:sz="0" w:space="0" w:color="auto"/>
      </w:divBdr>
    </w:div>
    <w:div w:id="781650297">
      <w:bodyDiv w:val="1"/>
      <w:marLeft w:val="0"/>
      <w:marRight w:val="0"/>
      <w:marTop w:val="0"/>
      <w:marBottom w:val="0"/>
      <w:divBdr>
        <w:top w:val="none" w:sz="0" w:space="0" w:color="auto"/>
        <w:left w:val="none" w:sz="0" w:space="0" w:color="auto"/>
        <w:bottom w:val="none" w:sz="0" w:space="0" w:color="auto"/>
        <w:right w:val="none" w:sz="0" w:space="0" w:color="auto"/>
      </w:divBdr>
    </w:div>
    <w:div w:id="909459531">
      <w:bodyDiv w:val="1"/>
      <w:marLeft w:val="0"/>
      <w:marRight w:val="0"/>
      <w:marTop w:val="0"/>
      <w:marBottom w:val="0"/>
      <w:divBdr>
        <w:top w:val="none" w:sz="0" w:space="0" w:color="auto"/>
        <w:left w:val="none" w:sz="0" w:space="0" w:color="auto"/>
        <w:bottom w:val="none" w:sz="0" w:space="0" w:color="auto"/>
        <w:right w:val="none" w:sz="0" w:space="0" w:color="auto"/>
      </w:divBdr>
    </w:div>
    <w:div w:id="1103456272">
      <w:bodyDiv w:val="1"/>
      <w:marLeft w:val="0"/>
      <w:marRight w:val="0"/>
      <w:marTop w:val="0"/>
      <w:marBottom w:val="0"/>
      <w:divBdr>
        <w:top w:val="none" w:sz="0" w:space="0" w:color="auto"/>
        <w:left w:val="none" w:sz="0" w:space="0" w:color="auto"/>
        <w:bottom w:val="none" w:sz="0" w:space="0" w:color="auto"/>
        <w:right w:val="none" w:sz="0" w:space="0" w:color="auto"/>
      </w:divBdr>
    </w:div>
    <w:div w:id="1141457446">
      <w:bodyDiv w:val="1"/>
      <w:marLeft w:val="0"/>
      <w:marRight w:val="0"/>
      <w:marTop w:val="0"/>
      <w:marBottom w:val="0"/>
      <w:divBdr>
        <w:top w:val="none" w:sz="0" w:space="0" w:color="auto"/>
        <w:left w:val="none" w:sz="0" w:space="0" w:color="auto"/>
        <w:bottom w:val="none" w:sz="0" w:space="0" w:color="auto"/>
        <w:right w:val="none" w:sz="0" w:space="0" w:color="auto"/>
      </w:divBdr>
      <w:divsChild>
        <w:div w:id="113137742">
          <w:marLeft w:val="0"/>
          <w:marRight w:val="0"/>
          <w:marTop w:val="0"/>
          <w:marBottom w:val="0"/>
          <w:divBdr>
            <w:top w:val="none" w:sz="0" w:space="0" w:color="auto"/>
            <w:left w:val="none" w:sz="0" w:space="0" w:color="auto"/>
            <w:bottom w:val="none" w:sz="0" w:space="0" w:color="auto"/>
            <w:right w:val="none" w:sz="0" w:space="0" w:color="auto"/>
          </w:divBdr>
        </w:div>
        <w:div w:id="169875931">
          <w:marLeft w:val="0"/>
          <w:marRight w:val="0"/>
          <w:marTop w:val="0"/>
          <w:marBottom w:val="0"/>
          <w:divBdr>
            <w:top w:val="none" w:sz="0" w:space="0" w:color="auto"/>
            <w:left w:val="none" w:sz="0" w:space="0" w:color="auto"/>
            <w:bottom w:val="none" w:sz="0" w:space="0" w:color="auto"/>
            <w:right w:val="none" w:sz="0" w:space="0" w:color="auto"/>
          </w:divBdr>
        </w:div>
        <w:div w:id="535854537">
          <w:marLeft w:val="0"/>
          <w:marRight w:val="0"/>
          <w:marTop w:val="0"/>
          <w:marBottom w:val="0"/>
          <w:divBdr>
            <w:top w:val="none" w:sz="0" w:space="0" w:color="auto"/>
            <w:left w:val="none" w:sz="0" w:space="0" w:color="auto"/>
            <w:bottom w:val="none" w:sz="0" w:space="0" w:color="auto"/>
            <w:right w:val="none" w:sz="0" w:space="0" w:color="auto"/>
          </w:divBdr>
        </w:div>
        <w:div w:id="1069306163">
          <w:marLeft w:val="0"/>
          <w:marRight w:val="0"/>
          <w:marTop w:val="0"/>
          <w:marBottom w:val="0"/>
          <w:divBdr>
            <w:top w:val="none" w:sz="0" w:space="0" w:color="auto"/>
            <w:left w:val="none" w:sz="0" w:space="0" w:color="auto"/>
            <w:bottom w:val="none" w:sz="0" w:space="0" w:color="auto"/>
            <w:right w:val="none" w:sz="0" w:space="0" w:color="auto"/>
          </w:divBdr>
        </w:div>
        <w:div w:id="1381707102">
          <w:marLeft w:val="0"/>
          <w:marRight w:val="0"/>
          <w:marTop w:val="0"/>
          <w:marBottom w:val="0"/>
          <w:divBdr>
            <w:top w:val="none" w:sz="0" w:space="0" w:color="auto"/>
            <w:left w:val="none" w:sz="0" w:space="0" w:color="auto"/>
            <w:bottom w:val="none" w:sz="0" w:space="0" w:color="auto"/>
            <w:right w:val="none" w:sz="0" w:space="0" w:color="auto"/>
          </w:divBdr>
        </w:div>
      </w:divsChild>
    </w:div>
    <w:div w:id="1182818744">
      <w:bodyDiv w:val="1"/>
      <w:marLeft w:val="0"/>
      <w:marRight w:val="0"/>
      <w:marTop w:val="0"/>
      <w:marBottom w:val="0"/>
      <w:divBdr>
        <w:top w:val="none" w:sz="0" w:space="0" w:color="auto"/>
        <w:left w:val="none" w:sz="0" w:space="0" w:color="auto"/>
        <w:bottom w:val="none" w:sz="0" w:space="0" w:color="auto"/>
        <w:right w:val="none" w:sz="0" w:space="0" w:color="auto"/>
      </w:divBdr>
    </w:div>
    <w:div w:id="1333950209">
      <w:bodyDiv w:val="1"/>
      <w:marLeft w:val="0"/>
      <w:marRight w:val="0"/>
      <w:marTop w:val="0"/>
      <w:marBottom w:val="0"/>
      <w:divBdr>
        <w:top w:val="none" w:sz="0" w:space="0" w:color="auto"/>
        <w:left w:val="none" w:sz="0" w:space="0" w:color="auto"/>
        <w:bottom w:val="none" w:sz="0" w:space="0" w:color="auto"/>
        <w:right w:val="none" w:sz="0" w:space="0" w:color="auto"/>
      </w:divBdr>
    </w:div>
    <w:div w:id="1378511612">
      <w:bodyDiv w:val="1"/>
      <w:marLeft w:val="0"/>
      <w:marRight w:val="0"/>
      <w:marTop w:val="0"/>
      <w:marBottom w:val="0"/>
      <w:divBdr>
        <w:top w:val="none" w:sz="0" w:space="0" w:color="auto"/>
        <w:left w:val="none" w:sz="0" w:space="0" w:color="auto"/>
        <w:bottom w:val="none" w:sz="0" w:space="0" w:color="auto"/>
        <w:right w:val="none" w:sz="0" w:space="0" w:color="auto"/>
      </w:divBdr>
    </w:div>
    <w:div w:id="1449546410">
      <w:bodyDiv w:val="1"/>
      <w:marLeft w:val="0"/>
      <w:marRight w:val="0"/>
      <w:marTop w:val="0"/>
      <w:marBottom w:val="0"/>
      <w:divBdr>
        <w:top w:val="none" w:sz="0" w:space="0" w:color="auto"/>
        <w:left w:val="none" w:sz="0" w:space="0" w:color="auto"/>
        <w:bottom w:val="none" w:sz="0" w:space="0" w:color="auto"/>
        <w:right w:val="none" w:sz="0" w:space="0" w:color="auto"/>
      </w:divBdr>
    </w:div>
    <w:div w:id="1450054719">
      <w:bodyDiv w:val="1"/>
      <w:marLeft w:val="0"/>
      <w:marRight w:val="0"/>
      <w:marTop w:val="0"/>
      <w:marBottom w:val="0"/>
      <w:divBdr>
        <w:top w:val="none" w:sz="0" w:space="0" w:color="auto"/>
        <w:left w:val="none" w:sz="0" w:space="0" w:color="auto"/>
        <w:bottom w:val="none" w:sz="0" w:space="0" w:color="auto"/>
        <w:right w:val="none" w:sz="0" w:space="0" w:color="auto"/>
      </w:divBdr>
    </w:div>
    <w:div w:id="1513255033">
      <w:bodyDiv w:val="1"/>
      <w:marLeft w:val="0"/>
      <w:marRight w:val="0"/>
      <w:marTop w:val="0"/>
      <w:marBottom w:val="0"/>
      <w:divBdr>
        <w:top w:val="none" w:sz="0" w:space="0" w:color="auto"/>
        <w:left w:val="none" w:sz="0" w:space="0" w:color="auto"/>
        <w:bottom w:val="none" w:sz="0" w:space="0" w:color="auto"/>
        <w:right w:val="none" w:sz="0" w:space="0" w:color="auto"/>
      </w:divBdr>
    </w:div>
    <w:div w:id="1669824044">
      <w:bodyDiv w:val="1"/>
      <w:marLeft w:val="0"/>
      <w:marRight w:val="0"/>
      <w:marTop w:val="0"/>
      <w:marBottom w:val="0"/>
      <w:divBdr>
        <w:top w:val="none" w:sz="0" w:space="0" w:color="auto"/>
        <w:left w:val="none" w:sz="0" w:space="0" w:color="auto"/>
        <w:bottom w:val="none" w:sz="0" w:space="0" w:color="auto"/>
        <w:right w:val="none" w:sz="0" w:space="0" w:color="auto"/>
      </w:divBdr>
    </w:div>
    <w:div w:id="1766727058">
      <w:bodyDiv w:val="1"/>
      <w:marLeft w:val="0"/>
      <w:marRight w:val="0"/>
      <w:marTop w:val="0"/>
      <w:marBottom w:val="0"/>
      <w:divBdr>
        <w:top w:val="none" w:sz="0" w:space="0" w:color="auto"/>
        <w:left w:val="none" w:sz="0" w:space="0" w:color="auto"/>
        <w:bottom w:val="none" w:sz="0" w:space="0" w:color="auto"/>
        <w:right w:val="none" w:sz="0" w:space="0" w:color="auto"/>
      </w:divBdr>
    </w:div>
    <w:div w:id="1869292371">
      <w:bodyDiv w:val="1"/>
      <w:marLeft w:val="0"/>
      <w:marRight w:val="0"/>
      <w:marTop w:val="0"/>
      <w:marBottom w:val="0"/>
      <w:divBdr>
        <w:top w:val="none" w:sz="0" w:space="0" w:color="auto"/>
        <w:left w:val="none" w:sz="0" w:space="0" w:color="auto"/>
        <w:bottom w:val="none" w:sz="0" w:space="0" w:color="auto"/>
        <w:right w:val="none" w:sz="0" w:space="0" w:color="auto"/>
      </w:divBdr>
    </w:div>
    <w:div w:id="1893544279">
      <w:bodyDiv w:val="1"/>
      <w:marLeft w:val="0"/>
      <w:marRight w:val="0"/>
      <w:marTop w:val="0"/>
      <w:marBottom w:val="0"/>
      <w:divBdr>
        <w:top w:val="none" w:sz="0" w:space="0" w:color="auto"/>
        <w:left w:val="none" w:sz="0" w:space="0" w:color="auto"/>
        <w:bottom w:val="none" w:sz="0" w:space="0" w:color="auto"/>
        <w:right w:val="none" w:sz="0" w:space="0" w:color="auto"/>
      </w:divBdr>
    </w:div>
    <w:div w:id="2003191453">
      <w:bodyDiv w:val="1"/>
      <w:marLeft w:val="0"/>
      <w:marRight w:val="0"/>
      <w:marTop w:val="0"/>
      <w:marBottom w:val="0"/>
      <w:divBdr>
        <w:top w:val="none" w:sz="0" w:space="0" w:color="auto"/>
        <w:left w:val="none" w:sz="0" w:space="0" w:color="auto"/>
        <w:bottom w:val="none" w:sz="0" w:space="0" w:color="auto"/>
        <w:right w:val="none" w:sz="0" w:space="0" w:color="auto"/>
      </w:divBdr>
    </w:div>
    <w:div w:id="2011829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png"/></Relationships>
</file>

<file path=word/_rels/header1.xml.rels><?xml version="1.0" encoding="UTF-8" standalone="yes"?>
<Relationships xmlns="http://schemas.openxmlformats.org/package/2006/relationships"><Relationship Id="rId2" Type="http://schemas.openxmlformats.org/officeDocument/2006/relationships/image" Target="media/image17.jpeg"/><Relationship Id="rId1" Type="http://schemas.openxmlformats.org/officeDocument/2006/relationships/image" Target="media/image16.png"/></Relationships>
</file>

<file path=word/_rels/header2.xml.rels><?xml version="1.0" encoding="UTF-8" standalone="yes"?>
<Relationships xmlns="http://schemas.openxmlformats.org/package/2006/relationships"><Relationship Id="rId1" Type="http://schemas.openxmlformats.org/officeDocument/2006/relationships/image" Target="media/image18.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5AC553-A521-455C-A16B-C4AEED5EB4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189</Pages>
  <Words>30479</Words>
  <Characters>152396</Characters>
  <Application>Microsoft Office Word</Application>
  <DocSecurity>0</DocSecurity>
  <Lines>1269</Lines>
  <Paragraphs>365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182510</CharactersWithSpaces>
  <SharedDoc>false</SharedDoc>
  <HLinks>
    <vt:vector size="2400" baseType="variant">
      <vt:variant>
        <vt:i4>1769521</vt:i4>
      </vt:variant>
      <vt:variant>
        <vt:i4>2396</vt:i4>
      </vt:variant>
      <vt:variant>
        <vt:i4>0</vt:i4>
      </vt:variant>
      <vt:variant>
        <vt:i4>5</vt:i4>
      </vt:variant>
      <vt:variant>
        <vt:lpwstr/>
      </vt:variant>
      <vt:variant>
        <vt:lpwstr>_Toc364778153</vt:lpwstr>
      </vt:variant>
      <vt:variant>
        <vt:i4>1769521</vt:i4>
      </vt:variant>
      <vt:variant>
        <vt:i4>2390</vt:i4>
      </vt:variant>
      <vt:variant>
        <vt:i4>0</vt:i4>
      </vt:variant>
      <vt:variant>
        <vt:i4>5</vt:i4>
      </vt:variant>
      <vt:variant>
        <vt:lpwstr/>
      </vt:variant>
      <vt:variant>
        <vt:lpwstr>_Toc364778152</vt:lpwstr>
      </vt:variant>
      <vt:variant>
        <vt:i4>1769521</vt:i4>
      </vt:variant>
      <vt:variant>
        <vt:i4>2384</vt:i4>
      </vt:variant>
      <vt:variant>
        <vt:i4>0</vt:i4>
      </vt:variant>
      <vt:variant>
        <vt:i4>5</vt:i4>
      </vt:variant>
      <vt:variant>
        <vt:lpwstr/>
      </vt:variant>
      <vt:variant>
        <vt:lpwstr>_Toc364778151</vt:lpwstr>
      </vt:variant>
      <vt:variant>
        <vt:i4>1769521</vt:i4>
      </vt:variant>
      <vt:variant>
        <vt:i4>2378</vt:i4>
      </vt:variant>
      <vt:variant>
        <vt:i4>0</vt:i4>
      </vt:variant>
      <vt:variant>
        <vt:i4>5</vt:i4>
      </vt:variant>
      <vt:variant>
        <vt:lpwstr/>
      </vt:variant>
      <vt:variant>
        <vt:lpwstr>_Toc364778150</vt:lpwstr>
      </vt:variant>
      <vt:variant>
        <vt:i4>1703985</vt:i4>
      </vt:variant>
      <vt:variant>
        <vt:i4>2372</vt:i4>
      </vt:variant>
      <vt:variant>
        <vt:i4>0</vt:i4>
      </vt:variant>
      <vt:variant>
        <vt:i4>5</vt:i4>
      </vt:variant>
      <vt:variant>
        <vt:lpwstr/>
      </vt:variant>
      <vt:variant>
        <vt:lpwstr>_Toc364778149</vt:lpwstr>
      </vt:variant>
      <vt:variant>
        <vt:i4>1703985</vt:i4>
      </vt:variant>
      <vt:variant>
        <vt:i4>2366</vt:i4>
      </vt:variant>
      <vt:variant>
        <vt:i4>0</vt:i4>
      </vt:variant>
      <vt:variant>
        <vt:i4>5</vt:i4>
      </vt:variant>
      <vt:variant>
        <vt:lpwstr/>
      </vt:variant>
      <vt:variant>
        <vt:lpwstr>_Toc364778148</vt:lpwstr>
      </vt:variant>
      <vt:variant>
        <vt:i4>1703985</vt:i4>
      </vt:variant>
      <vt:variant>
        <vt:i4>2360</vt:i4>
      </vt:variant>
      <vt:variant>
        <vt:i4>0</vt:i4>
      </vt:variant>
      <vt:variant>
        <vt:i4>5</vt:i4>
      </vt:variant>
      <vt:variant>
        <vt:lpwstr/>
      </vt:variant>
      <vt:variant>
        <vt:lpwstr>_Toc364778147</vt:lpwstr>
      </vt:variant>
      <vt:variant>
        <vt:i4>1900593</vt:i4>
      </vt:variant>
      <vt:variant>
        <vt:i4>2354</vt:i4>
      </vt:variant>
      <vt:variant>
        <vt:i4>0</vt:i4>
      </vt:variant>
      <vt:variant>
        <vt:i4>5</vt:i4>
      </vt:variant>
      <vt:variant>
        <vt:lpwstr/>
      </vt:variant>
      <vt:variant>
        <vt:lpwstr>_Toc364778135</vt:lpwstr>
      </vt:variant>
      <vt:variant>
        <vt:i4>1900593</vt:i4>
      </vt:variant>
      <vt:variant>
        <vt:i4>2348</vt:i4>
      </vt:variant>
      <vt:variant>
        <vt:i4>0</vt:i4>
      </vt:variant>
      <vt:variant>
        <vt:i4>5</vt:i4>
      </vt:variant>
      <vt:variant>
        <vt:lpwstr/>
      </vt:variant>
      <vt:variant>
        <vt:lpwstr>_Toc364778134</vt:lpwstr>
      </vt:variant>
      <vt:variant>
        <vt:i4>1900593</vt:i4>
      </vt:variant>
      <vt:variant>
        <vt:i4>2342</vt:i4>
      </vt:variant>
      <vt:variant>
        <vt:i4>0</vt:i4>
      </vt:variant>
      <vt:variant>
        <vt:i4>5</vt:i4>
      </vt:variant>
      <vt:variant>
        <vt:lpwstr/>
      </vt:variant>
      <vt:variant>
        <vt:lpwstr>_Toc364778133</vt:lpwstr>
      </vt:variant>
      <vt:variant>
        <vt:i4>1900593</vt:i4>
      </vt:variant>
      <vt:variant>
        <vt:i4>2336</vt:i4>
      </vt:variant>
      <vt:variant>
        <vt:i4>0</vt:i4>
      </vt:variant>
      <vt:variant>
        <vt:i4>5</vt:i4>
      </vt:variant>
      <vt:variant>
        <vt:lpwstr/>
      </vt:variant>
      <vt:variant>
        <vt:lpwstr>_Toc364778132</vt:lpwstr>
      </vt:variant>
      <vt:variant>
        <vt:i4>1900593</vt:i4>
      </vt:variant>
      <vt:variant>
        <vt:i4>2330</vt:i4>
      </vt:variant>
      <vt:variant>
        <vt:i4>0</vt:i4>
      </vt:variant>
      <vt:variant>
        <vt:i4>5</vt:i4>
      </vt:variant>
      <vt:variant>
        <vt:lpwstr/>
      </vt:variant>
      <vt:variant>
        <vt:lpwstr>_Toc364778131</vt:lpwstr>
      </vt:variant>
      <vt:variant>
        <vt:i4>1900593</vt:i4>
      </vt:variant>
      <vt:variant>
        <vt:i4>2324</vt:i4>
      </vt:variant>
      <vt:variant>
        <vt:i4>0</vt:i4>
      </vt:variant>
      <vt:variant>
        <vt:i4>5</vt:i4>
      </vt:variant>
      <vt:variant>
        <vt:lpwstr/>
      </vt:variant>
      <vt:variant>
        <vt:lpwstr>_Toc364778130</vt:lpwstr>
      </vt:variant>
      <vt:variant>
        <vt:i4>1835057</vt:i4>
      </vt:variant>
      <vt:variant>
        <vt:i4>2318</vt:i4>
      </vt:variant>
      <vt:variant>
        <vt:i4>0</vt:i4>
      </vt:variant>
      <vt:variant>
        <vt:i4>5</vt:i4>
      </vt:variant>
      <vt:variant>
        <vt:lpwstr/>
      </vt:variant>
      <vt:variant>
        <vt:lpwstr>_Toc364778129</vt:lpwstr>
      </vt:variant>
      <vt:variant>
        <vt:i4>1835057</vt:i4>
      </vt:variant>
      <vt:variant>
        <vt:i4>2312</vt:i4>
      </vt:variant>
      <vt:variant>
        <vt:i4>0</vt:i4>
      </vt:variant>
      <vt:variant>
        <vt:i4>5</vt:i4>
      </vt:variant>
      <vt:variant>
        <vt:lpwstr/>
      </vt:variant>
      <vt:variant>
        <vt:lpwstr>_Toc364778128</vt:lpwstr>
      </vt:variant>
      <vt:variant>
        <vt:i4>1835057</vt:i4>
      </vt:variant>
      <vt:variant>
        <vt:i4>2306</vt:i4>
      </vt:variant>
      <vt:variant>
        <vt:i4>0</vt:i4>
      </vt:variant>
      <vt:variant>
        <vt:i4>5</vt:i4>
      </vt:variant>
      <vt:variant>
        <vt:lpwstr/>
      </vt:variant>
      <vt:variant>
        <vt:lpwstr>_Toc364778127</vt:lpwstr>
      </vt:variant>
      <vt:variant>
        <vt:i4>1835057</vt:i4>
      </vt:variant>
      <vt:variant>
        <vt:i4>2300</vt:i4>
      </vt:variant>
      <vt:variant>
        <vt:i4>0</vt:i4>
      </vt:variant>
      <vt:variant>
        <vt:i4>5</vt:i4>
      </vt:variant>
      <vt:variant>
        <vt:lpwstr/>
      </vt:variant>
      <vt:variant>
        <vt:lpwstr>_Toc364778126</vt:lpwstr>
      </vt:variant>
      <vt:variant>
        <vt:i4>1835057</vt:i4>
      </vt:variant>
      <vt:variant>
        <vt:i4>2294</vt:i4>
      </vt:variant>
      <vt:variant>
        <vt:i4>0</vt:i4>
      </vt:variant>
      <vt:variant>
        <vt:i4>5</vt:i4>
      </vt:variant>
      <vt:variant>
        <vt:lpwstr/>
      </vt:variant>
      <vt:variant>
        <vt:lpwstr>_Toc364778125</vt:lpwstr>
      </vt:variant>
      <vt:variant>
        <vt:i4>1835057</vt:i4>
      </vt:variant>
      <vt:variant>
        <vt:i4>2288</vt:i4>
      </vt:variant>
      <vt:variant>
        <vt:i4>0</vt:i4>
      </vt:variant>
      <vt:variant>
        <vt:i4>5</vt:i4>
      </vt:variant>
      <vt:variant>
        <vt:lpwstr/>
      </vt:variant>
      <vt:variant>
        <vt:lpwstr>_Toc364778124</vt:lpwstr>
      </vt:variant>
      <vt:variant>
        <vt:i4>1835057</vt:i4>
      </vt:variant>
      <vt:variant>
        <vt:i4>2282</vt:i4>
      </vt:variant>
      <vt:variant>
        <vt:i4>0</vt:i4>
      </vt:variant>
      <vt:variant>
        <vt:i4>5</vt:i4>
      </vt:variant>
      <vt:variant>
        <vt:lpwstr/>
      </vt:variant>
      <vt:variant>
        <vt:lpwstr>_Toc364778123</vt:lpwstr>
      </vt:variant>
      <vt:variant>
        <vt:i4>1835057</vt:i4>
      </vt:variant>
      <vt:variant>
        <vt:i4>2276</vt:i4>
      </vt:variant>
      <vt:variant>
        <vt:i4>0</vt:i4>
      </vt:variant>
      <vt:variant>
        <vt:i4>5</vt:i4>
      </vt:variant>
      <vt:variant>
        <vt:lpwstr/>
      </vt:variant>
      <vt:variant>
        <vt:lpwstr>_Toc364778122</vt:lpwstr>
      </vt:variant>
      <vt:variant>
        <vt:i4>1835057</vt:i4>
      </vt:variant>
      <vt:variant>
        <vt:i4>2270</vt:i4>
      </vt:variant>
      <vt:variant>
        <vt:i4>0</vt:i4>
      </vt:variant>
      <vt:variant>
        <vt:i4>5</vt:i4>
      </vt:variant>
      <vt:variant>
        <vt:lpwstr/>
      </vt:variant>
      <vt:variant>
        <vt:lpwstr>_Toc364778121</vt:lpwstr>
      </vt:variant>
      <vt:variant>
        <vt:i4>1835057</vt:i4>
      </vt:variant>
      <vt:variant>
        <vt:i4>2264</vt:i4>
      </vt:variant>
      <vt:variant>
        <vt:i4>0</vt:i4>
      </vt:variant>
      <vt:variant>
        <vt:i4>5</vt:i4>
      </vt:variant>
      <vt:variant>
        <vt:lpwstr/>
      </vt:variant>
      <vt:variant>
        <vt:lpwstr>_Toc364778120</vt:lpwstr>
      </vt:variant>
      <vt:variant>
        <vt:i4>2031665</vt:i4>
      </vt:variant>
      <vt:variant>
        <vt:i4>2258</vt:i4>
      </vt:variant>
      <vt:variant>
        <vt:i4>0</vt:i4>
      </vt:variant>
      <vt:variant>
        <vt:i4>5</vt:i4>
      </vt:variant>
      <vt:variant>
        <vt:lpwstr/>
      </vt:variant>
      <vt:variant>
        <vt:lpwstr>_Toc364778119</vt:lpwstr>
      </vt:variant>
      <vt:variant>
        <vt:i4>2031665</vt:i4>
      </vt:variant>
      <vt:variant>
        <vt:i4>2252</vt:i4>
      </vt:variant>
      <vt:variant>
        <vt:i4>0</vt:i4>
      </vt:variant>
      <vt:variant>
        <vt:i4>5</vt:i4>
      </vt:variant>
      <vt:variant>
        <vt:lpwstr/>
      </vt:variant>
      <vt:variant>
        <vt:lpwstr>_Toc364778118</vt:lpwstr>
      </vt:variant>
      <vt:variant>
        <vt:i4>2031665</vt:i4>
      </vt:variant>
      <vt:variant>
        <vt:i4>2246</vt:i4>
      </vt:variant>
      <vt:variant>
        <vt:i4>0</vt:i4>
      </vt:variant>
      <vt:variant>
        <vt:i4>5</vt:i4>
      </vt:variant>
      <vt:variant>
        <vt:lpwstr/>
      </vt:variant>
      <vt:variant>
        <vt:lpwstr>_Toc364778117</vt:lpwstr>
      </vt:variant>
      <vt:variant>
        <vt:i4>2031665</vt:i4>
      </vt:variant>
      <vt:variant>
        <vt:i4>2240</vt:i4>
      </vt:variant>
      <vt:variant>
        <vt:i4>0</vt:i4>
      </vt:variant>
      <vt:variant>
        <vt:i4>5</vt:i4>
      </vt:variant>
      <vt:variant>
        <vt:lpwstr/>
      </vt:variant>
      <vt:variant>
        <vt:lpwstr>_Toc364778116</vt:lpwstr>
      </vt:variant>
      <vt:variant>
        <vt:i4>2031665</vt:i4>
      </vt:variant>
      <vt:variant>
        <vt:i4>2234</vt:i4>
      </vt:variant>
      <vt:variant>
        <vt:i4>0</vt:i4>
      </vt:variant>
      <vt:variant>
        <vt:i4>5</vt:i4>
      </vt:variant>
      <vt:variant>
        <vt:lpwstr/>
      </vt:variant>
      <vt:variant>
        <vt:lpwstr>_Toc364778115</vt:lpwstr>
      </vt:variant>
      <vt:variant>
        <vt:i4>2031665</vt:i4>
      </vt:variant>
      <vt:variant>
        <vt:i4>2228</vt:i4>
      </vt:variant>
      <vt:variant>
        <vt:i4>0</vt:i4>
      </vt:variant>
      <vt:variant>
        <vt:i4>5</vt:i4>
      </vt:variant>
      <vt:variant>
        <vt:lpwstr/>
      </vt:variant>
      <vt:variant>
        <vt:lpwstr>_Toc364778114</vt:lpwstr>
      </vt:variant>
      <vt:variant>
        <vt:i4>2031665</vt:i4>
      </vt:variant>
      <vt:variant>
        <vt:i4>2222</vt:i4>
      </vt:variant>
      <vt:variant>
        <vt:i4>0</vt:i4>
      </vt:variant>
      <vt:variant>
        <vt:i4>5</vt:i4>
      </vt:variant>
      <vt:variant>
        <vt:lpwstr/>
      </vt:variant>
      <vt:variant>
        <vt:lpwstr>_Toc364778113</vt:lpwstr>
      </vt:variant>
      <vt:variant>
        <vt:i4>2031665</vt:i4>
      </vt:variant>
      <vt:variant>
        <vt:i4>2216</vt:i4>
      </vt:variant>
      <vt:variant>
        <vt:i4>0</vt:i4>
      </vt:variant>
      <vt:variant>
        <vt:i4>5</vt:i4>
      </vt:variant>
      <vt:variant>
        <vt:lpwstr/>
      </vt:variant>
      <vt:variant>
        <vt:lpwstr>_Toc364778112</vt:lpwstr>
      </vt:variant>
      <vt:variant>
        <vt:i4>2031665</vt:i4>
      </vt:variant>
      <vt:variant>
        <vt:i4>2210</vt:i4>
      </vt:variant>
      <vt:variant>
        <vt:i4>0</vt:i4>
      </vt:variant>
      <vt:variant>
        <vt:i4>5</vt:i4>
      </vt:variant>
      <vt:variant>
        <vt:lpwstr/>
      </vt:variant>
      <vt:variant>
        <vt:lpwstr>_Toc364778111</vt:lpwstr>
      </vt:variant>
      <vt:variant>
        <vt:i4>2031665</vt:i4>
      </vt:variant>
      <vt:variant>
        <vt:i4>2204</vt:i4>
      </vt:variant>
      <vt:variant>
        <vt:i4>0</vt:i4>
      </vt:variant>
      <vt:variant>
        <vt:i4>5</vt:i4>
      </vt:variant>
      <vt:variant>
        <vt:lpwstr/>
      </vt:variant>
      <vt:variant>
        <vt:lpwstr>_Toc364778110</vt:lpwstr>
      </vt:variant>
      <vt:variant>
        <vt:i4>1966129</vt:i4>
      </vt:variant>
      <vt:variant>
        <vt:i4>2198</vt:i4>
      </vt:variant>
      <vt:variant>
        <vt:i4>0</vt:i4>
      </vt:variant>
      <vt:variant>
        <vt:i4>5</vt:i4>
      </vt:variant>
      <vt:variant>
        <vt:lpwstr/>
      </vt:variant>
      <vt:variant>
        <vt:lpwstr>_Toc364778109</vt:lpwstr>
      </vt:variant>
      <vt:variant>
        <vt:i4>1966129</vt:i4>
      </vt:variant>
      <vt:variant>
        <vt:i4>2192</vt:i4>
      </vt:variant>
      <vt:variant>
        <vt:i4>0</vt:i4>
      </vt:variant>
      <vt:variant>
        <vt:i4>5</vt:i4>
      </vt:variant>
      <vt:variant>
        <vt:lpwstr/>
      </vt:variant>
      <vt:variant>
        <vt:lpwstr>_Toc364778108</vt:lpwstr>
      </vt:variant>
      <vt:variant>
        <vt:i4>1966129</vt:i4>
      </vt:variant>
      <vt:variant>
        <vt:i4>2186</vt:i4>
      </vt:variant>
      <vt:variant>
        <vt:i4>0</vt:i4>
      </vt:variant>
      <vt:variant>
        <vt:i4>5</vt:i4>
      </vt:variant>
      <vt:variant>
        <vt:lpwstr/>
      </vt:variant>
      <vt:variant>
        <vt:lpwstr>_Toc364778107</vt:lpwstr>
      </vt:variant>
      <vt:variant>
        <vt:i4>1966129</vt:i4>
      </vt:variant>
      <vt:variant>
        <vt:i4>2180</vt:i4>
      </vt:variant>
      <vt:variant>
        <vt:i4>0</vt:i4>
      </vt:variant>
      <vt:variant>
        <vt:i4>5</vt:i4>
      </vt:variant>
      <vt:variant>
        <vt:lpwstr/>
      </vt:variant>
      <vt:variant>
        <vt:lpwstr>_Toc364778106</vt:lpwstr>
      </vt:variant>
      <vt:variant>
        <vt:i4>1966129</vt:i4>
      </vt:variant>
      <vt:variant>
        <vt:i4>2174</vt:i4>
      </vt:variant>
      <vt:variant>
        <vt:i4>0</vt:i4>
      </vt:variant>
      <vt:variant>
        <vt:i4>5</vt:i4>
      </vt:variant>
      <vt:variant>
        <vt:lpwstr/>
      </vt:variant>
      <vt:variant>
        <vt:lpwstr>_Toc364778105</vt:lpwstr>
      </vt:variant>
      <vt:variant>
        <vt:i4>1966129</vt:i4>
      </vt:variant>
      <vt:variant>
        <vt:i4>2168</vt:i4>
      </vt:variant>
      <vt:variant>
        <vt:i4>0</vt:i4>
      </vt:variant>
      <vt:variant>
        <vt:i4>5</vt:i4>
      </vt:variant>
      <vt:variant>
        <vt:lpwstr/>
      </vt:variant>
      <vt:variant>
        <vt:lpwstr>_Toc364778104</vt:lpwstr>
      </vt:variant>
      <vt:variant>
        <vt:i4>1966129</vt:i4>
      </vt:variant>
      <vt:variant>
        <vt:i4>2162</vt:i4>
      </vt:variant>
      <vt:variant>
        <vt:i4>0</vt:i4>
      </vt:variant>
      <vt:variant>
        <vt:i4>5</vt:i4>
      </vt:variant>
      <vt:variant>
        <vt:lpwstr/>
      </vt:variant>
      <vt:variant>
        <vt:lpwstr>_Toc364778103</vt:lpwstr>
      </vt:variant>
      <vt:variant>
        <vt:i4>1966129</vt:i4>
      </vt:variant>
      <vt:variant>
        <vt:i4>2156</vt:i4>
      </vt:variant>
      <vt:variant>
        <vt:i4>0</vt:i4>
      </vt:variant>
      <vt:variant>
        <vt:i4>5</vt:i4>
      </vt:variant>
      <vt:variant>
        <vt:lpwstr/>
      </vt:variant>
      <vt:variant>
        <vt:lpwstr>_Toc364778102</vt:lpwstr>
      </vt:variant>
      <vt:variant>
        <vt:i4>1966129</vt:i4>
      </vt:variant>
      <vt:variant>
        <vt:i4>2150</vt:i4>
      </vt:variant>
      <vt:variant>
        <vt:i4>0</vt:i4>
      </vt:variant>
      <vt:variant>
        <vt:i4>5</vt:i4>
      </vt:variant>
      <vt:variant>
        <vt:lpwstr/>
      </vt:variant>
      <vt:variant>
        <vt:lpwstr>_Toc364778101</vt:lpwstr>
      </vt:variant>
      <vt:variant>
        <vt:i4>1966129</vt:i4>
      </vt:variant>
      <vt:variant>
        <vt:i4>2144</vt:i4>
      </vt:variant>
      <vt:variant>
        <vt:i4>0</vt:i4>
      </vt:variant>
      <vt:variant>
        <vt:i4>5</vt:i4>
      </vt:variant>
      <vt:variant>
        <vt:lpwstr/>
      </vt:variant>
      <vt:variant>
        <vt:lpwstr>_Toc364778100</vt:lpwstr>
      </vt:variant>
      <vt:variant>
        <vt:i4>1507376</vt:i4>
      </vt:variant>
      <vt:variant>
        <vt:i4>2138</vt:i4>
      </vt:variant>
      <vt:variant>
        <vt:i4>0</vt:i4>
      </vt:variant>
      <vt:variant>
        <vt:i4>5</vt:i4>
      </vt:variant>
      <vt:variant>
        <vt:lpwstr/>
      </vt:variant>
      <vt:variant>
        <vt:lpwstr>_Toc364778099</vt:lpwstr>
      </vt:variant>
      <vt:variant>
        <vt:i4>1507376</vt:i4>
      </vt:variant>
      <vt:variant>
        <vt:i4>2132</vt:i4>
      </vt:variant>
      <vt:variant>
        <vt:i4>0</vt:i4>
      </vt:variant>
      <vt:variant>
        <vt:i4>5</vt:i4>
      </vt:variant>
      <vt:variant>
        <vt:lpwstr/>
      </vt:variant>
      <vt:variant>
        <vt:lpwstr>_Toc364778098</vt:lpwstr>
      </vt:variant>
      <vt:variant>
        <vt:i4>1507376</vt:i4>
      </vt:variant>
      <vt:variant>
        <vt:i4>2126</vt:i4>
      </vt:variant>
      <vt:variant>
        <vt:i4>0</vt:i4>
      </vt:variant>
      <vt:variant>
        <vt:i4>5</vt:i4>
      </vt:variant>
      <vt:variant>
        <vt:lpwstr/>
      </vt:variant>
      <vt:variant>
        <vt:lpwstr>_Toc364778097</vt:lpwstr>
      </vt:variant>
      <vt:variant>
        <vt:i4>1507376</vt:i4>
      </vt:variant>
      <vt:variant>
        <vt:i4>2120</vt:i4>
      </vt:variant>
      <vt:variant>
        <vt:i4>0</vt:i4>
      </vt:variant>
      <vt:variant>
        <vt:i4>5</vt:i4>
      </vt:variant>
      <vt:variant>
        <vt:lpwstr/>
      </vt:variant>
      <vt:variant>
        <vt:lpwstr>_Toc364778096</vt:lpwstr>
      </vt:variant>
      <vt:variant>
        <vt:i4>1507376</vt:i4>
      </vt:variant>
      <vt:variant>
        <vt:i4>2114</vt:i4>
      </vt:variant>
      <vt:variant>
        <vt:i4>0</vt:i4>
      </vt:variant>
      <vt:variant>
        <vt:i4>5</vt:i4>
      </vt:variant>
      <vt:variant>
        <vt:lpwstr/>
      </vt:variant>
      <vt:variant>
        <vt:lpwstr>_Toc364778095</vt:lpwstr>
      </vt:variant>
      <vt:variant>
        <vt:i4>1507376</vt:i4>
      </vt:variant>
      <vt:variant>
        <vt:i4>2108</vt:i4>
      </vt:variant>
      <vt:variant>
        <vt:i4>0</vt:i4>
      </vt:variant>
      <vt:variant>
        <vt:i4>5</vt:i4>
      </vt:variant>
      <vt:variant>
        <vt:lpwstr/>
      </vt:variant>
      <vt:variant>
        <vt:lpwstr>_Toc364778094</vt:lpwstr>
      </vt:variant>
      <vt:variant>
        <vt:i4>1507376</vt:i4>
      </vt:variant>
      <vt:variant>
        <vt:i4>2102</vt:i4>
      </vt:variant>
      <vt:variant>
        <vt:i4>0</vt:i4>
      </vt:variant>
      <vt:variant>
        <vt:i4>5</vt:i4>
      </vt:variant>
      <vt:variant>
        <vt:lpwstr/>
      </vt:variant>
      <vt:variant>
        <vt:lpwstr>_Toc364778093</vt:lpwstr>
      </vt:variant>
      <vt:variant>
        <vt:i4>1507376</vt:i4>
      </vt:variant>
      <vt:variant>
        <vt:i4>2096</vt:i4>
      </vt:variant>
      <vt:variant>
        <vt:i4>0</vt:i4>
      </vt:variant>
      <vt:variant>
        <vt:i4>5</vt:i4>
      </vt:variant>
      <vt:variant>
        <vt:lpwstr/>
      </vt:variant>
      <vt:variant>
        <vt:lpwstr>_Toc364778092</vt:lpwstr>
      </vt:variant>
      <vt:variant>
        <vt:i4>1507376</vt:i4>
      </vt:variant>
      <vt:variant>
        <vt:i4>2090</vt:i4>
      </vt:variant>
      <vt:variant>
        <vt:i4>0</vt:i4>
      </vt:variant>
      <vt:variant>
        <vt:i4>5</vt:i4>
      </vt:variant>
      <vt:variant>
        <vt:lpwstr/>
      </vt:variant>
      <vt:variant>
        <vt:lpwstr>_Toc364778091</vt:lpwstr>
      </vt:variant>
      <vt:variant>
        <vt:i4>1507376</vt:i4>
      </vt:variant>
      <vt:variant>
        <vt:i4>2084</vt:i4>
      </vt:variant>
      <vt:variant>
        <vt:i4>0</vt:i4>
      </vt:variant>
      <vt:variant>
        <vt:i4>5</vt:i4>
      </vt:variant>
      <vt:variant>
        <vt:lpwstr/>
      </vt:variant>
      <vt:variant>
        <vt:lpwstr>_Toc364778090</vt:lpwstr>
      </vt:variant>
      <vt:variant>
        <vt:i4>1441840</vt:i4>
      </vt:variant>
      <vt:variant>
        <vt:i4>2078</vt:i4>
      </vt:variant>
      <vt:variant>
        <vt:i4>0</vt:i4>
      </vt:variant>
      <vt:variant>
        <vt:i4>5</vt:i4>
      </vt:variant>
      <vt:variant>
        <vt:lpwstr/>
      </vt:variant>
      <vt:variant>
        <vt:lpwstr>_Toc364778089</vt:lpwstr>
      </vt:variant>
      <vt:variant>
        <vt:i4>1441840</vt:i4>
      </vt:variant>
      <vt:variant>
        <vt:i4>2072</vt:i4>
      </vt:variant>
      <vt:variant>
        <vt:i4>0</vt:i4>
      </vt:variant>
      <vt:variant>
        <vt:i4>5</vt:i4>
      </vt:variant>
      <vt:variant>
        <vt:lpwstr/>
      </vt:variant>
      <vt:variant>
        <vt:lpwstr>_Toc364778088</vt:lpwstr>
      </vt:variant>
      <vt:variant>
        <vt:i4>1441840</vt:i4>
      </vt:variant>
      <vt:variant>
        <vt:i4>2066</vt:i4>
      </vt:variant>
      <vt:variant>
        <vt:i4>0</vt:i4>
      </vt:variant>
      <vt:variant>
        <vt:i4>5</vt:i4>
      </vt:variant>
      <vt:variant>
        <vt:lpwstr/>
      </vt:variant>
      <vt:variant>
        <vt:lpwstr>_Toc364778087</vt:lpwstr>
      </vt:variant>
      <vt:variant>
        <vt:i4>1441840</vt:i4>
      </vt:variant>
      <vt:variant>
        <vt:i4>2060</vt:i4>
      </vt:variant>
      <vt:variant>
        <vt:i4>0</vt:i4>
      </vt:variant>
      <vt:variant>
        <vt:i4>5</vt:i4>
      </vt:variant>
      <vt:variant>
        <vt:lpwstr/>
      </vt:variant>
      <vt:variant>
        <vt:lpwstr>_Toc364778086</vt:lpwstr>
      </vt:variant>
      <vt:variant>
        <vt:i4>1441840</vt:i4>
      </vt:variant>
      <vt:variant>
        <vt:i4>2054</vt:i4>
      </vt:variant>
      <vt:variant>
        <vt:i4>0</vt:i4>
      </vt:variant>
      <vt:variant>
        <vt:i4>5</vt:i4>
      </vt:variant>
      <vt:variant>
        <vt:lpwstr/>
      </vt:variant>
      <vt:variant>
        <vt:lpwstr>_Toc364778085</vt:lpwstr>
      </vt:variant>
      <vt:variant>
        <vt:i4>1441840</vt:i4>
      </vt:variant>
      <vt:variant>
        <vt:i4>2048</vt:i4>
      </vt:variant>
      <vt:variant>
        <vt:i4>0</vt:i4>
      </vt:variant>
      <vt:variant>
        <vt:i4>5</vt:i4>
      </vt:variant>
      <vt:variant>
        <vt:lpwstr/>
      </vt:variant>
      <vt:variant>
        <vt:lpwstr>_Toc364778084</vt:lpwstr>
      </vt:variant>
      <vt:variant>
        <vt:i4>1441840</vt:i4>
      </vt:variant>
      <vt:variant>
        <vt:i4>2042</vt:i4>
      </vt:variant>
      <vt:variant>
        <vt:i4>0</vt:i4>
      </vt:variant>
      <vt:variant>
        <vt:i4>5</vt:i4>
      </vt:variant>
      <vt:variant>
        <vt:lpwstr/>
      </vt:variant>
      <vt:variant>
        <vt:lpwstr>_Toc364778083</vt:lpwstr>
      </vt:variant>
      <vt:variant>
        <vt:i4>1441840</vt:i4>
      </vt:variant>
      <vt:variant>
        <vt:i4>2036</vt:i4>
      </vt:variant>
      <vt:variant>
        <vt:i4>0</vt:i4>
      </vt:variant>
      <vt:variant>
        <vt:i4>5</vt:i4>
      </vt:variant>
      <vt:variant>
        <vt:lpwstr/>
      </vt:variant>
      <vt:variant>
        <vt:lpwstr>_Toc364778082</vt:lpwstr>
      </vt:variant>
      <vt:variant>
        <vt:i4>1441840</vt:i4>
      </vt:variant>
      <vt:variant>
        <vt:i4>2030</vt:i4>
      </vt:variant>
      <vt:variant>
        <vt:i4>0</vt:i4>
      </vt:variant>
      <vt:variant>
        <vt:i4>5</vt:i4>
      </vt:variant>
      <vt:variant>
        <vt:lpwstr/>
      </vt:variant>
      <vt:variant>
        <vt:lpwstr>_Toc364778081</vt:lpwstr>
      </vt:variant>
      <vt:variant>
        <vt:i4>1441840</vt:i4>
      </vt:variant>
      <vt:variant>
        <vt:i4>2024</vt:i4>
      </vt:variant>
      <vt:variant>
        <vt:i4>0</vt:i4>
      </vt:variant>
      <vt:variant>
        <vt:i4>5</vt:i4>
      </vt:variant>
      <vt:variant>
        <vt:lpwstr/>
      </vt:variant>
      <vt:variant>
        <vt:lpwstr>_Toc364778080</vt:lpwstr>
      </vt:variant>
      <vt:variant>
        <vt:i4>1638448</vt:i4>
      </vt:variant>
      <vt:variant>
        <vt:i4>2018</vt:i4>
      </vt:variant>
      <vt:variant>
        <vt:i4>0</vt:i4>
      </vt:variant>
      <vt:variant>
        <vt:i4>5</vt:i4>
      </vt:variant>
      <vt:variant>
        <vt:lpwstr/>
      </vt:variant>
      <vt:variant>
        <vt:lpwstr>_Toc364778079</vt:lpwstr>
      </vt:variant>
      <vt:variant>
        <vt:i4>1638448</vt:i4>
      </vt:variant>
      <vt:variant>
        <vt:i4>2012</vt:i4>
      </vt:variant>
      <vt:variant>
        <vt:i4>0</vt:i4>
      </vt:variant>
      <vt:variant>
        <vt:i4>5</vt:i4>
      </vt:variant>
      <vt:variant>
        <vt:lpwstr/>
      </vt:variant>
      <vt:variant>
        <vt:lpwstr>_Toc364778078</vt:lpwstr>
      </vt:variant>
      <vt:variant>
        <vt:i4>1638448</vt:i4>
      </vt:variant>
      <vt:variant>
        <vt:i4>2006</vt:i4>
      </vt:variant>
      <vt:variant>
        <vt:i4>0</vt:i4>
      </vt:variant>
      <vt:variant>
        <vt:i4>5</vt:i4>
      </vt:variant>
      <vt:variant>
        <vt:lpwstr/>
      </vt:variant>
      <vt:variant>
        <vt:lpwstr>_Toc364778077</vt:lpwstr>
      </vt:variant>
      <vt:variant>
        <vt:i4>1638448</vt:i4>
      </vt:variant>
      <vt:variant>
        <vt:i4>2000</vt:i4>
      </vt:variant>
      <vt:variant>
        <vt:i4>0</vt:i4>
      </vt:variant>
      <vt:variant>
        <vt:i4>5</vt:i4>
      </vt:variant>
      <vt:variant>
        <vt:lpwstr/>
      </vt:variant>
      <vt:variant>
        <vt:lpwstr>_Toc364778076</vt:lpwstr>
      </vt:variant>
      <vt:variant>
        <vt:i4>1638448</vt:i4>
      </vt:variant>
      <vt:variant>
        <vt:i4>1994</vt:i4>
      </vt:variant>
      <vt:variant>
        <vt:i4>0</vt:i4>
      </vt:variant>
      <vt:variant>
        <vt:i4>5</vt:i4>
      </vt:variant>
      <vt:variant>
        <vt:lpwstr/>
      </vt:variant>
      <vt:variant>
        <vt:lpwstr>_Toc364778075</vt:lpwstr>
      </vt:variant>
      <vt:variant>
        <vt:i4>1638448</vt:i4>
      </vt:variant>
      <vt:variant>
        <vt:i4>1988</vt:i4>
      </vt:variant>
      <vt:variant>
        <vt:i4>0</vt:i4>
      </vt:variant>
      <vt:variant>
        <vt:i4>5</vt:i4>
      </vt:variant>
      <vt:variant>
        <vt:lpwstr/>
      </vt:variant>
      <vt:variant>
        <vt:lpwstr>_Toc364778074</vt:lpwstr>
      </vt:variant>
      <vt:variant>
        <vt:i4>1638448</vt:i4>
      </vt:variant>
      <vt:variant>
        <vt:i4>1982</vt:i4>
      </vt:variant>
      <vt:variant>
        <vt:i4>0</vt:i4>
      </vt:variant>
      <vt:variant>
        <vt:i4>5</vt:i4>
      </vt:variant>
      <vt:variant>
        <vt:lpwstr/>
      </vt:variant>
      <vt:variant>
        <vt:lpwstr>_Toc364778073</vt:lpwstr>
      </vt:variant>
      <vt:variant>
        <vt:i4>1638448</vt:i4>
      </vt:variant>
      <vt:variant>
        <vt:i4>1976</vt:i4>
      </vt:variant>
      <vt:variant>
        <vt:i4>0</vt:i4>
      </vt:variant>
      <vt:variant>
        <vt:i4>5</vt:i4>
      </vt:variant>
      <vt:variant>
        <vt:lpwstr/>
      </vt:variant>
      <vt:variant>
        <vt:lpwstr>_Toc364778072</vt:lpwstr>
      </vt:variant>
      <vt:variant>
        <vt:i4>1638448</vt:i4>
      </vt:variant>
      <vt:variant>
        <vt:i4>1970</vt:i4>
      </vt:variant>
      <vt:variant>
        <vt:i4>0</vt:i4>
      </vt:variant>
      <vt:variant>
        <vt:i4>5</vt:i4>
      </vt:variant>
      <vt:variant>
        <vt:lpwstr/>
      </vt:variant>
      <vt:variant>
        <vt:lpwstr>_Toc364778071</vt:lpwstr>
      </vt:variant>
      <vt:variant>
        <vt:i4>1638448</vt:i4>
      </vt:variant>
      <vt:variant>
        <vt:i4>1964</vt:i4>
      </vt:variant>
      <vt:variant>
        <vt:i4>0</vt:i4>
      </vt:variant>
      <vt:variant>
        <vt:i4>5</vt:i4>
      </vt:variant>
      <vt:variant>
        <vt:lpwstr/>
      </vt:variant>
      <vt:variant>
        <vt:lpwstr>_Toc364778070</vt:lpwstr>
      </vt:variant>
      <vt:variant>
        <vt:i4>1572912</vt:i4>
      </vt:variant>
      <vt:variant>
        <vt:i4>1958</vt:i4>
      </vt:variant>
      <vt:variant>
        <vt:i4>0</vt:i4>
      </vt:variant>
      <vt:variant>
        <vt:i4>5</vt:i4>
      </vt:variant>
      <vt:variant>
        <vt:lpwstr/>
      </vt:variant>
      <vt:variant>
        <vt:lpwstr>_Toc364778069</vt:lpwstr>
      </vt:variant>
      <vt:variant>
        <vt:i4>1572912</vt:i4>
      </vt:variant>
      <vt:variant>
        <vt:i4>1952</vt:i4>
      </vt:variant>
      <vt:variant>
        <vt:i4>0</vt:i4>
      </vt:variant>
      <vt:variant>
        <vt:i4>5</vt:i4>
      </vt:variant>
      <vt:variant>
        <vt:lpwstr/>
      </vt:variant>
      <vt:variant>
        <vt:lpwstr>_Toc364778068</vt:lpwstr>
      </vt:variant>
      <vt:variant>
        <vt:i4>1572912</vt:i4>
      </vt:variant>
      <vt:variant>
        <vt:i4>1946</vt:i4>
      </vt:variant>
      <vt:variant>
        <vt:i4>0</vt:i4>
      </vt:variant>
      <vt:variant>
        <vt:i4>5</vt:i4>
      </vt:variant>
      <vt:variant>
        <vt:lpwstr/>
      </vt:variant>
      <vt:variant>
        <vt:lpwstr>_Toc364778067</vt:lpwstr>
      </vt:variant>
      <vt:variant>
        <vt:i4>1572912</vt:i4>
      </vt:variant>
      <vt:variant>
        <vt:i4>1940</vt:i4>
      </vt:variant>
      <vt:variant>
        <vt:i4>0</vt:i4>
      </vt:variant>
      <vt:variant>
        <vt:i4>5</vt:i4>
      </vt:variant>
      <vt:variant>
        <vt:lpwstr/>
      </vt:variant>
      <vt:variant>
        <vt:lpwstr>_Toc364778066</vt:lpwstr>
      </vt:variant>
      <vt:variant>
        <vt:i4>1572912</vt:i4>
      </vt:variant>
      <vt:variant>
        <vt:i4>1934</vt:i4>
      </vt:variant>
      <vt:variant>
        <vt:i4>0</vt:i4>
      </vt:variant>
      <vt:variant>
        <vt:i4>5</vt:i4>
      </vt:variant>
      <vt:variant>
        <vt:lpwstr/>
      </vt:variant>
      <vt:variant>
        <vt:lpwstr>_Toc364778065</vt:lpwstr>
      </vt:variant>
      <vt:variant>
        <vt:i4>1572912</vt:i4>
      </vt:variant>
      <vt:variant>
        <vt:i4>1928</vt:i4>
      </vt:variant>
      <vt:variant>
        <vt:i4>0</vt:i4>
      </vt:variant>
      <vt:variant>
        <vt:i4>5</vt:i4>
      </vt:variant>
      <vt:variant>
        <vt:lpwstr/>
      </vt:variant>
      <vt:variant>
        <vt:lpwstr>_Toc364778064</vt:lpwstr>
      </vt:variant>
      <vt:variant>
        <vt:i4>1572912</vt:i4>
      </vt:variant>
      <vt:variant>
        <vt:i4>1922</vt:i4>
      </vt:variant>
      <vt:variant>
        <vt:i4>0</vt:i4>
      </vt:variant>
      <vt:variant>
        <vt:i4>5</vt:i4>
      </vt:variant>
      <vt:variant>
        <vt:lpwstr/>
      </vt:variant>
      <vt:variant>
        <vt:lpwstr>_Toc364778063</vt:lpwstr>
      </vt:variant>
      <vt:variant>
        <vt:i4>1572912</vt:i4>
      </vt:variant>
      <vt:variant>
        <vt:i4>1916</vt:i4>
      </vt:variant>
      <vt:variant>
        <vt:i4>0</vt:i4>
      </vt:variant>
      <vt:variant>
        <vt:i4>5</vt:i4>
      </vt:variant>
      <vt:variant>
        <vt:lpwstr/>
      </vt:variant>
      <vt:variant>
        <vt:lpwstr>_Toc364778062</vt:lpwstr>
      </vt:variant>
      <vt:variant>
        <vt:i4>1572912</vt:i4>
      </vt:variant>
      <vt:variant>
        <vt:i4>1910</vt:i4>
      </vt:variant>
      <vt:variant>
        <vt:i4>0</vt:i4>
      </vt:variant>
      <vt:variant>
        <vt:i4>5</vt:i4>
      </vt:variant>
      <vt:variant>
        <vt:lpwstr/>
      </vt:variant>
      <vt:variant>
        <vt:lpwstr>_Toc364778061</vt:lpwstr>
      </vt:variant>
      <vt:variant>
        <vt:i4>1572912</vt:i4>
      </vt:variant>
      <vt:variant>
        <vt:i4>1904</vt:i4>
      </vt:variant>
      <vt:variant>
        <vt:i4>0</vt:i4>
      </vt:variant>
      <vt:variant>
        <vt:i4>5</vt:i4>
      </vt:variant>
      <vt:variant>
        <vt:lpwstr/>
      </vt:variant>
      <vt:variant>
        <vt:lpwstr>_Toc364778060</vt:lpwstr>
      </vt:variant>
      <vt:variant>
        <vt:i4>1769520</vt:i4>
      </vt:variant>
      <vt:variant>
        <vt:i4>1898</vt:i4>
      </vt:variant>
      <vt:variant>
        <vt:i4>0</vt:i4>
      </vt:variant>
      <vt:variant>
        <vt:i4>5</vt:i4>
      </vt:variant>
      <vt:variant>
        <vt:lpwstr/>
      </vt:variant>
      <vt:variant>
        <vt:lpwstr>_Toc364778059</vt:lpwstr>
      </vt:variant>
      <vt:variant>
        <vt:i4>1769520</vt:i4>
      </vt:variant>
      <vt:variant>
        <vt:i4>1892</vt:i4>
      </vt:variant>
      <vt:variant>
        <vt:i4>0</vt:i4>
      </vt:variant>
      <vt:variant>
        <vt:i4>5</vt:i4>
      </vt:variant>
      <vt:variant>
        <vt:lpwstr/>
      </vt:variant>
      <vt:variant>
        <vt:lpwstr>_Toc364778058</vt:lpwstr>
      </vt:variant>
      <vt:variant>
        <vt:i4>1769520</vt:i4>
      </vt:variant>
      <vt:variant>
        <vt:i4>1886</vt:i4>
      </vt:variant>
      <vt:variant>
        <vt:i4>0</vt:i4>
      </vt:variant>
      <vt:variant>
        <vt:i4>5</vt:i4>
      </vt:variant>
      <vt:variant>
        <vt:lpwstr/>
      </vt:variant>
      <vt:variant>
        <vt:lpwstr>_Toc364778057</vt:lpwstr>
      </vt:variant>
      <vt:variant>
        <vt:i4>1769520</vt:i4>
      </vt:variant>
      <vt:variant>
        <vt:i4>1880</vt:i4>
      </vt:variant>
      <vt:variant>
        <vt:i4>0</vt:i4>
      </vt:variant>
      <vt:variant>
        <vt:i4>5</vt:i4>
      </vt:variant>
      <vt:variant>
        <vt:lpwstr/>
      </vt:variant>
      <vt:variant>
        <vt:lpwstr>_Toc364778056</vt:lpwstr>
      </vt:variant>
      <vt:variant>
        <vt:i4>1769520</vt:i4>
      </vt:variant>
      <vt:variant>
        <vt:i4>1874</vt:i4>
      </vt:variant>
      <vt:variant>
        <vt:i4>0</vt:i4>
      </vt:variant>
      <vt:variant>
        <vt:i4>5</vt:i4>
      </vt:variant>
      <vt:variant>
        <vt:lpwstr/>
      </vt:variant>
      <vt:variant>
        <vt:lpwstr>_Toc364778055</vt:lpwstr>
      </vt:variant>
      <vt:variant>
        <vt:i4>1769520</vt:i4>
      </vt:variant>
      <vt:variant>
        <vt:i4>1868</vt:i4>
      </vt:variant>
      <vt:variant>
        <vt:i4>0</vt:i4>
      </vt:variant>
      <vt:variant>
        <vt:i4>5</vt:i4>
      </vt:variant>
      <vt:variant>
        <vt:lpwstr/>
      </vt:variant>
      <vt:variant>
        <vt:lpwstr>_Toc364778054</vt:lpwstr>
      </vt:variant>
      <vt:variant>
        <vt:i4>1769520</vt:i4>
      </vt:variant>
      <vt:variant>
        <vt:i4>1862</vt:i4>
      </vt:variant>
      <vt:variant>
        <vt:i4>0</vt:i4>
      </vt:variant>
      <vt:variant>
        <vt:i4>5</vt:i4>
      </vt:variant>
      <vt:variant>
        <vt:lpwstr/>
      </vt:variant>
      <vt:variant>
        <vt:lpwstr>_Toc364778053</vt:lpwstr>
      </vt:variant>
      <vt:variant>
        <vt:i4>1769520</vt:i4>
      </vt:variant>
      <vt:variant>
        <vt:i4>1856</vt:i4>
      </vt:variant>
      <vt:variant>
        <vt:i4>0</vt:i4>
      </vt:variant>
      <vt:variant>
        <vt:i4>5</vt:i4>
      </vt:variant>
      <vt:variant>
        <vt:lpwstr/>
      </vt:variant>
      <vt:variant>
        <vt:lpwstr>_Toc364778052</vt:lpwstr>
      </vt:variant>
      <vt:variant>
        <vt:i4>1769520</vt:i4>
      </vt:variant>
      <vt:variant>
        <vt:i4>1850</vt:i4>
      </vt:variant>
      <vt:variant>
        <vt:i4>0</vt:i4>
      </vt:variant>
      <vt:variant>
        <vt:i4>5</vt:i4>
      </vt:variant>
      <vt:variant>
        <vt:lpwstr/>
      </vt:variant>
      <vt:variant>
        <vt:lpwstr>_Toc364778051</vt:lpwstr>
      </vt:variant>
      <vt:variant>
        <vt:i4>1769520</vt:i4>
      </vt:variant>
      <vt:variant>
        <vt:i4>1844</vt:i4>
      </vt:variant>
      <vt:variant>
        <vt:i4>0</vt:i4>
      </vt:variant>
      <vt:variant>
        <vt:i4>5</vt:i4>
      </vt:variant>
      <vt:variant>
        <vt:lpwstr/>
      </vt:variant>
      <vt:variant>
        <vt:lpwstr>_Toc364778050</vt:lpwstr>
      </vt:variant>
      <vt:variant>
        <vt:i4>1703984</vt:i4>
      </vt:variant>
      <vt:variant>
        <vt:i4>1838</vt:i4>
      </vt:variant>
      <vt:variant>
        <vt:i4>0</vt:i4>
      </vt:variant>
      <vt:variant>
        <vt:i4>5</vt:i4>
      </vt:variant>
      <vt:variant>
        <vt:lpwstr/>
      </vt:variant>
      <vt:variant>
        <vt:lpwstr>_Toc364778049</vt:lpwstr>
      </vt:variant>
      <vt:variant>
        <vt:i4>1703984</vt:i4>
      </vt:variant>
      <vt:variant>
        <vt:i4>1832</vt:i4>
      </vt:variant>
      <vt:variant>
        <vt:i4>0</vt:i4>
      </vt:variant>
      <vt:variant>
        <vt:i4>5</vt:i4>
      </vt:variant>
      <vt:variant>
        <vt:lpwstr/>
      </vt:variant>
      <vt:variant>
        <vt:lpwstr>_Toc364778048</vt:lpwstr>
      </vt:variant>
      <vt:variant>
        <vt:i4>1703984</vt:i4>
      </vt:variant>
      <vt:variant>
        <vt:i4>1826</vt:i4>
      </vt:variant>
      <vt:variant>
        <vt:i4>0</vt:i4>
      </vt:variant>
      <vt:variant>
        <vt:i4>5</vt:i4>
      </vt:variant>
      <vt:variant>
        <vt:lpwstr/>
      </vt:variant>
      <vt:variant>
        <vt:lpwstr>_Toc364778047</vt:lpwstr>
      </vt:variant>
      <vt:variant>
        <vt:i4>1703984</vt:i4>
      </vt:variant>
      <vt:variant>
        <vt:i4>1820</vt:i4>
      </vt:variant>
      <vt:variant>
        <vt:i4>0</vt:i4>
      </vt:variant>
      <vt:variant>
        <vt:i4>5</vt:i4>
      </vt:variant>
      <vt:variant>
        <vt:lpwstr/>
      </vt:variant>
      <vt:variant>
        <vt:lpwstr>_Toc364778046</vt:lpwstr>
      </vt:variant>
      <vt:variant>
        <vt:i4>1703984</vt:i4>
      </vt:variant>
      <vt:variant>
        <vt:i4>1814</vt:i4>
      </vt:variant>
      <vt:variant>
        <vt:i4>0</vt:i4>
      </vt:variant>
      <vt:variant>
        <vt:i4>5</vt:i4>
      </vt:variant>
      <vt:variant>
        <vt:lpwstr/>
      </vt:variant>
      <vt:variant>
        <vt:lpwstr>_Toc364778045</vt:lpwstr>
      </vt:variant>
      <vt:variant>
        <vt:i4>1703984</vt:i4>
      </vt:variant>
      <vt:variant>
        <vt:i4>1808</vt:i4>
      </vt:variant>
      <vt:variant>
        <vt:i4>0</vt:i4>
      </vt:variant>
      <vt:variant>
        <vt:i4>5</vt:i4>
      </vt:variant>
      <vt:variant>
        <vt:lpwstr/>
      </vt:variant>
      <vt:variant>
        <vt:lpwstr>_Toc364778044</vt:lpwstr>
      </vt:variant>
      <vt:variant>
        <vt:i4>1703984</vt:i4>
      </vt:variant>
      <vt:variant>
        <vt:i4>1802</vt:i4>
      </vt:variant>
      <vt:variant>
        <vt:i4>0</vt:i4>
      </vt:variant>
      <vt:variant>
        <vt:i4>5</vt:i4>
      </vt:variant>
      <vt:variant>
        <vt:lpwstr/>
      </vt:variant>
      <vt:variant>
        <vt:lpwstr>_Toc364778043</vt:lpwstr>
      </vt:variant>
      <vt:variant>
        <vt:i4>1703984</vt:i4>
      </vt:variant>
      <vt:variant>
        <vt:i4>1796</vt:i4>
      </vt:variant>
      <vt:variant>
        <vt:i4>0</vt:i4>
      </vt:variant>
      <vt:variant>
        <vt:i4>5</vt:i4>
      </vt:variant>
      <vt:variant>
        <vt:lpwstr/>
      </vt:variant>
      <vt:variant>
        <vt:lpwstr>_Toc364778042</vt:lpwstr>
      </vt:variant>
      <vt:variant>
        <vt:i4>1703984</vt:i4>
      </vt:variant>
      <vt:variant>
        <vt:i4>1790</vt:i4>
      </vt:variant>
      <vt:variant>
        <vt:i4>0</vt:i4>
      </vt:variant>
      <vt:variant>
        <vt:i4>5</vt:i4>
      </vt:variant>
      <vt:variant>
        <vt:lpwstr/>
      </vt:variant>
      <vt:variant>
        <vt:lpwstr>_Toc364778041</vt:lpwstr>
      </vt:variant>
      <vt:variant>
        <vt:i4>1703984</vt:i4>
      </vt:variant>
      <vt:variant>
        <vt:i4>1784</vt:i4>
      </vt:variant>
      <vt:variant>
        <vt:i4>0</vt:i4>
      </vt:variant>
      <vt:variant>
        <vt:i4>5</vt:i4>
      </vt:variant>
      <vt:variant>
        <vt:lpwstr/>
      </vt:variant>
      <vt:variant>
        <vt:lpwstr>_Toc364778040</vt:lpwstr>
      </vt:variant>
      <vt:variant>
        <vt:i4>1900592</vt:i4>
      </vt:variant>
      <vt:variant>
        <vt:i4>1778</vt:i4>
      </vt:variant>
      <vt:variant>
        <vt:i4>0</vt:i4>
      </vt:variant>
      <vt:variant>
        <vt:i4>5</vt:i4>
      </vt:variant>
      <vt:variant>
        <vt:lpwstr/>
      </vt:variant>
      <vt:variant>
        <vt:lpwstr>_Toc364778039</vt:lpwstr>
      </vt:variant>
      <vt:variant>
        <vt:i4>1900592</vt:i4>
      </vt:variant>
      <vt:variant>
        <vt:i4>1772</vt:i4>
      </vt:variant>
      <vt:variant>
        <vt:i4>0</vt:i4>
      </vt:variant>
      <vt:variant>
        <vt:i4>5</vt:i4>
      </vt:variant>
      <vt:variant>
        <vt:lpwstr/>
      </vt:variant>
      <vt:variant>
        <vt:lpwstr>_Toc364778038</vt:lpwstr>
      </vt:variant>
      <vt:variant>
        <vt:i4>1900592</vt:i4>
      </vt:variant>
      <vt:variant>
        <vt:i4>1766</vt:i4>
      </vt:variant>
      <vt:variant>
        <vt:i4>0</vt:i4>
      </vt:variant>
      <vt:variant>
        <vt:i4>5</vt:i4>
      </vt:variant>
      <vt:variant>
        <vt:lpwstr/>
      </vt:variant>
      <vt:variant>
        <vt:lpwstr>_Toc364778037</vt:lpwstr>
      </vt:variant>
      <vt:variant>
        <vt:i4>1900592</vt:i4>
      </vt:variant>
      <vt:variant>
        <vt:i4>1760</vt:i4>
      </vt:variant>
      <vt:variant>
        <vt:i4>0</vt:i4>
      </vt:variant>
      <vt:variant>
        <vt:i4>5</vt:i4>
      </vt:variant>
      <vt:variant>
        <vt:lpwstr/>
      </vt:variant>
      <vt:variant>
        <vt:lpwstr>_Toc364778036</vt:lpwstr>
      </vt:variant>
      <vt:variant>
        <vt:i4>1900592</vt:i4>
      </vt:variant>
      <vt:variant>
        <vt:i4>1754</vt:i4>
      </vt:variant>
      <vt:variant>
        <vt:i4>0</vt:i4>
      </vt:variant>
      <vt:variant>
        <vt:i4>5</vt:i4>
      </vt:variant>
      <vt:variant>
        <vt:lpwstr/>
      </vt:variant>
      <vt:variant>
        <vt:lpwstr>_Toc364778035</vt:lpwstr>
      </vt:variant>
      <vt:variant>
        <vt:i4>1900592</vt:i4>
      </vt:variant>
      <vt:variant>
        <vt:i4>1748</vt:i4>
      </vt:variant>
      <vt:variant>
        <vt:i4>0</vt:i4>
      </vt:variant>
      <vt:variant>
        <vt:i4>5</vt:i4>
      </vt:variant>
      <vt:variant>
        <vt:lpwstr/>
      </vt:variant>
      <vt:variant>
        <vt:lpwstr>_Toc364778034</vt:lpwstr>
      </vt:variant>
      <vt:variant>
        <vt:i4>1900592</vt:i4>
      </vt:variant>
      <vt:variant>
        <vt:i4>1742</vt:i4>
      </vt:variant>
      <vt:variant>
        <vt:i4>0</vt:i4>
      </vt:variant>
      <vt:variant>
        <vt:i4>5</vt:i4>
      </vt:variant>
      <vt:variant>
        <vt:lpwstr/>
      </vt:variant>
      <vt:variant>
        <vt:lpwstr>_Toc364778033</vt:lpwstr>
      </vt:variant>
      <vt:variant>
        <vt:i4>1900592</vt:i4>
      </vt:variant>
      <vt:variant>
        <vt:i4>1736</vt:i4>
      </vt:variant>
      <vt:variant>
        <vt:i4>0</vt:i4>
      </vt:variant>
      <vt:variant>
        <vt:i4>5</vt:i4>
      </vt:variant>
      <vt:variant>
        <vt:lpwstr/>
      </vt:variant>
      <vt:variant>
        <vt:lpwstr>_Toc364778032</vt:lpwstr>
      </vt:variant>
      <vt:variant>
        <vt:i4>1900592</vt:i4>
      </vt:variant>
      <vt:variant>
        <vt:i4>1730</vt:i4>
      </vt:variant>
      <vt:variant>
        <vt:i4>0</vt:i4>
      </vt:variant>
      <vt:variant>
        <vt:i4>5</vt:i4>
      </vt:variant>
      <vt:variant>
        <vt:lpwstr/>
      </vt:variant>
      <vt:variant>
        <vt:lpwstr>_Toc364778031</vt:lpwstr>
      </vt:variant>
      <vt:variant>
        <vt:i4>1900592</vt:i4>
      </vt:variant>
      <vt:variant>
        <vt:i4>1724</vt:i4>
      </vt:variant>
      <vt:variant>
        <vt:i4>0</vt:i4>
      </vt:variant>
      <vt:variant>
        <vt:i4>5</vt:i4>
      </vt:variant>
      <vt:variant>
        <vt:lpwstr/>
      </vt:variant>
      <vt:variant>
        <vt:lpwstr>_Toc364778030</vt:lpwstr>
      </vt:variant>
      <vt:variant>
        <vt:i4>1835056</vt:i4>
      </vt:variant>
      <vt:variant>
        <vt:i4>1718</vt:i4>
      </vt:variant>
      <vt:variant>
        <vt:i4>0</vt:i4>
      </vt:variant>
      <vt:variant>
        <vt:i4>5</vt:i4>
      </vt:variant>
      <vt:variant>
        <vt:lpwstr/>
      </vt:variant>
      <vt:variant>
        <vt:lpwstr>_Toc364778029</vt:lpwstr>
      </vt:variant>
      <vt:variant>
        <vt:i4>1835056</vt:i4>
      </vt:variant>
      <vt:variant>
        <vt:i4>1712</vt:i4>
      </vt:variant>
      <vt:variant>
        <vt:i4>0</vt:i4>
      </vt:variant>
      <vt:variant>
        <vt:i4>5</vt:i4>
      </vt:variant>
      <vt:variant>
        <vt:lpwstr/>
      </vt:variant>
      <vt:variant>
        <vt:lpwstr>_Toc364778028</vt:lpwstr>
      </vt:variant>
      <vt:variant>
        <vt:i4>1835056</vt:i4>
      </vt:variant>
      <vt:variant>
        <vt:i4>1706</vt:i4>
      </vt:variant>
      <vt:variant>
        <vt:i4>0</vt:i4>
      </vt:variant>
      <vt:variant>
        <vt:i4>5</vt:i4>
      </vt:variant>
      <vt:variant>
        <vt:lpwstr/>
      </vt:variant>
      <vt:variant>
        <vt:lpwstr>_Toc364778027</vt:lpwstr>
      </vt:variant>
      <vt:variant>
        <vt:i4>1835056</vt:i4>
      </vt:variant>
      <vt:variant>
        <vt:i4>1700</vt:i4>
      </vt:variant>
      <vt:variant>
        <vt:i4>0</vt:i4>
      </vt:variant>
      <vt:variant>
        <vt:i4>5</vt:i4>
      </vt:variant>
      <vt:variant>
        <vt:lpwstr/>
      </vt:variant>
      <vt:variant>
        <vt:lpwstr>_Toc364778026</vt:lpwstr>
      </vt:variant>
      <vt:variant>
        <vt:i4>1835056</vt:i4>
      </vt:variant>
      <vt:variant>
        <vt:i4>1694</vt:i4>
      </vt:variant>
      <vt:variant>
        <vt:i4>0</vt:i4>
      </vt:variant>
      <vt:variant>
        <vt:i4>5</vt:i4>
      </vt:variant>
      <vt:variant>
        <vt:lpwstr/>
      </vt:variant>
      <vt:variant>
        <vt:lpwstr>_Toc364778025</vt:lpwstr>
      </vt:variant>
      <vt:variant>
        <vt:i4>1835056</vt:i4>
      </vt:variant>
      <vt:variant>
        <vt:i4>1688</vt:i4>
      </vt:variant>
      <vt:variant>
        <vt:i4>0</vt:i4>
      </vt:variant>
      <vt:variant>
        <vt:i4>5</vt:i4>
      </vt:variant>
      <vt:variant>
        <vt:lpwstr/>
      </vt:variant>
      <vt:variant>
        <vt:lpwstr>_Toc364778024</vt:lpwstr>
      </vt:variant>
      <vt:variant>
        <vt:i4>1835056</vt:i4>
      </vt:variant>
      <vt:variant>
        <vt:i4>1682</vt:i4>
      </vt:variant>
      <vt:variant>
        <vt:i4>0</vt:i4>
      </vt:variant>
      <vt:variant>
        <vt:i4>5</vt:i4>
      </vt:variant>
      <vt:variant>
        <vt:lpwstr/>
      </vt:variant>
      <vt:variant>
        <vt:lpwstr>_Toc364778023</vt:lpwstr>
      </vt:variant>
      <vt:variant>
        <vt:i4>1835056</vt:i4>
      </vt:variant>
      <vt:variant>
        <vt:i4>1676</vt:i4>
      </vt:variant>
      <vt:variant>
        <vt:i4>0</vt:i4>
      </vt:variant>
      <vt:variant>
        <vt:i4>5</vt:i4>
      </vt:variant>
      <vt:variant>
        <vt:lpwstr/>
      </vt:variant>
      <vt:variant>
        <vt:lpwstr>_Toc364778022</vt:lpwstr>
      </vt:variant>
      <vt:variant>
        <vt:i4>1835056</vt:i4>
      </vt:variant>
      <vt:variant>
        <vt:i4>1670</vt:i4>
      </vt:variant>
      <vt:variant>
        <vt:i4>0</vt:i4>
      </vt:variant>
      <vt:variant>
        <vt:i4>5</vt:i4>
      </vt:variant>
      <vt:variant>
        <vt:lpwstr/>
      </vt:variant>
      <vt:variant>
        <vt:lpwstr>_Toc364778021</vt:lpwstr>
      </vt:variant>
      <vt:variant>
        <vt:i4>1835056</vt:i4>
      </vt:variant>
      <vt:variant>
        <vt:i4>1664</vt:i4>
      </vt:variant>
      <vt:variant>
        <vt:i4>0</vt:i4>
      </vt:variant>
      <vt:variant>
        <vt:i4>5</vt:i4>
      </vt:variant>
      <vt:variant>
        <vt:lpwstr/>
      </vt:variant>
      <vt:variant>
        <vt:lpwstr>_Toc364778020</vt:lpwstr>
      </vt:variant>
      <vt:variant>
        <vt:i4>2031664</vt:i4>
      </vt:variant>
      <vt:variant>
        <vt:i4>1658</vt:i4>
      </vt:variant>
      <vt:variant>
        <vt:i4>0</vt:i4>
      </vt:variant>
      <vt:variant>
        <vt:i4>5</vt:i4>
      </vt:variant>
      <vt:variant>
        <vt:lpwstr/>
      </vt:variant>
      <vt:variant>
        <vt:lpwstr>_Toc364778019</vt:lpwstr>
      </vt:variant>
      <vt:variant>
        <vt:i4>2031664</vt:i4>
      </vt:variant>
      <vt:variant>
        <vt:i4>1652</vt:i4>
      </vt:variant>
      <vt:variant>
        <vt:i4>0</vt:i4>
      </vt:variant>
      <vt:variant>
        <vt:i4>5</vt:i4>
      </vt:variant>
      <vt:variant>
        <vt:lpwstr/>
      </vt:variant>
      <vt:variant>
        <vt:lpwstr>_Toc364778018</vt:lpwstr>
      </vt:variant>
      <vt:variant>
        <vt:i4>2031664</vt:i4>
      </vt:variant>
      <vt:variant>
        <vt:i4>1646</vt:i4>
      </vt:variant>
      <vt:variant>
        <vt:i4>0</vt:i4>
      </vt:variant>
      <vt:variant>
        <vt:i4>5</vt:i4>
      </vt:variant>
      <vt:variant>
        <vt:lpwstr/>
      </vt:variant>
      <vt:variant>
        <vt:lpwstr>_Toc364778017</vt:lpwstr>
      </vt:variant>
      <vt:variant>
        <vt:i4>2031664</vt:i4>
      </vt:variant>
      <vt:variant>
        <vt:i4>1640</vt:i4>
      </vt:variant>
      <vt:variant>
        <vt:i4>0</vt:i4>
      </vt:variant>
      <vt:variant>
        <vt:i4>5</vt:i4>
      </vt:variant>
      <vt:variant>
        <vt:lpwstr/>
      </vt:variant>
      <vt:variant>
        <vt:lpwstr>_Toc364778016</vt:lpwstr>
      </vt:variant>
      <vt:variant>
        <vt:i4>2031664</vt:i4>
      </vt:variant>
      <vt:variant>
        <vt:i4>1634</vt:i4>
      </vt:variant>
      <vt:variant>
        <vt:i4>0</vt:i4>
      </vt:variant>
      <vt:variant>
        <vt:i4>5</vt:i4>
      </vt:variant>
      <vt:variant>
        <vt:lpwstr/>
      </vt:variant>
      <vt:variant>
        <vt:lpwstr>_Toc364778015</vt:lpwstr>
      </vt:variant>
      <vt:variant>
        <vt:i4>2031664</vt:i4>
      </vt:variant>
      <vt:variant>
        <vt:i4>1628</vt:i4>
      </vt:variant>
      <vt:variant>
        <vt:i4>0</vt:i4>
      </vt:variant>
      <vt:variant>
        <vt:i4>5</vt:i4>
      </vt:variant>
      <vt:variant>
        <vt:lpwstr/>
      </vt:variant>
      <vt:variant>
        <vt:lpwstr>_Toc364778014</vt:lpwstr>
      </vt:variant>
      <vt:variant>
        <vt:i4>2031664</vt:i4>
      </vt:variant>
      <vt:variant>
        <vt:i4>1622</vt:i4>
      </vt:variant>
      <vt:variant>
        <vt:i4>0</vt:i4>
      </vt:variant>
      <vt:variant>
        <vt:i4>5</vt:i4>
      </vt:variant>
      <vt:variant>
        <vt:lpwstr/>
      </vt:variant>
      <vt:variant>
        <vt:lpwstr>_Toc364778013</vt:lpwstr>
      </vt:variant>
      <vt:variant>
        <vt:i4>2031664</vt:i4>
      </vt:variant>
      <vt:variant>
        <vt:i4>1616</vt:i4>
      </vt:variant>
      <vt:variant>
        <vt:i4>0</vt:i4>
      </vt:variant>
      <vt:variant>
        <vt:i4>5</vt:i4>
      </vt:variant>
      <vt:variant>
        <vt:lpwstr/>
      </vt:variant>
      <vt:variant>
        <vt:lpwstr>_Toc364778012</vt:lpwstr>
      </vt:variant>
      <vt:variant>
        <vt:i4>2031664</vt:i4>
      </vt:variant>
      <vt:variant>
        <vt:i4>1610</vt:i4>
      </vt:variant>
      <vt:variant>
        <vt:i4>0</vt:i4>
      </vt:variant>
      <vt:variant>
        <vt:i4>5</vt:i4>
      </vt:variant>
      <vt:variant>
        <vt:lpwstr/>
      </vt:variant>
      <vt:variant>
        <vt:lpwstr>_Toc364778011</vt:lpwstr>
      </vt:variant>
      <vt:variant>
        <vt:i4>2031664</vt:i4>
      </vt:variant>
      <vt:variant>
        <vt:i4>1604</vt:i4>
      </vt:variant>
      <vt:variant>
        <vt:i4>0</vt:i4>
      </vt:variant>
      <vt:variant>
        <vt:i4>5</vt:i4>
      </vt:variant>
      <vt:variant>
        <vt:lpwstr/>
      </vt:variant>
      <vt:variant>
        <vt:lpwstr>_Toc364778010</vt:lpwstr>
      </vt:variant>
      <vt:variant>
        <vt:i4>1966128</vt:i4>
      </vt:variant>
      <vt:variant>
        <vt:i4>1598</vt:i4>
      </vt:variant>
      <vt:variant>
        <vt:i4>0</vt:i4>
      </vt:variant>
      <vt:variant>
        <vt:i4>5</vt:i4>
      </vt:variant>
      <vt:variant>
        <vt:lpwstr/>
      </vt:variant>
      <vt:variant>
        <vt:lpwstr>_Toc364778009</vt:lpwstr>
      </vt:variant>
      <vt:variant>
        <vt:i4>1966128</vt:i4>
      </vt:variant>
      <vt:variant>
        <vt:i4>1592</vt:i4>
      </vt:variant>
      <vt:variant>
        <vt:i4>0</vt:i4>
      </vt:variant>
      <vt:variant>
        <vt:i4>5</vt:i4>
      </vt:variant>
      <vt:variant>
        <vt:lpwstr/>
      </vt:variant>
      <vt:variant>
        <vt:lpwstr>_Toc364778008</vt:lpwstr>
      </vt:variant>
      <vt:variant>
        <vt:i4>1966128</vt:i4>
      </vt:variant>
      <vt:variant>
        <vt:i4>1586</vt:i4>
      </vt:variant>
      <vt:variant>
        <vt:i4>0</vt:i4>
      </vt:variant>
      <vt:variant>
        <vt:i4>5</vt:i4>
      </vt:variant>
      <vt:variant>
        <vt:lpwstr/>
      </vt:variant>
      <vt:variant>
        <vt:lpwstr>_Toc364778007</vt:lpwstr>
      </vt:variant>
      <vt:variant>
        <vt:i4>1966128</vt:i4>
      </vt:variant>
      <vt:variant>
        <vt:i4>1580</vt:i4>
      </vt:variant>
      <vt:variant>
        <vt:i4>0</vt:i4>
      </vt:variant>
      <vt:variant>
        <vt:i4>5</vt:i4>
      </vt:variant>
      <vt:variant>
        <vt:lpwstr/>
      </vt:variant>
      <vt:variant>
        <vt:lpwstr>_Toc364778006</vt:lpwstr>
      </vt:variant>
      <vt:variant>
        <vt:i4>1966128</vt:i4>
      </vt:variant>
      <vt:variant>
        <vt:i4>1574</vt:i4>
      </vt:variant>
      <vt:variant>
        <vt:i4>0</vt:i4>
      </vt:variant>
      <vt:variant>
        <vt:i4>5</vt:i4>
      </vt:variant>
      <vt:variant>
        <vt:lpwstr/>
      </vt:variant>
      <vt:variant>
        <vt:lpwstr>_Toc364778005</vt:lpwstr>
      </vt:variant>
      <vt:variant>
        <vt:i4>1966128</vt:i4>
      </vt:variant>
      <vt:variant>
        <vt:i4>1568</vt:i4>
      </vt:variant>
      <vt:variant>
        <vt:i4>0</vt:i4>
      </vt:variant>
      <vt:variant>
        <vt:i4>5</vt:i4>
      </vt:variant>
      <vt:variant>
        <vt:lpwstr/>
      </vt:variant>
      <vt:variant>
        <vt:lpwstr>_Toc364778004</vt:lpwstr>
      </vt:variant>
      <vt:variant>
        <vt:i4>1966128</vt:i4>
      </vt:variant>
      <vt:variant>
        <vt:i4>1562</vt:i4>
      </vt:variant>
      <vt:variant>
        <vt:i4>0</vt:i4>
      </vt:variant>
      <vt:variant>
        <vt:i4>5</vt:i4>
      </vt:variant>
      <vt:variant>
        <vt:lpwstr/>
      </vt:variant>
      <vt:variant>
        <vt:lpwstr>_Toc364778003</vt:lpwstr>
      </vt:variant>
      <vt:variant>
        <vt:i4>1966128</vt:i4>
      </vt:variant>
      <vt:variant>
        <vt:i4>1556</vt:i4>
      </vt:variant>
      <vt:variant>
        <vt:i4>0</vt:i4>
      </vt:variant>
      <vt:variant>
        <vt:i4>5</vt:i4>
      </vt:variant>
      <vt:variant>
        <vt:lpwstr/>
      </vt:variant>
      <vt:variant>
        <vt:lpwstr>_Toc364778002</vt:lpwstr>
      </vt:variant>
      <vt:variant>
        <vt:i4>1966128</vt:i4>
      </vt:variant>
      <vt:variant>
        <vt:i4>1550</vt:i4>
      </vt:variant>
      <vt:variant>
        <vt:i4>0</vt:i4>
      </vt:variant>
      <vt:variant>
        <vt:i4>5</vt:i4>
      </vt:variant>
      <vt:variant>
        <vt:lpwstr/>
      </vt:variant>
      <vt:variant>
        <vt:lpwstr>_Toc364778001</vt:lpwstr>
      </vt:variant>
      <vt:variant>
        <vt:i4>1966128</vt:i4>
      </vt:variant>
      <vt:variant>
        <vt:i4>1544</vt:i4>
      </vt:variant>
      <vt:variant>
        <vt:i4>0</vt:i4>
      </vt:variant>
      <vt:variant>
        <vt:i4>5</vt:i4>
      </vt:variant>
      <vt:variant>
        <vt:lpwstr/>
      </vt:variant>
      <vt:variant>
        <vt:lpwstr>_Toc364778000</vt:lpwstr>
      </vt:variant>
      <vt:variant>
        <vt:i4>1572921</vt:i4>
      </vt:variant>
      <vt:variant>
        <vt:i4>1538</vt:i4>
      </vt:variant>
      <vt:variant>
        <vt:i4>0</vt:i4>
      </vt:variant>
      <vt:variant>
        <vt:i4>5</vt:i4>
      </vt:variant>
      <vt:variant>
        <vt:lpwstr/>
      </vt:variant>
      <vt:variant>
        <vt:lpwstr>_Toc364777999</vt:lpwstr>
      </vt:variant>
      <vt:variant>
        <vt:i4>1572921</vt:i4>
      </vt:variant>
      <vt:variant>
        <vt:i4>1532</vt:i4>
      </vt:variant>
      <vt:variant>
        <vt:i4>0</vt:i4>
      </vt:variant>
      <vt:variant>
        <vt:i4>5</vt:i4>
      </vt:variant>
      <vt:variant>
        <vt:lpwstr/>
      </vt:variant>
      <vt:variant>
        <vt:lpwstr>_Toc364777998</vt:lpwstr>
      </vt:variant>
      <vt:variant>
        <vt:i4>1572921</vt:i4>
      </vt:variant>
      <vt:variant>
        <vt:i4>1526</vt:i4>
      </vt:variant>
      <vt:variant>
        <vt:i4>0</vt:i4>
      </vt:variant>
      <vt:variant>
        <vt:i4>5</vt:i4>
      </vt:variant>
      <vt:variant>
        <vt:lpwstr/>
      </vt:variant>
      <vt:variant>
        <vt:lpwstr>_Toc364777997</vt:lpwstr>
      </vt:variant>
      <vt:variant>
        <vt:i4>1572921</vt:i4>
      </vt:variant>
      <vt:variant>
        <vt:i4>1520</vt:i4>
      </vt:variant>
      <vt:variant>
        <vt:i4>0</vt:i4>
      </vt:variant>
      <vt:variant>
        <vt:i4>5</vt:i4>
      </vt:variant>
      <vt:variant>
        <vt:lpwstr/>
      </vt:variant>
      <vt:variant>
        <vt:lpwstr>_Toc364777996</vt:lpwstr>
      </vt:variant>
      <vt:variant>
        <vt:i4>1572921</vt:i4>
      </vt:variant>
      <vt:variant>
        <vt:i4>1514</vt:i4>
      </vt:variant>
      <vt:variant>
        <vt:i4>0</vt:i4>
      </vt:variant>
      <vt:variant>
        <vt:i4>5</vt:i4>
      </vt:variant>
      <vt:variant>
        <vt:lpwstr/>
      </vt:variant>
      <vt:variant>
        <vt:lpwstr>_Toc364777995</vt:lpwstr>
      </vt:variant>
      <vt:variant>
        <vt:i4>1572921</vt:i4>
      </vt:variant>
      <vt:variant>
        <vt:i4>1508</vt:i4>
      </vt:variant>
      <vt:variant>
        <vt:i4>0</vt:i4>
      </vt:variant>
      <vt:variant>
        <vt:i4>5</vt:i4>
      </vt:variant>
      <vt:variant>
        <vt:lpwstr/>
      </vt:variant>
      <vt:variant>
        <vt:lpwstr>_Toc364777994</vt:lpwstr>
      </vt:variant>
      <vt:variant>
        <vt:i4>1572921</vt:i4>
      </vt:variant>
      <vt:variant>
        <vt:i4>1502</vt:i4>
      </vt:variant>
      <vt:variant>
        <vt:i4>0</vt:i4>
      </vt:variant>
      <vt:variant>
        <vt:i4>5</vt:i4>
      </vt:variant>
      <vt:variant>
        <vt:lpwstr/>
      </vt:variant>
      <vt:variant>
        <vt:lpwstr>_Toc364777993</vt:lpwstr>
      </vt:variant>
      <vt:variant>
        <vt:i4>1572921</vt:i4>
      </vt:variant>
      <vt:variant>
        <vt:i4>1496</vt:i4>
      </vt:variant>
      <vt:variant>
        <vt:i4>0</vt:i4>
      </vt:variant>
      <vt:variant>
        <vt:i4>5</vt:i4>
      </vt:variant>
      <vt:variant>
        <vt:lpwstr/>
      </vt:variant>
      <vt:variant>
        <vt:lpwstr>_Toc364777992</vt:lpwstr>
      </vt:variant>
      <vt:variant>
        <vt:i4>1572921</vt:i4>
      </vt:variant>
      <vt:variant>
        <vt:i4>1490</vt:i4>
      </vt:variant>
      <vt:variant>
        <vt:i4>0</vt:i4>
      </vt:variant>
      <vt:variant>
        <vt:i4>5</vt:i4>
      </vt:variant>
      <vt:variant>
        <vt:lpwstr/>
      </vt:variant>
      <vt:variant>
        <vt:lpwstr>_Toc364777991</vt:lpwstr>
      </vt:variant>
      <vt:variant>
        <vt:i4>1572921</vt:i4>
      </vt:variant>
      <vt:variant>
        <vt:i4>1484</vt:i4>
      </vt:variant>
      <vt:variant>
        <vt:i4>0</vt:i4>
      </vt:variant>
      <vt:variant>
        <vt:i4>5</vt:i4>
      </vt:variant>
      <vt:variant>
        <vt:lpwstr/>
      </vt:variant>
      <vt:variant>
        <vt:lpwstr>_Toc364777990</vt:lpwstr>
      </vt:variant>
      <vt:variant>
        <vt:i4>1638457</vt:i4>
      </vt:variant>
      <vt:variant>
        <vt:i4>1478</vt:i4>
      </vt:variant>
      <vt:variant>
        <vt:i4>0</vt:i4>
      </vt:variant>
      <vt:variant>
        <vt:i4>5</vt:i4>
      </vt:variant>
      <vt:variant>
        <vt:lpwstr/>
      </vt:variant>
      <vt:variant>
        <vt:lpwstr>_Toc364777989</vt:lpwstr>
      </vt:variant>
      <vt:variant>
        <vt:i4>1638457</vt:i4>
      </vt:variant>
      <vt:variant>
        <vt:i4>1472</vt:i4>
      </vt:variant>
      <vt:variant>
        <vt:i4>0</vt:i4>
      </vt:variant>
      <vt:variant>
        <vt:i4>5</vt:i4>
      </vt:variant>
      <vt:variant>
        <vt:lpwstr/>
      </vt:variant>
      <vt:variant>
        <vt:lpwstr>_Toc364777988</vt:lpwstr>
      </vt:variant>
      <vt:variant>
        <vt:i4>1638457</vt:i4>
      </vt:variant>
      <vt:variant>
        <vt:i4>1466</vt:i4>
      </vt:variant>
      <vt:variant>
        <vt:i4>0</vt:i4>
      </vt:variant>
      <vt:variant>
        <vt:i4>5</vt:i4>
      </vt:variant>
      <vt:variant>
        <vt:lpwstr/>
      </vt:variant>
      <vt:variant>
        <vt:lpwstr>_Toc364777987</vt:lpwstr>
      </vt:variant>
      <vt:variant>
        <vt:i4>1638457</vt:i4>
      </vt:variant>
      <vt:variant>
        <vt:i4>1460</vt:i4>
      </vt:variant>
      <vt:variant>
        <vt:i4>0</vt:i4>
      </vt:variant>
      <vt:variant>
        <vt:i4>5</vt:i4>
      </vt:variant>
      <vt:variant>
        <vt:lpwstr/>
      </vt:variant>
      <vt:variant>
        <vt:lpwstr>_Toc364777986</vt:lpwstr>
      </vt:variant>
      <vt:variant>
        <vt:i4>1638457</vt:i4>
      </vt:variant>
      <vt:variant>
        <vt:i4>1454</vt:i4>
      </vt:variant>
      <vt:variant>
        <vt:i4>0</vt:i4>
      </vt:variant>
      <vt:variant>
        <vt:i4>5</vt:i4>
      </vt:variant>
      <vt:variant>
        <vt:lpwstr/>
      </vt:variant>
      <vt:variant>
        <vt:lpwstr>_Toc364777985</vt:lpwstr>
      </vt:variant>
      <vt:variant>
        <vt:i4>1638457</vt:i4>
      </vt:variant>
      <vt:variant>
        <vt:i4>1448</vt:i4>
      </vt:variant>
      <vt:variant>
        <vt:i4>0</vt:i4>
      </vt:variant>
      <vt:variant>
        <vt:i4>5</vt:i4>
      </vt:variant>
      <vt:variant>
        <vt:lpwstr/>
      </vt:variant>
      <vt:variant>
        <vt:lpwstr>_Toc364777984</vt:lpwstr>
      </vt:variant>
      <vt:variant>
        <vt:i4>1638457</vt:i4>
      </vt:variant>
      <vt:variant>
        <vt:i4>1442</vt:i4>
      </vt:variant>
      <vt:variant>
        <vt:i4>0</vt:i4>
      </vt:variant>
      <vt:variant>
        <vt:i4>5</vt:i4>
      </vt:variant>
      <vt:variant>
        <vt:lpwstr/>
      </vt:variant>
      <vt:variant>
        <vt:lpwstr>_Toc364777983</vt:lpwstr>
      </vt:variant>
      <vt:variant>
        <vt:i4>1638457</vt:i4>
      </vt:variant>
      <vt:variant>
        <vt:i4>1436</vt:i4>
      </vt:variant>
      <vt:variant>
        <vt:i4>0</vt:i4>
      </vt:variant>
      <vt:variant>
        <vt:i4>5</vt:i4>
      </vt:variant>
      <vt:variant>
        <vt:lpwstr/>
      </vt:variant>
      <vt:variant>
        <vt:lpwstr>_Toc364777982</vt:lpwstr>
      </vt:variant>
      <vt:variant>
        <vt:i4>1638457</vt:i4>
      </vt:variant>
      <vt:variant>
        <vt:i4>1430</vt:i4>
      </vt:variant>
      <vt:variant>
        <vt:i4>0</vt:i4>
      </vt:variant>
      <vt:variant>
        <vt:i4>5</vt:i4>
      </vt:variant>
      <vt:variant>
        <vt:lpwstr/>
      </vt:variant>
      <vt:variant>
        <vt:lpwstr>_Toc364777981</vt:lpwstr>
      </vt:variant>
      <vt:variant>
        <vt:i4>1638457</vt:i4>
      </vt:variant>
      <vt:variant>
        <vt:i4>1424</vt:i4>
      </vt:variant>
      <vt:variant>
        <vt:i4>0</vt:i4>
      </vt:variant>
      <vt:variant>
        <vt:i4>5</vt:i4>
      </vt:variant>
      <vt:variant>
        <vt:lpwstr/>
      </vt:variant>
      <vt:variant>
        <vt:lpwstr>_Toc364777980</vt:lpwstr>
      </vt:variant>
      <vt:variant>
        <vt:i4>1441849</vt:i4>
      </vt:variant>
      <vt:variant>
        <vt:i4>1418</vt:i4>
      </vt:variant>
      <vt:variant>
        <vt:i4>0</vt:i4>
      </vt:variant>
      <vt:variant>
        <vt:i4>5</vt:i4>
      </vt:variant>
      <vt:variant>
        <vt:lpwstr/>
      </vt:variant>
      <vt:variant>
        <vt:lpwstr>_Toc364777979</vt:lpwstr>
      </vt:variant>
      <vt:variant>
        <vt:i4>1441849</vt:i4>
      </vt:variant>
      <vt:variant>
        <vt:i4>1412</vt:i4>
      </vt:variant>
      <vt:variant>
        <vt:i4>0</vt:i4>
      </vt:variant>
      <vt:variant>
        <vt:i4>5</vt:i4>
      </vt:variant>
      <vt:variant>
        <vt:lpwstr/>
      </vt:variant>
      <vt:variant>
        <vt:lpwstr>_Toc364777978</vt:lpwstr>
      </vt:variant>
      <vt:variant>
        <vt:i4>1441849</vt:i4>
      </vt:variant>
      <vt:variant>
        <vt:i4>1406</vt:i4>
      </vt:variant>
      <vt:variant>
        <vt:i4>0</vt:i4>
      </vt:variant>
      <vt:variant>
        <vt:i4>5</vt:i4>
      </vt:variant>
      <vt:variant>
        <vt:lpwstr/>
      </vt:variant>
      <vt:variant>
        <vt:lpwstr>_Toc364777977</vt:lpwstr>
      </vt:variant>
      <vt:variant>
        <vt:i4>1441849</vt:i4>
      </vt:variant>
      <vt:variant>
        <vt:i4>1400</vt:i4>
      </vt:variant>
      <vt:variant>
        <vt:i4>0</vt:i4>
      </vt:variant>
      <vt:variant>
        <vt:i4>5</vt:i4>
      </vt:variant>
      <vt:variant>
        <vt:lpwstr/>
      </vt:variant>
      <vt:variant>
        <vt:lpwstr>_Toc364777976</vt:lpwstr>
      </vt:variant>
      <vt:variant>
        <vt:i4>1441849</vt:i4>
      </vt:variant>
      <vt:variant>
        <vt:i4>1394</vt:i4>
      </vt:variant>
      <vt:variant>
        <vt:i4>0</vt:i4>
      </vt:variant>
      <vt:variant>
        <vt:i4>5</vt:i4>
      </vt:variant>
      <vt:variant>
        <vt:lpwstr/>
      </vt:variant>
      <vt:variant>
        <vt:lpwstr>_Toc364777975</vt:lpwstr>
      </vt:variant>
      <vt:variant>
        <vt:i4>1441849</vt:i4>
      </vt:variant>
      <vt:variant>
        <vt:i4>1388</vt:i4>
      </vt:variant>
      <vt:variant>
        <vt:i4>0</vt:i4>
      </vt:variant>
      <vt:variant>
        <vt:i4>5</vt:i4>
      </vt:variant>
      <vt:variant>
        <vt:lpwstr/>
      </vt:variant>
      <vt:variant>
        <vt:lpwstr>_Toc364777974</vt:lpwstr>
      </vt:variant>
      <vt:variant>
        <vt:i4>1441849</vt:i4>
      </vt:variant>
      <vt:variant>
        <vt:i4>1382</vt:i4>
      </vt:variant>
      <vt:variant>
        <vt:i4>0</vt:i4>
      </vt:variant>
      <vt:variant>
        <vt:i4>5</vt:i4>
      </vt:variant>
      <vt:variant>
        <vt:lpwstr/>
      </vt:variant>
      <vt:variant>
        <vt:lpwstr>_Toc364777973</vt:lpwstr>
      </vt:variant>
      <vt:variant>
        <vt:i4>1441849</vt:i4>
      </vt:variant>
      <vt:variant>
        <vt:i4>1376</vt:i4>
      </vt:variant>
      <vt:variant>
        <vt:i4>0</vt:i4>
      </vt:variant>
      <vt:variant>
        <vt:i4>5</vt:i4>
      </vt:variant>
      <vt:variant>
        <vt:lpwstr/>
      </vt:variant>
      <vt:variant>
        <vt:lpwstr>_Toc364777972</vt:lpwstr>
      </vt:variant>
      <vt:variant>
        <vt:i4>1441849</vt:i4>
      </vt:variant>
      <vt:variant>
        <vt:i4>1370</vt:i4>
      </vt:variant>
      <vt:variant>
        <vt:i4>0</vt:i4>
      </vt:variant>
      <vt:variant>
        <vt:i4>5</vt:i4>
      </vt:variant>
      <vt:variant>
        <vt:lpwstr/>
      </vt:variant>
      <vt:variant>
        <vt:lpwstr>_Toc364777971</vt:lpwstr>
      </vt:variant>
      <vt:variant>
        <vt:i4>1441849</vt:i4>
      </vt:variant>
      <vt:variant>
        <vt:i4>1364</vt:i4>
      </vt:variant>
      <vt:variant>
        <vt:i4>0</vt:i4>
      </vt:variant>
      <vt:variant>
        <vt:i4>5</vt:i4>
      </vt:variant>
      <vt:variant>
        <vt:lpwstr/>
      </vt:variant>
      <vt:variant>
        <vt:lpwstr>_Toc364777970</vt:lpwstr>
      </vt:variant>
      <vt:variant>
        <vt:i4>1507385</vt:i4>
      </vt:variant>
      <vt:variant>
        <vt:i4>1358</vt:i4>
      </vt:variant>
      <vt:variant>
        <vt:i4>0</vt:i4>
      </vt:variant>
      <vt:variant>
        <vt:i4>5</vt:i4>
      </vt:variant>
      <vt:variant>
        <vt:lpwstr/>
      </vt:variant>
      <vt:variant>
        <vt:lpwstr>_Toc364777969</vt:lpwstr>
      </vt:variant>
      <vt:variant>
        <vt:i4>1507385</vt:i4>
      </vt:variant>
      <vt:variant>
        <vt:i4>1352</vt:i4>
      </vt:variant>
      <vt:variant>
        <vt:i4>0</vt:i4>
      </vt:variant>
      <vt:variant>
        <vt:i4>5</vt:i4>
      </vt:variant>
      <vt:variant>
        <vt:lpwstr/>
      </vt:variant>
      <vt:variant>
        <vt:lpwstr>_Toc364777968</vt:lpwstr>
      </vt:variant>
      <vt:variant>
        <vt:i4>1507385</vt:i4>
      </vt:variant>
      <vt:variant>
        <vt:i4>1346</vt:i4>
      </vt:variant>
      <vt:variant>
        <vt:i4>0</vt:i4>
      </vt:variant>
      <vt:variant>
        <vt:i4>5</vt:i4>
      </vt:variant>
      <vt:variant>
        <vt:lpwstr/>
      </vt:variant>
      <vt:variant>
        <vt:lpwstr>_Toc364777967</vt:lpwstr>
      </vt:variant>
      <vt:variant>
        <vt:i4>1507385</vt:i4>
      </vt:variant>
      <vt:variant>
        <vt:i4>1340</vt:i4>
      </vt:variant>
      <vt:variant>
        <vt:i4>0</vt:i4>
      </vt:variant>
      <vt:variant>
        <vt:i4>5</vt:i4>
      </vt:variant>
      <vt:variant>
        <vt:lpwstr/>
      </vt:variant>
      <vt:variant>
        <vt:lpwstr>_Toc364777965</vt:lpwstr>
      </vt:variant>
      <vt:variant>
        <vt:i4>1507385</vt:i4>
      </vt:variant>
      <vt:variant>
        <vt:i4>1334</vt:i4>
      </vt:variant>
      <vt:variant>
        <vt:i4>0</vt:i4>
      </vt:variant>
      <vt:variant>
        <vt:i4>5</vt:i4>
      </vt:variant>
      <vt:variant>
        <vt:lpwstr/>
      </vt:variant>
      <vt:variant>
        <vt:lpwstr>_Toc364777964</vt:lpwstr>
      </vt:variant>
      <vt:variant>
        <vt:i4>1507385</vt:i4>
      </vt:variant>
      <vt:variant>
        <vt:i4>1328</vt:i4>
      </vt:variant>
      <vt:variant>
        <vt:i4>0</vt:i4>
      </vt:variant>
      <vt:variant>
        <vt:i4>5</vt:i4>
      </vt:variant>
      <vt:variant>
        <vt:lpwstr/>
      </vt:variant>
      <vt:variant>
        <vt:lpwstr>_Toc364777963</vt:lpwstr>
      </vt:variant>
      <vt:variant>
        <vt:i4>1507385</vt:i4>
      </vt:variant>
      <vt:variant>
        <vt:i4>1322</vt:i4>
      </vt:variant>
      <vt:variant>
        <vt:i4>0</vt:i4>
      </vt:variant>
      <vt:variant>
        <vt:i4>5</vt:i4>
      </vt:variant>
      <vt:variant>
        <vt:lpwstr/>
      </vt:variant>
      <vt:variant>
        <vt:lpwstr>_Toc364777961</vt:lpwstr>
      </vt:variant>
      <vt:variant>
        <vt:i4>1507385</vt:i4>
      </vt:variant>
      <vt:variant>
        <vt:i4>1316</vt:i4>
      </vt:variant>
      <vt:variant>
        <vt:i4>0</vt:i4>
      </vt:variant>
      <vt:variant>
        <vt:i4>5</vt:i4>
      </vt:variant>
      <vt:variant>
        <vt:lpwstr/>
      </vt:variant>
      <vt:variant>
        <vt:lpwstr>_Toc364777960</vt:lpwstr>
      </vt:variant>
      <vt:variant>
        <vt:i4>1310777</vt:i4>
      </vt:variant>
      <vt:variant>
        <vt:i4>1310</vt:i4>
      </vt:variant>
      <vt:variant>
        <vt:i4>0</vt:i4>
      </vt:variant>
      <vt:variant>
        <vt:i4>5</vt:i4>
      </vt:variant>
      <vt:variant>
        <vt:lpwstr/>
      </vt:variant>
      <vt:variant>
        <vt:lpwstr>_Toc364777958</vt:lpwstr>
      </vt:variant>
      <vt:variant>
        <vt:i4>1310777</vt:i4>
      </vt:variant>
      <vt:variant>
        <vt:i4>1304</vt:i4>
      </vt:variant>
      <vt:variant>
        <vt:i4>0</vt:i4>
      </vt:variant>
      <vt:variant>
        <vt:i4>5</vt:i4>
      </vt:variant>
      <vt:variant>
        <vt:lpwstr/>
      </vt:variant>
      <vt:variant>
        <vt:lpwstr>_Toc364777956</vt:lpwstr>
      </vt:variant>
      <vt:variant>
        <vt:i4>1310777</vt:i4>
      </vt:variant>
      <vt:variant>
        <vt:i4>1298</vt:i4>
      </vt:variant>
      <vt:variant>
        <vt:i4>0</vt:i4>
      </vt:variant>
      <vt:variant>
        <vt:i4>5</vt:i4>
      </vt:variant>
      <vt:variant>
        <vt:lpwstr/>
      </vt:variant>
      <vt:variant>
        <vt:lpwstr>_Toc364777955</vt:lpwstr>
      </vt:variant>
      <vt:variant>
        <vt:i4>1310777</vt:i4>
      </vt:variant>
      <vt:variant>
        <vt:i4>1292</vt:i4>
      </vt:variant>
      <vt:variant>
        <vt:i4>0</vt:i4>
      </vt:variant>
      <vt:variant>
        <vt:i4>5</vt:i4>
      </vt:variant>
      <vt:variant>
        <vt:lpwstr/>
      </vt:variant>
      <vt:variant>
        <vt:lpwstr>_Toc364777954</vt:lpwstr>
      </vt:variant>
      <vt:variant>
        <vt:i4>1310777</vt:i4>
      </vt:variant>
      <vt:variant>
        <vt:i4>1286</vt:i4>
      </vt:variant>
      <vt:variant>
        <vt:i4>0</vt:i4>
      </vt:variant>
      <vt:variant>
        <vt:i4>5</vt:i4>
      </vt:variant>
      <vt:variant>
        <vt:lpwstr/>
      </vt:variant>
      <vt:variant>
        <vt:lpwstr>_Toc364777953</vt:lpwstr>
      </vt:variant>
      <vt:variant>
        <vt:i4>1310777</vt:i4>
      </vt:variant>
      <vt:variant>
        <vt:i4>1280</vt:i4>
      </vt:variant>
      <vt:variant>
        <vt:i4>0</vt:i4>
      </vt:variant>
      <vt:variant>
        <vt:i4>5</vt:i4>
      </vt:variant>
      <vt:variant>
        <vt:lpwstr/>
      </vt:variant>
      <vt:variant>
        <vt:lpwstr>_Toc364777952</vt:lpwstr>
      </vt:variant>
      <vt:variant>
        <vt:i4>1310777</vt:i4>
      </vt:variant>
      <vt:variant>
        <vt:i4>1274</vt:i4>
      </vt:variant>
      <vt:variant>
        <vt:i4>0</vt:i4>
      </vt:variant>
      <vt:variant>
        <vt:i4>5</vt:i4>
      </vt:variant>
      <vt:variant>
        <vt:lpwstr/>
      </vt:variant>
      <vt:variant>
        <vt:lpwstr>_Toc364777951</vt:lpwstr>
      </vt:variant>
      <vt:variant>
        <vt:i4>1310777</vt:i4>
      </vt:variant>
      <vt:variant>
        <vt:i4>1268</vt:i4>
      </vt:variant>
      <vt:variant>
        <vt:i4>0</vt:i4>
      </vt:variant>
      <vt:variant>
        <vt:i4>5</vt:i4>
      </vt:variant>
      <vt:variant>
        <vt:lpwstr/>
      </vt:variant>
      <vt:variant>
        <vt:lpwstr>_Toc364777950</vt:lpwstr>
      </vt:variant>
      <vt:variant>
        <vt:i4>1376313</vt:i4>
      </vt:variant>
      <vt:variant>
        <vt:i4>1262</vt:i4>
      </vt:variant>
      <vt:variant>
        <vt:i4>0</vt:i4>
      </vt:variant>
      <vt:variant>
        <vt:i4>5</vt:i4>
      </vt:variant>
      <vt:variant>
        <vt:lpwstr/>
      </vt:variant>
      <vt:variant>
        <vt:lpwstr>_Toc364777949</vt:lpwstr>
      </vt:variant>
      <vt:variant>
        <vt:i4>1376313</vt:i4>
      </vt:variant>
      <vt:variant>
        <vt:i4>1256</vt:i4>
      </vt:variant>
      <vt:variant>
        <vt:i4>0</vt:i4>
      </vt:variant>
      <vt:variant>
        <vt:i4>5</vt:i4>
      </vt:variant>
      <vt:variant>
        <vt:lpwstr/>
      </vt:variant>
      <vt:variant>
        <vt:lpwstr>_Toc364777948</vt:lpwstr>
      </vt:variant>
      <vt:variant>
        <vt:i4>1376313</vt:i4>
      </vt:variant>
      <vt:variant>
        <vt:i4>1250</vt:i4>
      </vt:variant>
      <vt:variant>
        <vt:i4>0</vt:i4>
      </vt:variant>
      <vt:variant>
        <vt:i4>5</vt:i4>
      </vt:variant>
      <vt:variant>
        <vt:lpwstr/>
      </vt:variant>
      <vt:variant>
        <vt:lpwstr>_Toc364777947</vt:lpwstr>
      </vt:variant>
      <vt:variant>
        <vt:i4>1376313</vt:i4>
      </vt:variant>
      <vt:variant>
        <vt:i4>1244</vt:i4>
      </vt:variant>
      <vt:variant>
        <vt:i4>0</vt:i4>
      </vt:variant>
      <vt:variant>
        <vt:i4>5</vt:i4>
      </vt:variant>
      <vt:variant>
        <vt:lpwstr/>
      </vt:variant>
      <vt:variant>
        <vt:lpwstr>_Toc364777946</vt:lpwstr>
      </vt:variant>
      <vt:variant>
        <vt:i4>1376313</vt:i4>
      </vt:variant>
      <vt:variant>
        <vt:i4>1238</vt:i4>
      </vt:variant>
      <vt:variant>
        <vt:i4>0</vt:i4>
      </vt:variant>
      <vt:variant>
        <vt:i4>5</vt:i4>
      </vt:variant>
      <vt:variant>
        <vt:lpwstr/>
      </vt:variant>
      <vt:variant>
        <vt:lpwstr>_Toc364777945</vt:lpwstr>
      </vt:variant>
      <vt:variant>
        <vt:i4>1376313</vt:i4>
      </vt:variant>
      <vt:variant>
        <vt:i4>1232</vt:i4>
      </vt:variant>
      <vt:variant>
        <vt:i4>0</vt:i4>
      </vt:variant>
      <vt:variant>
        <vt:i4>5</vt:i4>
      </vt:variant>
      <vt:variant>
        <vt:lpwstr/>
      </vt:variant>
      <vt:variant>
        <vt:lpwstr>_Toc364777944</vt:lpwstr>
      </vt:variant>
      <vt:variant>
        <vt:i4>1376313</vt:i4>
      </vt:variant>
      <vt:variant>
        <vt:i4>1226</vt:i4>
      </vt:variant>
      <vt:variant>
        <vt:i4>0</vt:i4>
      </vt:variant>
      <vt:variant>
        <vt:i4>5</vt:i4>
      </vt:variant>
      <vt:variant>
        <vt:lpwstr/>
      </vt:variant>
      <vt:variant>
        <vt:lpwstr>_Toc364777943</vt:lpwstr>
      </vt:variant>
      <vt:variant>
        <vt:i4>1376313</vt:i4>
      </vt:variant>
      <vt:variant>
        <vt:i4>1220</vt:i4>
      </vt:variant>
      <vt:variant>
        <vt:i4>0</vt:i4>
      </vt:variant>
      <vt:variant>
        <vt:i4>5</vt:i4>
      </vt:variant>
      <vt:variant>
        <vt:lpwstr/>
      </vt:variant>
      <vt:variant>
        <vt:lpwstr>_Toc364777942</vt:lpwstr>
      </vt:variant>
      <vt:variant>
        <vt:i4>1376313</vt:i4>
      </vt:variant>
      <vt:variant>
        <vt:i4>1214</vt:i4>
      </vt:variant>
      <vt:variant>
        <vt:i4>0</vt:i4>
      </vt:variant>
      <vt:variant>
        <vt:i4>5</vt:i4>
      </vt:variant>
      <vt:variant>
        <vt:lpwstr/>
      </vt:variant>
      <vt:variant>
        <vt:lpwstr>_Toc364777941</vt:lpwstr>
      </vt:variant>
      <vt:variant>
        <vt:i4>1376313</vt:i4>
      </vt:variant>
      <vt:variant>
        <vt:i4>1208</vt:i4>
      </vt:variant>
      <vt:variant>
        <vt:i4>0</vt:i4>
      </vt:variant>
      <vt:variant>
        <vt:i4>5</vt:i4>
      </vt:variant>
      <vt:variant>
        <vt:lpwstr/>
      </vt:variant>
      <vt:variant>
        <vt:lpwstr>_Toc364777940</vt:lpwstr>
      </vt:variant>
      <vt:variant>
        <vt:i4>1179705</vt:i4>
      </vt:variant>
      <vt:variant>
        <vt:i4>1202</vt:i4>
      </vt:variant>
      <vt:variant>
        <vt:i4>0</vt:i4>
      </vt:variant>
      <vt:variant>
        <vt:i4>5</vt:i4>
      </vt:variant>
      <vt:variant>
        <vt:lpwstr/>
      </vt:variant>
      <vt:variant>
        <vt:lpwstr>_Toc364777939</vt:lpwstr>
      </vt:variant>
      <vt:variant>
        <vt:i4>1179705</vt:i4>
      </vt:variant>
      <vt:variant>
        <vt:i4>1196</vt:i4>
      </vt:variant>
      <vt:variant>
        <vt:i4>0</vt:i4>
      </vt:variant>
      <vt:variant>
        <vt:i4>5</vt:i4>
      </vt:variant>
      <vt:variant>
        <vt:lpwstr/>
      </vt:variant>
      <vt:variant>
        <vt:lpwstr>_Toc364777938</vt:lpwstr>
      </vt:variant>
      <vt:variant>
        <vt:i4>1179705</vt:i4>
      </vt:variant>
      <vt:variant>
        <vt:i4>1190</vt:i4>
      </vt:variant>
      <vt:variant>
        <vt:i4>0</vt:i4>
      </vt:variant>
      <vt:variant>
        <vt:i4>5</vt:i4>
      </vt:variant>
      <vt:variant>
        <vt:lpwstr/>
      </vt:variant>
      <vt:variant>
        <vt:lpwstr>_Toc364777937</vt:lpwstr>
      </vt:variant>
      <vt:variant>
        <vt:i4>1179705</vt:i4>
      </vt:variant>
      <vt:variant>
        <vt:i4>1184</vt:i4>
      </vt:variant>
      <vt:variant>
        <vt:i4>0</vt:i4>
      </vt:variant>
      <vt:variant>
        <vt:i4>5</vt:i4>
      </vt:variant>
      <vt:variant>
        <vt:lpwstr/>
      </vt:variant>
      <vt:variant>
        <vt:lpwstr>_Toc364777936</vt:lpwstr>
      </vt:variant>
      <vt:variant>
        <vt:i4>1179705</vt:i4>
      </vt:variant>
      <vt:variant>
        <vt:i4>1178</vt:i4>
      </vt:variant>
      <vt:variant>
        <vt:i4>0</vt:i4>
      </vt:variant>
      <vt:variant>
        <vt:i4>5</vt:i4>
      </vt:variant>
      <vt:variant>
        <vt:lpwstr/>
      </vt:variant>
      <vt:variant>
        <vt:lpwstr>_Toc364777935</vt:lpwstr>
      </vt:variant>
      <vt:variant>
        <vt:i4>1179705</vt:i4>
      </vt:variant>
      <vt:variant>
        <vt:i4>1172</vt:i4>
      </vt:variant>
      <vt:variant>
        <vt:i4>0</vt:i4>
      </vt:variant>
      <vt:variant>
        <vt:i4>5</vt:i4>
      </vt:variant>
      <vt:variant>
        <vt:lpwstr/>
      </vt:variant>
      <vt:variant>
        <vt:lpwstr>_Toc364777934</vt:lpwstr>
      </vt:variant>
      <vt:variant>
        <vt:i4>1179705</vt:i4>
      </vt:variant>
      <vt:variant>
        <vt:i4>1166</vt:i4>
      </vt:variant>
      <vt:variant>
        <vt:i4>0</vt:i4>
      </vt:variant>
      <vt:variant>
        <vt:i4>5</vt:i4>
      </vt:variant>
      <vt:variant>
        <vt:lpwstr/>
      </vt:variant>
      <vt:variant>
        <vt:lpwstr>_Toc364777933</vt:lpwstr>
      </vt:variant>
      <vt:variant>
        <vt:i4>1179705</vt:i4>
      </vt:variant>
      <vt:variant>
        <vt:i4>1160</vt:i4>
      </vt:variant>
      <vt:variant>
        <vt:i4>0</vt:i4>
      </vt:variant>
      <vt:variant>
        <vt:i4>5</vt:i4>
      </vt:variant>
      <vt:variant>
        <vt:lpwstr/>
      </vt:variant>
      <vt:variant>
        <vt:lpwstr>_Toc364777932</vt:lpwstr>
      </vt:variant>
      <vt:variant>
        <vt:i4>1179705</vt:i4>
      </vt:variant>
      <vt:variant>
        <vt:i4>1154</vt:i4>
      </vt:variant>
      <vt:variant>
        <vt:i4>0</vt:i4>
      </vt:variant>
      <vt:variant>
        <vt:i4>5</vt:i4>
      </vt:variant>
      <vt:variant>
        <vt:lpwstr/>
      </vt:variant>
      <vt:variant>
        <vt:lpwstr>_Toc364777931</vt:lpwstr>
      </vt:variant>
      <vt:variant>
        <vt:i4>1179705</vt:i4>
      </vt:variant>
      <vt:variant>
        <vt:i4>1148</vt:i4>
      </vt:variant>
      <vt:variant>
        <vt:i4>0</vt:i4>
      </vt:variant>
      <vt:variant>
        <vt:i4>5</vt:i4>
      </vt:variant>
      <vt:variant>
        <vt:lpwstr/>
      </vt:variant>
      <vt:variant>
        <vt:lpwstr>_Toc364777930</vt:lpwstr>
      </vt:variant>
      <vt:variant>
        <vt:i4>1245241</vt:i4>
      </vt:variant>
      <vt:variant>
        <vt:i4>1142</vt:i4>
      </vt:variant>
      <vt:variant>
        <vt:i4>0</vt:i4>
      </vt:variant>
      <vt:variant>
        <vt:i4>5</vt:i4>
      </vt:variant>
      <vt:variant>
        <vt:lpwstr/>
      </vt:variant>
      <vt:variant>
        <vt:lpwstr>_Toc364777929</vt:lpwstr>
      </vt:variant>
      <vt:variant>
        <vt:i4>1245241</vt:i4>
      </vt:variant>
      <vt:variant>
        <vt:i4>1136</vt:i4>
      </vt:variant>
      <vt:variant>
        <vt:i4>0</vt:i4>
      </vt:variant>
      <vt:variant>
        <vt:i4>5</vt:i4>
      </vt:variant>
      <vt:variant>
        <vt:lpwstr/>
      </vt:variant>
      <vt:variant>
        <vt:lpwstr>_Toc364777928</vt:lpwstr>
      </vt:variant>
      <vt:variant>
        <vt:i4>1245241</vt:i4>
      </vt:variant>
      <vt:variant>
        <vt:i4>1130</vt:i4>
      </vt:variant>
      <vt:variant>
        <vt:i4>0</vt:i4>
      </vt:variant>
      <vt:variant>
        <vt:i4>5</vt:i4>
      </vt:variant>
      <vt:variant>
        <vt:lpwstr/>
      </vt:variant>
      <vt:variant>
        <vt:lpwstr>_Toc364777927</vt:lpwstr>
      </vt:variant>
      <vt:variant>
        <vt:i4>1245241</vt:i4>
      </vt:variant>
      <vt:variant>
        <vt:i4>1124</vt:i4>
      </vt:variant>
      <vt:variant>
        <vt:i4>0</vt:i4>
      </vt:variant>
      <vt:variant>
        <vt:i4>5</vt:i4>
      </vt:variant>
      <vt:variant>
        <vt:lpwstr/>
      </vt:variant>
      <vt:variant>
        <vt:lpwstr>_Toc364777926</vt:lpwstr>
      </vt:variant>
      <vt:variant>
        <vt:i4>1245241</vt:i4>
      </vt:variant>
      <vt:variant>
        <vt:i4>1118</vt:i4>
      </vt:variant>
      <vt:variant>
        <vt:i4>0</vt:i4>
      </vt:variant>
      <vt:variant>
        <vt:i4>5</vt:i4>
      </vt:variant>
      <vt:variant>
        <vt:lpwstr/>
      </vt:variant>
      <vt:variant>
        <vt:lpwstr>_Toc364777925</vt:lpwstr>
      </vt:variant>
      <vt:variant>
        <vt:i4>1245241</vt:i4>
      </vt:variant>
      <vt:variant>
        <vt:i4>1112</vt:i4>
      </vt:variant>
      <vt:variant>
        <vt:i4>0</vt:i4>
      </vt:variant>
      <vt:variant>
        <vt:i4>5</vt:i4>
      </vt:variant>
      <vt:variant>
        <vt:lpwstr/>
      </vt:variant>
      <vt:variant>
        <vt:lpwstr>_Toc364777924</vt:lpwstr>
      </vt:variant>
      <vt:variant>
        <vt:i4>1245241</vt:i4>
      </vt:variant>
      <vt:variant>
        <vt:i4>1106</vt:i4>
      </vt:variant>
      <vt:variant>
        <vt:i4>0</vt:i4>
      </vt:variant>
      <vt:variant>
        <vt:i4>5</vt:i4>
      </vt:variant>
      <vt:variant>
        <vt:lpwstr/>
      </vt:variant>
      <vt:variant>
        <vt:lpwstr>_Toc364777923</vt:lpwstr>
      </vt:variant>
      <vt:variant>
        <vt:i4>1245241</vt:i4>
      </vt:variant>
      <vt:variant>
        <vt:i4>1100</vt:i4>
      </vt:variant>
      <vt:variant>
        <vt:i4>0</vt:i4>
      </vt:variant>
      <vt:variant>
        <vt:i4>5</vt:i4>
      </vt:variant>
      <vt:variant>
        <vt:lpwstr/>
      </vt:variant>
      <vt:variant>
        <vt:lpwstr>_Toc364777921</vt:lpwstr>
      </vt:variant>
      <vt:variant>
        <vt:i4>1245241</vt:i4>
      </vt:variant>
      <vt:variant>
        <vt:i4>1094</vt:i4>
      </vt:variant>
      <vt:variant>
        <vt:i4>0</vt:i4>
      </vt:variant>
      <vt:variant>
        <vt:i4>5</vt:i4>
      </vt:variant>
      <vt:variant>
        <vt:lpwstr/>
      </vt:variant>
      <vt:variant>
        <vt:lpwstr>_Toc364777920</vt:lpwstr>
      </vt:variant>
      <vt:variant>
        <vt:i4>1048633</vt:i4>
      </vt:variant>
      <vt:variant>
        <vt:i4>1088</vt:i4>
      </vt:variant>
      <vt:variant>
        <vt:i4>0</vt:i4>
      </vt:variant>
      <vt:variant>
        <vt:i4>5</vt:i4>
      </vt:variant>
      <vt:variant>
        <vt:lpwstr/>
      </vt:variant>
      <vt:variant>
        <vt:lpwstr>_Toc364777919</vt:lpwstr>
      </vt:variant>
      <vt:variant>
        <vt:i4>1048633</vt:i4>
      </vt:variant>
      <vt:variant>
        <vt:i4>1082</vt:i4>
      </vt:variant>
      <vt:variant>
        <vt:i4>0</vt:i4>
      </vt:variant>
      <vt:variant>
        <vt:i4>5</vt:i4>
      </vt:variant>
      <vt:variant>
        <vt:lpwstr/>
      </vt:variant>
      <vt:variant>
        <vt:lpwstr>_Toc364777918</vt:lpwstr>
      </vt:variant>
      <vt:variant>
        <vt:i4>1048633</vt:i4>
      </vt:variant>
      <vt:variant>
        <vt:i4>1076</vt:i4>
      </vt:variant>
      <vt:variant>
        <vt:i4>0</vt:i4>
      </vt:variant>
      <vt:variant>
        <vt:i4>5</vt:i4>
      </vt:variant>
      <vt:variant>
        <vt:lpwstr/>
      </vt:variant>
      <vt:variant>
        <vt:lpwstr>_Toc364777917</vt:lpwstr>
      </vt:variant>
      <vt:variant>
        <vt:i4>1048633</vt:i4>
      </vt:variant>
      <vt:variant>
        <vt:i4>1070</vt:i4>
      </vt:variant>
      <vt:variant>
        <vt:i4>0</vt:i4>
      </vt:variant>
      <vt:variant>
        <vt:i4>5</vt:i4>
      </vt:variant>
      <vt:variant>
        <vt:lpwstr/>
      </vt:variant>
      <vt:variant>
        <vt:lpwstr>_Toc364777916</vt:lpwstr>
      </vt:variant>
      <vt:variant>
        <vt:i4>1048633</vt:i4>
      </vt:variant>
      <vt:variant>
        <vt:i4>1064</vt:i4>
      </vt:variant>
      <vt:variant>
        <vt:i4>0</vt:i4>
      </vt:variant>
      <vt:variant>
        <vt:i4>5</vt:i4>
      </vt:variant>
      <vt:variant>
        <vt:lpwstr/>
      </vt:variant>
      <vt:variant>
        <vt:lpwstr>_Toc364777915</vt:lpwstr>
      </vt:variant>
      <vt:variant>
        <vt:i4>1048633</vt:i4>
      </vt:variant>
      <vt:variant>
        <vt:i4>1058</vt:i4>
      </vt:variant>
      <vt:variant>
        <vt:i4>0</vt:i4>
      </vt:variant>
      <vt:variant>
        <vt:i4>5</vt:i4>
      </vt:variant>
      <vt:variant>
        <vt:lpwstr/>
      </vt:variant>
      <vt:variant>
        <vt:lpwstr>_Toc364777914</vt:lpwstr>
      </vt:variant>
      <vt:variant>
        <vt:i4>1048633</vt:i4>
      </vt:variant>
      <vt:variant>
        <vt:i4>1052</vt:i4>
      </vt:variant>
      <vt:variant>
        <vt:i4>0</vt:i4>
      </vt:variant>
      <vt:variant>
        <vt:i4>5</vt:i4>
      </vt:variant>
      <vt:variant>
        <vt:lpwstr/>
      </vt:variant>
      <vt:variant>
        <vt:lpwstr>_Toc364777913</vt:lpwstr>
      </vt:variant>
      <vt:variant>
        <vt:i4>1048633</vt:i4>
      </vt:variant>
      <vt:variant>
        <vt:i4>1046</vt:i4>
      </vt:variant>
      <vt:variant>
        <vt:i4>0</vt:i4>
      </vt:variant>
      <vt:variant>
        <vt:i4>5</vt:i4>
      </vt:variant>
      <vt:variant>
        <vt:lpwstr/>
      </vt:variant>
      <vt:variant>
        <vt:lpwstr>_Toc364777912</vt:lpwstr>
      </vt:variant>
      <vt:variant>
        <vt:i4>1048633</vt:i4>
      </vt:variant>
      <vt:variant>
        <vt:i4>1040</vt:i4>
      </vt:variant>
      <vt:variant>
        <vt:i4>0</vt:i4>
      </vt:variant>
      <vt:variant>
        <vt:i4>5</vt:i4>
      </vt:variant>
      <vt:variant>
        <vt:lpwstr/>
      </vt:variant>
      <vt:variant>
        <vt:lpwstr>_Toc364777911</vt:lpwstr>
      </vt:variant>
      <vt:variant>
        <vt:i4>1048633</vt:i4>
      </vt:variant>
      <vt:variant>
        <vt:i4>1034</vt:i4>
      </vt:variant>
      <vt:variant>
        <vt:i4>0</vt:i4>
      </vt:variant>
      <vt:variant>
        <vt:i4>5</vt:i4>
      </vt:variant>
      <vt:variant>
        <vt:lpwstr/>
      </vt:variant>
      <vt:variant>
        <vt:lpwstr>_Toc364777910</vt:lpwstr>
      </vt:variant>
      <vt:variant>
        <vt:i4>1114169</vt:i4>
      </vt:variant>
      <vt:variant>
        <vt:i4>1028</vt:i4>
      </vt:variant>
      <vt:variant>
        <vt:i4>0</vt:i4>
      </vt:variant>
      <vt:variant>
        <vt:i4>5</vt:i4>
      </vt:variant>
      <vt:variant>
        <vt:lpwstr/>
      </vt:variant>
      <vt:variant>
        <vt:lpwstr>_Toc364777909</vt:lpwstr>
      </vt:variant>
      <vt:variant>
        <vt:i4>1114169</vt:i4>
      </vt:variant>
      <vt:variant>
        <vt:i4>1022</vt:i4>
      </vt:variant>
      <vt:variant>
        <vt:i4>0</vt:i4>
      </vt:variant>
      <vt:variant>
        <vt:i4>5</vt:i4>
      </vt:variant>
      <vt:variant>
        <vt:lpwstr/>
      </vt:variant>
      <vt:variant>
        <vt:lpwstr>_Toc364777908</vt:lpwstr>
      </vt:variant>
      <vt:variant>
        <vt:i4>1114169</vt:i4>
      </vt:variant>
      <vt:variant>
        <vt:i4>1016</vt:i4>
      </vt:variant>
      <vt:variant>
        <vt:i4>0</vt:i4>
      </vt:variant>
      <vt:variant>
        <vt:i4>5</vt:i4>
      </vt:variant>
      <vt:variant>
        <vt:lpwstr/>
      </vt:variant>
      <vt:variant>
        <vt:lpwstr>_Toc364777907</vt:lpwstr>
      </vt:variant>
      <vt:variant>
        <vt:i4>1114169</vt:i4>
      </vt:variant>
      <vt:variant>
        <vt:i4>1010</vt:i4>
      </vt:variant>
      <vt:variant>
        <vt:i4>0</vt:i4>
      </vt:variant>
      <vt:variant>
        <vt:i4>5</vt:i4>
      </vt:variant>
      <vt:variant>
        <vt:lpwstr/>
      </vt:variant>
      <vt:variant>
        <vt:lpwstr>_Toc364777905</vt:lpwstr>
      </vt:variant>
      <vt:variant>
        <vt:i4>1114169</vt:i4>
      </vt:variant>
      <vt:variant>
        <vt:i4>1004</vt:i4>
      </vt:variant>
      <vt:variant>
        <vt:i4>0</vt:i4>
      </vt:variant>
      <vt:variant>
        <vt:i4>5</vt:i4>
      </vt:variant>
      <vt:variant>
        <vt:lpwstr/>
      </vt:variant>
      <vt:variant>
        <vt:lpwstr>_Toc364777904</vt:lpwstr>
      </vt:variant>
      <vt:variant>
        <vt:i4>1114169</vt:i4>
      </vt:variant>
      <vt:variant>
        <vt:i4>998</vt:i4>
      </vt:variant>
      <vt:variant>
        <vt:i4>0</vt:i4>
      </vt:variant>
      <vt:variant>
        <vt:i4>5</vt:i4>
      </vt:variant>
      <vt:variant>
        <vt:lpwstr/>
      </vt:variant>
      <vt:variant>
        <vt:lpwstr>_Toc364777903</vt:lpwstr>
      </vt:variant>
      <vt:variant>
        <vt:i4>1114169</vt:i4>
      </vt:variant>
      <vt:variant>
        <vt:i4>992</vt:i4>
      </vt:variant>
      <vt:variant>
        <vt:i4>0</vt:i4>
      </vt:variant>
      <vt:variant>
        <vt:i4>5</vt:i4>
      </vt:variant>
      <vt:variant>
        <vt:lpwstr/>
      </vt:variant>
      <vt:variant>
        <vt:lpwstr>_Toc364777902</vt:lpwstr>
      </vt:variant>
      <vt:variant>
        <vt:i4>1114169</vt:i4>
      </vt:variant>
      <vt:variant>
        <vt:i4>986</vt:i4>
      </vt:variant>
      <vt:variant>
        <vt:i4>0</vt:i4>
      </vt:variant>
      <vt:variant>
        <vt:i4>5</vt:i4>
      </vt:variant>
      <vt:variant>
        <vt:lpwstr/>
      </vt:variant>
      <vt:variant>
        <vt:lpwstr>_Toc364777901</vt:lpwstr>
      </vt:variant>
      <vt:variant>
        <vt:i4>1114169</vt:i4>
      </vt:variant>
      <vt:variant>
        <vt:i4>980</vt:i4>
      </vt:variant>
      <vt:variant>
        <vt:i4>0</vt:i4>
      </vt:variant>
      <vt:variant>
        <vt:i4>5</vt:i4>
      </vt:variant>
      <vt:variant>
        <vt:lpwstr/>
      </vt:variant>
      <vt:variant>
        <vt:lpwstr>_Toc364777900</vt:lpwstr>
      </vt:variant>
      <vt:variant>
        <vt:i4>1572920</vt:i4>
      </vt:variant>
      <vt:variant>
        <vt:i4>974</vt:i4>
      </vt:variant>
      <vt:variant>
        <vt:i4>0</vt:i4>
      </vt:variant>
      <vt:variant>
        <vt:i4>5</vt:i4>
      </vt:variant>
      <vt:variant>
        <vt:lpwstr/>
      </vt:variant>
      <vt:variant>
        <vt:lpwstr>_Toc364777899</vt:lpwstr>
      </vt:variant>
      <vt:variant>
        <vt:i4>1572920</vt:i4>
      </vt:variant>
      <vt:variant>
        <vt:i4>968</vt:i4>
      </vt:variant>
      <vt:variant>
        <vt:i4>0</vt:i4>
      </vt:variant>
      <vt:variant>
        <vt:i4>5</vt:i4>
      </vt:variant>
      <vt:variant>
        <vt:lpwstr/>
      </vt:variant>
      <vt:variant>
        <vt:lpwstr>_Toc364777898</vt:lpwstr>
      </vt:variant>
      <vt:variant>
        <vt:i4>1572920</vt:i4>
      </vt:variant>
      <vt:variant>
        <vt:i4>962</vt:i4>
      </vt:variant>
      <vt:variant>
        <vt:i4>0</vt:i4>
      </vt:variant>
      <vt:variant>
        <vt:i4>5</vt:i4>
      </vt:variant>
      <vt:variant>
        <vt:lpwstr/>
      </vt:variant>
      <vt:variant>
        <vt:lpwstr>_Toc364777897</vt:lpwstr>
      </vt:variant>
      <vt:variant>
        <vt:i4>1572920</vt:i4>
      </vt:variant>
      <vt:variant>
        <vt:i4>956</vt:i4>
      </vt:variant>
      <vt:variant>
        <vt:i4>0</vt:i4>
      </vt:variant>
      <vt:variant>
        <vt:i4>5</vt:i4>
      </vt:variant>
      <vt:variant>
        <vt:lpwstr/>
      </vt:variant>
      <vt:variant>
        <vt:lpwstr>_Toc364777896</vt:lpwstr>
      </vt:variant>
      <vt:variant>
        <vt:i4>1572920</vt:i4>
      </vt:variant>
      <vt:variant>
        <vt:i4>950</vt:i4>
      </vt:variant>
      <vt:variant>
        <vt:i4>0</vt:i4>
      </vt:variant>
      <vt:variant>
        <vt:i4>5</vt:i4>
      </vt:variant>
      <vt:variant>
        <vt:lpwstr/>
      </vt:variant>
      <vt:variant>
        <vt:lpwstr>_Toc364777895</vt:lpwstr>
      </vt:variant>
      <vt:variant>
        <vt:i4>1572920</vt:i4>
      </vt:variant>
      <vt:variant>
        <vt:i4>944</vt:i4>
      </vt:variant>
      <vt:variant>
        <vt:i4>0</vt:i4>
      </vt:variant>
      <vt:variant>
        <vt:i4>5</vt:i4>
      </vt:variant>
      <vt:variant>
        <vt:lpwstr/>
      </vt:variant>
      <vt:variant>
        <vt:lpwstr>_Toc364777894</vt:lpwstr>
      </vt:variant>
      <vt:variant>
        <vt:i4>1572920</vt:i4>
      </vt:variant>
      <vt:variant>
        <vt:i4>938</vt:i4>
      </vt:variant>
      <vt:variant>
        <vt:i4>0</vt:i4>
      </vt:variant>
      <vt:variant>
        <vt:i4>5</vt:i4>
      </vt:variant>
      <vt:variant>
        <vt:lpwstr/>
      </vt:variant>
      <vt:variant>
        <vt:lpwstr>_Toc364777893</vt:lpwstr>
      </vt:variant>
      <vt:variant>
        <vt:i4>1572920</vt:i4>
      </vt:variant>
      <vt:variant>
        <vt:i4>932</vt:i4>
      </vt:variant>
      <vt:variant>
        <vt:i4>0</vt:i4>
      </vt:variant>
      <vt:variant>
        <vt:i4>5</vt:i4>
      </vt:variant>
      <vt:variant>
        <vt:lpwstr/>
      </vt:variant>
      <vt:variant>
        <vt:lpwstr>_Toc364777892</vt:lpwstr>
      </vt:variant>
      <vt:variant>
        <vt:i4>1572920</vt:i4>
      </vt:variant>
      <vt:variant>
        <vt:i4>926</vt:i4>
      </vt:variant>
      <vt:variant>
        <vt:i4>0</vt:i4>
      </vt:variant>
      <vt:variant>
        <vt:i4>5</vt:i4>
      </vt:variant>
      <vt:variant>
        <vt:lpwstr/>
      </vt:variant>
      <vt:variant>
        <vt:lpwstr>_Toc364777891</vt:lpwstr>
      </vt:variant>
      <vt:variant>
        <vt:i4>1572920</vt:i4>
      </vt:variant>
      <vt:variant>
        <vt:i4>920</vt:i4>
      </vt:variant>
      <vt:variant>
        <vt:i4>0</vt:i4>
      </vt:variant>
      <vt:variant>
        <vt:i4>5</vt:i4>
      </vt:variant>
      <vt:variant>
        <vt:lpwstr/>
      </vt:variant>
      <vt:variant>
        <vt:lpwstr>_Toc364777890</vt:lpwstr>
      </vt:variant>
      <vt:variant>
        <vt:i4>1638456</vt:i4>
      </vt:variant>
      <vt:variant>
        <vt:i4>914</vt:i4>
      </vt:variant>
      <vt:variant>
        <vt:i4>0</vt:i4>
      </vt:variant>
      <vt:variant>
        <vt:i4>5</vt:i4>
      </vt:variant>
      <vt:variant>
        <vt:lpwstr/>
      </vt:variant>
      <vt:variant>
        <vt:lpwstr>_Toc364777889</vt:lpwstr>
      </vt:variant>
      <vt:variant>
        <vt:i4>1638456</vt:i4>
      </vt:variant>
      <vt:variant>
        <vt:i4>908</vt:i4>
      </vt:variant>
      <vt:variant>
        <vt:i4>0</vt:i4>
      </vt:variant>
      <vt:variant>
        <vt:i4>5</vt:i4>
      </vt:variant>
      <vt:variant>
        <vt:lpwstr/>
      </vt:variant>
      <vt:variant>
        <vt:lpwstr>_Toc364777888</vt:lpwstr>
      </vt:variant>
      <vt:variant>
        <vt:i4>1638456</vt:i4>
      </vt:variant>
      <vt:variant>
        <vt:i4>902</vt:i4>
      </vt:variant>
      <vt:variant>
        <vt:i4>0</vt:i4>
      </vt:variant>
      <vt:variant>
        <vt:i4>5</vt:i4>
      </vt:variant>
      <vt:variant>
        <vt:lpwstr/>
      </vt:variant>
      <vt:variant>
        <vt:lpwstr>_Toc364777887</vt:lpwstr>
      </vt:variant>
      <vt:variant>
        <vt:i4>1638456</vt:i4>
      </vt:variant>
      <vt:variant>
        <vt:i4>896</vt:i4>
      </vt:variant>
      <vt:variant>
        <vt:i4>0</vt:i4>
      </vt:variant>
      <vt:variant>
        <vt:i4>5</vt:i4>
      </vt:variant>
      <vt:variant>
        <vt:lpwstr/>
      </vt:variant>
      <vt:variant>
        <vt:lpwstr>_Toc364777886</vt:lpwstr>
      </vt:variant>
      <vt:variant>
        <vt:i4>1638456</vt:i4>
      </vt:variant>
      <vt:variant>
        <vt:i4>890</vt:i4>
      </vt:variant>
      <vt:variant>
        <vt:i4>0</vt:i4>
      </vt:variant>
      <vt:variant>
        <vt:i4>5</vt:i4>
      </vt:variant>
      <vt:variant>
        <vt:lpwstr/>
      </vt:variant>
      <vt:variant>
        <vt:lpwstr>_Toc364777885</vt:lpwstr>
      </vt:variant>
      <vt:variant>
        <vt:i4>1638456</vt:i4>
      </vt:variant>
      <vt:variant>
        <vt:i4>884</vt:i4>
      </vt:variant>
      <vt:variant>
        <vt:i4>0</vt:i4>
      </vt:variant>
      <vt:variant>
        <vt:i4>5</vt:i4>
      </vt:variant>
      <vt:variant>
        <vt:lpwstr/>
      </vt:variant>
      <vt:variant>
        <vt:lpwstr>_Toc364777884</vt:lpwstr>
      </vt:variant>
      <vt:variant>
        <vt:i4>1638456</vt:i4>
      </vt:variant>
      <vt:variant>
        <vt:i4>878</vt:i4>
      </vt:variant>
      <vt:variant>
        <vt:i4>0</vt:i4>
      </vt:variant>
      <vt:variant>
        <vt:i4>5</vt:i4>
      </vt:variant>
      <vt:variant>
        <vt:lpwstr/>
      </vt:variant>
      <vt:variant>
        <vt:lpwstr>_Toc364777883</vt:lpwstr>
      </vt:variant>
      <vt:variant>
        <vt:i4>1638456</vt:i4>
      </vt:variant>
      <vt:variant>
        <vt:i4>872</vt:i4>
      </vt:variant>
      <vt:variant>
        <vt:i4>0</vt:i4>
      </vt:variant>
      <vt:variant>
        <vt:i4>5</vt:i4>
      </vt:variant>
      <vt:variant>
        <vt:lpwstr/>
      </vt:variant>
      <vt:variant>
        <vt:lpwstr>_Toc364777882</vt:lpwstr>
      </vt:variant>
      <vt:variant>
        <vt:i4>1638456</vt:i4>
      </vt:variant>
      <vt:variant>
        <vt:i4>866</vt:i4>
      </vt:variant>
      <vt:variant>
        <vt:i4>0</vt:i4>
      </vt:variant>
      <vt:variant>
        <vt:i4>5</vt:i4>
      </vt:variant>
      <vt:variant>
        <vt:lpwstr/>
      </vt:variant>
      <vt:variant>
        <vt:lpwstr>_Toc364777881</vt:lpwstr>
      </vt:variant>
      <vt:variant>
        <vt:i4>1638456</vt:i4>
      </vt:variant>
      <vt:variant>
        <vt:i4>860</vt:i4>
      </vt:variant>
      <vt:variant>
        <vt:i4>0</vt:i4>
      </vt:variant>
      <vt:variant>
        <vt:i4>5</vt:i4>
      </vt:variant>
      <vt:variant>
        <vt:lpwstr/>
      </vt:variant>
      <vt:variant>
        <vt:lpwstr>_Toc364777880</vt:lpwstr>
      </vt:variant>
      <vt:variant>
        <vt:i4>1441848</vt:i4>
      </vt:variant>
      <vt:variant>
        <vt:i4>854</vt:i4>
      </vt:variant>
      <vt:variant>
        <vt:i4>0</vt:i4>
      </vt:variant>
      <vt:variant>
        <vt:i4>5</vt:i4>
      </vt:variant>
      <vt:variant>
        <vt:lpwstr/>
      </vt:variant>
      <vt:variant>
        <vt:lpwstr>_Toc364777879</vt:lpwstr>
      </vt:variant>
      <vt:variant>
        <vt:i4>1441848</vt:i4>
      </vt:variant>
      <vt:variant>
        <vt:i4>848</vt:i4>
      </vt:variant>
      <vt:variant>
        <vt:i4>0</vt:i4>
      </vt:variant>
      <vt:variant>
        <vt:i4>5</vt:i4>
      </vt:variant>
      <vt:variant>
        <vt:lpwstr/>
      </vt:variant>
      <vt:variant>
        <vt:lpwstr>_Toc364777878</vt:lpwstr>
      </vt:variant>
      <vt:variant>
        <vt:i4>1441848</vt:i4>
      </vt:variant>
      <vt:variant>
        <vt:i4>842</vt:i4>
      </vt:variant>
      <vt:variant>
        <vt:i4>0</vt:i4>
      </vt:variant>
      <vt:variant>
        <vt:i4>5</vt:i4>
      </vt:variant>
      <vt:variant>
        <vt:lpwstr/>
      </vt:variant>
      <vt:variant>
        <vt:lpwstr>_Toc364777877</vt:lpwstr>
      </vt:variant>
      <vt:variant>
        <vt:i4>1441848</vt:i4>
      </vt:variant>
      <vt:variant>
        <vt:i4>836</vt:i4>
      </vt:variant>
      <vt:variant>
        <vt:i4>0</vt:i4>
      </vt:variant>
      <vt:variant>
        <vt:i4>5</vt:i4>
      </vt:variant>
      <vt:variant>
        <vt:lpwstr/>
      </vt:variant>
      <vt:variant>
        <vt:lpwstr>_Toc364777876</vt:lpwstr>
      </vt:variant>
      <vt:variant>
        <vt:i4>1441848</vt:i4>
      </vt:variant>
      <vt:variant>
        <vt:i4>830</vt:i4>
      </vt:variant>
      <vt:variant>
        <vt:i4>0</vt:i4>
      </vt:variant>
      <vt:variant>
        <vt:i4>5</vt:i4>
      </vt:variant>
      <vt:variant>
        <vt:lpwstr/>
      </vt:variant>
      <vt:variant>
        <vt:lpwstr>_Toc364777875</vt:lpwstr>
      </vt:variant>
      <vt:variant>
        <vt:i4>1441848</vt:i4>
      </vt:variant>
      <vt:variant>
        <vt:i4>824</vt:i4>
      </vt:variant>
      <vt:variant>
        <vt:i4>0</vt:i4>
      </vt:variant>
      <vt:variant>
        <vt:i4>5</vt:i4>
      </vt:variant>
      <vt:variant>
        <vt:lpwstr/>
      </vt:variant>
      <vt:variant>
        <vt:lpwstr>_Toc364777874</vt:lpwstr>
      </vt:variant>
      <vt:variant>
        <vt:i4>1441848</vt:i4>
      </vt:variant>
      <vt:variant>
        <vt:i4>818</vt:i4>
      </vt:variant>
      <vt:variant>
        <vt:i4>0</vt:i4>
      </vt:variant>
      <vt:variant>
        <vt:i4>5</vt:i4>
      </vt:variant>
      <vt:variant>
        <vt:lpwstr/>
      </vt:variant>
      <vt:variant>
        <vt:lpwstr>_Toc364777873</vt:lpwstr>
      </vt:variant>
      <vt:variant>
        <vt:i4>1441848</vt:i4>
      </vt:variant>
      <vt:variant>
        <vt:i4>812</vt:i4>
      </vt:variant>
      <vt:variant>
        <vt:i4>0</vt:i4>
      </vt:variant>
      <vt:variant>
        <vt:i4>5</vt:i4>
      </vt:variant>
      <vt:variant>
        <vt:lpwstr/>
      </vt:variant>
      <vt:variant>
        <vt:lpwstr>_Toc364777872</vt:lpwstr>
      </vt:variant>
      <vt:variant>
        <vt:i4>1441848</vt:i4>
      </vt:variant>
      <vt:variant>
        <vt:i4>806</vt:i4>
      </vt:variant>
      <vt:variant>
        <vt:i4>0</vt:i4>
      </vt:variant>
      <vt:variant>
        <vt:i4>5</vt:i4>
      </vt:variant>
      <vt:variant>
        <vt:lpwstr/>
      </vt:variant>
      <vt:variant>
        <vt:lpwstr>_Toc364777871</vt:lpwstr>
      </vt:variant>
      <vt:variant>
        <vt:i4>1441848</vt:i4>
      </vt:variant>
      <vt:variant>
        <vt:i4>800</vt:i4>
      </vt:variant>
      <vt:variant>
        <vt:i4>0</vt:i4>
      </vt:variant>
      <vt:variant>
        <vt:i4>5</vt:i4>
      </vt:variant>
      <vt:variant>
        <vt:lpwstr/>
      </vt:variant>
      <vt:variant>
        <vt:lpwstr>_Toc364777870</vt:lpwstr>
      </vt:variant>
      <vt:variant>
        <vt:i4>1507384</vt:i4>
      </vt:variant>
      <vt:variant>
        <vt:i4>794</vt:i4>
      </vt:variant>
      <vt:variant>
        <vt:i4>0</vt:i4>
      </vt:variant>
      <vt:variant>
        <vt:i4>5</vt:i4>
      </vt:variant>
      <vt:variant>
        <vt:lpwstr/>
      </vt:variant>
      <vt:variant>
        <vt:lpwstr>_Toc364777869</vt:lpwstr>
      </vt:variant>
      <vt:variant>
        <vt:i4>1507384</vt:i4>
      </vt:variant>
      <vt:variant>
        <vt:i4>788</vt:i4>
      </vt:variant>
      <vt:variant>
        <vt:i4>0</vt:i4>
      </vt:variant>
      <vt:variant>
        <vt:i4>5</vt:i4>
      </vt:variant>
      <vt:variant>
        <vt:lpwstr/>
      </vt:variant>
      <vt:variant>
        <vt:lpwstr>_Toc364777868</vt:lpwstr>
      </vt:variant>
      <vt:variant>
        <vt:i4>1507384</vt:i4>
      </vt:variant>
      <vt:variant>
        <vt:i4>782</vt:i4>
      </vt:variant>
      <vt:variant>
        <vt:i4>0</vt:i4>
      </vt:variant>
      <vt:variant>
        <vt:i4>5</vt:i4>
      </vt:variant>
      <vt:variant>
        <vt:lpwstr/>
      </vt:variant>
      <vt:variant>
        <vt:lpwstr>_Toc364777867</vt:lpwstr>
      </vt:variant>
      <vt:variant>
        <vt:i4>1507384</vt:i4>
      </vt:variant>
      <vt:variant>
        <vt:i4>776</vt:i4>
      </vt:variant>
      <vt:variant>
        <vt:i4>0</vt:i4>
      </vt:variant>
      <vt:variant>
        <vt:i4>5</vt:i4>
      </vt:variant>
      <vt:variant>
        <vt:lpwstr/>
      </vt:variant>
      <vt:variant>
        <vt:lpwstr>_Toc364777866</vt:lpwstr>
      </vt:variant>
      <vt:variant>
        <vt:i4>1507384</vt:i4>
      </vt:variant>
      <vt:variant>
        <vt:i4>770</vt:i4>
      </vt:variant>
      <vt:variant>
        <vt:i4>0</vt:i4>
      </vt:variant>
      <vt:variant>
        <vt:i4>5</vt:i4>
      </vt:variant>
      <vt:variant>
        <vt:lpwstr/>
      </vt:variant>
      <vt:variant>
        <vt:lpwstr>_Toc364777865</vt:lpwstr>
      </vt:variant>
      <vt:variant>
        <vt:i4>1507384</vt:i4>
      </vt:variant>
      <vt:variant>
        <vt:i4>764</vt:i4>
      </vt:variant>
      <vt:variant>
        <vt:i4>0</vt:i4>
      </vt:variant>
      <vt:variant>
        <vt:i4>5</vt:i4>
      </vt:variant>
      <vt:variant>
        <vt:lpwstr/>
      </vt:variant>
      <vt:variant>
        <vt:lpwstr>_Toc364777864</vt:lpwstr>
      </vt:variant>
      <vt:variant>
        <vt:i4>1507384</vt:i4>
      </vt:variant>
      <vt:variant>
        <vt:i4>758</vt:i4>
      </vt:variant>
      <vt:variant>
        <vt:i4>0</vt:i4>
      </vt:variant>
      <vt:variant>
        <vt:i4>5</vt:i4>
      </vt:variant>
      <vt:variant>
        <vt:lpwstr/>
      </vt:variant>
      <vt:variant>
        <vt:lpwstr>_Toc364777862</vt:lpwstr>
      </vt:variant>
      <vt:variant>
        <vt:i4>1507384</vt:i4>
      </vt:variant>
      <vt:variant>
        <vt:i4>752</vt:i4>
      </vt:variant>
      <vt:variant>
        <vt:i4>0</vt:i4>
      </vt:variant>
      <vt:variant>
        <vt:i4>5</vt:i4>
      </vt:variant>
      <vt:variant>
        <vt:lpwstr/>
      </vt:variant>
      <vt:variant>
        <vt:lpwstr>_Toc364777861</vt:lpwstr>
      </vt:variant>
      <vt:variant>
        <vt:i4>1507384</vt:i4>
      </vt:variant>
      <vt:variant>
        <vt:i4>746</vt:i4>
      </vt:variant>
      <vt:variant>
        <vt:i4>0</vt:i4>
      </vt:variant>
      <vt:variant>
        <vt:i4>5</vt:i4>
      </vt:variant>
      <vt:variant>
        <vt:lpwstr/>
      </vt:variant>
      <vt:variant>
        <vt:lpwstr>_Toc364777860</vt:lpwstr>
      </vt:variant>
      <vt:variant>
        <vt:i4>1310776</vt:i4>
      </vt:variant>
      <vt:variant>
        <vt:i4>740</vt:i4>
      </vt:variant>
      <vt:variant>
        <vt:i4>0</vt:i4>
      </vt:variant>
      <vt:variant>
        <vt:i4>5</vt:i4>
      </vt:variant>
      <vt:variant>
        <vt:lpwstr/>
      </vt:variant>
      <vt:variant>
        <vt:lpwstr>_Toc364777859</vt:lpwstr>
      </vt:variant>
      <vt:variant>
        <vt:i4>1310776</vt:i4>
      </vt:variant>
      <vt:variant>
        <vt:i4>734</vt:i4>
      </vt:variant>
      <vt:variant>
        <vt:i4>0</vt:i4>
      </vt:variant>
      <vt:variant>
        <vt:i4>5</vt:i4>
      </vt:variant>
      <vt:variant>
        <vt:lpwstr/>
      </vt:variant>
      <vt:variant>
        <vt:lpwstr>_Toc364777858</vt:lpwstr>
      </vt:variant>
      <vt:variant>
        <vt:i4>1310776</vt:i4>
      </vt:variant>
      <vt:variant>
        <vt:i4>728</vt:i4>
      </vt:variant>
      <vt:variant>
        <vt:i4>0</vt:i4>
      </vt:variant>
      <vt:variant>
        <vt:i4>5</vt:i4>
      </vt:variant>
      <vt:variant>
        <vt:lpwstr/>
      </vt:variant>
      <vt:variant>
        <vt:lpwstr>_Toc364777857</vt:lpwstr>
      </vt:variant>
      <vt:variant>
        <vt:i4>1310776</vt:i4>
      </vt:variant>
      <vt:variant>
        <vt:i4>722</vt:i4>
      </vt:variant>
      <vt:variant>
        <vt:i4>0</vt:i4>
      </vt:variant>
      <vt:variant>
        <vt:i4>5</vt:i4>
      </vt:variant>
      <vt:variant>
        <vt:lpwstr/>
      </vt:variant>
      <vt:variant>
        <vt:lpwstr>_Toc364777856</vt:lpwstr>
      </vt:variant>
      <vt:variant>
        <vt:i4>1310776</vt:i4>
      </vt:variant>
      <vt:variant>
        <vt:i4>716</vt:i4>
      </vt:variant>
      <vt:variant>
        <vt:i4>0</vt:i4>
      </vt:variant>
      <vt:variant>
        <vt:i4>5</vt:i4>
      </vt:variant>
      <vt:variant>
        <vt:lpwstr/>
      </vt:variant>
      <vt:variant>
        <vt:lpwstr>_Toc364777855</vt:lpwstr>
      </vt:variant>
      <vt:variant>
        <vt:i4>1310776</vt:i4>
      </vt:variant>
      <vt:variant>
        <vt:i4>710</vt:i4>
      </vt:variant>
      <vt:variant>
        <vt:i4>0</vt:i4>
      </vt:variant>
      <vt:variant>
        <vt:i4>5</vt:i4>
      </vt:variant>
      <vt:variant>
        <vt:lpwstr/>
      </vt:variant>
      <vt:variant>
        <vt:lpwstr>_Toc364777854</vt:lpwstr>
      </vt:variant>
      <vt:variant>
        <vt:i4>1310776</vt:i4>
      </vt:variant>
      <vt:variant>
        <vt:i4>704</vt:i4>
      </vt:variant>
      <vt:variant>
        <vt:i4>0</vt:i4>
      </vt:variant>
      <vt:variant>
        <vt:i4>5</vt:i4>
      </vt:variant>
      <vt:variant>
        <vt:lpwstr/>
      </vt:variant>
      <vt:variant>
        <vt:lpwstr>_Toc364777853</vt:lpwstr>
      </vt:variant>
      <vt:variant>
        <vt:i4>1310776</vt:i4>
      </vt:variant>
      <vt:variant>
        <vt:i4>698</vt:i4>
      </vt:variant>
      <vt:variant>
        <vt:i4>0</vt:i4>
      </vt:variant>
      <vt:variant>
        <vt:i4>5</vt:i4>
      </vt:variant>
      <vt:variant>
        <vt:lpwstr/>
      </vt:variant>
      <vt:variant>
        <vt:lpwstr>_Toc364777852</vt:lpwstr>
      </vt:variant>
      <vt:variant>
        <vt:i4>1310776</vt:i4>
      </vt:variant>
      <vt:variant>
        <vt:i4>692</vt:i4>
      </vt:variant>
      <vt:variant>
        <vt:i4>0</vt:i4>
      </vt:variant>
      <vt:variant>
        <vt:i4>5</vt:i4>
      </vt:variant>
      <vt:variant>
        <vt:lpwstr/>
      </vt:variant>
      <vt:variant>
        <vt:lpwstr>_Toc364777851</vt:lpwstr>
      </vt:variant>
      <vt:variant>
        <vt:i4>1310776</vt:i4>
      </vt:variant>
      <vt:variant>
        <vt:i4>686</vt:i4>
      </vt:variant>
      <vt:variant>
        <vt:i4>0</vt:i4>
      </vt:variant>
      <vt:variant>
        <vt:i4>5</vt:i4>
      </vt:variant>
      <vt:variant>
        <vt:lpwstr/>
      </vt:variant>
      <vt:variant>
        <vt:lpwstr>_Toc364777850</vt:lpwstr>
      </vt:variant>
      <vt:variant>
        <vt:i4>1376312</vt:i4>
      </vt:variant>
      <vt:variant>
        <vt:i4>680</vt:i4>
      </vt:variant>
      <vt:variant>
        <vt:i4>0</vt:i4>
      </vt:variant>
      <vt:variant>
        <vt:i4>5</vt:i4>
      </vt:variant>
      <vt:variant>
        <vt:lpwstr/>
      </vt:variant>
      <vt:variant>
        <vt:lpwstr>_Toc364777849</vt:lpwstr>
      </vt:variant>
      <vt:variant>
        <vt:i4>1376312</vt:i4>
      </vt:variant>
      <vt:variant>
        <vt:i4>674</vt:i4>
      </vt:variant>
      <vt:variant>
        <vt:i4>0</vt:i4>
      </vt:variant>
      <vt:variant>
        <vt:i4>5</vt:i4>
      </vt:variant>
      <vt:variant>
        <vt:lpwstr/>
      </vt:variant>
      <vt:variant>
        <vt:lpwstr>_Toc364777848</vt:lpwstr>
      </vt:variant>
      <vt:variant>
        <vt:i4>1376312</vt:i4>
      </vt:variant>
      <vt:variant>
        <vt:i4>668</vt:i4>
      </vt:variant>
      <vt:variant>
        <vt:i4>0</vt:i4>
      </vt:variant>
      <vt:variant>
        <vt:i4>5</vt:i4>
      </vt:variant>
      <vt:variant>
        <vt:lpwstr/>
      </vt:variant>
      <vt:variant>
        <vt:lpwstr>_Toc364777847</vt:lpwstr>
      </vt:variant>
      <vt:variant>
        <vt:i4>1376312</vt:i4>
      </vt:variant>
      <vt:variant>
        <vt:i4>662</vt:i4>
      </vt:variant>
      <vt:variant>
        <vt:i4>0</vt:i4>
      </vt:variant>
      <vt:variant>
        <vt:i4>5</vt:i4>
      </vt:variant>
      <vt:variant>
        <vt:lpwstr/>
      </vt:variant>
      <vt:variant>
        <vt:lpwstr>_Toc364777846</vt:lpwstr>
      </vt:variant>
      <vt:variant>
        <vt:i4>1376312</vt:i4>
      </vt:variant>
      <vt:variant>
        <vt:i4>656</vt:i4>
      </vt:variant>
      <vt:variant>
        <vt:i4>0</vt:i4>
      </vt:variant>
      <vt:variant>
        <vt:i4>5</vt:i4>
      </vt:variant>
      <vt:variant>
        <vt:lpwstr/>
      </vt:variant>
      <vt:variant>
        <vt:lpwstr>_Toc364777845</vt:lpwstr>
      </vt:variant>
      <vt:variant>
        <vt:i4>1376312</vt:i4>
      </vt:variant>
      <vt:variant>
        <vt:i4>650</vt:i4>
      </vt:variant>
      <vt:variant>
        <vt:i4>0</vt:i4>
      </vt:variant>
      <vt:variant>
        <vt:i4>5</vt:i4>
      </vt:variant>
      <vt:variant>
        <vt:lpwstr/>
      </vt:variant>
      <vt:variant>
        <vt:lpwstr>_Toc364777844</vt:lpwstr>
      </vt:variant>
      <vt:variant>
        <vt:i4>1376312</vt:i4>
      </vt:variant>
      <vt:variant>
        <vt:i4>644</vt:i4>
      </vt:variant>
      <vt:variant>
        <vt:i4>0</vt:i4>
      </vt:variant>
      <vt:variant>
        <vt:i4>5</vt:i4>
      </vt:variant>
      <vt:variant>
        <vt:lpwstr/>
      </vt:variant>
      <vt:variant>
        <vt:lpwstr>_Toc364777843</vt:lpwstr>
      </vt:variant>
      <vt:variant>
        <vt:i4>1376312</vt:i4>
      </vt:variant>
      <vt:variant>
        <vt:i4>638</vt:i4>
      </vt:variant>
      <vt:variant>
        <vt:i4>0</vt:i4>
      </vt:variant>
      <vt:variant>
        <vt:i4>5</vt:i4>
      </vt:variant>
      <vt:variant>
        <vt:lpwstr/>
      </vt:variant>
      <vt:variant>
        <vt:lpwstr>_Toc364777842</vt:lpwstr>
      </vt:variant>
      <vt:variant>
        <vt:i4>1376312</vt:i4>
      </vt:variant>
      <vt:variant>
        <vt:i4>632</vt:i4>
      </vt:variant>
      <vt:variant>
        <vt:i4>0</vt:i4>
      </vt:variant>
      <vt:variant>
        <vt:i4>5</vt:i4>
      </vt:variant>
      <vt:variant>
        <vt:lpwstr/>
      </vt:variant>
      <vt:variant>
        <vt:lpwstr>_Toc364777841</vt:lpwstr>
      </vt:variant>
      <vt:variant>
        <vt:i4>1376312</vt:i4>
      </vt:variant>
      <vt:variant>
        <vt:i4>626</vt:i4>
      </vt:variant>
      <vt:variant>
        <vt:i4>0</vt:i4>
      </vt:variant>
      <vt:variant>
        <vt:i4>5</vt:i4>
      </vt:variant>
      <vt:variant>
        <vt:lpwstr/>
      </vt:variant>
      <vt:variant>
        <vt:lpwstr>_Toc364777840</vt:lpwstr>
      </vt:variant>
      <vt:variant>
        <vt:i4>1179704</vt:i4>
      </vt:variant>
      <vt:variant>
        <vt:i4>620</vt:i4>
      </vt:variant>
      <vt:variant>
        <vt:i4>0</vt:i4>
      </vt:variant>
      <vt:variant>
        <vt:i4>5</vt:i4>
      </vt:variant>
      <vt:variant>
        <vt:lpwstr/>
      </vt:variant>
      <vt:variant>
        <vt:lpwstr>_Toc364777839</vt:lpwstr>
      </vt:variant>
      <vt:variant>
        <vt:i4>1179704</vt:i4>
      </vt:variant>
      <vt:variant>
        <vt:i4>614</vt:i4>
      </vt:variant>
      <vt:variant>
        <vt:i4>0</vt:i4>
      </vt:variant>
      <vt:variant>
        <vt:i4>5</vt:i4>
      </vt:variant>
      <vt:variant>
        <vt:lpwstr/>
      </vt:variant>
      <vt:variant>
        <vt:lpwstr>_Toc364777838</vt:lpwstr>
      </vt:variant>
      <vt:variant>
        <vt:i4>1179704</vt:i4>
      </vt:variant>
      <vt:variant>
        <vt:i4>608</vt:i4>
      </vt:variant>
      <vt:variant>
        <vt:i4>0</vt:i4>
      </vt:variant>
      <vt:variant>
        <vt:i4>5</vt:i4>
      </vt:variant>
      <vt:variant>
        <vt:lpwstr/>
      </vt:variant>
      <vt:variant>
        <vt:lpwstr>_Toc364777837</vt:lpwstr>
      </vt:variant>
      <vt:variant>
        <vt:i4>1179704</vt:i4>
      </vt:variant>
      <vt:variant>
        <vt:i4>602</vt:i4>
      </vt:variant>
      <vt:variant>
        <vt:i4>0</vt:i4>
      </vt:variant>
      <vt:variant>
        <vt:i4>5</vt:i4>
      </vt:variant>
      <vt:variant>
        <vt:lpwstr/>
      </vt:variant>
      <vt:variant>
        <vt:lpwstr>_Toc364777836</vt:lpwstr>
      </vt:variant>
      <vt:variant>
        <vt:i4>1179704</vt:i4>
      </vt:variant>
      <vt:variant>
        <vt:i4>596</vt:i4>
      </vt:variant>
      <vt:variant>
        <vt:i4>0</vt:i4>
      </vt:variant>
      <vt:variant>
        <vt:i4>5</vt:i4>
      </vt:variant>
      <vt:variant>
        <vt:lpwstr/>
      </vt:variant>
      <vt:variant>
        <vt:lpwstr>_Toc364777835</vt:lpwstr>
      </vt:variant>
      <vt:variant>
        <vt:i4>1179704</vt:i4>
      </vt:variant>
      <vt:variant>
        <vt:i4>590</vt:i4>
      </vt:variant>
      <vt:variant>
        <vt:i4>0</vt:i4>
      </vt:variant>
      <vt:variant>
        <vt:i4>5</vt:i4>
      </vt:variant>
      <vt:variant>
        <vt:lpwstr/>
      </vt:variant>
      <vt:variant>
        <vt:lpwstr>_Toc364777834</vt:lpwstr>
      </vt:variant>
      <vt:variant>
        <vt:i4>1179704</vt:i4>
      </vt:variant>
      <vt:variant>
        <vt:i4>584</vt:i4>
      </vt:variant>
      <vt:variant>
        <vt:i4>0</vt:i4>
      </vt:variant>
      <vt:variant>
        <vt:i4>5</vt:i4>
      </vt:variant>
      <vt:variant>
        <vt:lpwstr/>
      </vt:variant>
      <vt:variant>
        <vt:lpwstr>_Toc364777833</vt:lpwstr>
      </vt:variant>
      <vt:variant>
        <vt:i4>1179704</vt:i4>
      </vt:variant>
      <vt:variant>
        <vt:i4>578</vt:i4>
      </vt:variant>
      <vt:variant>
        <vt:i4>0</vt:i4>
      </vt:variant>
      <vt:variant>
        <vt:i4>5</vt:i4>
      </vt:variant>
      <vt:variant>
        <vt:lpwstr/>
      </vt:variant>
      <vt:variant>
        <vt:lpwstr>_Toc364777832</vt:lpwstr>
      </vt:variant>
      <vt:variant>
        <vt:i4>1179704</vt:i4>
      </vt:variant>
      <vt:variant>
        <vt:i4>572</vt:i4>
      </vt:variant>
      <vt:variant>
        <vt:i4>0</vt:i4>
      </vt:variant>
      <vt:variant>
        <vt:i4>5</vt:i4>
      </vt:variant>
      <vt:variant>
        <vt:lpwstr/>
      </vt:variant>
      <vt:variant>
        <vt:lpwstr>_Toc364777831</vt:lpwstr>
      </vt:variant>
      <vt:variant>
        <vt:i4>1179704</vt:i4>
      </vt:variant>
      <vt:variant>
        <vt:i4>566</vt:i4>
      </vt:variant>
      <vt:variant>
        <vt:i4>0</vt:i4>
      </vt:variant>
      <vt:variant>
        <vt:i4>5</vt:i4>
      </vt:variant>
      <vt:variant>
        <vt:lpwstr/>
      </vt:variant>
      <vt:variant>
        <vt:lpwstr>_Toc364777830</vt:lpwstr>
      </vt:variant>
      <vt:variant>
        <vt:i4>1245240</vt:i4>
      </vt:variant>
      <vt:variant>
        <vt:i4>560</vt:i4>
      </vt:variant>
      <vt:variant>
        <vt:i4>0</vt:i4>
      </vt:variant>
      <vt:variant>
        <vt:i4>5</vt:i4>
      </vt:variant>
      <vt:variant>
        <vt:lpwstr/>
      </vt:variant>
      <vt:variant>
        <vt:lpwstr>_Toc364777829</vt:lpwstr>
      </vt:variant>
      <vt:variant>
        <vt:i4>1245240</vt:i4>
      </vt:variant>
      <vt:variant>
        <vt:i4>554</vt:i4>
      </vt:variant>
      <vt:variant>
        <vt:i4>0</vt:i4>
      </vt:variant>
      <vt:variant>
        <vt:i4>5</vt:i4>
      </vt:variant>
      <vt:variant>
        <vt:lpwstr/>
      </vt:variant>
      <vt:variant>
        <vt:lpwstr>_Toc364777828</vt:lpwstr>
      </vt:variant>
      <vt:variant>
        <vt:i4>1245240</vt:i4>
      </vt:variant>
      <vt:variant>
        <vt:i4>548</vt:i4>
      </vt:variant>
      <vt:variant>
        <vt:i4>0</vt:i4>
      </vt:variant>
      <vt:variant>
        <vt:i4>5</vt:i4>
      </vt:variant>
      <vt:variant>
        <vt:lpwstr/>
      </vt:variant>
      <vt:variant>
        <vt:lpwstr>_Toc364777827</vt:lpwstr>
      </vt:variant>
      <vt:variant>
        <vt:i4>1245240</vt:i4>
      </vt:variant>
      <vt:variant>
        <vt:i4>542</vt:i4>
      </vt:variant>
      <vt:variant>
        <vt:i4>0</vt:i4>
      </vt:variant>
      <vt:variant>
        <vt:i4>5</vt:i4>
      </vt:variant>
      <vt:variant>
        <vt:lpwstr/>
      </vt:variant>
      <vt:variant>
        <vt:lpwstr>_Toc364777826</vt:lpwstr>
      </vt:variant>
      <vt:variant>
        <vt:i4>1245240</vt:i4>
      </vt:variant>
      <vt:variant>
        <vt:i4>536</vt:i4>
      </vt:variant>
      <vt:variant>
        <vt:i4>0</vt:i4>
      </vt:variant>
      <vt:variant>
        <vt:i4>5</vt:i4>
      </vt:variant>
      <vt:variant>
        <vt:lpwstr/>
      </vt:variant>
      <vt:variant>
        <vt:lpwstr>_Toc364777825</vt:lpwstr>
      </vt:variant>
      <vt:variant>
        <vt:i4>1245240</vt:i4>
      </vt:variant>
      <vt:variant>
        <vt:i4>530</vt:i4>
      </vt:variant>
      <vt:variant>
        <vt:i4>0</vt:i4>
      </vt:variant>
      <vt:variant>
        <vt:i4>5</vt:i4>
      </vt:variant>
      <vt:variant>
        <vt:lpwstr/>
      </vt:variant>
      <vt:variant>
        <vt:lpwstr>_Toc364777824</vt:lpwstr>
      </vt:variant>
      <vt:variant>
        <vt:i4>1245240</vt:i4>
      </vt:variant>
      <vt:variant>
        <vt:i4>524</vt:i4>
      </vt:variant>
      <vt:variant>
        <vt:i4>0</vt:i4>
      </vt:variant>
      <vt:variant>
        <vt:i4>5</vt:i4>
      </vt:variant>
      <vt:variant>
        <vt:lpwstr/>
      </vt:variant>
      <vt:variant>
        <vt:lpwstr>_Toc364777823</vt:lpwstr>
      </vt:variant>
      <vt:variant>
        <vt:i4>1245240</vt:i4>
      </vt:variant>
      <vt:variant>
        <vt:i4>518</vt:i4>
      </vt:variant>
      <vt:variant>
        <vt:i4>0</vt:i4>
      </vt:variant>
      <vt:variant>
        <vt:i4>5</vt:i4>
      </vt:variant>
      <vt:variant>
        <vt:lpwstr/>
      </vt:variant>
      <vt:variant>
        <vt:lpwstr>_Toc364777821</vt:lpwstr>
      </vt:variant>
      <vt:variant>
        <vt:i4>1245240</vt:i4>
      </vt:variant>
      <vt:variant>
        <vt:i4>512</vt:i4>
      </vt:variant>
      <vt:variant>
        <vt:i4>0</vt:i4>
      </vt:variant>
      <vt:variant>
        <vt:i4>5</vt:i4>
      </vt:variant>
      <vt:variant>
        <vt:lpwstr/>
      </vt:variant>
      <vt:variant>
        <vt:lpwstr>_Toc364777820</vt:lpwstr>
      </vt:variant>
      <vt:variant>
        <vt:i4>1048632</vt:i4>
      </vt:variant>
      <vt:variant>
        <vt:i4>506</vt:i4>
      </vt:variant>
      <vt:variant>
        <vt:i4>0</vt:i4>
      </vt:variant>
      <vt:variant>
        <vt:i4>5</vt:i4>
      </vt:variant>
      <vt:variant>
        <vt:lpwstr/>
      </vt:variant>
      <vt:variant>
        <vt:lpwstr>_Toc364777819</vt:lpwstr>
      </vt:variant>
      <vt:variant>
        <vt:i4>1048632</vt:i4>
      </vt:variant>
      <vt:variant>
        <vt:i4>500</vt:i4>
      </vt:variant>
      <vt:variant>
        <vt:i4>0</vt:i4>
      </vt:variant>
      <vt:variant>
        <vt:i4>5</vt:i4>
      </vt:variant>
      <vt:variant>
        <vt:lpwstr/>
      </vt:variant>
      <vt:variant>
        <vt:lpwstr>_Toc364777818</vt:lpwstr>
      </vt:variant>
      <vt:variant>
        <vt:i4>1048632</vt:i4>
      </vt:variant>
      <vt:variant>
        <vt:i4>494</vt:i4>
      </vt:variant>
      <vt:variant>
        <vt:i4>0</vt:i4>
      </vt:variant>
      <vt:variant>
        <vt:i4>5</vt:i4>
      </vt:variant>
      <vt:variant>
        <vt:lpwstr/>
      </vt:variant>
      <vt:variant>
        <vt:lpwstr>_Toc364777817</vt:lpwstr>
      </vt:variant>
      <vt:variant>
        <vt:i4>1048632</vt:i4>
      </vt:variant>
      <vt:variant>
        <vt:i4>488</vt:i4>
      </vt:variant>
      <vt:variant>
        <vt:i4>0</vt:i4>
      </vt:variant>
      <vt:variant>
        <vt:i4>5</vt:i4>
      </vt:variant>
      <vt:variant>
        <vt:lpwstr/>
      </vt:variant>
      <vt:variant>
        <vt:lpwstr>_Toc364777816</vt:lpwstr>
      </vt:variant>
      <vt:variant>
        <vt:i4>1048632</vt:i4>
      </vt:variant>
      <vt:variant>
        <vt:i4>482</vt:i4>
      </vt:variant>
      <vt:variant>
        <vt:i4>0</vt:i4>
      </vt:variant>
      <vt:variant>
        <vt:i4>5</vt:i4>
      </vt:variant>
      <vt:variant>
        <vt:lpwstr/>
      </vt:variant>
      <vt:variant>
        <vt:lpwstr>_Toc364777815</vt:lpwstr>
      </vt:variant>
      <vt:variant>
        <vt:i4>1048632</vt:i4>
      </vt:variant>
      <vt:variant>
        <vt:i4>476</vt:i4>
      </vt:variant>
      <vt:variant>
        <vt:i4>0</vt:i4>
      </vt:variant>
      <vt:variant>
        <vt:i4>5</vt:i4>
      </vt:variant>
      <vt:variant>
        <vt:lpwstr/>
      </vt:variant>
      <vt:variant>
        <vt:lpwstr>_Toc364777814</vt:lpwstr>
      </vt:variant>
      <vt:variant>
        <vt:i4>1048632</vt:i4>
      </vt:variant>
      <vt:variant>
        <vt:i4>470</vt:i4>
      </vt:variant>
      <vt:variant>
        <vt:i4>0</vt:i4>
      </vt:variant>
      <vt:variant>
        <vt:i4>5</vt:i4>
      </vt:variant>
      <vt:variant>
        <vt:lpwstr/>
      </vt:variant>
      <vt:variant>
        <vt:lpwstr>_Toc364777813</vt:lpwstr>
      </vt:variant>
      <vt:variant>
        <vt:i4>1048632</vt:i4>
      </vt:variant>
      <vt:variant>
        <vt:i4>464</vt:i4>
      </vt:variant>
      <vt:variant>
        <vt:i4>0</vt:i4>
      </vt:variant>
      <vt:variant>
        <vt:i4>5</vt:i4>
      </vt:variant>
      <vt:variant>
        <vt:lpwstr/>
      </vt:variant>
      <vt:variant>
        <vt:lpwstr>_Toc364777812</vt:lpwstr>
      </vt:variant>
      <vt:variant>
        <vt:i4>1048632</vt:i4>
      </vt:variant>
      <vt:variant>
        <vt:i4>458</vt:i4>
      </vt:variant>
      <vt:variant>
        <vt:i4>0</vt:i4>
      </vt:variant>
      <vt:variant>
        <vt:i4>5</vt:i4>
      </vt:variant>
      <vt:variant>
        <vt:lpwstr/>
      </vt:variant>
      <vt:variant>
        <vt:lpwstr>_Toc364777811</vt:lpwstr>
      </vt:variant>
      <vt:variant>
        <vt:i4>1048632</vt:i4>
      </vt:variant>
      <vt:variant>
        <vt:i4>452</vt:i4>
      </vt:variant>
      <vt:variant>
        <vt:i4>0</vt:i4>
      </vt:variant>
      <vt:variant>
        <vt:i4>5</vt:i4>
      </vt:variant>
      <vt:variant>
        <vt:lpwstr/>
      </vt:variant>
      <vt:variant>
        <vt:lpwstr>_Toc364777810</vt:lpwstr>
      </vt:variant>
      <vt:variant>
        <vt:i4>1114168</vt:i4>
      </vt:variant>
      <vt:variant>
        <vt:i4>446</vt:i4>
      </vt:variant>
      <vt:variant>
        <vt:i4>0</vt:i4>
      </vt:variant>
      <vt:variant>
        <vt:i4>5</vt:i4>
      </vt:variant>
      <vt:variant>
        <vt:lpwstr/>
      </vt:variant>
      <vt:variant>
        <vt:lpwstr>_Toc364777809</vt:lpwstr>
      </vt:variant>
      <vt:variant>
        <vt:i4>1114168</vt:i4>
      </vt:variant>
      <vt:variant>
        <vt:i4>440</vt:i4>
      </vt:variant>
      <vt:variant>
        <vt:i4>0</vt:i4>
      </vt:variant>
      <vt:variant>
        <vt:i4>5</vt:i4>
      </vt:variant>
      <vt:variant>
        <vt:lpwstr/>
      </vt:variant>
      <vt:variant>
        <vt:lpwstr>_Toc364777808</vt:lpwstr>
      </vt:variant>
      <vt:variant>
        <vt:i4>1114168</vt:i4>
      </vt:variant>
      <vt:variant>
        <vt:i4>434</vt:i4>
      </vt:variant>
      <vt:variant>
        <vt:i4>0</vt:i4>
      </vt:variant>
      <vt:variant>
        <vt:i4>5</vt:i4>
      </vt:variant>
      <vt:variant>
        <vt:lpwstr/>
      </vt:variant>
      <vt:variant>
        <vt:lpwstr>_Toc364777807</vt:lpwstr>
      </vt:variant>
      <vt:variant>
        <vt:i4>1114168</vt:i4>
      </vt:variant>
      <vt:variant>
        <vt:i4>428</vt:i4>
      </vt:variant>
      <vt:variant>
        <vt:i4>0</vt:i4>
      </vt:variant>
      <vt:variant>
        <vt:i4>5</vt:i4>
      </vt:variant>
      <vt:variant>
        <vt:lpwstr/>
      </vt:variant>
      <vt:variant>
        <vt:lpwstr>_Toc364777806</vt:lpwstr>
      </vt:variant>
      <vt:variant>
        <vt:i4>1114168</vt:i4>
      </vt:variant>
      <vt:variant>
        <vt:i4>422</vt:i4>
      </vt:variant>
      <vt:variant>
        <vt:i4>0</vt:i4>
      </vt:variant>
      <vt:variant>
        <vt:i4>5</vt:i4>
      </vt:variant>
      <vt:variant>
        <vt:lpwstr/>
      </vt:variant>
      <vt:variant>
        <vt:lpwstr>_Toc364777805</vt:lpwstr>
      </vt:variant>
      <vt:variant>
        <vt:i4>1114168</vt:i4>
      </vt:variant>
      <vt:variant>
        <vt:i4>416</vt:i4>
      </vt:variant>
      <vt:variant>
        <vt:i4>0</vt:i4>
      </vt:variant>
      <vt:variant>
        <vt:i4>5</vt:i4>
      </vt:variant>
      <vt:variant>
        <vt:lpwstr/>
      </vt:variant>
      <vt:variant>
        <vt:lpwstr>_Toc364777804</vt:lpwstr>
      </vt:variant>
      <vt:variant>
        <vt:i4>1114168</vt:i4>
      </vt:variant>
      <vt:variant>
        <vt:i4>410</vt:i4>
      </vt:variant>
      <vt:variant>
        <vt:i4>0</vt:i4>
      </vt:variant>
      <vt:variant>
        <vt:i4>5</vt:i4>
      </vt:variant>
      <vt:variant>
        <vt:lpwstr/>
      </vt:variant>
      <vt:variant>
        <vt:lpwstr>_Toc364777803</vt:lpwstr>
      </vt:variant>
      <vt:variant>
        <vt:i4>1114168</vt:i4>
      </vt:variant>
      <vt:variant>
        <vt:i4>404</vt:i4>
      </vt:variant>
      <vt:variant>
        <vt:i4>0</vt:i4>
      </vt:variant>
      <vt:variant>
        <vt:i4>5</vt:i4>
      </vt:variant>
      <vt:variant>
        <vt:lpwstr/>
      </vt:variant>
      <vt:variant>
        <vt:lpwstr>_Toc364777802</vt:lpwstr>
      </vt:variant>
      <vt:variant>
        <vt:i4>1114168</vt:i4>
      </vt:variant>
      <vt:variant>
        <vt:i4>398</vt:i4>
      </vt:variant>
      <vt:variant>
        <vt:i4>0</vt:i4>
      </vt:variant>
      <vt:variant>
        <vt:i4>5</vt:i4>
      </vt:variant>
      <vt:variant>
        <vt:lpwstr/>
      </vt:variant>
      <vt:variant>
        <vt:lpwstr>_Toc364777801</vt:lpwstr>
      </vt:variant>
      <vt:variant>
        <vt:i4>1114168</vt:i4>
      </vt:variant>
      <vt:variant>
        <vt:i4>392</vt:i4>
      </vt:variant>
      <vt:variant>
        <vt:i4>0</vt:i4>
      </vt:variant>
      <vt:variant>
        <vt:i4>5</vt:i4>
      </vt:variant>
      <vt:variant>
        <vt:lpwstr/>
      </vt:variant>
      <vt:variant>
        <vt:lpwstr>_Toc364777800</vt:lpwstr>
      </vt:variant>
      <vt:variant>
        <vt:i4>1572919</vt:i4>
      </vt:variant>
      <vt:variant>
        <vt:i4>386</vt:i4>
      </vt:variant>
      <vt:variant>
        <vt:i4>0</vt:i4>
      </vt:variant>
      <vt:variant>
        <vt:i4>5</vt:i4>
      </vt:variant>
      <vt:variant>
        <vt:lpwstr/>
      </vt:variant>
      <vt:variant>
        <vt:lpwstr>_Toc364777799</vt:lpwstr>
      </vt:variant>
      <vt:variant>
        <vt:i4>1572919</vt:i4>
      </vt:variant>
      <vt:variant>
        <vt:i4>380</vt:i4>
      </vt:variant>
      <vt:variant>
        <vt:i4>0</vt:i4>
      </vt:variant>
      <vt:variant>
        <vt:i4>5</vt:i4>
      </vt:variant>
      <vt:variant>
        <vt:lpwstr/>
      </vt:variant>
      <vt:variant>
        <vt:lpwstr>_Toc364777798</vt:lpwstr>
      </vt:variant>
      <vt:variant>
        <vt:i4>1572919</vt:i4>
      </vt:variant>
      <vt:variant>
        <vt:i4>374</vt:i4>
      </vt:variant>
      <vt:variant>
        <vt:i4>0</vt:i4>
      </vt:variant>
      <vt:variant>
        <vt:i4>5</vt:i4>
      </vt:variant>
      <vt:variant>
        <vt:lpwstr/>
      </vt:variant>
      <vt:variant>
        <vt:lpwstr>_Toc364777797</vt:lpwstr>
      </vt:variant>
      <vt:variant>
        <vt:i4>1572919</vt:i4>
      </vt:variant>
      <vt:variant>
        <vt:i4>368</vt:i4>
      </vt:variant>
      <vt:variant>
        <vt:i4>0</vt:i4>
      </vt:variant>
      <vt:variant>
        <vt:i4>5</vt:i4>
      </vt:variant>
      <vt:variant>
        <vt:lpwstr/>
      </vt:variant>
      <vt:variant>
        <vt:lpwstr>_Toc364777796</vt:lpwstr>
      </vt:variant>
      <vt:variant>
        <vt:i4>1572919</vt:i4>
      </vt:variant>
      <vt:variant>
        <vt:i4>362</vt:i4>
      </vt:variant>
      <vt:variant>
        <vt:i4>0</vt:i4>
      </vt:variant>
      <vt:variant>
        <vt:i4>5</vt:i4>
      </vt:variant>
      <vt:variant>
        <vt:lpwstr/>
      </vt:variant>
      <vt:variant>
        <vt:lpwstr>_Toc364777795</vt:lpwstr>
      </vt:variant>
      <vt:variant>
        <vt:i4>1572919</vt:i4>
      </vt:variant>
      <vt:variant>
        <vt:i4>356</vt:i4>
      </vt:variant>
      <vt:variant>
        <vt:i4>0</vt:i4>
      </vt:variant>
      <vt:variant>
        <vt:i4>5</vt:i4>
      </vt:variant>
      <vt:variant>
        <vt:lpwstr/>
      </vt:variant>
      <vt:variant>
        <vt:lpwstr>_Toc364777794</vt:lpwstr>
      </vt:variant>
      <vt:variant>
        <vt:i4>1572919</vt:i4>
      </vt:variant>
      <vt:variant>
        <vt:i4>350</vt:i4>
      </vt:variant>
      <vt:variant>
        <vt:i4>0</vt:i4>
      </vt:variant>
      <vt:variant>
        <vt:i4>5</vt:i4>
      </vt:variant>
      <vt:variant>
        <vt:lpwstr/>
      </vt:variant>
      <vt:variant>
        <vt:lpwstr>_Toc364777793</vt:lpwstr>
      </vt:variant>
      <vt:variant>
        <vt:i4>1572919</vt:i4>
      </vt:variant>
      <vt:variant>
        <vt:i4>344</vt:i4>
      </vt:variant>
      <vt:variant>
        <vt:i4>0</vt:i4>
      </vt:variant>
      <vt:variant>
        <vt:i4>5</vt:i4>
      </vt:variant>
      <vt:variant>
        <vt:lpwstr/>
      </vt:variant>
      <vt:variant>
        <vt:lpwstr>_Toc364777792</vt:lpwstr>
      </vt:variant>
      <vt:variant>
        <vt:i4>1572919</vt:i4>
      </vt:variant>
      <vt:variant>
        <vt:i4>338</vt:i4>
      </vt:variant>
      <vt:variant>
        <vt:i4>0</vt:i4>
      </vt:variant>
      <vt:variant>
        <vt:i4>5</vt:i4>
      </vt:variant>
      <vt:variant>
        <vt:lpwstr/>
      </vt:variant>
      <vt:variant>
        <vt:lpwstr>_Toc364777791</vt:lpwstr>
      </vt:variant>
      <vt:variant>
        <vt:i4>1572919</vt:i4>
      </vt:variant>
      <vt:variant>
        <vt:i4>332</vt:i4>
      </vt:variant>
      <vt:variant>
        <vt:i4>0</vt:i4>
      </vt:variant>
      <vt:variant>
        <vt:i4>5</vt:i4>
      </vt:variant>
      <vt:variant>
        <vt:lpwstr/>
      </vt:variant>
      <vt:variant>
        <vt:lpwstr>_Toc364777790</vt:lpwstr>
      </vt:variant>
      <vt:variant>
        <vt:i4>1638455</vt:i4>
      </vt:variant>
      <vt:variant>
        <vt:i4>326</vt:i4>
      </vt:variant>
      <vt:variant>
        <vt:i4>0</vt:i4>
      </vt:variant>
      <vt:variant>
        <vt:i4>5</vt:i4>
      </vt:variant>
      <vt:variant>
        <vt:lpwstr/>
      </vt:variant>
      <vt:variant>
        <vt:lpwstr>_Toc364777789</vt:lpwstr>
      </vt:variant>
      <vt:variant>
        <vt:i4>1638455</vt:i4>
      </vt:variant>
      <vt:variant>
        <vt:i4>320</vt:i4>
      </vt:variant>
      <vt:variant>
        <vt:i4>0</vt:i4>
      </vt:variant>
      <vt:variant>
        <vt:i4>5</vt:i4>
      </vt:variant>
      <vt:variant>
        <vt:lpwstr/>
      </vt:variant>
      <vt:variant>
        <vt:lpwstr>_Toc364777788</vt:lpwstr>
      </vt:variant>
      <vt:variant>
        <vt:i4>1638455</vt:i4>
      </vt:variant>
      <vt:variant>
        <vt:i4>314</vt:i4>
      </vt:variant>
      <vt:variant>
        <vt:i4>0</vt:i4>
      </vt:variant>
      <vt:variant>
        <vt:i4>5</vt:i4>
      </vt:variant>
      <vt:variant>
        <vt:lpwstr/>
      </vt:variant>
      <vt:variant>
        <vt:lpwstr>_Toc364777787</vt:lpwstr>
      </vt:variant>
      <vt:variant>
        <vt:i4>1638455</vt:i4>
      </vt:variant>
      <vt:variant>
        <vt:i4>308</vt:i4>
      </vt:variant>
      <vt:variant>
        <vt:i4>0</vt:i4>
      </vt:variant>
      <vt:variant>
        <vt:i4>5</vt:i4>
      </vt:variant>
      <vt:variant>
        <vt:lpwstr/>
      </vt:variant>
      <vt:variant>
        <vt:lpwstr>_Toc364777786</vt:lpwstr>
      </vt:variant>
      <vt:variant>
        <vt:i4>1638455</vt:i4>
      </vt:variant>
      <vt:variant>
        <vt:i4>302</vt:i4>
      </vt:variant>
      <vt:variant>
        <vt:i4>0</vt:i4>
      </vt:variant>
      <vt:variant>
        <vt:i4>5</vt:i4>
      </vt:variant>
      <vt:variant>
        <vt:lpwstr/>
      </vt:variant>
      <vt:variant>
        <vt:lpwstr>_Toc364777785</vt:lpwstr>
      </vt:variant>
      <vt:variant>
        <vt:i4>1638455</vt:i4>
      </vt:variant>
      <vt:variant>
        <vt:i4>296</vt:i4>
      </vt:variant>
      <vt:variant>
        <vt:i4>0</vt:i4>
      </vt:variant>
      <vt:variant>
        <vt:i4>5</vt:i4>
      </vt:variant>
      <vt:variant>
        <vt:lpwstr/>
      </vt:variant>
      <vt:variant>
        <vt:lpwstr>_Toc364777784</vt:lpwstr>
      </vt:variant>
      <vt:variant>
        <vt:i4>1638455</vt:i4>
      </vt:variant>
      <vt:variant>
        <vt:i4>290</vt:i4>
      </vt:variant>
      <vt:variant>
        <vt:i4>0</vt:i4>
      </vt:variant>
      <vt:variant>
        <vt:i4>5</vt:i4>
      </vt:variant>
      <vt:variant>
        <vt:lpwstr/>
      </vt:variant>
      <vt:variant>
        <vt:lpwstr>_Toc364777783</vt:lpwstr>
      </vt:variant>
      <vt:variant>
        <vt:i4>1638455</vt:i4>
      </vt:variant>
      <vt:variant>
        <vt:i4>284</vt:i4>
      </vt:variant>
      <vt:variant>
        <vt:i4>0</vt:i4>
      </vt:variant>
      <vt:variant>
        <vt:i4>5</vt:i4>
      </vt:variant>
      <vt:variant>
        <vt:lpwstr/>
      </vt:variant>
      <vt:variant>
        <vt:lpwstr>_Toc364777782</vt:lpwstr>
      </vt:variant>
      <vt:variant>
        <vt:i4>1638455</vt:i4>
      </vt:variant>
      <vt:variant>
        <vt:i4>278</vt:i4>
      </vt:variant>
      <vt:variant>
        <vt:i4>0</vt:i4>
      </vt:variant>
      <vt:variant>
        <vt:i4>5</vt:i4>
      </vt:variant>
      <vt:variant>
        <vt:lpwstr/>
      </vt:variant>
      <vt:variant>
        <vt:lpwstr>_Toc364777781</vt:lpwstr>
      </vt:variant>
      <vt:variant>
        <vt:i4>1638455</vt:i4>
      </vt:variant>
      <vt:variant>
        <vt:i4>272</vt:i4>
      </vt:variant>
      <vt:variant>
        <vt:i4>0</vt:i4>
      </vt:variant>
      <vt:variant>
        <vt:i4>5</vt:i4>
      </vt:variant>
      <vt:variant>
        <vt:lpwstr/>
      </vt:variant>
      <vt:variant>
        <vt:lpwstr>_Toc364777780</vt:lpwstr>
      </vt:variant>
      <vt:variant>
        <vt:i4>1441847</vt:i4>
      </vt:variant>
      <vt:variant>
        <vt:i4>266</vt:i4>
      </vt:variant>
      <vt:variant>
        <vt:i4>0</vt:i4>
      </vt:variant>
      <vt:variant>
        <vt:i4>5</vt:i4>
      </vt:variant>
      <vt:variant>
        <vt:lpwstr/>
      </vt:variant>
      <vt:variant>
        <vt:lpwstr>_Toc364777779</vt:lpwstr>
      </vt:variant>
      <vt:variant>
        <vt:i4>1441847</vt:i4>
      </vt:variant>
      <vt:variant>
        <vt:i4>260</vt:i4>
      </vt:variant>
      <vt:variant>
        <vt:i4>0</vt:i4>
      </vt:variant>
      <vt:variant>
        <vt:i4>5</vt:i4>
      </vt:variant>
      <vt:variant>
        <vt:lpwstr/>
      </vt:variant>
      <vt:variant>
        <vt:lpwstr>_Toc364777778</vt:lpwstr>
      </vt:variant>
      <vt:variant>
        <vt:i4>1441847</vt:i4>
      </vt:variant>
      <vt:variant>
        <vt:i4>254</vt:i4>
      </vt:variant>
      <vt:variant>
        <vt:i4>0</vt:i4>
      </vt:variant>
      <vt:variant>
        <vt:i4>5</vt:i4>
      </vt:variant>
      <vt:variant>
        <vt:lpwstr/>
      </vt:variant>
      <vt:variant>
        <vt:lpwstr>_Toc364777777</vt:lpwstr>
      </vt:variant>
      <vt:variant>
        <vt:i4>1441847</vt:i4>
      </vt:variant>
      <vt:variant>
        <vt:i4>248</vt:i4>
      </vt:variant>
      <vt:variant>
        <vt:i4>0</vt:i4>
      </vt:variant>
      <vt:variant>
        <vt:i4>5</vt:i4>
      </vt:variant>
      <vt:variant>
        <vt:lpwstr/>
      </vt:variant>
      <vt:variant>
        <vt:lpwstr>_Toc364777776</vt:lpwstr>
      </vt:variant>
      <vt:variant>
        <vt:i4>1441847</vt:i4>
      </vt:variant>
      <vt:variant>
        <vt:i4>242</vt:i4>
      </vt:variant>
      <vt:variant>
        <vt:i4>0</vt:i4>
      </vt:variant>
      <vt:variant>
        <vt:i4>5</vt:i4>
      </vt:variant>
      <vt:variant>
        <vt:lpwstr/>
      </vt:variant>
      <vt:variant>
        <vt:lpwstr>_Toc364777775</vt:lpwstr>
      </vt:variant>
      <vt:variant>
        <vt:i4>1441847</vt:i4>
      </vt:variant>
      <vt:variant>
        <vt:i4>236</vt:i4>
      </vt:variant>
      <vt:variant>
        <vt:i4>0</vt:i4>
      </vt:variant>
      <vt:variant>
        <vt:i4>5</vt:i4>
      </vt:variant>
      <vt:variant>
        <vt:lpwstr/>
      </vt:variant>
      <vt:variant>
        <vt:lpwstr>_Toc364777774</vt:lpwstr>
      </vt:variant>
      <vt:variant>
        <vt:i4>1441847</vt:i4>
      </vt:variant>
      <vt:variant>
        <vt:i4>230</vt:i4>
      </vt:variant>
      <vt:variant>
        <vt:i4>0</vt:i4>
      </vt:variant>
      <vt:variant>
        <vt:i4>5</vt:i4>
      </vt:variant>
      <vt:variant>
        <vt:lpwstr/>
      </vt:variant>
      <vt:variant>
        <vt:lpwstr>_Toc364777773</vt:lpwstr>
      </vt:variant>
      <vt:variant>
        <vt:i4>1441847</vt:i4>
      </vt:variant>
      <vt:variant>
        <vt:i4>224</vt:i4>
      </vt:variant>
      <vt:variant>
        <vt:i4>0</vt:i4>
      </vt:variant>
      <vt:variant>
        <vt:i4>5</vt:i4>
      </vt:variant>
      <vt:variant>
        <vt:lpwstr/>
      </vt:variant>
      <vt:variant>
        <vt:lpwstr>_Toc364777772</vt:lpwstr>
      </vt:variant>
      <vt:variant>
        <vt:i4>1441847</vt:i4>
      </vt:variant>
      <vt:variant>
        <vt:i4>218</vt:i4>
      </vt:variant>
      <vt:variant>
        <vt:i4>0</vt:i4>
      </vt:variant>
      <vt:variant>
        <vt:i4>5</vt:i4>
      </vt:variant>
      <vt:variant>
        <vt:lpwstr/>
      </vt:variant>
      <vt:variant>
        <vt:lpwstr>_Toc364777771</vt:lpwstr>
      </vt:variant>
      <vt:variant>
        <vt:i4>1441847</vt:i4>
      </vt:variant>
      <vt:variant>
        <vt:i4>212</vt:i4>
      </vt:variant>
      <vt:variant>
        <vt:i4>0</vt:i4>
      </vt:variant>
      <vt:variant>
        <vt:i4>5</vt:i4>
      </vt:variant>
      <vt:variant>
        <vt:lpwstr/>
      </vt:variant>
      <vt:variant>
        <vt:lpwstr>_Toc364777770</vt:lpwstr>
      </vt:variant>
      <vt:variant>
        <vt:i4>1507383</vt:i4>
      </vt:variant>
      <vt:variant>
        <vt:i4>206</vt:i4>
      </vt:variant>
      <vt:variant>
        <vt:i4>0</vt:i4>
      </vt:variant>
      <vt:variant>
        <vt:i4>5</vt:i4>
      </vt:variant>
      <vt:variant>
        <vt:lpwstr/>
      </vt:variant>
      <vt:variant>
        <vt:lpwstr>_Toc364777769</vt:lpwstr>
      </vt:variant>
      <vt:variant>
        <vt:i4>1507383</vt:i4>
      </vt:variant>
      <vt:variant>
        <vt:i4>200</vt:i4>
      </vt:variant>
      <vt:variant>
        <vt:i4>0</vt:i4>
      </vt:variant>
      <vt:variant>
        <vt:i4>5</vt:i4>
      </vt:variant>
      <vt:variant>
        <vt:lpwstr/>
      </vt:variant>
      <vt:variant>
        <vt:lpwstr>_Toc364777768</vt:lpwstr>
      </vt:variant>
      <vt:variant>
        <vt:i4>1507383</vt:i4>
      </vt:variant>
      <vt:variant>
        <vt:i4>194</vt:i4>
      </vt:variant>
      <vt:variant>
        <vt:i4>0</vt:i4>
      </vt:variant>
      <vt:variant>
        <vt:i4>5</vt:i4>
      </vt:variant>
      <vt:variant>
        <vt:lpwstr/>
      </vt:variant>
      <vt:variant>
        <vt:lpwstr>_Toc364777767</vt:lpwstr>
      </vt:variant>
      <vt:variant>
        <vt:i4>1507383</vt:i4>
      </vt:variant>
      <vt:variant>
        <vt:i4>188</vt:i4>
      </vt:variant>
      <vt:variant>
        <vt:i4>0</vt:i4>
      </vt:variant>
      <vt:variant>
        <vt:i4>5</vt:i4>
      </vt:variant>
      <vt:variant>
        <vt:lpwstr/>
      </vt:variant>
      <vt:variant>
        <vt:lpwstr>_Toc364777766</vt:lpwstr>
      </vt:variant>
      <vt:variant>
        <vt:i4>1507383</vt:i4>
      </vt:variant>
      <vt:variant>
        <vt:i4>182</vt:i4>
      </vt:variant>
      <vt:variant>
        <vt:i4>0</vt:i4>
      </vt:variant>
      <vt:variant>
        <vt:i4>5</vt:i4>
      </vt:variant>
      <vt:variant>
        <vt:lpwstr/>
      </vt:variant>
      <vt:variant>
        <vt:lpwstr>_Toc364777765</vt:lpwstr>
      </vt:variant>
      <vt:variant>
        <vt:i4>1507383</vt:i4>
      </vt:variant>
      <vt:variant>
        <vt:i4>176</vt:i4>
      </vt:variant>
      <vt:variant>
        <vt:i4>0</vt:i4>
      </vt:variant>
      <vt:variant>
        <vt:i4>5</vt:i4>
      </vt:variant>
      <vt:variant>
        <vt:lpwstr/>
      </vt:variant>
      <vt:variant>
        <vt:lpwstr>_Toc364777764</vt:lpwstr>
      </vt:variant>
      <vt:variant>
        <vt:i4>1507383</vt:i4>
      </vt:variant>
      <vt:variant>
        <vt:i4>170</vt:i4>
      </vt:variant>
      <vt:variant>
        <vt:i4>0</vt:i4>
      </vt:variant>
      <vt:variant>
        <vt:i4>5</vt:i4>
      </vt:variant>
      <vt:variant>
        <vt:lpwstr/>
      </vt:variant>
      <vt:variant>
        <vt:lpwstr>_Toc364777763</vt:lpwstr>
      </vt:variant>
      <vt:variant>
        <vt:i4>1507383</vt:i4>
      </vt:variant>
      <vt:variant>
        <vt:i4>164</vt:i4>
      </vt:variant>
      <vt:variant>
        <vt:i4>0</vt:i4>
      </vt:variant>
      <vt:variant>
        <vt:i4>5</vt:i4>
      </vt:variant>
      <vt:variant>
        <vt:lpwstr/>
      </vt:variant>
      <vt:variant>
        <vt:lpwstr>_Toc364777762</vt:lpwstr>
      </vt:variant>
      <vt:variant>
        <vt:i4>1507383</vt:i4>
      </vt:variant>
      <vt:variant>
        <vt:i4>158</vt:i4>
      </vt:variant>
      <vt:variant>
        <vt:i4>0</vt:i4>
      </vt:variant>
      <vt:variant>
        <vt:i4>5</vt:i4>
      </vt:variant>
      <vt:variant>
        <vt:lpwstr/>
      </vt:variant>
      <vt:variant>
        <vt:lpwstr>_Toc364777761</vt:lpwstr>
      </vt:variant>
      <vt:variant>
        <vt:i4>1507383</vt:i4>
      </vt:variant>
      <vt:variant>
        <vt:i4>152</vt:i4>
      </vt:variant>
      <vt:variant>
        <vt:i4>0</vt:i4>
      </vt:variant>
      <vt:variant>
        <vt:i4>5</vt:i4>
      </vt:variant>
      <vt:variant>
        <vt:lpwstr/>
      </vt:variant>
      <vt:variant>
        <vt:lpwstr>_Toc364777760</vt:lpwstr>
      </vt:variant>
      <vt:variant>
        <vt:i4>1310775</vt:i4>
      </vt:variant>
      <vt:variant>
        <vt:i4>146</vt:i4>
      </vt:variant>
      <vt:variant>
        <vt:i4>0</vt:i4>
      </vt:variant>
      <vt:variant>
        <vt:i4>5</vt:i4>
      </vt:variant>
      <vt:variant>
        <vt:lpwstr/>
      </vt:variant>
      <vt:variant>
        <vt:lpwstr>_Toc364777759</vt:lpwstr>
      </vt:variant>
      <vt:variant>
        <vt:i4>1310775</vt:i4>
      </vt:variant>
      <vt:variant>
        <vt:i4>140</vt:i4>
      </vt:variant>
      <vt:variant>
        <vt:i4>0</vt:i4>
      </vt:variant>
      <vt:variant>
        <vt:i4>5</vt:i4>
      </vt:variant>
      <vt:variant>
        <vt:lpwstr/>
      </vt:variant>
      <vt:variant>
        <vt:lpwstr>_Toc364777758</vt:lpwstr>
      </vt:variant>
      <vt:variant>
        <vt:i4>1310775</vt:i4>
      </vt:variant>
      <vt:variant>
        <vt:i4>134</vt:i4>
      </vt:variant>
      <vt:variant>
        <vt:i4>0</vt:i4>
      </vt:variant>
      <vt:variant>
        <vt:i4>5</vt:i4>
      </vt:variant>
      <vt:variant>
        <vt:lpwstr/>
      </vt:variant>
      <vt:variant>
        <vt:lpwstr>_Toc364777757</vt:lpwstr>
      </vt:variant>
      <vt:variant>
        <vt:i4>1310775</vt:i4>
      </vt:variant>
      <vt:variant>
        <vt:i4>128</vt:i4>
      </vt:variant>
      <vt:variant>
        <vt:i4>0</vt:i4>
      </vt:variant>
      <vt:variant>
        <vt:i4>5</vt:i4>
      </vt:variant>
      <vt:variant>
        <vt:lpwstr/>
      </vt:variant>
      <vt:variant>
        <vt:lpwstr>_Toc364777756</vt:lpwstr>
      </vt:variant>
      <vt:variant>
        <vt:i4>1310775</vt:i4>
      </vt:variant>
      <vt:variant>
        <vt:i4>122</vt:i4>
      </vt:variant>
      <vt:variant>
        <vt:i4>0</vt:i4>
      </vt:variant>
      <vt:variant>
        <vt:i4>5</vt:i4>
      </vt:variant>
      <vt:variant>
        <vt:lpwstr/>
      </vt:variant>
      <vt:variant>
        <vt:lpwstr>_Toc364777755</vt:lpwstr>
      </vt:variant>
      <vt:variant>
        <vt:i4>1310775</vt:i4>
      </vt:variant>
      <vt:variant>
        <vt:i4>116</vt:i4>
      </vt:variant>
      <vt:variant>
        <vt:i4>0</vt:i4>
      </vt:variant>
      <vt:variant>
        <vt:i4>5</vt:i4>
      </vt:variant>
      <vt:variant>
        <vt:lpwstr/>
      </vt:variant>
      <vt:variant>
        <vt:lpwstr>_Toc364777754</vt:lpwstr>
      </vt:variant>
      <vt:variant>
        <vt:i4>1310775</vt:i4>
      </vt:variant>
      <vt:variant>
        <vt:i4>110</vt:i4>
      </vt:variant>
      <vt:variant>
        <vt:i4>0</vt:i4>
      </vt:variant>
      <vt:variant>
        <vt:i4>5</vt:i4>
      </vt:variant>
      <vt:variant>
        <vt:lpwstr/>
      </vt:variant>
      <vt:variant>
        <vt:lpwstr>_Toc364777753</vt:lpwstr>
      </vt:variant>
      <vt:variant>
        <vt:i4>1310775</vt:i4>
      </vt:variant>
      <vt:variant>
        <vt:i4>104</vt:i4>
      </vt:variant>
      <vt:variant>
        <vt:i4>0</vt:i4>
      </vt:variant>
      <vt:variant>
        <vt:i4>5</vt:i4>
      </vt:variant>
      <vt:variant>
        <vt:lpwstr/>
      </vt:variant>
      <vt:variant>
        <vt:lpwstr>_Toc364777752</vt:lpwstr>
      </vt:variant>
      <vt:variant>
        <vt:i4>1310775</vt:i4>
      </vt:variant>
      <vt:variant>
        <vt:i4>98</vt:i4>
      </vt:variant>
      <vt:variant>
        <vt:i4>0</vt:i4>
      </vt:variant>
      <vt:variant>
        <vt:i4>5</vt:i4>
      </vt:variant>
      <vt:variant>
        <vt:lpwstr/>
      </vt:variant>
      <vt:variant>
        <vt:lpwstr>_Toc364777751</vt:lpwstr>
      </vt:variant>
      <vt:variant>
        <vt:i4>1310775</vt:i4>
      </vt:variant>
      <vt:variant>
        <vt:i4>92</vt:i4>
      </vt:variant>
      <vt:variant>
        <vt:i4>0</vt:i4>
      </vt:variant>
      <vt:variant>
        <vt:i4>5</vt:i4>
      </vt:variant>
      <vt:variant>
        <vt:lpwstr/>
      </vt:variant>
      <vt:variant>
        <vt:lpwstr>_Toc364777750</vt:lpwstr>
      </vt:variant>
      <vt:variant>
        <vt:i4>1376311</vt:i4>
      </vt:variant>
      <vt:variant>
        <vt:i4>86</vt:i4>
      </vt:variant>
      <vt:variant>
        <vt:i4>0</vt:i4>
      </vt:variant>
      <vt:variant>
        <vt:i4>5</vt:i4>
      </vt:variant>
      <vt:variant>
        <vt:lpwstr/>
      </vt:variant>
      <vt:variant>
        <vt:lpwstr>_Toc364777749</vt:lpwstr>
      </vt:variant>
      <vt:variant>
        <vt:i4>1376311</vt:i4>
      </vt:variant>
      <vt:variant>
        <vt:i4>80</vt:i4>
      </vt:variant>
      <vt:variant>
        <vt:i4>0</vt:i4>
      </vt:variant>
      <vt:variant>
        <vt:i4>5</vt:i4>
      </vt:variant>
      <vt:variant>
        <vt:lpwstr/>
      </vt:variant>
      <vt:variant>
        <vt:lpwstr>_Toc364777748</vt:lpwstr>
      </vt:variant>
      <vt:variant>
        <vt:i4>1376311</vt:i4>
      </vt:variant>
      <vt:variant>
        <vt:i4>74</vt:i4>
      </vt:variant>
      <vt:variant>
        <vt:i4>0</vt:i4>
      </vt:variant>
      <vt:variant>
        <vt:i4>5</vt:i4>
      </vt:variant>
      <vt:variant>
        <vt:lpwstr/>
      </vt:variant>
      <vt:variant>
        <vt:lpwstr>_Toc364777747</vt:lpwstr>
      </vt:variant>
      <vt:variant>
        <vt:i4>1376311</vt:i4>
      </vt:variant>
      <vt:variant>
        <vt:i4>68</vt:i4>
      </vt:variant>
      <vt:variant>
        <vt:i4>0</vt:i4>
      </vt:variant>
      <vt:variant>
        <vt:i4>5</vt:i4>
      </vt:variant>
      <vt:variant>
        <vt:lpwstr/>
      </vt:variant>
      <vt:variant>
        <vt:lpwstr>_Toc364777746</vt:lpwstr>
      </vt:variant>
      <vt:variant>
        <vt:i4>1376311</vt:i4>
      </vt:variant>
      <vt:variant>
        <vt:i4>62</vt:i4>
      </vt:variant>
      <vt:variant>
        <vt:i4>0</vt:i4>
      </vt:variant>
      <vt:variant>
        <vt:i4>5</vt:i4>
      </vt:variant>
      <vt:variant>
        <vt:lpwstr/>
      </vt:variant>
      <vt:variant>
        <vt:lpwstr>_Toc364777745</vt:lpwstr>
      </vt:variant>
      <vt:variant>
        <vt:i4>1376311</vt:i4>
      </vt:variant>
      <vt:variant>
        <vt:i4>56</vt:i4>
      </vt:variant>
      <vt:variant>
        <vt:i4>0</vt:i4>
      </vt:variant>
      <vt:variant>
        <vt:i4>5</vt:i4>
      </vt:variant>
      <vt:variant>
        <vt:lpwstr/>
      </vt:variant>
      <vt:variant>
        <vt:lpwstr>_Toc364777744</vt:lpwstr>
      </vt:variant>
      <vt:variant>
        <vt:i4>1376311</vt:i4>
      </vt:variant>
      <vt:variant>
        <vt:i4>50</vt:i4>
      </vt:variant>
      <vt:variant>
        <vt:i4>0</vt:i4>
      </vt:variant>
      <vt:variant>
        <vt:i4>5</vt:i4>
      </vt:variant>
      <vt:variant>
        <vt:lpwstr/>
      </vt:variant>
      <vt:variant>
        <vt:lpwstr>_Toc364777743</vt:lpwstr>
      </vt:variant>
      <vt:variant>
        <vt:i4>1376311</vt:i4>
      </vt:variant>
      <vt:variant>
        <vt:i4>44</vt:i4>
      </vt:variant>
      <vt:variant>
        <vt:i4>0</vt:i4>
      </vt:variant>
      <vt:variant>
        <vt:i4>5</vt:i4>
      </vt:variant>
      <vt:variant>
        <vt:lpwstr/>
      </vt:variant>
      <vt:variant>
        <vt:lpwstr>_Toc364777742</vt:lpwstr>
      </vt:variant>
      <vt:variant>
        <vt:i4>1376311</vt:i4>
      </vt:variant>
      <vt:variant>
        <vt:i4>38</vt:i4>
      </vt:variant>
      <vt:variant>
        <vt:i4>0</vt:i4>
      </vt:variant>
      <vt:variant>
        <vt:i4>5</vt:i4>
      </vt:variant>
      <vt:variant>
        <vt:lpwstr/>
      </vt:variant>
      <vt:variant>
        <vt:lpwstr>_Toc364777741</vt:lpwstr>
      </vt:variant>
      <vt:variant>
        <vt:i4>1376311</vt:i4>
      </vt:variant>
      <vt:variant>
        <vt:i4>32</vt:i4>
      </vt:variant>
      <vt:variant>
        <vt:i4>0</vt:i4>
      </vt:variant>
      <vt:variant>
        <vt:i4>5</vt:i4>
      </vt:variant>
      <vt:variant>
        <vt:lpwstr/>
      </vt:variant>
      <vt:variant>
        <vt:lpwstr>_Toc364777740</vt:lpwstr>
      </vt:variant>
      <vt:variant>
        <vt:i4>1179703</vt:i4>
      </vt:variant>
      <vt:variant>
        <vt:i4>26</vt:i4>
      </vt:variant>
      <vt:variant>
        <vt:i4>0</vt:i4>
      </vt:variant>
      <vt:variant>
        <vt:i4>5</vt:i4>
      </vt:variant>
      <vt:variant>
        <vt:lpwstr/>
      </vt:variant>
      <vt:variant>
        <vt:lpwstr>_Toc364777739</vt:lpwstr>
      </vt:variant>
      <vt:variant>
        <vt:i4>1179703</vt:i4>
      </vt:variant>
      <vt:variant>
        <vt:i4>20</vt:i4>
      </vt:variant>
      <vt:variant>
        <vt:i4>0</vt:i4>
      </vt:variant>
      <vt:variant>
        <vt:i4>5</vt:i4>
      </vt:variant>
      <vt:variant>
        <vt:lpwstr/>
      </vt:variant>
      <vt:variant>
        <vt:lpwstr>_Toc364777738</vt:lpwstr>
      </vt:variant>
      <vt:variant>
        <vt:i4>1179703</vt:i4>
      </vt:variant>
      <vt:variant>
        <vt:i4>14</vt:i4>
      </vt:variant>
      <vt:variant>
        <vt:i4>0</vt:i4>
      </vt:variant>
      <vt:variant>
        <vt:i4>5</vt:i4>
      </vt:variant>
      <vt:variant>
        <vt:lpwstr/>
      </vt:variant>
      <vt:variant>
        <vt:lpwstr>_Toc364777737</vt:lpwstr>
      </vt:variant>
      <vt:variant>
        <vt:i4>1179703</vt:i4>
      </vt:variant>
      <vt:variant>
        <vt:i4>8</vt:i4>
      </vt:variant>
      <vt:variant>
        <vt:i4>0</vt:i4>
      </vt:variant>
      <vt:variant>
        <vt:i4>5</vt:i4>
      </vt:variant>
      <vt:variant>
        <vt:lpwstr/>
      </vt:variant>
      <vt:variant>
        <vt:lpwstr>_Toc364777736</vt:lpwstr>
      </vt:variant>
      <vt:variant>
        <vt:i4>1245239</vt:i4>
      </vt:variant>
      <vt:variant>
        <vt:i4>2</vt:i4>
      </vt:variant>
      <vt:variant>
        <vt:i4>0</vt:i4>
      </vt:variant>
      <vt:variant>
        <vt:i4>5</vt:i4>
      </vt:variant>
      <vt:variant>
        <vt:lpwstr/>
      </vt:variant>
      <vt:variant>
        <vt:lpwstr>_Toc364777724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eran</dc:creator>
  <cp:lastModifiedBy>Binyamin Slater</cp:lastModifiedBy>
  <cp:revision>7</cp:revision>
  <cp:lastPrinted>2016-08-04T16:00:00Z</cp:lastPrinted>
  <dcterms:created xsi:type="dcterms:W3CDTF">2023-02-28T08:35:00Z</dcterms:created>
  <dcterms:modified xsi:type="dcterms:W3CDTF">2023-05-30T08:04:00Z</dcterms:modified>
</cp:coreProperties>
</file>